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A1" w:rsidRDefault="00C129A1" w:rsidP="008D148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95900"/>
          <w:sz w:val="43"/>
          <w:szCs w:val="43"/>
          <w:lang w:eastAsia="ru-RU"/>
        </w:rPr>
      </w:pPr>
      <w:r w:rsidRPr="008D148E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shd w:val="clear" w:color="auto" w:fill="F3F3F3"/>
          <w:lang w:eastAsia="ru-RU"/>
        </w:rPr>
        <w:drawing>
          <wp:inline distT="0" distB="0" distL="0" distR="0" wp14:anchorId="332D08E7" wp14:editId="61BB4861">
            <wp:extent cx="1238250" cy="1263520"/>
            <wp:effectExtent l="0" t="0" r="0" b="0"/>
            <wp:docPr id="2" name="Рисунок 2" descr="http://www.calend.ru/img/content_images/i4/4488_or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end.ru/img/content_images/i4/4488_or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06" cy="126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148E" w:rsidRPr="008D148E">
        <w:rPr>
          <w:rFonts w:ascii="Times New Roman" w:eastAsia="Times New Roman" w:hAnsi="Times New Roman" w:cs="Times New Roman"/>
          <w:color w:val="495900"/>
          <w:sz w:val="43"/>
          <w:szCs w:val="43"/>
          <w:lang w:eastAsia="ru-RU"/>
        </w:rPr>
        <w:t>Международный д</w:t>
      </w:r>
      <w:r>
        <w:rPr>
          <w:rFonts w:ascii="Times New Roman" w:eastAsia="Times New Roman" w:hAnsi="Times New Roman" w:cs="Times New Roman"/>
          <w:color w:val="495900"/>
          <w:sz w:val="43"/>
          <w:szCs w:val="43"/>
          <w:lang w:eastAsia="ru-RU"/>
        </w:rPr>
        <w:t xml:space="preserve">ень школьных библиотек –  </w:t>
      </w:r>
    </w:p>
    <w:p w:rsidR="008D148E" w:rsidRPr="008D148E" w:rsidRDefault="00C129A1" w:rsidP="008D148E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495900"/>
          <w:sz w:val="43"/>
          <w:szCs w:val="43"/>
          <w:lang w:eastAsia="ru-RU"/>
        </w:rPr>
      </w:pPr>
      <w:r>
        <w:rPr>
          <w:rFonts w:ascii="Times New Roman" w:eastAsia="Times New Roman" w:hAnsi="Times New Roman" w:cs="Times New Roman"/>
          <w:color w:val="495900"/>
          <w:sz w:val="43"/>
          <w:szCs w:val="43"/>
          <w:lang w:eastAsia="ru-RU"/>
        </w:rPr>
        <w:t xml:space="preserve">                                            26 октября 2020года.</w:t>
      </w:r>
      <w:r w:rsidRPr="00C129A1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shd w:val="clear" w:color="auto" w:fill="F3F3F3"/>
          <w:lang w:eastAsia="ru-RU"/>
        </w:rPr>
        <w:t xml:space="preserve"> </w:t>
      </w:r>
    </w:p>
    <w:tbl>
      <w:tblPr>
        <w:tblW w:w="11199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5304"/>
        <w:gridCol w:w="1418"/>
        <w:gridCol w:w="1275"/>
        <w:gridCol w:w="2127"/>
      </w:tblGrid>
      <w:tr w:rsidR="008D148E" w:rsidRPr="008D148E" w:rsidTr="00D572A3">
        <w:trPr>
          <w:tblCellSpacing w:w="0" w:type="dxa"/>
        </w:trPr>
        <w:tc>
          <w:tcPr>
            <w:tcW w:w="11199" w:type="dxa"/>
            <w:gridSpan w:val="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148E" w:rsidRPr="008D148E" w:rsidRDefault="008D148E" w:rsidP="008D1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72A3" w:rsidRDefault="008D148E" w:rsidP="008D1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shd w:val="clear" w:color="auto" w:fill="F3F3F3"/>
                <w:lang w:eastAsia="ru-RU"/>
              </w:rPr>
            </w:pPr>
            <w:r w:rsidRPr="008D148E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shd w:val="clear" w:color="auto" w:fill="F3F3F3"/>
                <w:lang w:eastAsia="ru-RU"/>
              </w:rPr>
              <w:t>        Международный день школьных библиотек появился в реестре праздников в 1999 году</w:t>
            </w:r>
          </w:p>
          <w:p w:rsidR="00C129A1" w:rsidRPr="00D572A3" w:rsidRDefault="008D148E" w:rsidP="00C129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shd w:val="clear" w:color="auto" w:fill="F3F3F3"/>
                <w:lang w:eastAsia="ru-RU"/>
              </w:rPr>
            </w:pPr>
            <w:r w:rsidRPr="008D148E">
              <w:rPr>
                <w:rFonts w:ascii="Times New Roman" w:eastAsia="Times New Roman" w:hAnsi="Times New Roman" w:cs="Times New Roman"/>
                <w:b/>
                <w:bCs/>
                <w:color w:val="274E13"/>
                <w:sz w:val="24"/>
                <w:szCs w:val="24"/>
                <w:shd w:val="clear" w:color="auto" w:fill="F3F3F3"/>
                <w:lang w:eastAsia="ru-RU"/>
              </w:rPr>
              <w:t xml:space="preserve"> по инициативе ЮНЕСКО. С тех пор его ежегодно отмечали каждый четвертый понедельник октября. </w:t>
            </w:r>
          </w:p>
          <w:p w:rsidR="008D148E" w:rsidRPr="008D148E" w:rsidRDefault="008D148E" w:rsidP="00D5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8E">
              <w:rPr>
                <w:rFonts w:ascii="Times New Roman" w:eastAsia="Times New Roman" w:hAnsi="Times New Roman" w:cs="Times New Roman"/>
                <w:b/>
                <w:bCs/>
                <w:color w:val="38761D"/>
                <w:sz w:val="24"/>
                <w:szCs w:val="24"/>
                <w:lang w:eastAsia="ru-RU"/>
              </w:rPr>
              <w:t>Тема этого года: «Найти свой путь к хорошему здоровью и благополучию»</w:t>
            </w:r>
          </w:p>
          <w:p w:rsidR="008D148E" w:rsidRPr="008D148E" w:rsidRDefault="008D148E" w:rsidP="00D5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8E">
              <w:rPr>
                <w:rFonts w:ascii="Times New Roman" w:eastAsia="Times New Roman" w:hAnsi="Times New Roman" w:cs="Times New Roman"/>
                <w:b/>
                <w:bCs/>
                <w:color w:val="38761D"/>
                <w:sz w:val="27"/>
                <w:szCs w:val="27"/>
                <w:lang w:eastAsia="ru-RU"/>
              </w:rPr>
              <w:t>Тема российского месячника школьных библиотек – 2020:</w:t>
            </w:r>
            <w:r w:rsidR="00D572A3" w:rsidRPr="008D148E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t xml:space="preserve"> </w:t>
            </w:r>
            <w:r w:rsidR="00D572A3" w:rsidRPr="008D148E"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66C5B82E" wp14:editId="4A37B8DE">
                  <wp:extent cx="1514475" cy="1700463"/>
                  <wp:effectExtent l="0" t="0" r="0" b="0"/>
                  <wp:docPr id="1" name="Рисунок 1" descr="https://sites.google.com/site/bibliotekaliceano4gorla/_/rsrc/1506946673049/home/mezdunarodnyj-den-skolnyh-bibliotek---v-licee/%D0%B4%D0%B5%D0%BD%D1%8C%20%D0%B1%D0%B8%D0%B1%D0%BB%D0%B8%D0%BE%D1%82%D0%B5%D0%BA.gif?height=320&amp;width=285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bibliotekaliceano4gorla/_/rsrc/1506946673049/home/mezdunarodnyj-den-skolnyh-bibliotek---v-licee/%D0%B4%D0%B5%D0%BD%D1%8C%20%D0%B1%D0%B8%D0%B1%D0%BB%D0%B8%D0%BE%D1%82%D0%B5%D0%BA.gif?height=320&amp;width=285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095" cy="1704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48E" w:rsidRPr="008D148E" w:rsidRDefault="008D148E" w:rsidP="00D57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48E">
              <w:rPr>
                <w:rFonts w:ascii="Times New Roman" w:eastAsia="Times New Roman" w:hAnsi="Times New Roman" w:cs="Times New Roman"/>
                <w:b/>
                <w:bCs/>
                <w:color w:val="CC0000"/>
                <w:sz w:val="27"/>
                <w:szCs w:val="27"/>
                <w:lang w:eastAsia="ru-RU"/>
              </w:rPr>
              <w:t>«Добру откроем сердце. Обнимем ребенка с книгой»</w:t>
            </w:r>
          </w:p>
          <w:p w:rsidR="008D148E" w:rsidRPr="008D148E" w:rsidRDefault="00C129A1" w:rsidP="00D572A3">
            <w:pPr>
              <w:shd w:val="clear" w:color="auto" w:fill="F3F3F3"/>
              <w:spacing w:after="0" w:line="300" w:lineRule="atLeast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943634"/>
                <w:sz w:val="36"/>
                <w:szCs w:val="36"/>
                <w:lang w:eastAsia="ru-RU"/>
              </w:rPr>
              <w:t xml:space="preserve">                      </w:t>
            </w:r>
            <w:r w:rsidRPr="008D148E">
              <w:rPr>
                <w:rFonts w:ascii="Georgia" w:eastAsia="Times New Roman" w:hAnsi="Georgia" w:cs="Times New Roman"/>
                <w:b/>
                <w:bCs/>
                <w:color w:val="943634"/>
                <w:sz w:val="36"/>
                <w:szCs w:val="36"/>
                <w:lang w:eastAsia="ru-RU"/>
              </w:rPr>
              <w:t xml:space="preserve"> Мероприятия, посвященные</w:t>
            </w:r>
          </w:p>
          <w:p w:rsidR="008D148E" w:rsidRPr="008D148E" w:rsidRDefault="00D572A3" w:rsidP="0033586E">
            <w:pPr>
              <w:shd w:val="clear" w:color="auto" w:fill="F3F3F3"/>
              <w:spacing w:after="0" w:line="300" w:lineRule="atLeast"/>
              <w:rPr>
                <w:rFonts w:ascii="Times New Roman" w:eastAsia="Times New Roman" w:hAnsi="Times New Roman" w:cs="Times New Roman"/>
                <w:b/>
                <w:bCs/>
                <w:color w:val="005214"/>
                <w:sz w:val="40"/>
                <w:szCs w:val="40"/>
                <w:lang w:eastAsia="ru-RU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943634"/>
                <w:sz w:val="36"/>
                <w:szCs w:val="36"/>
                <w:lang w:eastAsia="ru-RU"/>
              </w:rPr>
              <w:t xml:space="preserve">             </w:t>
            </w:r>
            <w:r w:rsidR="008D148E" w:rsidRPr="008D148E">
              <w:rPr>
                <w:rFonts w:ascii="Georgia" w:eastAsia="Times New Roman" w:hAnsi="Georgia" w:cs="Times New Roman"/>
                <w:b/>
                <w:bCs/>
                <w:color w:val="943634"/>
                <w:sz w:val="36"/>
                <w:szCs w:val="36"/>
                <w:lang w:eastAsia="ru-RU"/>
              </w:rPr>
              <w:t>Международному дню школьных библиотек</w:t>
            </w:r>
            <w:r w:rsidR="008D148E" w:rsidRPr="008D148E">
              <w:rPr>
                <w:rFonts w:ascii="Times New Roman" w:eastAsia="Times New Roman" w:hAnsi="Times New Roman" w:cs="Times New Roman"/>
                <w:b/>
                <w:bCs/>
                <w:color w:val="005214"/>
                <w:sz w:val="40"/>
                <w:szCs w:val="40"/>
                <w:lang w:eastAsia="ru-RU"/>
              </w:rPr>
              <w:t> 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  <w:jc w:val="center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A3" w:rsidRPr="008D148E" w:rsidRDefault="00D572A3" w:rsidP="001B3FD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b/>
                <w:bCs/>
                <w:color w:val="005214"/>
                <w:sz w:val="24"/>
                <w:szCs w:val="24"/>
                <w:lang w:eastAsia="ru-RU"/>
              </w:rPr>
              <w:t>№</w:t>
            </w:r>
          </w:p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b/>
                <w:bCs/>
                <w:color w:val="00521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b/>
                <w:bCs/>
                <w:color w:val="00521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b/>
                <w:bCs/>
                <w:color w:val="005214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b/>
                <w:bCs/>
                <w:color w:val="005214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after="0" w:line="240" w:lineRule="auto"/>
              <w:ind w:left="-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b/>
                <w:bCs/>
                <w:color w:val="005214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Книжная выставка и обзор литературы «Чтение с увлечением круглый год»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-16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Обзор «О чем рассказывают журналы»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1-3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12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Галейдина Т.В., учителя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«По дороге в Читай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город» - экскурсии в школьную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и сельскую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2 - 30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Галейдина Т.В.,</w:t>
            </w:r>
          </w:p>
          <w:p w:rsidR="00D572A3" w:rsidRPr="008D148E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учитель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 класса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Акция "Подари интересную книгу школьной библиотеке»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2 - 30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Галейдина Т.В., 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Совет </w:t>
            </w:r>
            <w:proofErr w:type="gramStart"/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старше-</w:t>
            </w:r>
            <w:proofErr w:type="spellStart"/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классников</w:t>
            </w:r>
            <w:proofErr w:type="spellEnd"/>
            <w:proofErr w:type="gramEnd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,</w:t>
            </w:r>
          </w:p>
          <w:p w:rsidR="00D572A3" w:rsidRPr="008D148E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7"/>
                <w:szCs w:val="27"/>
                <w:lang w:eastAsia="ru-RU"/>
              </w:rPr>
              <w:t>к</w:t>
            </w:r>
            <w:r w:rsidRPr="008D148E">
              <w:rPr>
                <w:rFonts w:ascii="Georgia" w:eastAsia="Times New Roman" w:hAnsi="Georgia" w:cs="Times New Roman"/>
                <w:color w:val="005214"/>
                <w:sz w:val="27"/>
                <w:szCs w:val="27"/>
                <w:lang w:eastAsia="ru-RU"/>
              </w:rPr>
              <w:t>лассные руководители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Рейд по классам "Сбережем учебник"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12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октября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br/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Совет</w:t>
            </w:r>
            <w:r w:rsidRPr="008D148E"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старше-</w:t>
            </w:r>
            <w:proofErr w:type="spellStart"/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классников</w:t>
            </w:r>
            <w:proofErr w:type="spellEnd"/>
            <w:proofErr w:type="gramEnd"/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, 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br/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отряд волонтеров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33586E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Конкурс эмблем для </w:t>
            </w:r>
            <w:r w:rsidR="00D572A3"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школьной библиотеки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7-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14-21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Галейдина Т.В., Акбаева Н.А. , 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Конкурс на лучшую книжную закладку для первоклассников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и учеников начальной школы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2-7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2A3" w:rsidRPr="008D148E" w:rsidRDefault="00706BB8" w:rsidP="00D572A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Галейдина Т.В., Айт</w:t>
            </w:r>
            <w:bookmarkStart w:id="0" w:name="_GoBack"/>
            <w:bookmarkEnd w:id="0"/>
            <w:r w:rsidR="00D572A3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баева Н.А. , </w:t>
            </w:r>
            <w:r w:rsidR="00D572A3"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учителя  начальных классов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Литературный КВН «Там на неведомых дорожках…»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4-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5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Библиотекари, 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Литературный час «По волшебной реке с Эдуардом Успенским» (к 80-летию Э.Н. Успенского)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4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23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Галейдина Т.В., учителя </w:t>
            </w:r>
            <w:proofErr w:type="spellStart"/>
            <w:proofErr w:type="gramStart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началь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-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Познавательный час «Библиотеки мира»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5-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6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24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Галейдина Т.В., 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Конкурс </w:t>
            </w:r>
            <w:proofErr w:type="spellStart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fldChar w:fldCharType="begin"/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instrText xml:space="preserve"> HYPERLINK "http://www.wiki-sibiriada.ru/index.php/%D0%91%D1%83%D0%BA%D1%82%D1%80%D0%B5%D0%B9%D0%BB%D0%B5%D1%80" \t "_blank" </w:instrTex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fldChar w:fldCharType="separate"/>
            </w:r>
            <w:r w:rsidRPr="008D148E">
              <w:rPr>
                <w:rFonts w:ascii="Georgia" w:eastAsia="Times New Roman" w:hAnsi="Georgia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буктрейлеров</w:t>
            </w:r>
            <w:proofErr w:type="spellEnd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fldChar w:fldCharType="end"/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(</w:t>
            </w:r>
            <w:proofErr w:type="spellStart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видеорассказов</w:t>
            </w:r>
            <w:proofErr w:type="spellEnd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  любимой книге)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33586E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8-</w:t>
            </w:r>
            <w:r w:rsidR="00D572A3"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9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-10</w:t>
            </w:r>
            <w:r w:rsidR="00D572A3"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26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C129A1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18"/>
                <w:szCs w:val="18"/>
                <w:lang w:eastAsia="ru-RU"/>
              </w:rPr>
            </w:pPr>
            <w:r w:rsidRPr="00C129A1">
              <w:rPr>
                <w:rFonts w:ascii="Georgia" w:eastAsia="Times New Roman" w:hAnsi="Georgia" w:cs="Times New Roman"/>
                <w:color w:val="005214"/>
                <w:sz w:val="18"/>
                <w:szCs w:val="18"/>
                <w:lang w:eastAsia="ru-RU"/>
              </w:rPr>
              <w:t>Галейдина Т.В.,</w:t>
            </w:r>
          </w:p>
          <w:p w:rsidR="00D572A3" w:rsidRPr="008D148E" w:rsidRDefault="00D572A3" w:rsidP="00D572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18"/>
                <w:szCs w:val="18"/>
                <w:lang w:eastAsia="ru-RU"/>
              </w:rPr>
            </w:pPr>
            <w:r w:rsidRPr="00C129A1">
              <w:rPr>
                <w:rFonts w:ascii="Georgia" w:eastAsia="Times New Roman" w:hAnsi="Georgia" w:cs="Times New Roman"/>
                <w:color w:val="005214"/>
                <w:sz w:val="18"/>
                <w:szCs w:val="18"/>
                <w:lang w:eastAsia="ru-RU"/>
              </w:rPr>
              <w:t>К</w:t>
            </w:r>
            <w:r w:rsidRPr="008D148E">
              <w:rPr>
                <w:rFonts w:ascii="Georgia" w:eastAsia="Times New Roman" w:hAnsi="Georgia" w:cs="Times New Roman"/>
                <w:color w:val="005214"/>
                <w:sz w:val="18"/>
                <w:szCs w:val="18"/>
                <w:lang w:eastAsia="ru-RU"/>
              </w:rPr>
              <w:t>лассные</w:t>
            </w:r>
            <w:r w:rsidRPr="00C129A1">
              <w:rPr>
                <w:rFonts w:ascii="Georgia" w:eastAsia="Times New Roman" w:hAnsi="Georgia" w:cs="Times New Roman"/>
                <w:color w:val="005214"/>
                <w:sz w:val="18"/>
                <w:szCs w:val="18"/>
                <w:lang w:eastAsia="ru-RU"/>
              </w:rPr>
              <w:t xml:space="preserve"> </w:t>
            </w:r>
            <w:r w:rsidRPr="008D148E">
              <w:rPr>
                <w:rFonts w:ascii="Georgia" w:eastAsia="Times New Roman" w:hAnsi="Georgia" w:cs="Times New Roman"/>
                <w:color w:val="005214"/>
                <w:sz w:val="18"/>
                <w:szCs w:val="18"/>
                <w:lang w:eastAsia="ru-RU"/>
              </w:rPr>
              <w:t>руководители, учителя литературы и информатики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pStyle w:val="Default"/>
            </w:pPr>
            <w:r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  <w:t>Литературная гостиная « - то не просто имя, - России стихотворная душа…», посвящается 120-летию со дня рождения С.А. Есенина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86E" w:rsidRPr="008D148E" w:rsidRDefault="0033586E" w:rsidP="0033586E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  <w:t>4-5-6-7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28</w: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Галейдина Т.В.,</w:t>
            </w:r>
          </w:p>
          <w:p w:rsidR="00D572A3" w:rsidRPr="008D148E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отряд волонтеров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Литературная игра «Книг заветные страницы»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7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Галейдина Т.В.,</w:t>
            </w:r>
          </w:p>
          <w:p w:rsidR="00D572A3" w:rsidRPr="008D148E" w:rsidRDefault="0033586E" w:rsidP="00D572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учитель</w:t>
            </w:r>
            <w:r w:rsidR="00D572A3"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литературы</w:t>
            </w:r>
          </w:p>
        </w:tc>
      </w:tr>
      <w:tr w:rsidR="00D572A3" w:rsidRPr="008D148E" w:rsidTr="00D572A3">
        <w:tblPrEx>
          <w:jc w:val="center"/>
          <w:tblCellSpacing w:w="0" w:type="nil"/>
          <w:shd w:val="clear" w:color="auto" w:fill="F3F3F3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/>
          <w:jc w:val="center"/>
        </w:trPr>
        <w:tc>
          <w:tcPr>
            <w:tcW w:w="1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2A3" w:rsidRPr="008D148E" w:rsidRDefault="00D572A3" w:rsidP="001B3FDE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after="0" w:line="240" w:lineRule="auto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Подарок школьной библиотеке: </w:t>
            </w:r>
            <w:proofErr w:type="spellStart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fldChar w:fldCharType="begin"/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instrText xml:space="preserve"> HYPERLINK "http://www.wiki-sibiriada.ru/index.php/%D0%91%D1%83%D0%BA%D1%82%D1%80%D0%B5%D0%B9%D0%BB%D0%B5%D1%80" \t "_blank" </w:instrText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fldChar w:fldCharType="separate"/>
            </w:r>
            <w:r w:rsidRPr="008D148E">
              <w:rPr>
                <w:rFonts w:ascii="Georgia" w:eastAsia="Times New Roman" w:hAnsi="Georgia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  <w:t>буктрейлер</w:t>
            </w:r>
            <w:proofErr w:type="spellEnd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fldChar w:fldCharType="end"/>
            </w: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 «Наша школьная библиотека» (</w:t>
            </w:r>
            <w:proofErr w:type="spellStart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видеореклама</w:t>
            </w:r>
            <w:proofErr w:type="spellEnd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школьной библиотеки или </w:t>
            </w:r>
            <w:proofErr w:type="spellStart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видеоинтервью</w:t>
            </w:r>
            <w:proofErr w:type="spellEnd"/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 одноклассников на эту тему)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Pr="008D148E" w:rsidRDefault="00D572A3" w:rsidP="00D572A3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72A3" w:rsidRDefault="0033586E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7"/>
                <w:szCs w:val="27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Совет</w:t>
            </w:r>
            <w:r w:rsidRPr="008D148E"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  <w:t> </w:t>
            </w:r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старше-</w:t>
            </w:r>
            <w:proofErr w:type="spellStart"/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>классников</w:t>
            </w:r>
            <w:proofErr w:type="spellEnd"/>
            <w:r>
              <w:rPr>
                <w:rFonts w:ascii="Georgia" w:eastAsia="Times New Roman" w:hAnsi="Georgia" w:cs="Times New Roman"/>
                <w:color w:val="005214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D572A3" w:rsidRPr="008D148E">
              <w:rPr>
                <w:rFonts w:ascii="Georgia" w:eastAsia="Times New Roman" w:hAnsi="Georgia" w:cs="Times New Roman"/>
                <w:color w:val="005214"/>
                <w:sz w:val="27"/>
                <w:szCs w:val="27"/>
                <w:lang w:eastAsia="ru-RU"/>
              </w:rPr>
              <w:t>классные</w:t>
            </w:r>
            <w:proofErr w:type="gramEnd"/>
            <w:r w:rsidR="00D572A3" w:rsidRPr="008D148E">
              <w:rPr>
                <w:rFonts w:ascii="Georgia" w:eastAsia="Times New Roman" w:hAnsi="Georgia" w:cs="Times New Roman"/>
                <w:color w:val="005214"/>
                <w:sz w:val="27"/>
                <w:szCs w:val="27"/>
                <w:lang w:eastAsia="ru-RU"/>
              </w:rPr>
              <w:t xml:space="preserve">  </w:t>
            </w:r>
            <w:r>
              <w:rPr>
                <w:rFonts w:ascii="Georgia" w:eastAsia="Times New Roman" w:hAnsi="Georgia" w:cs="Times New Roman"/>
                <w:color w:val="005214"/>
                <w:sz w:val="27"/>
                <w:szCs w:val="27"/>
                <w:lang w:eastAsia="ru-RU"/>
              </w:rPr>
              <w:t xml:space="preserve"> </w:t>
            </w:r>
          </w:p>
          <w:p w:rsidR="00D572A3" w:rsidRPr="008D148E" w:rsidRDefault="00D572A3" w:rsidP="00D572A3">
            <w:pPr>
              <w:spacing w:after="0" w:line="240" w:lineRule="auto"/>
              <w:ind w:firstLine="108"/>
              <w:jc w:val="center"/>
              <w:rPr>
                <w:rFonts w:ascii="Georgia" w:eastAsia="Times New Roman" w:hAnsi="Georgia" w:cs="Times New Roman"/>
                <w:color w:val="005214"/>
                <w:sz w:val="20"/>
                <w:szCs w:val="20"/>
                <w:lang w:eastAsia="ru-RU"/>
              </w:rPr>
            </w:pPr>
            <w:r w:rsidRPr="008D148E">
              <w:rPr>
                <w:rFonts w:ascii="Georgia" w:eastAsia="Times New Roman" w:hAnsi="Georgia" w:cs="Times New Roman"/>
                <w:color w:val="005214"/>
                <w:sz w:val="27"/>
                <w:szCs w:val="27"/>
                <w:lang w:eastAsia="ru-RU"/>
              </w:rPr>
              <w:t>руководители</w:t>
            </w:r>
          </w:p>
        </w:tc>
      </w:tr>
    </w:tbl>
    <w:p w:rsidR="00693696" w:rsidRDefault="00693696"/>
    <w:p w:rsidR="0033586E" w:rsidRPr="008D148E" w:rsidRDefault="0033586E" w:rsidP="0033586E">
      <w:pPr>
        <w:shd w:val="clear" w:color="auto" w:fill="F3F3F3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5214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b/>
          <w:bCs/>
          <w:color w:val="37441C"/>
          <w:sz w:val="27"/>
          <w:szCs w:val="27"/>
          <w:lang w:eastAsia="ru-RU"/>
        </w:rPr>
        <w:t xml:space="preserve">  </w:t>
      </w:r>
      <w:r w:rsidRPr="008D148E">
        <w:rPr>
          <w:rFonts w:ascii="Georgia" w:eastAsia="Times New Roman" w:hAnsi="Georgia" w:cs="Times New Roman"/>
          <w:b/>
          <w:bCs/>
          <w:color w:val="37441C"/>
          <w:sz w:val="27"/>
          <w:szCs w:val="27"/>
          <w:lang w:eastAsia="ru-RU"/>
        </w:rPr>
        <w:t xml:space="preserve">Итоги конкурсов будут подведены </w:t>
      </w:r>
      <w:r>
        <w:rPr>
          <w:rFonts w:ascii="Georgia" w:eastAsia="Times New Roman" w:hAnsi="Georgia" w:cs="Times New Roman"/>
          <w:b/>
          <w:bCs/>
          <w:color w:val="37441C"/>
          <w:sz w:val="27"/>
          <w:szCs w:val="27"/>
          <w:lang w:eastAsia="ru-RU"/>
        </w:rPr>
        <w:t xml:space="preserve">2 ноября или </w:t>
      </w:r>
      <w:r w:rsidRPr="008D148E">
        <w:rPr>
          <w:rFonts w:ascii="Georgia" w:eastAsia="Times New Roman" w:hAnsi="Georgia" w:cs="Times New Roman"/>
          <w:b/>
          <w:bCs/>
          <w:color w:val="37441C"/>
          <w:sz w:val="27"/>
          <w:szCs w:val="27"/>
          <w:lang w:eastAsia="ru-RU"/>
        </w:rPr>
        <w:t>в начале второй четверти</w:t>
      </w:r>
      <w:r>
        <w:rPr>
          <w:rFonts w:ascii="Georgia" w:eastAsia="Times New Roman" w:hAnsi="Georgia" w:cs="Times New Roman"/>
          <w:b/>
          <w:bCs/>
          <w:color w:val="37441C"/>
          <w:sz w:val="27"/>
          <w:szCs w:val="27"/>
          <w:lang w:eastAsia="ru-RU"/>
        </w:rPr>
        <w:t>.</w:t>
      </w:r>
    </w:p>
    <w:p w:rsidR="0033586E" w:rsidRDefault="0033586E">
      <w:r>
        <w:t xml:space="preserve"> </w:t>
      </w:r>
    </w:p>
    <w:sectPr w:rsidR="0033586E" w:rsidSect="00D572A3">
      <w:pgSz w:w="11906" w:h="16838"/>
      <w:pgMar w:top="284" w:right="142" w:bottom="25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D3"/>
    <w:rsid w:val="00217BD8"/>
    <w:rsid w:val="0033586E"/>
    <w:rsid w:val="00515AF4"/>
    <w:rsid w:val="006662D3"/>
    <w:rsid w:val="00693696"/>
    <w:rsid w:val="00706BB8"/>
    <w:rsid w:val="008D148E"/>
    <w:rsid w:val="00947B17"/>
    <w:rsid w:val="00C129A1"/>
    <w:rsid w:val="00D572A3"/>
    <w:rsid w:val="00E6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14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7B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4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14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D148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1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47B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0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6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5128">
                          <w:marLeft w:val="0"/>
                          <w:marRight w:val="15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3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470503">
                          <w:marLeft w:val="150"/>
                          <w:marRight w:val="15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55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bibliotekaliceano4gorla/home/mezdunarodnyj-den-skolnyh-bibliotek---v-licee/%D0%B4%D0%B5%D0%BD%D1%8C%20%D0%B1%D0%B8%D0%B1%D0%BB%D0%B8%D0%BE%D1%82%D0%B5%D0%BA.gif?attredirects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alend.ru/img/content_images/i4/4488_or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/Международный день школьных библиотек –  </vt:lpstr>
      <vt:lpstr>        26 октября 2020года. </vt:lpstr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2020-10-08T11:07:00Z</dcterms:created>
  <dcterms:modified xsi:type="dcterms:W3CDTF">2020-10-19T10:20:00Z</dcterms:modified>
</cp:coreProperties>
</file>