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83071" w:rsidRPr="00F63254" w:rsidRDefault="00783071" w:rsidP="00783071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BB" w:rsidRDefault="00A9689C" w:rsidP="00B871D3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="00314CBF">
        <w:rPr>
          <w:rFonts w:ascii="Times New Roman" w:hAnsi="Times New Roman"/>
          <w:b/>
          <w:color w:val="auto"/>
          <w:sz w:val="28"/>
          <w:szCs w:val="28"/>
        </w:rPr>
        <w:t>А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даптированная 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 xml:space="preserve">основная </w:t>
      </w:r>
      <w:r w:rsidR="005D673F" w:rsidRPr="00CF10E6">
        <w:rPr>
          <w:rFonts w:ascii="Times New Roman" w:hAnsi="Times New Roman"/>
          <w:b/>
          <w:color w:val="auto"/>
          <w:sz w:val="28"/>
          <w:szCs w:val="28"/>
        </w:rPr>
        <w:t>обще</w:t>
      </w:r>
      <w:r w:rsidR="00392A44" w:rsidRPr="00CF10E6">
        <w:rPr>
          <w:rFonts w:ascii="Times New Roman" w:hAnsi="Times New Roman"/>
          <w:b/>
          <w:color w:val="auto"/>
          <w:sz w:val="28"/>
          <w:szCs w:val="28"/>
        </w:rPr>
        <w:t>образовательная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>программа</w:t>
      </w:r>
      <w:r w:rsidR="00B41096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br/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начального общего образования </w:t>
      </w:r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br/>
      </w:r>
      <w:proofErr w:type="gramStart"/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>обучающихся</w:t>
      </w:r>
      <w:proofErr w:type="gramEnd"/>
      <w:r w:rsidR="00392A44" w:rsidRPr="000A0A0A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92A44" w:rsidRPr="000A0A0A"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0043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тяжелыми нарушениями речи</w:t>
      </w:r>
      <w:r w:rsidR="008A478A" w:rsidRPr="000A0A0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314CBF" w:rsidRPr="000A0A0A" w:rsidRDefault="00314CBF" w:rsidP="00B871D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МАОУ «Чугунаевская СОШ»</w:t>
      </w:r>
    </w:p>
    <w:p w:rsidR="001A7A25" w:rsidRPr="000A0A0A" w:rsidRDefault="001A7A25">
      <w:pPr>
        <w:rPr>
          <w:rFonts w:ascii="Times New Roman" w:hAnsi="Times New Roman"/>
          <w:color w:val="auto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E96FD0" w:rsidRPr="000A0A0A" w:rsidRDefault="00E96FD0" w:rsidP="008E272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8E2722" w:rsidRPr="000A0A0A" w:rsidRDefault="008E2722" w:rsidP="008E2722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8E2722" w:rsidRPr="00F63254" w:rsidRDefault="008E272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F76112" w:rsidRPr="00F63254" w:rsidRDefault="00F76112">
      <w:pPr>
        <w:rPr>
          <w:rFonts w:ascii="Times New Roman" w:hAnsi="Times New Roman"/>
          <w:sz w:val="28"/>
          <w:szCs w:val="28"/>
        </w:rPr>
      </w:pPr>
    </w:p>
    <w:p w:rsidR="00E85984" w:rsidRDefault="00F76112" w:rsidP="00D54712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/>
          <w:sz w:val="28"/>
          <w:szCs w:val="28"/>
        </w:rPr>
        <w:br w:type="page"/>
      </w:r>
      <w:r w:rsidR="00D54712" w:rsidRPr="00F63254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ОГЛАВЛЕНИЕ</w:t>
      </w:r>
    </w:p>
    <w:p w:rsidR="00265905" w:rsidRPr="00F63254" w:rsidRDefault="00265905" w:rsidP="006E3228">
      <w:pPr>
        <w:spacing w:before="480" w:after="36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3012" w:rsidRPr="006E3228" w:rsidRDefault="001B524F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r w:rsidRPr="001B524F">
        <w:rPr>
          <w:sz w:val="28"/>
          <w:szCs w:val="28"/>
        </w:rPr>
        <w:fldChar w:fldCharType="begin"/>
      </w:r>
      <w:r w:rsidR="00E85984" w:rsidRPr="006E3228">
        <w:rPr>
          <w:sz w:val="28"/>
          <w:szCs w:val="28"/>
        </w:rPr>
        <w:instrText xml:space="preserve"> TOC \o "1-3" \h \z \u </w:instrText>
      </w:r>
      <w:r w:rsidRPr="001B524F">
        <w:rPr>
          <w:sz w:val="28"/>
          <w:szCs w:val="28"/>
        </w:rPr>
        <w:fldChar w:fldCharType="separate"/>
      </w:r>
      <w:hyperlink w:anchor="_Toc41397429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1. ОБЩИЕ ПОЛОЖЕНИЯ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4</w:t>
        </w:r>
      </w:hyperlink>
    </w:p>
    <w:p w:rsidR="00E83012" w:rsidRPr="006E3228" w:rsidRDefault="001B524F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2. 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kern w:val="28"/>
            <w:sz w:val="28"/>
            <w:szCs w:val="28"/>
            <w:u w:val="none"/>
          </w:rPr>
          <w:t>Примерная а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даптированная основная Общеобразовательная программа начального общего образ</w:t>
        </w:r>
        <w:r w:rsidR="00004381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ования обучающихся  С тяжелыми нарушениями речи (вариант 5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.1)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10</w:t>
        </w:r>
      </w:hyperlink>
    </w:p>
    <w:p w:rsidR="00E83012" w:rsidRPr="006E3228" w:rsidRDefault="001B524F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2" w:history="1">
        <w:r w:rsidR="00E83012" w:rsidRPr="006E3228">
          <w:rPr>
            <w:rStyle w:val="ac"/>
            <w:b/>
            <w:color w:val="auto"/>
            <w:u w:val="none"/>
          </w:rPr>
          <w:t>2.1 Целевой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10</w:t>
        </w:r>
      </w:hyperlink>
    </w:p>
    <w:p w:rsidR="00E83012" w:rsidRPr="006E322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3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2.1.1. Пояснительная записка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10</w:t>
        </w:r>
      </w:hyperlink>
    </w:p>
    <w:p w:rsidR="00E83012" w:rsidRPr="006E322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4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2.1.2. Планируемые результаты освоения обучающимися  с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827335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16</w:t>
        </w:r>
      </w:hyperlink>
    </w:p>
    <w:p w:rsidR="00E83012" w:rsidRPr="006E322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5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2.1.3. Система оценки достижения о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бучающимися  с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планируемых результатов освоения 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916AAD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19</w:t>
        </w:r>
      </w:hyperlink>
    </w:p>
    <w:p w:rsidR="00E83012" w:rsidRPr="006E3228" w:rsidRDefault="001B524F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6" w:history="1">
        <w:r w:rsidR="00E83012" w:rsidRPr="006E3228">
          <w:rPr>
            <w:rStyle w:val="ac"/>
            <w:b/>
            <w:color w:val="auto"/>
            <w:u w:val="none"/>
          </w:rPr>
          <w:t>2.2. Содержательный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20</w:t>
        </w:r>
      </w:hyperlink>
    </w:p>
    <w:p w:rsidR="00E83012" w:rsidRPr="00AE50CF" w:rsidRDefault="00AE50C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r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 xml:space="preserve">2.2.1. Направления и содержание программы коррекционной </w:t>
      </w:r>
      <w:r w:rsidRPr="00AE50CF"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работы</w:t>
      </w:r>
      <w:r>
        <w:rPr>
          <w:rStyle w:val="ac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…</w:t>
      </w:r>
      <w:r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…………………………………………………………….……..…</w:t>
      </w:r>
      <w:r w:rsidRPr="00AE50CF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21</w:t>
      </w:r>
    </w:p>
    <w:p w:rsidR="00E83012" w:rsidRPr="006E3228" w:rsidRDefault="001B524F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298" w:history="1">
        <w:r w:rsidR="00E83012" w:rsidRPr="006E3228">
          <w:rPr>
            <w:rStyle w:val="ac"/>
            <w:b/>
            <w:color w:val="auto"/>
            <w:u w:val="none"/>
          </w:rPr>
          <w:t>2.3. Организационный раздел</w:t>
        </w:r>
        <w:r w:rsidR="00E83012" w:rsidRPr="006E3228">
          <w:rPr>
            <w:webHidden/>
            <w:color w:val="auto"/>
          </w:rPr>
          <w:tab/>
        </w:r>
        <w:r w:rsidR="001760CD" w:rsidRPr="006E3228">
          <w:rPr>
            <w:webHidden/>
            <w:color w:val="auto"/>
          </w:rPr>
          <w:t>22</w:t>
        </w:r>
      </w:hyperlink>
    </w:p>
    <w:p w:rsidR="00E83012" w:rsidRPr="006E322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299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2.3.1. Учебный план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1760CD" w:rsidRPr="00916AAD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22</w:t>
        </w:r>
      </w:hyperlink>
    </w:p>
    <w:p w:rsidR="00E83012" w:rsidRPr="006E322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2.3.2. Система условий реализации адаптированной основной </w:t>
        </w:r>
        <w:r w:rsidR="00F770D9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обще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образовательной программы начального общего образования обучающихся с</w:t>
        </w:r>
        <w:r w:rsidR="00984957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тяжелыми нарушениями речи</w:t>
        </w:r>
        <w:r w:rsidR="00916AAD">
          <w:rPr>
            <w:noProof/>
            <w:webHidden/>
            <w:sz w:val="28"/>
            <w:szCs w:val="28"/>
          </w:rPr>
          <w:t>…</w:t>
        </w:r>
        <w:r w:rsidR="00632DD8">
          <w:rPr>
            <w:noProof/>
            <w:webHidden/>
            <w:sz w:val="28"/>
            <w:szCs w:val="28"/>
            <w:lang w:val="en-US"/>
          </w:rPr>
          <w:t>……………………………………</w:t>
        </w:r>
        <w:r w:rsidR="00632DD8">
          <w:rPr>
            <w:rFonts w:ascii="Times New Roman" w:hAnsi="Times New Roman"/>
            <w:noProof/>
            <w:webHidden/>
            <w:kern w:val="28"/>
            <w:sz w:val="28"/>
            <w:szCs w:val="28"/>
            <w:lang w:val="en-US"/>
          </w:rPr>
          <w:t>2</w:t>
        </w:r>
        <w:r w:rsidR="001760CD" w:rsidRPr="006E3228">
          <w:rPr>
            <w:noProof/>
            <w:webHidden/>
            <w:sz w:val="28"/>
            <w:szCs w:val="28"/>
          </w:rPr>
          <w:t>2</w:t>
        </w:r>
      </w:hyperlink>
    </w:p>
    <w:p w:rsidR="00E83012" w:rsidRPr="006E3228" w:rsidRDefault="001B524F" w:rsidP="006E3228">
      <w:pPr>
        <w:pStyle w:val="13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3. 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kern w:val="28"/>
            <w:sz w:val="28"/>
            <w:szCs w:val="28"/>
            <w:u w:val="none"/>
          </w:rPr>
          <w:t>Примерная а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даптированная основная общеобразовательная программа начального общего образ</w:t>
        </w:r>
        <w:r w:rsidR="00984957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ования обучающихся  С тяжелыми нарушениями речи (вариант 5</w:t>
        </w:r>
        <w:r w:rsidR="00E83012" w:rsidRPr="006E3228">
          <w:rPr>
            <w:rStyle w:val="ac"/>
            <w:rFonts w:ascii="Times New Roman" w:hAnsi="Times New Roman" w:cs="Times New Roman"/>
            <w:b/>
            <w:caps/>
            <w:noProof/>
            <w:color w:val="auto"/>
            <w:sz w:val="28"/>
            <w:szCs w:val="28"/>
            <w:u w:val="none"/>
          </w:rPr>
          <w:t>.2)</w:t>
        </w:r>
        <w:r w:rsidR="00E83012" w:rsidRPr="006E3228">
          <w:rPr>
            <w:noProof/>
            <w:webHidden/>
            <w:sz w:val="28"/>
            <w:szCs w:val="28"/>
          </w:rPr>
          <w:tab/>
        </w:r>
        <w:r w:rsidR="008B1ED5" w:rsidRPr="00632DD8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3</w:t>
        </w:r>
        <w:r w:rsidR="006323E4" w:rsidRPr="00632DD8">
          <w:rPr>
            <w:rFonts w:ascii="Times New Roman" w:hAnsi="Times New Roman"/>
            <w:noProof/>
            <w:webHidden/>
            <w:kern w:val="28"/>
            <w:sz w:val="28"/>
            <w:szCs w:val="28"/>
          </w:rPr>
          <w:t>9</w:t>
        </w:r>
      </w:hyperlink>
    </w:p>
    <w:p w:rsidR="00E83012" w:rsidRPr="006E3228" w:rsidRDefault="001B524F" w:rsidP="006E3228">
      <w:pPr>
        <w:pStyle w:val="22"/>
        <w:ind w:right="0"/>
        <w:rPr>
          <w:rFonts w:eastAsia="Times New Roman"/>
          <w:color w:val="auto"/>
          <w:kern w:val="0"/>
          <w:lang w:eastAsia="ru-RU"/>
        </w:rPr>
      </w:pPr>
      <w:hyperlink w:anchor="_Toc413974302" w:history="1">
        <w:r w:rsidR="00E83012" w:rsidRPr="006E3228">
          <w:rPr>
            <w:rStyle w:val="ac"/>
            <w:b/>
            <w:color w:val="auto"/>
            <w:u w:val="none"/>
          </w:rPr>
          <w:t>3.1. Целевой раздел</w:t>
        </w:r>
        <w:r w:rsidR="00E83012" w:rsidRPr="006E3228">
          <w:rPr>
            <w:webHidden/>
            <w:color w:val="auto"/>
          </w:rPr>
          <w:tab/>
        </w:r>
        <w:r w:rsidR="008B1ED5" w:rsidRPr="006E3228">
          <w:rPr>
            <w:webHidden/>
            <w:color w:val="auto"/>
          </w:rPr>
          <w:t>3</w:t>
        </w:r>
        <w:r w:rsidR="006323E4">
          <w:rPr>
            <w:webHidden/>
            <w:color w:val="auto"/>
          </w:rPr>
          <w:t>9</w:t>
        </w:r>
      </w:hyperlink>
    </w:p>
    <w:p w:rsidR="00E83012" w:rsidRPr="006E322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03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3.1.1. Пояснительная записка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8B1ED5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3</w:t>
      </w:r>
      <w:r w:rsidR="006323E4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9</w:t>
      </w:r>
    </w:p>
    <w:p w:rsidR="00E83012" w:rsidRPr="00632DD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4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3.1.2. Планируемые результаты освоения о</w:t>
        </w:r>
        <w:r w:rsidR="008B1ED5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бучающимися с 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 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en-US"/>
        </w:rPr>
        <w:t>50</w:t>
      </w:r>
    </w:p>
    <w:p w:rsidR="00E83012" w:rsidRPr="00632DD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5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3.1.3.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Система оценки достижения обучающимися с </w:t>
        </w:r>
        <w:r w:rsidR="002924D3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тяжелыми нарушениями речи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 планируемых результатов освоения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адаптированной основной общеобразовательной программы начального общего образования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5</w:t>
      </w:r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5</w:t>
      </w:r>
    </w:p>
    <w:p w:rsidR="00E83012" w:rsidRPr="00632DD8" w:rsidRDefault="001B524F" w:rsidP="006E3228">
      <w:pPr>
        <w:pStyle w:val="22"/>
        <w:ind w:right="0"/>
        <w:rPr>
          <w:rFonts w:eastAsia="Times New Roman"/>
          <w:color w:val="auto"/>
          <w:kern w:val="0"/>
          <w:lang w:val="en-US" w:eastAsia="ru-RU"/>
        </w:rPr>
      </w:pPr>
      <w:hyperlink w:anchor="_Toc413974306" w:history="1">
        <w:r w:rsidR="00E83012" w:rsidRPr="006E3228">
          <w:rPr>
            <w:rStyle w:val="ac"/>
            <w:b/>
            <w:color w:val="auto"/>
            <w:u w:val="none"/>
          </w:rPr>
          <w:t>3.2. Содержательный раздел</w:t>
        </w:r>
        <w:r w:rsidR="00E83012" w:rsidRPr="006E3228">
          <w:rPr>
            <w:webHidden/>
            <w:color w:val="auto"/>
          </w:rPr>
          <w:tab/>
        </w:r>
      </w:hyperlink>
      <w:r w:rsidR="00632DD8">
        <w:rPr>
          <w:rStyle w:val="ac"/>
          <w:color w:val="auto"/>
          <w:kern w:val="28"/>
          <w:u w:val="none"/>
        </w:rPr>
        <w:t>5</w:t>
      </w:r>
      <w:r w:rsidR="00632DD8">
        <w:rPr>
          <w:rStyle w:val="ac"/>
          <w:color w:val="auto"/>
          <w:kern w:val="28"/>
          <w:u w:val="none"/>
          <w:lang w:val="en-US"/>
        </w:rPr>
        <w:t>6</w:t>
      </w:r>
    </w:p>
    <w:p w:rsidR="00E83012" w:rsidRPr="00632DD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7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3.2.1. Программа формирования универсальных учебных действий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5</w:t>
      </w:r>
      <w:r w:rsidR="00632DD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6</w:t>
      </w:r>
    </w:p>
    <w:p w:rsidR="00E83012" w:rsidRPr="00632DD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8" w:history="1">
        <w:r w:rsidR="00E66E9A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.2.2. Программы учебных предметов, курсов  коррекционно-развивающей области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>6</w:t>
      </w:r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en-US"/>
        </w:rPr>
        <w:t>7</w:t>
      </w:r>
    </w:p>
    <w:p w:rsidR="00E83012" w:rsidRPr="00632DD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09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3.2.3. Программа духовно-нравственного развития, воспитания</w:t>
        </w:r>
        <w:r w:rsidR="007446FA" w:rsidRPr="006E3228">
          <w:rPr>
            <w:noProof/>
            <w:webHidden/>
            <w:sz w:val="28"/>
            <w:szCs w:val="28"/>
          </w:rPr>
          <w:t>……</w:t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en-US"/>
        </w:rPr>
        <w:t>208</w:t>
      </w:r>
    </w:p>
    <w:p w:rsidR="00E83012" w:rsidRPr="00632DD8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10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3.2.4. Программа формирования экологической культуры, здорового  и безопасного образа жизни</w:t>
        </w:r>
        <w:r w:rsidR="007446FA" w:rsidRPr="006E3228">
          <w:rPr>
            <w:noProof/>
            <w:webHidden/>
            <w:sz w:val="28"/>
            <w:szCs w:val="28"/>
          </w:rPr>
          <w:t>……………………………………</w:t>
        </w:r>
        <w:r w:rsidR="006E3228">
          <w:rPr>
            <w:noProof/>
            <w:webHidden/>
            <w:sz w:val="28"/>
            <w:szCs w:val="28"/>
          </w:rPr>
          <w:tab/>
        </w:r>
        <w:r w:rsidR="007446FA" w:rsidRPr="006E3228">
          <w:rPr>
            <w:noProof/>
            <w:webHidden/>
            <w:sz w:val="28"/>
            <w:szCs w:val="28"/>
          </w:rPr>
          <w:t>………….….</w:t>
        </w:r>
      </w:hyperlink>
      <w:r w:rsidR="00632DD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  <w:lang w:val="en-US"/>
        </w:rPr>
        <w:t>215</w:t>
      </w:r>
    </w:p>
    <w:p w:rsidR="00E83012" w:rsidRPr="00BC04EE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val="en-US" w:eastAsia="ru-RU"/>
        </w:rPr>
      </w:pPr>
      <w:hyperlink w:anchor="_Toc413974311" w:history="1"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3.2.5. Программа коррекционной работы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19</w:t>
      </w:r>
    </w:p>
    <w:p w:rsidR="00E83012" w:rsidRPr="00BC04EE" w:rsidRDefault="001B524F" w:rsidP="006E3228">
      <w:pPr>
        <w:pStyle w:val="30"/>
        <w:rPr>
          <w:rFonts w:eastAsia="Times New Roman"/>
          <w:noProof/>
          <w:kern w:val="28"/>
          <w:sz w:val="28"/>
          <w:szCs w:val="28"/>
          <w:lang w:val="en-US" w:eastAsia="ru-RU"/>
        </w:rPr>
      </w:pPr>
      <w:hyperlink w:anchor="_Toc413974312" w:history="1">
        <w:r w:rsidR="00E36F65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.2.6. Программа внеурочной деятельности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7446FA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26</w:t>
      </w:r>
    </w:p>
    <w:p w:rsidR="00E83012" w:rsidRPr="00BC04EE" w:rsidRDefault="001B524F" w:rsidP="006E3228">
      <w:pPr>
        <w:pStyle w:val="22"/>
        <w:ind w:right="0"/>
        <w:rPr>
          <w:rFonts w:eastAsia="Times New Roman"/>
          <w:color w:val="auto"/>
          <w:kern w:val="0"/>
          <w:lang w:val="en-US" w:eastAsia="ru-RU"/>
        </w:rPr>
      </w:pPr>
      <w:hyperlink w:anchor="_Toc413974313" w:history="1">
        <w:r w:rsidR="008E404E" w:rsidRPr="006E3228">
          <w:rPr>
            <w:rStyle w:val="ac"/>
            <w:b/>
            <w:color w:val="auto"/>
            <w:u w:val="none"/>
          </w:rPr>
          <w:t>3</w:t>
        </w:r>
        <w:r w:rsidR="00E83012" w:rsidRPr="006E3228">
          <w:rPr>
            <w:rStyle w:val="ac"/>
            <w:b/>
            <w:color w:val="auto"/>
            <w:kern w:val="28"/>
            <w:u w:val="none"/>
          </w:rPr>
          <w:t>.3. Организационный раздел</w:t>
        </w:r>
        <w:r w:rsidR="00E633BF" w:rsidRPr="006E3228">
          <w:rPr>
            <w:rStyle w:val="ac"/>
            <w:color w:val="auto"/>
            <w:u w:val="none"/>
          </w:rPr>
          <w:t>………………………………………….</w:t>
        </w:r>
        <w:r w:rsidR="006E3228">
          <w:rPr>
            <w:rStyle w:val="ac"/>
            <w:color w:val="auto"/>
            <w:u w:val="none"/>
          </w:rPr>
          <w:tab/>
        </w:r>
        <w:r w:rsidR="00E633BF" w:rsidRPr="006E3228">
          <w:rPr>
            <w:rStyle w:val="ac"/>
            <w:color w:val="auto"/>
            <w:u w:val="none"/>
          </w:rPr>
          <w:t>…</w:t>
        </w:r>
      </w:hyperlink>
      <w:r w:rsidR="007446FA" w:rsidRPr="006E3228">
        <w:rPr>
          <w:rStyle w:val="ac"/>
          <w:color w:val="auto"/>
          <w:kern w:val="28"/>
          <w:u w:val="none"/>
        </w:rPr>
        <w:t>2</w:t>
      </w:r>
      <w:r w:rsidR="00BC04EE">
        <w:rPr>
          <w:rStyle w:val="ac"/>
          <w:color w:val="auto"/>
          <w:kern w:val="28"/>
          <w:u w:val="none"/>
          <w:lang w:val="en-US"/>
        </w:rPr>
        <w:t>28</w:t>
      </w:r>
    </w:p>
    <w:p w:rsidR="00E83012" w:rsidRPr="00BC04EE" w:rsidRDefault="001B524F" w:rsidP="006E3228">
      <w:pPr>
        <w:pStyle w:val="30"/>
        <w:rPr>
          <w:rFonts w:eastAsia="Times New Roman"/>
          <w:noProof/>
          <w:kern w:val="28"/>
          <w:sz w:val="28"/>
          <w:szCs w:val="28"/>
          <w:lang w:val="en-US" w:eastAsia="ru-RU"/>
        </w:rPr>
      </w:pPr>
      <w:hyperlink w:anchor="_Toc413974314" w:history="1">
        <w:r w:rsidR="008E404E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.3.1. Учебный план</w:t>
        </w:r>
        <w:r w:rsidR="00E83012" w:rsidRPr="006E3228">
          <w:rPr>
            <w:noProof/>
            <w:webHidden/>
            <w:sz w:val="28"/>
            <w:szCs w:val="28"/>
          </w:rPr>
          <w:tab/>
        </w:r>
      </w:hyperlink>
      <w:r w:rsidR="008241B2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BC04EE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28</w:t>
      </w:r>
    </w:p>
    <w:p w:rsidR="00E83012" w:rsidRPr="00D21553" w:rsidRDefault="001B524F" w:rsidP="006E3228">
      <w:pPr>
        <w:pStyle w:val="30"/>
        <w:rPr>
          <w:rFonts w:eastAsia="Times New Roman"/>
          <w:noProof/>
          <w:kern w:val="0"/>
          <w:sz w:val="28"/>
          <w:szCs w:val="28"/>
          <w:lang w:eastAsia="ru-RU"/>
        </w:rPr>
      </w:pPr>
      <w:hyperlink w:anchor="_Toc413974315" w:history="1">
        <w:r w:rsidR="008E404E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3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 xml:space="preserve">.3.2. Система условий реализации </w:t>
        </w:r>
        <w:r w:rsidR="00E83012" w:rsidRPr="006E3228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>адаптированной основной общеобразовательной программы начального общего образования</w:t>
        </w:r>
        <w:r w:rsidR="000345A5">
          <w:rPr>
            <w:rStyle w:val="ac"/>
            <w:rFonts w:ascii="Times New Roman" w:hAnsi="Times New Roman" w:cs="Times New Roman"/>
            <w:b/>
            <w:noProof/>
            <w:color w:val="auto"/>
            <w:spacing w:val="2"/>
            <w:sz w:val="28"/>
            <w:szCs w:val="28"/>
            <w:u w:val="none"/>
          </w:rPr>
          <w:t xml:space="preserve"> обучающихся с тяжелыми нарушениями речи</w:t>
        </w:r>
        <w:r w:rsidR="001760CD" w:rsidRPr="006E3228">
          <w:rPr>
            <w:noProof/>
            <w:webHidden/>
            <w:sz w:val="28"/>
            <w:szCs w:val="28"/>
          </w:rPr>
          <w:t>…</w:t>
        </w:r>
      </w:hyperlink>
      <w:r w:rsidR="006E3228" w:rsidRPr="006E3228">
        <w:rPr>
          <w:rStyle w:val="ac"/>
          <w:rFonts w:ascii="Times New Roman" w:hAnsi="Times New Roman" w:cs="Times New Roman"/>
          <w:noProof/>
          <w:color w:val="auto"/>
          <w:sz w:val="28"/>
          <w:szCs w:val="28"/>
          <w:u w:val="none"/>
        </w:rPr>
        <w:tab/>
      </w:r>
      <w:r w:rsidR="008241B2" w:rsidRPr="006E3228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2</w:t>
      </w:r>
      <w:r w:rsidR="00D21553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  <w:lang w:val="en-US"/>
        </w:rPr>
        <w:t>4</w:t>
      </w:r>
      <w:r w:rsidR="00D21553">
        <w:rPr>
          <w:rStyle w:val="ac"/>
          <w:rFonts w:ascii="Times New Roman" w:hAnsi="Times New Roman" w:cs="Times New Roman"/>
          <w:noProof/>
          <w:color w:val="auto"/>
          <w:kern w:val="28"/>
          <w:sz w:val="28"/>
          <w:szCs w:val="28"/>
          <w:u w:val="none"/>
        </w:rPr>
        <w:t>1</w:t>
      </w:r>
    </w:p>
    <w:p w:rsidR="00385E5A" w:rsidRPr="006E3228" w:rsidRDefault="001B524F" w:rsidP="006E3228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322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5E5A" w:rsidRDefault="00385E5A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5D09" w:rsidRPr="00F63254" w:rsidRDefault="005C17F0" w:rsidP="0082250F">
      <w:pPr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413974290"/>
      <w:r w:rsidR="006C64DA" w:rsidRPr="006C64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31893" w:rsidRPr="006C64DA">
        <w:rPr>
          <w:rFonts w:ascii="Times New Roman" w:hAnsi="Times New Roman" w:cs="Times New Roman"/>
          <w:b/>
          <w:sz w:val="28"/>
          <w:szCs w:val="28"/>
        </w:rPr>
        <w:t>ОБЩИЕ</w:t>
      </w:r>
      <w:r w:rsidR="00231893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bookmarkEnd w:id="1"/>
    </w:p>
    <w:p w:rsidR="007638BE" w:rsidRDefault="001F6895" w:rsidP="00A9689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t xml:space="preserve">Определение и назначение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004381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423B0C" w:rsidRPr="003F18B5" w:rsidRDefault="00423B0C" w:rsidP="00A968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АООП)</w:t>
      </w:r>
      <w:r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4A5BC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902E1">
        <w:rPr>
          <w:rFonts w:ascii="Times New Roman" w:hAnsi="Times New Roman" w:cs="Times New Roman"/>
          <w:sz w:val="28"/>
          <w:szCs w:val="28"/>
        </w:rPr>
        <w:t>НОО)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9902E1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(далее – ТНР)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 xml:space="preserve">образовательная программа, адаптированная для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детей с ТНР </w:t>
      </w:r>
      <w:r w:rsidRPr="003F18B5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и речевого</w:t>
      </w:r>
      <w:r w:rsidRPr="003F18B5">
        <w:rPr>
          <w:rFonts w:ascii="Times New Roman" w:hAnsi="Times New Roman" w:cs="Times New Roman"/>
          <w:sz w:val="28"/>
          <w:szCs w:val="28"/>
        </w:rPr>
        <w:t xml:space="preserve"> развития, индивидуальных возможностей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B0C" w:rsidRPr="00423B0C" w:rsidRDefault="00372EA3" w:rsidP="00A9689C">
      <w:pPr>
        <w:pStyle w:val="ConsPlusNormal"/>
        <w:spacing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НОО</w:t>
      </w:r>
      <w:r w:rsidR="009902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02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23B0C">
        <w:rPr>
          <w:rFonts w:ascii="Times New Roman" w:hAnsi="Times New Roman" w:cs="Times New Roman"/>
          <w:sz w:val="28"/>
          <w:szCs w:val="28"/>
        </w:rPr>
        <w:t xml:space="preserve"> с ТНР </w:t>
      </w:r>
      <w:r w:rsidR="00423B0C" w:rsidRPr="002E3FE3">
        <w:rPr>
          <w:rFonts w:ascii="Times New Roman" w:hAnsi="Times New Roman" w:cs="Times New Roman"/>
          <w:sz w:val="28"/>
          <w:szCs w:val="28"/>
        </w:rPr>
        <w:t>самостоятельно разрабатыва</w:t>
      </w:r>
      <w:r w:rsidR="00423B0C">
        <w:rPr>
          <w:rFonts w:ascii="Times New Roman" w:hAnsi="Times New Roman" w:cs="Times New Roman"/>
          <w:sz w:val="28"/>
          <w:szCs w:val="28"/>
        </w:rPr>
        <w:t>е</w:t>
      </w:r>
      <w:r w:rsidR="00423B0C" w:rsidRPr="002E3FE3">
        <w:rPr>
          <w:rFonts w:ascii="Times New Roman" w:hAnsi="Times New Roman" w:cs="Times New Roman"/>
          <w:sz w:val="28"/>
          <w:szCs w:val="28"/>
        </w:rPr>
        <w:t>тся и утвержда</w:t>
      </w:r>
      <w:r w:rsidR="00423B0C">
        <w:rPr>
          <w:rFonts w:ascii="Times New Roman" w:hAnsi="Times New Roman" w:cs="Times New Roman"/>
          <w:sz w:val="28"/>
          <w:szCs w:val="28"/>
        </w:rPr>
        <w:t>е</w:t>
      </w:r>
      <w:r w:rsidR="00423B0C" w:rsidRPr="002E3FE3">
        <w:rPr>
          <w:rFonts w:ascii="Times New Roman" w:hAnsi="Times New Roman" w:cs="Times New Roman"/>
          <w:sz w:val="28"/>
          <w:szCs w:val="28"/>
        </w:rPr>
        <w:t>тся организацией, осуществляющей образовательную деятельность</w:t>
      </w:r>
      <w:r w:rsidR="00423B0C" w:rsidRPr="00BE6E83">
        <w:rPr>
          <w:rFonts w:ascii="Times New Roman" w:hAnsi="Times New Roman" w:cs="Times New Roman"/>
          <w:sz w:val="28"/>
          <w:szCs w:val="28"/>
        </w:rPr>
        <w:t xml:space="preserve"> </w:t>
      </w:r>
      <w:r w:rsidR="00423B0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423B0C">
        <w:rPr>
          <w:rFonts w:ascii="Times New Roman" w:hAnsi="Times New Roman" w:cs="Times New Roman"/>
          <w:sz w:val="28"/>
          <w:szCs w:val="28"/>
        </w:rPr>
        <w:t>ом</w:t>
      </w:r>
      <w:r w:rsidR="009025E1">
        <w:rPr>
          <w:rFonts w:ascii="Times New Roman" w:hAnsi="Times New Roman" w:cs="Times New Roman"/>
          <w:sz w:val="28"/>
          <w:szCs w:val="28"/>
        </w:rPr>
        <w:t xml:space="preserve"> </w:t>
      </w:r>
      <w:r w:rsidR="0025697E">
        <w:rPr>
          <w:rFonts w:ascii="Times New Roman" w:hAnsi="Times New Roman" w:cs="Times New Roman"/>
          <w:sz w:val="28"/>
          <w:szCs w:val="28"/>
        </w:rPr>
        <w:t>(далее – ФГОС)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 (далее – ОВЗ)</w:t>
      </w:r>
      <w:r w:rsidR="00423B0C">
        <w:rPr>
          <w:rFonts w:ascii="Times New Roman" w:hAnsi="Times New Roman" w:cs="Times New Roman"/>
          <w:sz w:val="28"/>
          <w:szCs w:val="28"/>
        </w:rPr>
        <w:t xml:space="preserve"> </w:t>
      </w:r>
      <w:r w:rsidR="00423B0C" w:rsidRPr="002E3FE3">
        <w:rPr>
          <w:rFonts w:ascii="Times New Roman" w:hAnsi="Times New Roman" w:cs="Times New Roman"/>
          <w:sz w:val="28"/>
          <w:szCs w:val="28"/>
        </w:rPr>
        <w:t xml:space="preserve">и с учетом </w:t>
      </w:r>
      <w:r w:rsidR="00423B0C" w:rsidRPr="00423B0C">
        <w:rPr>
          <w:rFonts w:ascii="Times New Roman" w:hAnsi="Times New Roman" w:cs="Times New Roman"/>
          <w:sz w:val="28"/>
          <w:szCs w:val="28"/>
        </w:rPr>
        <w:t>Примерной адаптированной основной общеобразовательной программы начального общего обра</w:t>
      </w:r>
      <w:r>
        <w:rPr>
          <w:rFonts w:ascii="Times New Roman" w:hAnsi="Times New Roman" w:cs="Times New Roman"/>
          <w:sz w:val="28"/>
          <w:szCs w:val="28"/>
        </w:rPr>
        <w:t>зования</w:t>
      </w:r>
      <w:r w:rsidR="00423B0C" w:rsidRPr="00423B0C">
        <w:rPr>
          <w:rFonts w:ascii="Times New Roman" w:hAnsi="Times New Roman" w:cs="Times New Roman"/>
          <w:sz w:val="28"/>
          <w:szCs w:val="28"/>
        </w:rPr>
        <w:t xml:space="preserve"> обучающихся  с ТНР.</w:t>
      </w:r>
    </w:p>
    <w:p w:rsidR="00ED3AB6" w:rsidRPr="00423B0C" w:rsidRDefault="00423B0C" w:rsidP="00A96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B0C">
        <w:rPr>
          <w:rFonts w:ascii="Times New Roman" w:hAnsi="Times New Roman"/>
          <w:sz w:val="28"/>
        </w:rPr>
        <w:t>А</w:t>
      </w:r>
      <w:r w:rsidR="009902E1">
        <w:rPr>
          <w:rFonts w:ascii="Times New Roman" w:hAnsi="Times New Roman"/>
          <w:sz w:val="28"/>
        </w:rPr>
        <w:t>ООП НОО</w:t>
      </w:r>
      <w:r w:rsidRPr="00423B0C">
        <w:rPr>
          <w:rFonts w:ascii="Times New Roman" w:hAnsi="Times New Roman"/>
          <w:sz w:val="28"/>
        </w:rPr>
        <w:t xml:space="preserve"> </w:t>
      </w:r>
      <w:proofErr w:type="gramStart"/>
      <w:r w:rsidRPr="00423B0C">
        <w:rPr>
          <w:rFonts w:ascii="Times New Roman" w:hAnsi="Times New Roman"/>
          <w:sz w:val="28"/>
        </w:rPr>
        <w:t>обучающихся</w:t>
      </w:r>
      <w:proofErr w:type="gramEnd"/>
      <w:r w:rsidRPr="00423B0C">
        <w:rPr>
          <w:rFonts w:ascii="Times New Roman" w:hAnsi="Times New Roman"/>
          <w:sz w:val="28"/>
        </w:rPr>
        <w:t xml:space="preserve"> с ТНР определяет содержание образования, ожидаемые результаты и условия ее реализации.</w:t>
      </w:r>
    </w:p>
    <w:p w:rsidR="001F6895" w:rsidRDefault="001F6895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Структура адаптированной основной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образовательной программы начального общего обр</w:t>
      </w:r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азования </w:t>
      </w:r>
      <w:proofErr w:type="gramStart"/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423B0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тяжелыми нарушениями речи</w:t>
      </w:r>
    </w:p>
    <w:p w:rsidR="00984957" w:rsidRPr="00984957" w:rsidRDefault="00984957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4957">
        <w:rPr>
          <w:rFonts w:ascii="Times New Roman" w:hAnsi="Times New Roman" w:cs="Times New Roman"/>
          <w:color w:val="auto"/>
          <w:sz w:val="28"/>
          <w:szCs w:val="28"/>
        </w:rPr>
        <w:t>АООП НОО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состоит из двух частей:</w:t>
      </w:r>
      <w:r w:rsidR="009010AF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обязательной части и части, формируемой участниками образовательных отношений.</w:t>
      </w:r>
    </w:p>
    <w:p w:rsidR="00423B0C" w:rsidRDefault="009902E1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9902E1">
        <w:rPr>
          <w:rFonts w:ascii="Times New Roman" w:hAnsi="Times New Roman" w:cs="Times New Roman"/>
          <w:color w:val="auto"/>
          <w:kern w:val="28"/>
          <w:sz w:val="28"/>
          <w:szCs w:val="28"/>
        </w:rPr>
        <w:t>АООП</w:t>
      </w:r>
      <w:r w:rsidR="00372EA3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ТНР содержит три раздела: целевой, содержательный и орг</w:t>
      </w:r>
      <w:r w:rsidR="00D45E73">
        <w:rPr>
          <w:rFonts w:ascii="Times New Roman" w:hAnsi="Times New Roman" w:cs="Times New Roman"/>
          <w:color w:val="auto"/>
          <w:kern w:val="28"/>
          <w:sz w:val="28"/>
          <w:szCs w:val="28"/>
        </w:rPr>
        <w:t>анизационный.</w:t>
      </w:r>
    </w:p>
    <w:p w:rsidR="00D45E73" w:rsidRDefault="00D45E73" w:rsidP="00A9689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Целевой раздел определяет общее назначение, цели и планируемые результаты реализации АООП НОО, а также способы определения достижения этих целей и результатов. Целевой раздел включает пояснительную записку; планируемые результаты освоения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ТНР</w:t>
      </w:r>
      <w:r w:rsidR="004A5BC5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АООП НОО; систему оценки достижения планируемых результатов освоения АООП НОО.</w:t>
      </w:r>
    </w:p>
    <w:p w:rsidR="004A5BC5" w:rsidRDefault="004A5BC5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Содержательный раздел определяет общее содержание НОО обучающихся с ТНР</w:t>
      </w:r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включает следующие программы, ориентированные на достижение личностных, предметных и </w:t>
      </w:r>
      <w:proofErr w:type="spellStart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>метапредметных</w:t>
      </w:r>
      <w:proofErr w:type="spellEnd"/>
      <w:r w:rsidR="0028522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результатов: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универсальных учебных действий;</w:t>
      </w:r>
    </w:p>
    <w:p w:rsidR="00285227" w:rsidRDefault="00285227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отдельных учебных предметов, курсов коррекционно-развивающей области и курсов внеурочной деятельности;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ТНР;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формирования экологической культуры, здорового и безопасного образа жизни;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коррекционной работы;</w:t>
      </w:r>
    </w:p>
    <w:p w:rsidR="007807A0" w:rsidRDefault="007807A0" w:rsidP="00423B0C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программу внеурочной деятельности.</w:t>
      </w:r>
    </w:p>
    <w:p w:rsidR="00633DC2" w:rsidRDefault="007807A0" w:rsidP="004B44BF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Организационный раздел включает учебный план НОО (реализующий предметные 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>и коррекционно-развивающую области, направления внеурочной деятельности); систему специальных</w:t>
      </w:r>
      <w:r w:rsidR="00032B69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условий реализации АООП НОО</w:t>
      </w:r>
      <w:r w:rsidR="00633DC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обучающихся с ТНР.</w:t>
      </w:r>
    </w:p>
    <w:p w:rsidR="00584D38" w:rsidRDefault="00584D38" w:rsidP="0022642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</w:t>
      </w:r>
      <w:proofErr w:type="gramStart"/>
      <w:r w:rsidRPr="00F6325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632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633DC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</w:p>
    <w:p w:rsidR="008E5DC1" w:rsidRPr="00C37B1B" w:rsidRDefault="008E5DC1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>АООП НОО</w:t>
      </w:r>
      <w:r w:rsidRPr="00C37B1B">
        <w:rPr>
          <w:rFonts w:ascii="Times New Roman" w:hAnsi="Times New Roman" w:cs="Times New Roman"/>
          <w:color w:val="auto"/>
          <w:spacing w:val="2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положены следующие принципы: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принципы государственной политики Р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оссийской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едерации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оступность образования, адаптация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системы образования к уровням и особенностям развития и подготовки обучающихся и воспитанников и др.)</w:t>
      </w:r>
      <w:r>
        <w:rPr>
          <w:rStyle w:val="a4"/>
          <w:rFonts w:ascii="Times New Roman" w:hAnsi="Times New Roman" w:cs="Times New Roman"/>
          <w:color w:val="auto"/>
          <w:kern w:val="28"/>
          <w:sz w:val="28"/>
          <w:szCs w:val="28"/>
        </w:rPr>
        <w:footnoteReference w:id="1"/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;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учета типологических и индивидуальных образовательных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коррекционной направленности образовательного процесса;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онтогенетический принцип; </w:t>
      </w:r>
    </w:p>
    <w:p w:rsidR="008E5DC1" w:rsidRPr="00477C72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социальных потребностей обучающихся;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преемственности, предполагающий при проектировании АООП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НОО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ориентировку на программу основного общего образования, что обеспечивает непрерывность образования </w:t>
      </w:r>
      <w:proofErr w:type="gramStart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ТНР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ринцип целостности содержания образования. Содержание образования едино. В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нятие «предметной области»;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обучающимися 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:rsidR="008E5DC1" w:rsidRPr="00C37B1B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принцип переноса знаний, умений,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навыков и отношений, сформированных в условиях учебной ситуации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жизни;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трансформирование уровня полученных знаний в область жизнедеятельности; </w:t>
      </w:r>
    </w:p>
    <w:p w:rsidR="008E5DC1" w:rsidRDefault="008E5DC1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принцип сотрудничества с семьей.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 основу разработки АООП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заложены дифференцированный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системный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подходы.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810B2E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Дифференцированный подход</w:t>
      </w:r>
      <w:r w:rsidR="00CA0DF0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к построению АООП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определяются уровнем речевого развития, </w:t>
      </w:r>
      <w:proofErr w:type="spellStart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этиопатогенезом</w:t>
      </w:r>
      <w:proofErr w:type="spellEnd"/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, характером нарушений формирования речевой функциональной системы и 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проявляются в неоднородности по возможностям освоения содержания образования. АООП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НОО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е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тся в соответствии с дифференцированно сформулированными в ФГОС НОО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с ОВЗ</w:t>
      </w: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 требованиями к: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структуре образовательной программы;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условиям реализации образовательной программы; 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результатам образования.</w:t>
      </w:r>
    </w:p>
    <w:p w:rsidR="003419EA" w:rsidRPr="00C37B1B" w:rsidRDefault="003419EA" w:rsidP="0022642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 xml:space="preserve">Применение дифференцированного подхода обеспечивает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разнообразие содержания, предоставляя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возможность реализовать инд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ивидуальный потенциал развития; открывает широкие возможности для педагогического творчества, создания вариативных образовательных  материалов, обеспечивающих пошаговую логопедическую коррекцию, развитие способности обучающихся самостоятельно решать учебно-познавательные и учебно-практические задачи в соответствии с их возможностями.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b/>
          <w:bCs/>
          <w:i/>
          <w:iCs/>
          <w:color w:val="auto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основывается на теоретических положениях отечественной психологической науки, раскрывающих основные закономерности процесс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 обучения и воспитания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структуру образовательной деятельности с учетом общи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х закономерностей развития 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 нормальным и нарушенным развитием.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Деятельностный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младшего школьного возраста определяется характером органи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зации доступной им деятельности.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Основным средством реализации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обеспечивающей овладение ими содержанием образования. </w:t>
      </w:r>
    </w:p>
    <w:p w:rsidR="003419EA" w:rsidRPr="00C37B1B" w:rsidRDefault="003419EA" w:rsidP="00226421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В контексте разработки АООП начального общего образования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реализация </w:t>
      </w:r>
      <w:proofErr w:type="spell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придание результатам образования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социально и личностно значимого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характера;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прочное усвоение </w:t>
      </w:r>
      <w:proofErr w:type="gramStart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обучающимися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жения в изучаемых предметных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областях;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left="360" w:firstLine="34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существенное повышение мотивации и интереса к учению,</w:t>
      </w:r>
    </w:p>
    <w:p w:rsidR="003419EA" w:rsidRPr="00C37B1B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приобретению нового опыта деятельности и поведения;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созда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ние условий для общекультурного и личностного развития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 ТНР 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на основе формирования универсальных учебных действий, которые обеспечивают не только успешное усвоение ими системы научных знаний, умений и нав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ыков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>, позволяющих продолжить образование на с</w:t>
      </w:r>
      <w:r w:rsidR="009010AF">
        <w:rPr>
          <w:rFonts w:ascii="Times New Roman" w:hAnsi="Times New Roman" w:cs="Times New Roman"/>
          <w:color w:val="auto"/>
          <w:kern w:val="28"/>
          <w:sz w:val="28"/>
          <w:szCs w:val="28"/>
        </w:rPr>
        <w:t>ледующей ступени, но и социальной</w:t>
      </w:r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компетенции, составляющей основу социальной успешности.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Ключевым условием реализации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подхода выступает 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организация детского самостоятельного и инициативного действия в об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разовательном процессе, снижение доли</w:t>
      </w:r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репродуктивных методов и способов обучения, ориентация </w:t>
      </w:r>
      <w:proofErr w:type="gramStart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>на</w:t>
      </w:r>
      <w:proofErr w:type="gramEnd"/>
      <w:r w:rsidRPr="00477C7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личностно-ориентированные, проблемно-поискового характера.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 xml:space="preserve">Системный </w:t>
      </w:r>
      <w:r w:rsidRPr="00E52203">
        <w:rPr>
          <w:rFonts w:ascii="Times New Roman" w:hAnsi="Times New Roman" w:cs="Times New Roman"/>
          <w:b/>
          <w:i/>
          <w:color w:val="auto"/>
          <w:kern w:val="28"/>
          <w:sz w:val="28"/>
          <w:szCs w:val="28"/>
        </w:rPr>
        <w:t>подход</w:t>
      </w: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>Системность предполагает не механическую связь, а единство компонентов языка, наличие определенных отношений между языковыми единицами одного уровня и разных уровней.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0462A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Системный подход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образовании строится на признании того, что язык существует и реализуется через речь, в сложном строении которой выделяются различные компоненты (фонетический, лексический, грамматический, семантический), тесно взаимосвязанные на всех этапах развития речи ребенка.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обучающихся.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 контексте разработки АООП н</w:t>
      </w:r>
      <w:r w:rsidR="00CA0DF0">
        <w:rPr>
          <w:rFonts w:ascii="Times New Roman" w:hAnsi="Times New Roman" w:cs="Times New Roman"/>
          <w:color w:val="auto"/>
          <w:kern w:val="28"/>
          <w:sz w:val="28"/>
          <w:szCs w:val="28"/>
        </w:rPr>
        <w:t>ачального общего образования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с ТНР реализация системного подхода обеспечивает: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тесную взаимосвязь в формировании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перцептивных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 речевых и интеллектуальных предпосылок овладения учебными знаниями, действиями, умениями и навыками;</w:t>
      </w:r>
    </w:p>
    <w:p w:rsidR="003419EA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воздействие на все компоненты речи при устранении ее системного недоразвития в процессе освоения содержания предметных областей, предусмотренных ФГОС НОО</w:t>
      </w:r>
      <w:r w:rsidR="009025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коррекционно-развивающей области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;</w:t>
      </w:r>
    </w:p>
    <w:p w:rsidR="003419EA" w:rsidRPr="000462A2" w:rsidRDefault="003419EA" w:rsidP="00226421">
      <w:pPr>
        <w:tabs>
          <w:tab w:val="left" w:pos="0"/>
        </w:tabs>
        <w:suppressAutoHyphens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реализацию интегративной коммуникативно-речевой цели – формирование речевого взаимодействия в единстве всех его функций (познавательной, регулятивной, контрольно-оценочной и др.) в соответствии с различными ситуациями.</w:t>
      </w:r>
    </w:p>
    <w:p w:rsidR="00032B69" w:rsidRDefault="00032B69" w:rsidP="008E5DC1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8E5DC1" w:rsidRDefault="008E5DC1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</w:p>
    <w:p w:rsidR="00584D38" w:rsidRPr="00584D38" w:rsidRDefault="00584D38" w:rsidP="000F02B1">
      <w:pPr>
        <w:tabs>
          <w:tab w:val="left" w:pos="0"/>
          <w:tab w:val="right" w:leader="dot" w:pos="9639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Default="00A808F9" w:rsidP="006357C1">
      <w:pPr>
        <w:tabs>
          <w:tab w:val="left" w:pos="0"/>
          <w:tab w:val="right" w:leader="dot" w:pos="9639"/>
        </w:tabs>
        <w:spacing w:before="240" w:after="24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63254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413974291"/>
      <w:r w:rsidR="0090775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2. </w:t>
      </w:r>
      <w:r w:rsidR="00907752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D6170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907752" w:rsidRPr="00B65CBF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разовательная программа начального общего образования обучающихся 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  <w:t>С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тяжелыми нарушениями речи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93073F">
        <w:rPr>
          <w:rFonts w:ascii="Times New Roman" w:hAnsi="Times New Roman" w:cs="Times New Roman"/>
          <w:b/>
          <w:caps/>
          <w:color w:val="auto"/>
          <w:sz w:val="28"/>
          <w:szCs w:val="28"/>
        </w:rPr>
        <w:t>5</w:t>
      </w:r>
      <w:r w:rsidR="00907752">
        <w:rPr>
          <w:rFonts w:ascii="Times New Roman" w:hAnsi="Times New Roman" w:cs="Times New Roman"/>
          <w:b/>
          <w:caps/>
          <w:color w:val="auto"/>
          <w:sz w:val="28"/>
          <w:szCs w:val="28"/>
        </w:rPr>
        <w:t>.1</w:t>
      </w:r>
      <w:r w:rsidR="00907752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2"/>
    </w:p>
    <w:p w:rsidR="00907752" w:rsidRPr="00EC2DC3" w:rsidRDefault="00EC2DC3" w:rsidP="00B65CBF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_Toc413974292"/>
      <w:r w:rsidRPr="00EC2DC3"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3"/>
    </w:p>
    <w:p w:rsidR="00907752" w:rsidRDefault="00B65CBF" w:rsidP="00B65CBF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413974293"/>
      <w:r w:rsidRPr="009C3DA3">
        <w:rPr>
          <w:rFonts w:ascii="Times New Roman" w:hAnsi="Times New Roman" w:cs="Times New Roman"/>
          <w:b/>
          <w:sz w:val="28"/>
          <w:szCs w:val="28"/>
        </w:rPr>
        <w:t>2</w:t>
      </w:r>
      <w:r w:rsidRPr="00B65CBF">
        <w:rPr>
          <w:rFonts w:ascii="Times New Roman" w:hAnsi="Times New Roman" w:cs="Times New Roman"/>
          <w:b/>
          <w:sz w:val="28"/>
          <w:szCs w:val="28"/>
        </w:rPr>
        <w:t>.1.1. Пояснительная записка</w:t>
      </w:r>
      <w:bookmarkEnd w:id="4"/>
    </w:p>
    <w:p w:rsidR="0039000D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</w:t>
      </w:r>
    </w:p>
    <w:p w:rsidR="009C3DA3" w:rsidRDefault="00195FBB" w:rsidP="0039000D">
      <w:pPr>
        <w:pStyle w:val="14TexstOSNOVA1012"/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93073F" w:rsidRDefault="0093073F" w:rsidP="009307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 w:rsidR="008B3861"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E576C">
        <w:rPr>
          <w:rFonts w:ascii="Times New Roman" w:hAnsi="Times New Roman" w:cs="Times New Roman"/>
          <w:sz w:val="28"/>
          <w:szCs w:val="28"/>
        </w:rPr>
        <w:t xml:space="preserve"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</w:t>
      </w:r>
      <w:proofErr w:type="spellStart"/>
      <w:r w:rsidRPr="00AE576C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AE576C">
        <w:rPr>
          <w:rFonts w:ascii="Times New Roman" w:hAnsi="Times New Roman" w:cs="Times New Roman"/>
          <w:sz w:val="28"/>
          <w:szCs w:val="28"/>
        </w:rPr>
        <w:t xml:space="preserve"> ценностями.</w:t>
      </w:r>
      <w:proofErr w:type="gramEnd"/>
    </w:p>
    <w:p w:rsidR="0058462F" w:rsidRDefault="00E83012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E83012" w:rsidRPr="0058462F" w:rsidRDefault="0058462F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195FBB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195FBB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</w:t>
      </w:r>
    </w:p>
    <w:p w:rsidR="00A95AAB" w:rsidRPr="00A95AAB" w:rsidRDefault="00A95AAB" w:rsidP="00A95AAB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Вариант 5.1 предназначается для обучающихся с фонетико-фонематическим или фонетическ</w:t>
      </w:r>
      <w:r w:rsidR="005627FF">
        <w:rPr>
          <w:rFonts w:ascii="Times New Roman" w:hAnsi="Times New Roman" w:cs="Times New Roman"/>
          <w:color w:val="auto"/>
          <w:sz w:val="28"/>
          <w:szCs w:val="28"/>
        </w:rPr>
        <w:t>им недоразвитием речи (</w:t>
      </w:r>
      <w:proofErr w:type="spellStart"/>
      <w:r w:rsidR="005627FF">
        <w:rPr>
          <w:rFonts w:ascii="Times New Roman" w:hAnsi="Times New Roman" w:cs="Times New Roman"/>
          <w:color w:val="auto"/>
          <w:sz w:val="28"/>
          <w:szCs w:val="28"/>
        </w:rPr>
        <w:t>дислалия</w:t>
      </w:r>
      <w:proofErr w:type="spellEnd"/>
      <w:r w:rsidR="005627FF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легкая степень выраженности дизартрии, заикания;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ринолалия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), обучающихся  с общим недоразвитием речи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III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A95AAB"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уровней речевого развития различного генеза (например, при минимальных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дизартрических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расстройствах, </w:t>
      </w:r>
      <w:proofErr w:type="spellStart"/>
      <w:r w:rsidRPr="00A95AAB">
        <w:rPr>
          <w:rFonts w:ascii="Times New Roman" w:hAnsi="Times New Roman" w:cs="Times New Roman"/>
          <w:color w:val="auto"/>
          <w:sz w:val="28"/>
          <w:szCs w:val="28"/>
        </w:rPr>
        <w:t>ринолалии</w:t>
      </w:r>
      <w:proofErr w:type="spellEnd"/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и т.п.), у которых имеются н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арушения всех компонентов языка; для обучающихся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с нарушениями чтения и письма. </w:t>
      </w:r>
      <w:proofErr w:type="gramEnd"/>
    </w:p>
    <w:p w:rsidR="009C3DA3" w:rsidRDefault="00A95AAB" w:rsidP="00F7302E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95AAB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работы. Обязательными у</w:t>
      </w:r>
      <w:r w:rsidR="008B3861">
        <w:rPr>
          <w:rFonts w:ascii="Times New Roman" w:hAnsi="Times New Roman" w:cs="Times New Roman"/>
          <w:color w:val="auto"/>
          <w:sz w:val="28"/>
          <w:szCs w:val="28"/>
        </w:rPr>
        <w:t>словиями реализации АООП НОО</w:t>
      </w:r>
      <w:r w:rsidRPr="00A95AAB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являются логопедическое сопровождение обучающихся,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9C3DA3" w:rsidRDefault="009C3DA3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характеристика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6A714E" w:rsidRDefault="006A714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6A714E"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детей с фонетико-фонематическим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фонем.</w:t>
      </w:r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Отмечается незаконченность процессов формирования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артикулирования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="00331650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="00331650">
        <w:rPr>
          <w:rFonts w:ascii="Times New Roman" w:hAnsi="Times New Roman" w:cs="Times New Roman"/>
          <w:color w:val="auto"/>
          <w:sz w:val="28"/>
          <w:szCs w:val="28"/>
        </w:rPr>
        <w:t xml:space="preserve"> произношения зву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>ков крайне вариативна и может быть выражена в различных вариантах: отсутствие, замены (как правило</w:t>
      </w:r>
      <w:r w:rsidR="006357C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D3F29">
        <w:rPr>
          <w:rFonts w:ascii="Times New Roman" w:hAnsi="Times New Roman" w:cs="Times New Roman"/>
          <w:color w:val="auto"/>
          <w:sz w:val="28"/>
          <w:szCs w:val="28"/>
        </w:rPr>
        <w:t xml:space="preserve"> звуками простыми по артикуляции), смешение, искаженное произнесение (не соответствующее нормам звуковой системы родного языка).</w:t>
      </w:r>
    </w:p>
    <w:p w:rsidR="006D3F29" w:rsidRDefault="006D3F2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Определяющим признаком фонематического недоразвития является пониженная способность к </w:t>
      </w:r>
      <w:r w:rsidR="006C5B75">
        <w:rPr>
          <w:rFonts w:ascii="Times New Roman" w:hAnsi="Times New Roman" w:cs="Times New Roman"/>
          <w:color w:val="auto"/>
          <w:sz w:val="28"/>
          <w:szCs w:val="28"/>
        </w:rPr>
        <w:t>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6C5B75" w:rsidRDefault="006C5B7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="001A5183">
        <w:rPr>
          <w:rFonts w:ascii="Times New Roman" w:hAnsi="Times New Roman" w:cs="Times New Roman"/>
          <w:color w:val="auto"/>
          <w:sz w:val="28"/>
          <w:szCs w:val="28"/>
        </w:rPr>
        <w:t>звукослоговой</w:t>
      </w:r>
      <w:proofErr w:type="spell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слова). Такие обучающиеся </w:t>
      </w:r>
      <w:proofErr w:type="gramStart"/>
      <w:r w:rsidR="001A5183">
        <w:rPr>
          <w:rFonts w:ascii="Times New Roman" w:hAnsi="Times New Roman" w:cs="Times New Roman"/>
          <w:color w:val="auto"/>
          <w:sz w:val="28"/>
          <w:szCs w:val="28"/>
        </w:rPr>
        <w:t>хуже</w:t>
      </w:r>
      <w:proofErr w:type="gramEnd"/>
      <w:r w:rsidR="001A5183">
        <w:rPr>
          <w:rFonts w:ascii="Times New Roman" w:hAnsi="Times New Roman" w:cs="Times New Roman"/>
          <w:color w:val="auto"/>
          <w:sz w:val="28"/>
          <w:szCs w:val="28"/>
        </w:rPr>
        <w:t xml:space="preserve"> чем их сверстники запоминают речевой </w:t>
      </w:r>
      <w:r w:rsidR="001A5183">
        <w:rPr>
          <w:rFonts w:ascii="Times New Roman" w:hAnsi="Times New Roman" w:cs="Times New Roman"/>
          <w:color w:val="auto"/>
          <w:sz w:val="28"/>
          <w:szCs w:val="28"/>
        </w:rPr>
        <w:lastRenderedPageBreak/>
        <w:t>материал, с большим количеством ошибок выполняют задания, связанные с активной речевой деятельностью.</w:t>
      </w:r>
    </w:p>
    <w:p w:rsidR="00F7302E" w:rsidRDefault="00F7302E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Обучающиеся с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нерезко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выраженным общим недоразвитием речи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не отмечается выраженных нарушений звукопроизношения. Нарушения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звукос</w:t>
      </w:r>
      <w:r w:rsidR="00227535">
        <w:rPr>
          <w:rFonts w:ascii="Times New Roman" w:hAnsi="Times New Roman" w:cs="Times New Roman"/>
          <w:color w:val="auto"/>
          <w:sz w:val="28"/>
          <w:szCs w:val="28"/>
        </w:rPr>
        <w:t>логовой</w:t>
      </w:r>
      <w:proofErr w:type="spellEnd"/>
      <w:r w:rsidR="00227535">
        <w:rPr>
          <w:rFonts w:ascii="Times New Roman" w:hAnsi="Times New Roman" w:cs="Times New Roman"/>
          <w:color w:val="auto"/>
          <w:sz w:val="28"/>
          <w:szCs w:val="28"/>
        </w:rPr>
        <w:t xml:space="preserve"> структуры слова проявляю</w:t>
      </w:r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тся в различных вариантах искажения его </w:t>
      </w:r>
      <w:proofErr w:type="spellStart"/>
      <w:r w:rsidR="00717716">
        <w:rPr>
          <w:rFonts w:ascii="Times New Roman" w:hAnsi="Times New Roman" w:cs="Times New Roman"/>
          <w:color w:val="auto"/>
          <w:sz w:val="28"/>
          <w:szCs w:val="28"/>
        </w:rPr>
        <w:t>звуконаполняемости</w:t>
      </w:r>
      <w:proofErr w:type="spellEnd"/>
      <w:r w:rsidR="00717716">
        <w:rPr>
          <w:rFonts w:ascii="Times New Roman" w:hAnsi="Times New Roman" w:cs="Times New Roman"/>
          <w:color w:val="auto"/>
          <w:sz w:val="28"/>
          <w:szCs w:val="28"/>
        </w:rPr>
        <w:t xml:space="preserve"> как на уровне отдельного слога, так и слова. </w:t>
      </w:r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смазанности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речи, смешение звуков, свидетельствующее о низком уровне </w:t>
      </w:r>
      <w:proofErr w:type="spellStart"/>
      <w:r w:rsidR="006E0FCC"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="006E0FCC">
        <w:rPr>
          <w:rFonts w:ascii="Times New Roman" w:hAnsi="Times New Roman" w:cs="Times New Roman"/>
          <w:color w:val="auto"/>
          <w:sz w:val="28"/>
          <w:szCs w:val="28"/>
        </w:rPr>
        <w:t xml:space="preserve"> дифференцированного восприятия фонем и являющееся важным показателем</w:t>
      </w:r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незакончившегося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 xml:space="preserve"> процесса </w:t>
      </w:r>
      <w:proofErr w:type="spellStart"/>
      <w:r w:rsidR="00E24C49">
        <w:rPr>
          <w:rFonts w:ascii="Times New Roman" w:hAnsi="Times New Roman" w:cs="Times New Roman"/>
          <w:color w:val="auto"/>
          <w:sz w:val="28"/>
          <w:szCs w:val="28"/>
        </w:rPr>
        <w:t>фонемообразования</w:t>
      </w:r>
      <w:proofErr w:type="spellEnd"/>
      <w:r w:rsidR="00E24C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24C49" w:rsidRDefault="00E24C49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обнаруживаются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</w:t>
      </w:r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системных связей и отношений, существующих внутри лексических групп. </w:t>
      </w:r>
      <w:proofErr w:type="gramStart"/>
      <w:r w:rsidR="0049748F">
        <w:rPr>
          <w:rFonts w:ascii="Times New Roman" w:hAnsi="Times New Roman" w:cs="Times New Roman"/>
          <w:color w:val="auto"/>
          <w:sz w:val="28"/>
          <w:szCs w:val="28"/>
        </w:rPr>
        <w:t>Обучающиеся</w:t>
      </w:r>
      <w:proofErr w:type="gramEnd"/>
      <w:r w:rsidR="0049748F">
        <w:rPr>
          <w:rFonts w:ascii="Times New Roman" w:hAnsi="Times New Roman" w:cs="Times New Roman"/>
          <w:color w:val="auto"/>
          <w:sz w:val="28"/>
          <w:szCs w:val="28"/>
        </w:rPr>
        <w:t xml:space="preserve"> плохо справляются с </w:t>
      </w:r>
      <w:r w:rsidR="00146385">
        <w:rPr>
          <w:rFonts w:ascii="Times New Roman" w:hAnsi="Times New Roman" w:cs="Times New Roman"/>
          <w:color w:val="auto"/>
          <w:sz w:val="28"/>
          <w:szCs w:val="28"/>
        </w:rPr>
        <w:t>установлением синонимических и антонимических отношений, особенно на материале слов с абстрактным значением.</w:t>
      </w:r>
    </w:p>
    <w:p w:rsidR="00146385" w:rsidRDefault="0014638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t xml:space="preserve">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</w:t>
      </w:r>
      <w:r w:rsidR="0026035D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 xml:space="preserve">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E6E05" w:rsidRDefault="00DE6E05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Недостаточный уровень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DE6E05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грамматическом оформ</w:t>
      </w:r>
      <w:r w:rsidR="00DE6E05">
        <w:rPr>
          <w:rFonts w:ascii="Times New Roman" w:hAnsi="Times New Roman" w:cs="Times New Roman"/>
          <w:color w:val="auto"/>
          <w:sz w:val="28"/>
          <w:szCs w:val="28"/>
        </w:rPr>
        <w:t>лении речи часто встречаются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ошибки в употреблении грамматических форм слова.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E92234" w:rsidRDefault="00E92234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Лексико-грамматические средства языка у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сформированы неодинаково. С одной стороны</w:t>
      </w:r>
      <w:r w:rsidR="00367964">
        <w:rPr>
          <w:rFonts w:ascii="Times New Roman" w:hAnsi="Times New Roman" w:cs="Times New Roman"/>
          <w:color w:val="auto"/>
          <w:sz w:val="28"/>
          <w:szCs w:val="28"/>
        </w:rPr>
        <w:t>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FC0E2A" w:rsidRDefault="00FC0E2A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застреванием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</w:t>
      </w:r>
      <w:r w:rsidR="003B47D1">
        <w:rPr>
          <w:rFonts w:ascii="Times New Roman" w:hAnsi="Times New Roman" w:cs="Times New Roman"/>
          <w:color w:val="auto"/>
          <w:sz w:val="28"/>
          <w:szCs w:val="28"/>
        </w:rPr>
        <w:t xml:space="preserve">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B47D1" w:rsidRPr="006A714E" w:rsidRDefault="003B47D1" w:rsidP="009C3DA3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Наряду с расстройствами уст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>ой речи у обучающихся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отмечаются разнообразные нарушения чтения и письма, проявляющиеся в стойких, повторяющихся, специфических ошибках при чтении и на письме, механизм </w:t>
      </w:r>
      <w:r w:rsidR="00BA640A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возникновения которых обусловлен недостаточной </w:t>
      </w:r>
      <w:proofErr w:type="spellStart"/>
      <w:r w:rsidR="00BA640A">
        <w:rPr>
          <w:rFonts w:ascii="Times New Roman" w:hAnsi="Times New Roman" w:cs="Times New Roman"/>
          <w:color w:val="auto"/>
          <w:sz w:val="28"/>
          <w:szCs w:val="28"/>
        </w:rPr>
        <w:t>сформированностью</w:t>
      </w:r>
      <w:proofErr w:type="spellEnd"/>
      <w:r w:rsidR="00BA640A">
        <w:rPr>
          <w:rFonts w:ascii="Times New Roman" w:hAnsi="Times New Roman" w:cs="Times New Roman"/>
          <w:color w:val="auto"/>
          <w:sz w:val="28"/>
          <w:szCs w:val="28"/>
        </w:rPr>
        <w:t xml:space="preserve"> базовых высших психических функций, обеспечивающих процессы чтения и письма в норме.</w:t>
      </w:r>
      <w:proofErr w:type="gramEnd"/>
    </w:p>
    <w:p w:rsidR="009C3DA3" w:rsidRDefault="009C3DA3" w:rsidP="009C3D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ые потребности </w:t>
      </w:r>
      <w:proofErr w:type="gramStart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>обучающихся</w:t>
      </w:r>
      <w:proofErr w:type="gramEnd"/>
      <w:r w:rsidR="00F7302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ТНР</w:t>
      </w:r>
    </w:p>
    <w:p w:rsidR="0021161C" w:rsidRDefault="0021161C" w:rsidP="0021161C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с ТНР относятся: </w:t>
      </w:r>
    </w:p>
    <w:p w:rsidR="0021161C" w:rsidRPr="00570722" w:rsidRDefault="0021161C" w:rsidP="008B3861">
      <w:pPr>
        <w:pStyle w:val="14TexstOSNOVA1012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ориентированных на нормализацию или полное преодоление отклонений речевого и личностного 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435FD9">
        <w:rPr>
          <w:rFonts w:ascii="Times New Roman" w:hAnsi="Times New Roman" w:cs="Times New Roman"/>
          <w:sz w:val="28"/>
          <w:szCs w:val="28"/>
        </w:rPr>
        <w:t xml:space="preserve"> и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 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курсов,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 xml:space="preserve">здействия в процессе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</w:t>
      </w:r>
      <w:r>
        <w:rPr>
          <w:rFonts w:ascii="Times New Roman" w:hAnsi="Times New Roman" w:cs="Times New Roman"/>
          <w:sz w:val="28"/>
          <w:szCs w:val="28"/>
        </w:rPr>
        <w:t xml:space="preserve">варьирование организации процесса </w:t>
      </w:r>
      <w:r w:rsidRPr="00570722">
        <w:rPr>
          <w:rFonts w:ascii="Times New Roman" w:hAnsi="Times New Roman" w:cs="Times New Roman"/>
          <w:sz w:val="28"/>
          <w:szCs w:val="28"/>
        </w:rPr>
        <w:t>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индивидуальный темп обучения и продвижения в образовательном пространстве для разных </w:t>
      </w:r>
      <w:proofErr w:type="gramStart"/>
      <w:r w:rsidRPr="00570722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570722">
        <w:rPr>
          <w:rFonts w:ascii="Times New Roman" w:hAnsi="Times New Roman" w:cs="Times New Roman"/>
          <w:sz w:val="28"/>
          <w:szCs w:val="28"/>
        </w:rPr>
        <w:t xml:space="preserve"> обучающихся с ТНР;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постоянный (пошаговый) мониторинг результати</w:t>
      </w:r>
      <w:r w:rsidR="004B4E58">
        <w:rPr>
          <w:rFonts w:ascii="Times New Roman" w:hAnsi="Times New Roman" w:cs="Times New Roman"/>
          <w:sz w:val="28"/>
          <w:szCs w:val="28"/>
        </w:rPr>
        <w:t>вности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 w:rsidR="004B4E5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4B4E58">
        <w:rPr>
          <w:rFonts w:ascii="Times New Roman" w:hAnsi="Times New Roman" w:cs="Times New Roman"/>
          <w:sz w:val="28"/>
          <w:szCs w:val="28"/>
        </w:rPr>
        <w:t xml:space="preserve"> социальной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21161C" w:rsidRPr="00570722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увеличения социальных контактов; обучения умению выбирать и применять адекватные коммуникативные стратегии и тактики;</w:t>
      </w:r>
    </w:p>
    <w:p w:rsidR="0021161C" w:rsidRDefault="0021161C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477D0F" w:rsidRDefault="00477D0F" w:rsidP="008B3861">
      <w:pPr>
        <w:spacing w:after="0" w:line="360" w:lineRule="auto"/>
        <w:ind w:right="99"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E8102A" w:rsidRDefault="00067714" w:rsidP="00E0715D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5" w:name="_Toc413974294"/>
      <w:r w:rsidRPr="00FA2D80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proofErr w:type="gramStart"/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обучающимися </w:t>
      </w:r>
      <w:r w:rsidR="00E8102A">
        <w:rPr>
          <w:rFonts w:ascii="Times New Roman" w:hAnsi="Times New Roman" w:cs="Times New Roman"/>
          <w:b/>
          <w:sz w:val="28"/>
          <w:szCs w:val="28"/>
        </w:rPr>
        <w:br/>
      </w:r>
      <w:r w:rsidR="00E8102A" w:rsidRPr="00FA2D8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81BF2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</w:t>
      </w:r>
      <w:r w:rsidR="00E8102A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</w:t>
      </w:r>
      <w:r w:rsidR="00E8102A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5"/>
      <w:proofErr w:type="gramEnd"/>
    </w:p>
    <w:p w:rsidR="00E8102A" w:rsidRPr="00E22318" w:rsidRDefault="00E8102A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 w:rsidRPr="00E223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 w:rsidR="00C81BF2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C81BF2">
        <w:rPr>
          <w:rFonts w:ascii="Times New Roman" w:eastAsia="Times New Roman" w:hAnsi="Times New Roman" w:cs="Times New Roman"/>
          <w:sz w:val="28"/>
          <w:szCs w:val="28"/>
        </w:rPr>
        <w:t xml:space="preserve"> с ТН</w:t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E22318">
        <w:rPr>
          <w:rFonts w:ascii="Times New Roman" w:eastAsia="Times New Roman" w:hAnsi="Times New Roman" w:cs="Times New Roman"/>
          <w:sz w:val="28"/>
          <w:szCs w:val="28"/>
        </w:rPr>
        <w:t>АООП НОО соответствуют ФГОС НОО</w:t>
      </w:r>
      <w:r w:rsidRPr="00E22318">
        <w:rPr>
          <w:rStyle w:val="a4"/>
          <w:rFonts w:ascii="Times New Roman" w:hAnsi="Times New Roman" w:cs="Times New Roman"/>
          <w:sz w:val="28"/>
          <w:szCs w:val="28"/>
        </w:rPr>
        <w:footnoteReference w:id="2"/>
      </w:r>
      <w:r w:rsidR="005157DB" w:rsidRPr="00E223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0F96" w:rsidRPr="007A71EF" w:rsidRDefault="00E22318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7A71EF">
        <w:rPr>
          <w:rFonts w:ascii="Times New Roman" w:hAnsi="Times New Roman" w:cs="Times New Roman"/>
          <w:kern w:val="2"/>
          <w:sz w:val="28"/>
          <w:szCs w:val="28"/>
        </w:rPr>
        <w:t>Планируемые результаты освоения обучающимися с</w:t>
      </w:r>
      <w:r w:rsidR="00C81BF2" w:rsidRPr="007A71EF">
        <w:rPr>
          <w:rFonts w:ascii="Times New Roman" w:hAnsi="Times New Roman" w:cs="Times New Roman"/>
          <w:kern w:val="2"/>
          <w:sz w:val="28"/>
          <w:szCs w:val="28"/>
        </w:rPr>
        <w:t xml:space="preserve"> ТНР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АООП НОО дополняются 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результатам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и</w:t>
      </w:r>
      <w:r w:rsidR="007A71EF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</w:t>
      </w:r>
      <w:r w:rsidR="00050F96"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своения программы коррекционной работы</w:t>
      </w:r>
      <w:r w:rsidRPr="007A71EF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067714" w:rsidRPr="00537ED2" w:rsidRDefault="00FA2D80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proofErr w:type="gramStart"/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>Планируемые результаты освоения обучающимися с</w:t>
      </w:r>
      <w:r w:rsidR="00C81BF2"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тяжелыми нарушениями речи</w:t>
      </w:r>
      <w:r w:rsidRPr="00537ED2">
        <w:rPr>
          <w:rFonts w:ascii="Times New Roman" w:hAnsi="Times New Roman" w:cs="Times New Roman"/>
          <w:b/>
          <w:kern w:val="2"/>
          <w:sz w:val="28"/>
          <w:szCs w:val="28"/>
        </w:rPr>
        <w:t xml:space="preserve"> программы коррекционной работы</w:t>
      </w:r>
      <w:proofErr w:type="gramEnd"/>
    </w:p>
    <w:p w:rsidR="007A71EF" w:rsidRPr="007A71EF" w:rsidRDefault="007A71EF" w:rsidP="00E0715D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</w:t>
      </w:r>
      <w:r>
        <w:rPr>
          <w:rFonts w:ascii="Times New Roman" w:hAnsi="Times New Roman"/>
          <w:kern w:val="2"/>
          <w:sz w:val="28"/>
          <w:szCs w:val="20"/>
        </w:rPr>
        <w:t xml:space="preserve"> освоения п</w:t>
      </w:r>
      <w:r w:rsidRPr="007A71EF">
        <w:rPr>
          <w:rFonts w:ascii="Times New Roman" w:hAnsi="Times New Roman"/>
          <w:kern w:val="2"/>
          <w:sz w:val="28"/>
          <w:szCs w:val="20"/>
        </w:rPr>
        <w:t>рограммы коррекционной работы должны соответствовать требованиями ФГОС НОО</w:t>
      </w:r>
      <w:r w:rsidRPr="007A71EF">
        <w:rPr>
          <w:rStyle w:val="a4"/>
          <w:rFonts w:ascii="Times New Roman" w:hAnsi="Times New Roman"/>
          <w:kern w:val="2"/>
          <w:sz w:val="28"/>
          <w:szCs w:val="20"/>
        </w:rPr>
        <w:footnoteReference w:id="3"/>
      </w:r>
      <w:r w:rsidRPr="007A71EF">
        <w:rPr>
          <w:rFonts w:ascii="Times New Roman" w:hAnsi="Times New Roman"/>
          <w:kern w:val="2"/>
          <w:sz w:val="28"/>
          <w:szCs w:val="20"/>
        </w:rPr>
        <w:t>, которые дополняются группой специальных требований.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Требования к результатам коррекционной работы по преодолению нарушений устной речи, преодолению и профилактике нарушений чтения и письма: отсутствие дефектов звукопроизношения и умение различать правильное и неправильное произнесение звука; умение правильно воспроизводить различной сложности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звукослоговую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структуру слов как изолированных, так и в условиях контекста; правильное восприятие, дифференциация, осознание и адекватное использование интонационных средств выразительной четкой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 xml:space="preserve">умение произвольно изменять основные акустические характеристики голоса; умение правильно осуществлять </w:t>
      </w:r>
      <w:r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членение речевого потока посредством пауз, логического ударения, интонационной интенсивности; минимизация фонологического дефицита (умение дифференцировать на слух и в произношении звуки, близкие по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артикуляторно-акустическим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признакам); умение осуществлять операции языкового анализа и синтеза на уровне предложения и слова; практическое владение основными закономерностями грамматического и лексического строя речи;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spellStart"/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лексической системности; умение правильно употреблять грамматические формы слов и пользоваться как продуктивными, так и непродуктивными словообразовательными моделями; 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коммуникативную функцию;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языковых операций, необходимых для овладения чтением и письмом; </w:t>
      </w:r>
      <w:proofErr w:type="spellStart"/>
      <w:r w:rsidRPr="007A71EF">
        <w:rPr>
          <w:rFonts w:ascii="Times New Roman" w:hAnsi="Times New Roman"/>
          <w:kern w:val="2"/>
          <w:sz w:val="28"/>
          <w:szCs w:val="20"/>
        </w:rPr>
        <w:t>сформированность</w:t>
      </w:r>
      <w:proofErr w:type="spellEnd"/>
      <w:r w:rsidRPr="007A71EF">
        <w:rPr>
          <w:rFonts w:ascii="Times New Roman" w:hAnsi="Times New Roman"/>
          <w:kern w:val="2"/>
          <w:sz w:val="28"/>
          <w:szCs w:val="20"/>
        </w:rPr>
        <w:t xml:space="preserve"> психофизиологического, психологического, лингвистического уровней, обеспечивающих овладение чтением и письмом;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 xml:space="preserve"> владение письменной формой коммуникации (техническими и смысловыми компонентами чтения и письма); позитивное отношение и устойчивые мотивы к изучению языка; понимание роли языка в коммуникации, как основного средства человеческого общения.</w:t>
      </w:r>
    </w:p>
    <w:p w:rsidR="007A71EF" w:rsidRPr="007A71EF" w:rsidRDefault="007A71EF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>Требования к результатам овладения</w:t>
      </w:r>
      <w:r w:rsidR="004B4E58">
        <w:rPr>
          <w:rFonts w:ascii="Times New Roman" w:hAnsi="Times New Roman"/>
          <w:kern w:val="2"/>
          <w:sz w:val="28"/>
          <w:szCs w:val="20"/>
        </w:rPr>
        <w:t xml:space="preserve"> социальной</w:t>
      </w:r>
      <w:r w:rsidRPr="007A71EF">
        <w:rPr>
          <w:rFonts w:ascii="Times New Roman" w:hAnsi="Times New Roman"/>
          <w:kern w:val="2"/>
          <w:sz w:val="28"/>
          <w:szCs w:val="20"/>
        </w:rPr>
        <w:t xml:space="preserve"> компетенцией должны отражать: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 р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азвитие адекватных представлений о собственных возможностях и ограничениях, о насущно необходимом жизнеобеспечении: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адекватно оценивать свои силы, понимать, что можно и чего нельзя: в еде, физической нагрузке, в приеме медицинских препаратов, осуществлении вакцинации; написать при необходимости </w:t>
      </w:r>
      <w:r w:rsidR="007A71EF" w:rsidRPr="007A71EF">
        <w:rPr>
          <w:rFonts w:ascii="Times New Roman" w:hAnsi="Times New Roman"/>
          <w:kern w:val="2"/>
          <w:sz w:val="28"/>
          <w:szCs w:val="20"/>
          <w:lang w:val="en-US"/>
        </w:rPr>
        <w:t>SMS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-сообщение; умение адекватно выбрать взрослого и обратиться к нему за помощью, точно описать возникшую проблему;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выделять ситуации, когда требуется привлечение родителей; умение принимать решения в области жизнеобеспечения; владение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>достаточным запасом фраз и определений для обозначения возни</w:t>
      </w:r>
      <w:r>
        <w:rPr>
          <w:rFonts w:ascii="Times New Roman" w:hAnsi="Times New Roman"/>
          <w:kern w:val="2"/>
          <w:sz w:val="28"/>
          <w:szCs w:val="20"/>
        </w:rPr>
        <w:t>кшей проблемы;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владение </w:t>
      </w:r>
      <w:proofErr w:type="spellStart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социально­бытовыми</w:t>
      </w:r>
      <w:proofErr w:type="spellEnd"/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умениями, используемыми в повседневной жизни: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прогресс в самостоятельности и независимости в быту и школе; представления об устройстве домашней и школьной 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школьные дела; умение адекватно оценивать свои речевые возможности и ограничения при участии в общей коллективной деятельности; умение договариваться о распределении функций в совместной деятельности; стремление ребёнка участвовать в подготовке и проведении праздника; владение достаточным запасом фраз и определений для участия в по</w:t>
      </w:r>
      <w:r>
        <w:rPr>
          <w:rFonts w:ascii="Times New Roman" w:hAnsi="Times New Roman"/>
          <w:kern w:val="2"/>
          <w:sz w:val="28"/>
          <w:szCs w:val="20"/>
        </w:rPr>
        <w:t>дготовке и проведении праздника;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о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владение навыками коммуникации: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умение начать и поддержать разговор, задать вопрос, выразить свои намерения, просьбу, пожелание, опасения, завершить разговор; умение корректно выразить отказ и недовольство, благодарность, сочувствие; умение поддерживать продуктивное взаимодействие в процессе коммуникации; умение получать информацию от собеседника и уточнять ее; прогресс в развитии информативной функции речи;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ориентироваться в целях, задачах, средствах и условиях коммуникации в соответствии с коммуникативной установкой; позитивное отношение и устойчивая мотивация к активному использованию разнообразного арсенала средств коммуникации, вариативных речевых конструкций; готовность слушать собеседника и вести диалог; умение излагать свое мнение и аргументировать его; умение использовать коммуникацию как средство достижения цели в различных ситуациях;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прогресс в развит</w:t>
      </w:r>
      <w:r>
        <w:rPr>
          <w:rFonts w:ascii="Times New Roman" w:hAnsi="Times New Roman"/>
          <w:kern w:val="2"/>
          <w:sz w:val="28"/>
          <w:szCs w:val="20"/>
        </w:rPr>
        <w:t>ии коммуникативной функции речи;</w:t>
      </w:r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>
        <w:rPr>
          <w:rFonts w:ascii="Times New Roman" w:hAnsi="Times New Roman"/>
          <w:bCs/>
          <w:kern w:val="2"/>
          <w:sz w:val="28"/>
          <w:szCs w:val="20"/>
        </w:rPr>
        <w:t>- дифференциацию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картины мира:</w:t>
      </w:r>
      <w:r w:rsidR="007A71EF" w:rsidRPr="007A71EF">
        <w:rPr>
          <w:rFonts w:ascii="Times New Roman" w:hAnsi="Times New Roman"/>
          <w:bCs/>
          <w:i/>
          <w:kern w:val="2"/>
          <w:sz w:val="28"/>
          <w:szCs w:val="20"/>
        </w:rPr>
        <w:t xml:space="preserve">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адекватность бытового поведения ребёнка с точки зрения  опасности (безопасности) для себя и окружающих; способность прогнозировать последствия своих поступков;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lastRenderedPageBreak/>
        <w:t xml:space="preserve">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окружающего мира, своего места в нем;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</w:t>
      </w:r>
      <w:r>
        <w:rPr>
          <w:rFonts w:ascii="Times New Roman" w:hAnsi="Times New Roman"/>
          <w:kern w:val="2"/>
          <w:sz w:val="28"/>
          <w:szCs w:val="20"/>
        </w:rPr>
        <w:t>тии познавательной функции речи;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End"/>
    </w:p>
    <w:p w:rsidR="007A71EF" w:rsidRPr="007A71EF" w:rsidRDefault="00262476" w:rsidP="00E0715D">
      <w:pPr>
        <w:spacing w:before="20" w:after="2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proofErr w:type="gramStart"/>
      <w:r>
        <w:rPr>
          <w:rFonts w:ascii="Times New Roman" w:hAnsi="Times New Roman"/>
          <w:bCs/>
          <w:kern w:val="2"/>
          <w:sz w:val="28"/>
          <w:szCs w:val="20"/>
        </w:rPr>
        <w:t>- д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>ифференциац</w:t>
      </w:r>
      <w:r>
        <w:rPr>
          <w:rFonts w:ascii="Times New Roman" w:hAnsi="Times New Roman"/>
          <w:bCs/>
          <w:kern w:val="2"/>
          <w:sz w:val="28"/>
          <w:szCs w:val="20"/>
        </w:rPr>
        <w:t>ию</w:t>
      </w:r>
      <w:r w:rsidR="007A71EF" w:rsidRPr="007A71EF">
        <w:rPr>
          <w:rFonts w:ascii="Times New Roman" w:hAnsi="Times New Roman"/>
          <w:bCs/>
          <w:kern w:val="2"/>
          <w:sz w:val="28"/>
          <w:szCs w:val="20"/>
        </w:rPr>
        <w:t xml:space="preserve"> и осмысление адекватно возрасту своего социального окружения, принятых ценностей и социальных ролей: </w:t>
      </w:r>
      <w:r w:rsidR="007A71EF" w:rsidRPr="007A71EF">
        <w:rPr>
          <w:rFonts w:ascii="Times New Roman" w:hAnsi="Times New Roman"/>
          <w:kern w:val="2"/>
          <w:sz w:val="28"/>
          <w:szCs w:val="20"/>
        </w:rPr>
        <w:t>знание правил поведения в разных социальных ситуациях с людьми разного статуса (с близкими в семье, учителями и учениками в школе,  незнакомыми людьми в транспорте и т.д.); наличие достаточного запаса фраз и определений для взаимодействия в разных социальных ситуациях и с людьми разного социального статуса;</w:t>
      </w:r>
      <w:proofErr w:type="gramEnd"/>
      <w:r w:rsidR="007A71EF" w:rsidRPr="007A71EF">
        <w:rPr>
          <w:rFonts w:ascii="Times New Roman" w:hAnsi="Times New Roman"/>
          <w:kern w:val="2"/>
          <w:sz w:val="28"/>
          <w:szCs w:val="20"/>
        </w:rPr>
        <w:t xml:space="preserve"> </w:t>
      </w:r>
      <w:proofErr w:type="gramStart"/>
      <w:r w:rsidR="007A71EF" w:rsidRPr="007A71EF">
        <w:rPr>
          <w:rFonts w:ascii="Times New Roman" w:hAnsi="Times New Roman"/>
          <w:kern w:val="2"/>
          <w:sz w:val="28"/>
          <w:szCs w:val="20"/>
        </w:rPr>
        <w:t>представления о вариативности социальных отношений; готовность к участию в различных видах социального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регулятивной функции речи.</w:t>
      </w:r>
      <w:proofErr w:type="gramEnd"/>
    </w:p>
    <w:p w:rsidR="007A71EF" w:rsidRDefault="007A71E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0"/>
        </w:rPr>
      </w:pPr>
      <w:r w:rsidRPr="007A71EF">
        <w:rPr>
          <w:rFonts w:ascii="Times New Roman" w:hAnsi="Times New Roman"/>
          <w:kern w:val="2"/>
          <w:sz w:val="28"/>
          <w:szCs w:val="20"/>
        </w:rPr>
        <w:t xml:space="preserve">Эти требования конкретизируются в соответствии с особыми образовательными потребностями </w:t>
      </w:r>
      <w:proofErr w:type="gramStart"/>
      <w:r w:rsidRPr="007A71EF">
        <w:rPr>
          <w:rFonts w:ascii="Times New Roman" w:hAnsi="Times New Roman"/>
          <w:kern w:val="2"/>
          <w:sz w:val="28"/>
          <w:szCs w:val="20"/>
        </w:rPr>
        <w:t>обучающихся</w:t>
      </w:r>
      <w:proofErr w:type="gramEnd"/>
      <w:r w:rsidRPr="007A71EF">
        <w:rPr>
          <w:rFonts w:ascii="Times New Roman" w:hAnsi="Times New Roman"/>
          <w:kern w:val="2"/>
          <w:sz w:val="28"/>
          <w:szCs w:val="20"/>
        </w:rPr>
        <w:t>.</w:t>
      </w:r>
    </w:p>
    <w:p w:rsidR="00477D0F" w:rsidRPr="007A71EF" w:rsidRDefault="00477D0F" w:rsidP="00E0715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562F0" w:rsidRDefault="00576D40" w:rsidP="00E0715D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6" w:name="_Toc413974295"/>
      <w:r w:rsidRPr="00576D40">
        <w:rPr>
          <w:rFonts w:ascii="Times New Roman" w:hAnsi="Times New Roman" w:cs="Times New Roman"/>
          <w:b/>
          <w:sz w:val="28"/>
          <w:szCs w:val="28"/>
        </w:rPr>
        <w:t xml:space="preserve">2.1.3. </w:t>
      </w:r>
      <w:proofErr w:type="gramStart"/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Система оценки достижения обучающимися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>с</w:t>
      </w:r>
      <w:r w:rsidR="00652191"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</w:t>
      </w:r>
      <w:r w:rsidR="005562F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</w:t>
      </w:r>
      <w:r w:rsidR="005562F0">
        <w:rPr>
          <w:rFonts w:ascii="Times New Roman" w:hAnsi="Times New Roman" w:cs="Times New Roman"/>
          <w:b/>
          <w:sz w:val="28"/>
          <w:szCs w:val="28"/>
        </w:rPr>
        <w:br/>
        <w:t>адаптированной основной общеобразовательной программы</w:t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15D">
        <w:rPr>
          <w:rFonts w:ascii="Times New Roman" w:hAnsi="Times New Roman" w:cs="Times New Roman"/>
          <w:b/>
          <w:sz w:val="28"/>
          <w:szCs w:val="28"/>
        </w:rPr>
        <w:br/>
      </w:r>
      <w:r w:rsidR="005562F0" w:rsidRPr="00F63254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5562F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  <w:bookmarkEnd w:id="6"/>
      <w:proofErr w:type="gramEnd"/>
    </w:p>
    <w:p w:rsidR="00652191" w:rsidRDefault="00652191" w:rsidP="003F41A9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</w:t>
      </w:r>
      <w:r w:rsidR="00A26115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A261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26115">
        <w:rPr>
          <w:rFonts w:ascii="Times New Roman" w:hAnsi="Times New Roman" w:cs="Times New Roman"/>
          <w:sz w:val="28"/>
          <w:szCs w:val="28"/>
        </w:rPr>
        <w:t xml:space="preserve"> с ТНР планируемых результатов освоения АООП НОО соответствует ФГОС НОО.</w:t>
      </w:r>
    </w:p>
    <w:p w:rsidR="00D56791" w:rsidRDefault="00133AFF" w:rsidP="00A26115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AFF">
        <w:rPr>
          <w:rFonts w:ascii="Times New Roman" w:hAnsi="Times New Roman" w:cs="Times New Roman"/>
          <w:sz w:val="28"/>
          <w:szCs w:val="28"/>
        </w:rPr>
        <w:lastRenderedPageBreak/>
        <w:t xml:space="preserve">Система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652191">
        <w:rPr>
          <w:rFonts w:ascii="Times New Roman" w:hAnsi="Times New Roman" w:cs="Times New Roman"/>
          <w:sz w:val="28"/>
          <w:szCs w:val="28"/>
        </w:rPr>
        <w:t>ТН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позволя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33AFF">
        <w:rPr>
          <w:rFonts w:ascii="Times New Roman" w:hAnsi="Times New Roman" w:cs="Times New Roman"/>
          <w:sz w:val="28"/>
          <w:szCs w:val="28"/>
        </w:rPr>
        <w:t xml:space="preserve"> вести оценку предметных, </w:t>
      </w:r>
      <w:proofErr w:type="spellStart"/>
      <w:r w:rsidRPr="00133AF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33AFF"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обучающи</w:t>
      </w:r>
      <w:r w:rsidR="00652191">
        <w:rPr>
          <w:rFonts w:ascii="Times New Roman" w:hAnsi="Times New Roman" w:cs="Times New Roman"/>
          <w:sz w:val="28"/>
          <w:szCs w:val="28"/>
        </w:rPr>
        <w:t>хся с ТНР</w:t>
      </w:r>
      <w:r w:rsidRPr="00133AFF">
        <w:rPr>
          <w:rFonts w:ascii="Times New Roman" w:hAnsi="Times New Roman" w:cs="Times New Roman"/>
          <w:sz w:val="28"/>
          <w:szCs w:val="28"/>
        </w:rPr>
        <w:t>, освоивших АООП НОО.</w:t>
      </w:r>
    </w:p>
    <w:p w:rsidR="003014CE" w:rsidRDefault="00133AFF" w:rsidP="00A3487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3AFF">
        <w:rPr>
          <w:rFonts w:ascii="Times New Roman" w:hAnsi="Times New Roman" w:cs="Times New Roman"/>
          <w:sz w:val="28"/>
          <w:szCs w:val="28"/>
        </w:rPr>
        <w:t xml:space="preserve">истема оценки достижения </w:t>
      </w:r>
      <w:proofErr w:type="gramStart"/>
      <w:r w:rsidRPr="00133AF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AFF">
        <w:rPr>
          <w:rFonts w:ascii="Times New Roman" w:hAnsi="Times New Roman" w:cs="Times New Roman"/>
          <w:sz w:val="28"/>
          <w:szCs w:val="28"/>
        </w:rPr>
        <w:t xml:space="preserve">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</w:t>
      </w:r>
      <w:r w:rsidRPr="00133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3AFF">
        <w:rPr>
          <w:rFonts w:ascii="Times New Roman" w:hAnsi="Times New Roman" w:cs="Times New Roman"/>
          <w:sz w:val="28"/>
          <w:szCs w:val="28"/>
        </w:rPr>
        <w:t>олжна предусматривать оценку достижени</w:t>
      </w:r>
      <w:r w:rsidR="003F60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AFF">
        <w:rPr>
          <w:rFonts w:ascii="Times New Roman" w:hAnsi="Times New Roman" w:cs="Times New Roman"/>
          <w:sz w:val="28"/>
          <w:szCs w:val="28"/>
        </w:rPr>
        <w:t xml:space="preserve">обучающимися с </w:t>
      </w:r>
      <w:r w:rsidR="00A26115">
        <w:rPr>
          <w:rFonts w:ascii="Times New Roman" w:hAnsi="Times New Roman" w:cs="Times New Roman"/>
          <w:sz w:val="28"/>
          <w:szCs w:val="28"/>
        </w:rPr>
        <w:t>ТНР</w:t>
      </w:r>
      <w:r w:rsidRPr="00133AFF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</w:t>
      </w:r>
      <w:r w:rsidR="00980C67">
        <w:rPr>
          <w:rFonts w:ascii="Times New Roman" w:hAnsi="Times New Roman" w:cs="Times New Roman"/>
          <w:sz w:val="28"/>
          <w:szCs w:val="28"/>
        </w:rPr>
        <w:t>программы коррекционной работы в поддержке о</w:t>
      </w:r>
      <w:r w:rsidR="00BE172F">
        <w:rPr>
          <w:rFonts w:ascii="Times New Roman" w:hAnsi="Times New Roman" w:cs="Times New Roman"/>
          <w:sz w:val="28"/>
          <w:szCs w:val="28"/>
        </w:rPr>
        <w:t>своения АООП НОО, обеспечивающих</w:t>
      </w:r>
      <w:r w:rsidR="00980C67">
        <w:rPr>
          <w:rFonts w:ascii="Times New Roman" w:hAnsi="Times New Roman" w:cs="Times New Roman"/>
          <w:sz w:val="28"/>
          <w:szCs w:val="28"/>
        </w:rPr>
        <w:t xml:space="preserve"> удовлетворение особых образовательных потребностей обучающихся, успешность в развитии различных видов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D40" w:rsidRDefault="00133AF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достижения </w:t>
      </w:r>
      <w:proofErr w:type="gramStart"/>
      <w:r w:rsidR="00576D40" w:rsidRPr="00576D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BE172F">
        <w:rPr>
          <w:rFonts w:ascii="Times New Roman" w:hAnsi="Times New Roman" w:cs="Times New Roman"/>
          <w:b/>
          <w:sz w:val="28"/>
          <w:szCs w:val="28"/>
        </w:rPr>
        <w:t xml:space="preserve"> ТНР</w:t>
      </w:r>
      <w:r w:rsidR="00576D40" w:rsidRPr="00576D40"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программы коррекционной работы</w:t>
      </w:r>
    </w:p>
    <w:p w:rsidR="008B1E87" w:rsidRDefault="00BE172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72F">
        <w:rPr>
          <w:rFonts w:ascii="Times New Roman" w:hAnsi="Times New Roman" w:cs="Times New Roman"/>
          <w:sz w:val="28"/>
          <w:szCs w:val="28"/>
        </w:rPr>
        <w:t>Предметом оценки</w:t>
      </w:r>
      <w:r>
        <w:rPr>
          <w:rFonts w:ascii="Times New Roman" w:hAnsi="Times New Roman" w:cs="Times New Roman"/>
          <w:sz w:val="28"/>
          <w:szCs w:val="28"/>
        </w:rPr>
        <w:t xml:space="preserve"> достижения обучающимися с ТНР планируемых результатов освоения программы коррекционной работы является достижение уровня речевого развития, оптимального для обучающегося при реализации</w:t>
      </w:r>
      <w:r w:rsidR="00327837">
        <w:rPr>
          <w:rFonts w:ascii="Times New Roman" w:hAnsi="Times New Roman" w:cs="Times New Roman"/>
          <w:sz w:val="28"/>
          <w:szCs w:val="28"/>
        </w:rPr>
        <w:t xml:space="preserve"> вариативных форм логопедического воздействия</w:t>
      </w:r>
      <w:r w:rsidR="0058478A">
        <w:rPr>
          <w:rFonts w:ascii="Times New Roman" w:hAnsi="Times New Roman" w:cs="Times New Roman"/>
          <w:sz w:val="28"/>
          <w:szCs w:val="28"/>
        </w:rPr>
        <w:t xml:space="preserve"> (подгрупповые, индивидуальные логопедические занятия)</w:t>
      </w:r>
      <w:r w:rsidR="00327837">
        <w:rPr>
          <w:rFonts w:ascii="Times New Roman" w:hAnsi="Times New Roman" w:cs="Times New Roman"/>
          <w:sz w:val="28"/>
          <w:szCs w:val="28"/>
        </w:rPr>
        <w:t xml:space="preserve"> с сохранением базового объема знаний и умений в области общеобразовательной подготовки.</w:t>
      </w:r>
      <w:proofErr w:type="gramEnd"/>
    </w:p>
    <w:p w:rsidR="00477D0F" w:rsidRPr="00BE172F" w:rsidRDefault="00477D0F" w:rsidP="00B0345B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752" w:rsidRPr="00156537" w:rsidRDefault="00156537" w:rsidP="00B0345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_Toc413974296"/>
      <w:r w:rsidRPr="00156537">
        <w:rPr>
          <w:rFonts w:ascii="Times New Roman" w:hAnsi="Times New Roman" w:cs="Times New Roman"/>
          <w:b/>
          <w:sz w:val="28"/>
          <w:szCs w:val="28"/>
        </w:rPr>
        <w:t>2.2. Содержательный раздел</w:t>
      </w:r>
      <w:bookmarkEnd w:id="7"/>
    </w:p>
    <w:p w:rsidR="00E55EFD" w:rsidRPr="00840B1F" w:rsidRDefault="00E55EFD" w:rsidP="006357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EFD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</w:t>
      </w:r>
      <w:r w:rsidR="00327837">
        <w:rPr>
          <w:rFonts w:ascii="Times New Roman" w:hAnsi="Times New Roman" w:cs="Times New Roman"/>
          <w:sz w:val="28"/>
          <w:szCs w:val="28"/>
        </w:rPr>
        <w:t>ия, воспитания обучающихся с ТНР</w:t>
      </w:r>
      <w:r w:rsidRPr="00E55EFD">
        <w:rPr>
          <w:rFonts w:ascii="Times New Roman" w:hAnsi="Times New Roman" w:cs="Times New Roman"/>
          <w:sz w:val="28"/>
          <w:szCs w:val="28"/>
        </w:rPr>
        <w:t xml:space="preserve">, программа </w:t>
      </w:r>
      <w:r w:rsidRPr="00840B1F">
        <w:rPr>
          <w:rFonts w:ascii="Times New Roman" w:hAnsi="Times New Roman" w:cs="Times New Roman"/>
          <w:sz w:val="28"/>
          <w:szCs w:val="28"/>
        </w:rPr>
        <w:t xml:space="preserve">формирования экологической культуры, здорового и безопасного образа жизни, программа внеурочной деятельности </w:t>
      </w:r>
      <w:r w:rsidRPr="00840B1F"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 w:rsidR="00E83012">
        <w:rPr>
          <w:rStyle w:val="a4"/>
          <w:rFonts w:ascii="Times New Roman" w:eastAsia="Times New Roman" w:hAnsi="Times New Roman" w:cs="Times New Roman"/>
          <w:sz w:val="28"/>
          <w:szCs w:val="28"/>
        </w:rPr>
        <w:footnoteReference w:id="4"/>
      </w:r>
      <w:r w:rsidRPr="00840B1F">
        <w:rPr>
          <w:rFonts w:ascii="Times New Roman" w:hAnsi="Times New Roman" w:cs="Times New Roman"/>
          <w:sz w:val="28"/>
          <w:szCs w:val="28"/>
        </w:rPr>
        <w:t>.</w:t>
      </w:r>
    </w:p>
    <w:p w:rsidR="00E55EFD" w:rsidRDefault="00840B1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40B1F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АООП НОО предполагает введение </w:t>
      </w:r>
      <w:r w:rsidR="003F41A9" w:rsidRPr="00840B1F">
        <w:rPr>
          <w:rFonts w:ascii="Times New Roman" w:hAnsi="Times New Roman" w:cs="Times New Roman"/>
          <w:color w:val="auto"/>
          <w:sz w:val="28"/>
          <w:szCs w:val="28"/>
        </w:rPr>
        <w:t>программы коррекционной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7C1" w:rsidRDefault="0058478A" w:rsidP="00B0345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8" w:name="_Toc413974297"/>
      <w:r>
        <w:rPr>
          <w:rFonts w:ascii="Times New Roman" w:hAnsi="Times New Roman" w:cs="Times New Roman"/>
          <w:b/>
          <w:sz w:val="28"/>
          <w:szCs w:val="28"/>
        </w:rPr>
        <w:lastRenderedPageBreak/>
        <w:t>2.2.1. Направления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 xml:space="preserve"> и содержание программы коррекционной</w:t>
      </w:r>
      <w:r w:rsidR="00D94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956" w:rsidRPr="005B0956">
        <w:rPr>
          <w:rFonts w:ascii="Times New Roman" w:hAnsi="Times New Roman" w:cs="Times New Roman"/>
          <w:b/>
          <w:sz w:val="28"/>
          <w:szCs w:val="28"/>
        </w:rPr>
        <w:t>работы</w:t>
      </w:r>
      <w:bookmarkEnd w:id="8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Коррекционно-развивающая область </w:t>
      </w:r>
      <w:r w:rsidRPr="00A336DF">
        <w:rPr>
          <w:rFonts w:ascii="Times New Roman" w:hAnsi="Times New Roman" w:cs="Times New Roman"/>
          <w:iCs/>
          <w:sz w:val="28"/>
          <w:szCs w:val="28"/>
        </w:rPr>
        <w:t>является обязательной частью внеурочной деятельности,</w:t>
      </w:r>
      <w:r w:rsidRPr="00A336DF">
        <w:rPr>
          <w:rFonts w:ascii="Times New Roman" w:hAnsi="Times New Roman" w:cs="Times New Roman"/>
          <w:sz w:val="28"/>
          <w:szCs w:val="28"/>
        </w:rPr>
        <w:t xml:space="preserve"> поддерживающей процесс освоения содержания АООП НОО. </w:t>
      </w:r>
    </w:p>
    <w:p w:rsid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bCs/>
          <w:iCs/>
          <w:sz w:val="28"/>
          <w:szCs w:val="28"/>
        </w:rPr>
        <w:t>Содержание коррекционно-развивающей работы для каждого обучающегося</w:t>
      </w:r>
      <w:r w:rsidRPr="00A336DF">
        <w:rPr>
          <w:rFonts w:ascii="Times New Roman" w:hAnsi="Times New Roman" w:cs="Times New Roman"/>
          <w:sz w:val="28"/>
          <w:szCs w:val="28"/>
        </w:rPr>
        <w:t xml:space="preserve"> определяется с учетом его особых образовательных потребно</w:t>
      </w:r>
      <w:r w:rsidR="00A3487B">
        <w:rPr>
          <w:rFonts w:ascii="Times New Roman" w:hAnsi="Times New Roman" w:cs="Times New Roman"/>
          <w:sz w:val="28"/>
          <w:szCs w:val="28"/>
        </w:rPr>
        <w:t xml:space="preserve">стей на основе рекомендаций </w:t>
      </w:r>
      <w:proofErr w:type="spellStart"/>
      <w:r w:rsidR="00A3487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A3487B">
        <w:rPr>
          <w:rFonts w:ascii="Times New Roman" w:hAnsi="Times New Roman" w:cs="Times New Roman"/>
          <w:sz w:val="28"/>
          <w:szCs w:val="28"/>
        </w:rPr>
        <w:t xml:space="preserve"> комиссии, индивидуальной программы реабилитации</w:t>
      </w:r>
      <w:r w:rsidRPr="00A336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Программа коррекционной работы должна обеспечивать осуществление специальной поддержки освоения АООП НОО.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Специальная поддержка освоения АООП НОО осуществляется в ходе всего учебно-образовательного процесса.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Основными образовательными направлениями в специальной поддержке освоения АООП НОО являются: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коррекционная помощь в овладении базовым содержанием обучения;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коррекция нарушений устной речи, коррекция и профилактика нарушений чтения и письма;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>развитие сознательного использования языковых сре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A336DF">
        <w:rPr>
          <w:rFonts w:ascii="Times New Roman" w:hAnsi="Times New Roman" w:cs="Times New Roman"/>
          <w:sz w:val="28"/>
          <w:szCs w:val="28"/>
        </w:rPr>
        <w:t>азличных коммуникативных ситуациях с целью реализации полноценных социальных контактов с окружающими;</w:t>
      </w:r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обеспечение обучающемуся успеха в различных видах деятельности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A336DF" w:rsidRPr="00A336DF" w:rsidRDefault="00A336DF" w:rsidP="00B63D9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A336DF">
        <w:rPr>
          <w:rFonts w:ascii="Times New Roman" w:hAnsi="Times New Roman" w:cs="Times New Roman"/>
          <w:sz w:val="28"/>
          <w:szCs w:val="28"/>
        </w:rPr>
        <w:t>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индивидуально-ориентированного коррекционно-логопедического воздействия, сквозными направлениями которого выступают: работа по преодолению нарушений фонетического компонента речевой функциональной системы; фонологического дефицита и совершенствованию лексико-</w:t>
      </w:r>
      <w:r w:rsidRPr="00A336DF">
        <w:rPr>
          <w:rFonts w:ascii="Times New Roman" w:hAnsi="Times New Roman" w:cs="Times New Roman"/>
          <w:sz w:val="28"/>
          <w:szCs w:val="28"/>
        </w:rPr>
        <w:lastRenderedPageBreak/>
        <w:t>грамматического строя речи, связной речи, по профилактике и коррекции нарушений чтения и письма, по развитию коммуникативных навыков.</w:t>
      </w:r>
      <w:proofErr w:type="gramEnd"/>
    </w:p>
    <w:p w:rsidR="00F13801" w:rsidRDefault="00A336DF" w:rsidP="00B63D9C">
      <w:pPr>
        <w:tabs>
          <w:tab w:val="left" w:pos="0"/>
          <w:tab w:val="right" w:leader="dot" w:pos="9639"/>
        </w:tabs>
        <w:spacing w:before="120" w:after="12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36DF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может предусматривать вариативные формы специального сопровождения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A336DF">
        <w:rPr>
          <w:rFonts w:ascii="Times New Roman" w:hAnsi="Times New Roman" w:cs="Times New Roman"/>
          <w:sz w:val="28"/>
          <w:szCs w:val="28"/>
        </w:rPr>
        <w:t xml:space="preserve">. Варьироваться могут содержание, организационные формы работы, степень участия специалистов сопровождения, что способствует реализации и развитию больших потенциальных возможностей обучающихся с ТНР и удовлетворению их особых образовательных потребностей. </w:t>
      </w:r>
      <w:proofErr w:type="gramStart"/>
      <w:r w:rsidRPr="00A336DF">
        <w:rPr>
          <w:rFonts w:ascii="Times New Roman" w:hAnsi="Times New Roman" w:cs="Times New Roman"/>
          <w:sz w:val="28"/>
          <w:szCs w:val="28"/>
        </w:rPr>
        <w:t xml:space="preserve">Коррекционная работа осуществляется в ходе всего учебно-воспитательного процесса, при изучении предметов учебного плана и на логопедических занятиях, проводимых на базе организованных при общеобразовательных организациях логопедических пунктах, где осуществляется коррекция нарушений устной речи, профилактика и коррекция нарушений чтения и письма, препятствующих полноценному усвоению программы по всем предметным областям, </w:t>
      </w:r>
      <w:r w:rsidR="00A3487B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A336DF">
        <w:rPr>
          <w:rFonts w:ascii="Times New Roman" w:hAnsi="Times New Roman" w:cs="Times New Roman"/>
          <w:sz w:val="28"/>
          <w:szCs w:val="28"/>
        </w:rPr>
        <w:t>формированию полноценной речемыслительной деятельности.</w:t>
      </w:r>
      <w:proofErr w:type="gramEnd"/>
    </w:p>
    <w:p w:rsidR="00156537" w:rsidRPr="00156537" w:rsidRDefault="00156537" w:rsidP="007927CB">
      <w:pPr>
        <w:tabs>
          <w:tab w:val="left" w:pos="0"/>
          <w:tab w:val="right" w:leader="dot" w:pos="9639"/>
        </w:tabs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_Toc413974298"/>
      <w:r w:rsidRPr="00156537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F13801" w:rsidRPr="00F13801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bookmarkEnd w:id="9"/>
    </w:p>
    <w:p w:rsidR="00545616" w:rsidRDefault="00C16375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13974299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2.3.1. </w:t>
      </w:r>
      <w:r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10"/>
    </w:p>
    <w:p w:rsidR="001B01F3" w:rsidRDefault="006E0C9D" w:rsidP="006E0C9D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6E0C9D">
        <w:rPr>
          <w:rFonts w:ascii="Times New Roman" w:hAnsi="Times New Roman" w:cs="Times New Roman"/>
          <w:bCs/>
          <w:sz w:val="28"/>
          <w:szCs w:val="28"/>
        </w:rPr>
        <w:t xml:space="preserve">Обязательные предметные области учебного плана и </w:t>
      </w:r>
      <w:r>
        <w:rPr>
          <w:rFonts w:ascii="Times New Roman" w:hAnsi="Times New Roman" w:cs="Times New Roman"/>
          <w:bCs/>
          <w:sz w:val="28"/>
          <w:szCs w:val="28"/>
        </w:rPr>
        <w:t>учебные предметы</w:t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 xml:space="preserve"> соответствуют ФГОС НОО</w:t>
      </w:r>
      <w:r w:rsidRPr="006E0C9D">
        <w:rPr>
          <w:rStyle w:val="a4"/>
          <w:rFonts w:ascii="Times New Roman" w:hAnsi="Times New Roman" w:cs="Times New Roman"/>
          <w:bCs/>
          <w:kern w:val="2"/>
          <w:sz w:val="28"/>
          <w:szCs w:val="28"/>
        </w:rPr>
        <w:footnoteReference w:id="5"/>
      </w:r>
      <w:r w:rsidRPr="006E0C9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1B01F3" w:rsidRDefault="0097377E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Коррекционная работа осуществляется во внеурочное время в объеме не менее 5 часов. </w:t>
      </w:r>
      <w:r w:rsidR="00C919F4">
        <w:rPr>
          <w:rFonts w:ascii="Times New Roman" w:hAnsi="Times New Roman" w:cs="Times New Roman"/>
          <w:bCs/>
          <w:kern w:val="2"/>
          <w:sz w:val="28"/>
          <w:szCs w:val="28"/>
        </w:rPr>
        <w:t>Программа коррекционной работы разрабатывается образовательной организацией в зависимости от особых образовательных потребностей обучающихся.</w:t>
      </w:r>
    </w:p>
    <w:p w:rsidR="00477D0F" w:rsidRDefault="00477D0F" w:rsidP="006357C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FB065A" w:rsidP="007927CB">
      <w:pPr>
        <w:tabs>
          <w:tab w:val="left" w:pos="0"/>
          <w:tab w:val="right" w:leader="dot" w:pos="9639"/>
        </w:tabs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413974300"/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2.3.</w:t>
      </w:r>
      <w:r w:rsidR="00C16375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Система условий реализации адаптированной основной </w:t>
      </w:r>
      <w:r w:rsidR="00F770D9">
        <w:rPr>
          <w:rFonts w:ascii="Times New Roman" w:hAnsi="Times New Roman" w:cs="Times New Roman"/>
          <w:b/>
          <w:color w:val="auto"/>
          <w:sz w:val="28"/>
          <w:szCs w:val="28"/>
        </w:rPr>
        <w:t>обще</w:t>
      </w: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образовательной программы начального общего образования обучающихся с </w:t>
      </w:r>
      <w:bookmarkEnd w:id="11"/>
      <w:r w:rsidR="00F34436">
        <w:rPr>
          <w:rFonts w:ascii="Times New Roman" w:hAnsi="Times New Roman" w:cs="Times New Roman"/>
          <w:b/>
          <w:color w:val="auto"/>
          <w:sz w:val="28"/>
          <w:szCs w:val="28"/>
        </w:rPr>
        <w:t>тяжелыми нарушениями речи</w:t>
      </w:r>
    </w:p>
    <w:p w:rsidR="00C47F19" w:rsidRPr="00A3487B" w:rsidRDefault="00545616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 xml:space="preserve">Учитель-логопед – 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по специальности «Логопедия» с получением квалификации «Учитель-логопед»;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proofErr w:type="gramStart"/>
      <w:r w:rsidRPr="00C47F19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  <w:proofErr w:type="gramEnd"/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47F19">
        <w:rPr>
          <w:rFonts w:ascii="Times New Roman" w:hAnsi="Times New Roman" w:cs="Times New Roman"/>
          <w:color w:val="auto"/>
          <w:sz w:val="28"/>
          <w:szCs w:val="28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  <w:proofErr w:type="gramEnd"/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профессиональное педагогическое образование по другим специальностям, направлениям,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C47F19" w:rsidRP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Педагогические работники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инклюзивного образования установленного образца.</w:t>
      </w:r>
      <w:proofErr w:type="gramEnd"/>
    </w:p>
    <w:p w:rsidR="00C47F19" w:rsidRDefault="00C47F19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47F19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C47F19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образца.</w:t>
      </w:r>
    </w:p>
    <w:p w:rsidR="00477D0F" w:rsidRDefault="00477D0F" w:rsidP="007927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4436" w:rsidRDefault="00545616" w:rsidP="00C749D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lastRenderedPageBreak/>
        <w:t>Финансов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716C75" w:rsidRP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 w:rsidR="00853C18"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 w:rsidR="00853C18">
        <w:rPr>
          <w:rFonts w:ascii="Times New Roman" w:hAnsi="Times New Roman" w:cs="Times New Roman"/>
          <w:sz w:val="28"/>
          <w:szCs w:val="28"/>
        </w:rPr>
        <w:t xml:space="preserve"> в с</w:t>
      </w:r>
      <w:r w:rsidR="0058478A">
        <w:rPr>
          <w:rFonts w:ascii="Times New Roman" w:hAnsi="Times New Roman" w:cs="Times New Roman"/>
          <w:sz w:val="28"/>
          <w:szCs w:val="28"/>
        </w:rPr>
        <w:t>оответствии с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должны</w:t>
      </w:r>
      <w:r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6"/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58478A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 w:rsidR="00853C18"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условиям реализации и структуре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 xml:space="preserve">в объеме определяемых органами государственной власти </w:t>
      </w:r>
      <w:proofErr w:type="gramStart"/>
      <w:r w:rsidRPr="00716C75">
        <w:rPr>
          <w:rFonts w:ascii="Times New Roman" w:hAnsi="Times New Roman" w:cs="Times New Roman"/>
          <w:sz w:val="28"/>
          <w:szCs w:val="28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716C75">
        <w:rPr>
          <w:rFonts w:ascii="Times New Roman" w:hAnsi="Times New Roman" w:cs="Times New Roman"/>
          <w:sz w:val="28"/>
          <w:szCs w:val="28"/>
        </w:rPr>
        <w:t xml:space="preserve"> на получение общедоступного и бесплатного начального общего образования. Указанные норматив</w:t>
      </w:r>
      <w:r w:rsidR="00E96524">
        <w:rPr>
          <w:rFonts w:ascii="Times New Roman" w:hAnsi="Times New Roman" w:cs="Times New Roman"/>
          <w:sz w:val="28"/>
          <w:szCs w:val="28"/>
        </w:rPr>
        <w:t>ы определяются в с</w:t>
      </w:r>
      <w:r w:rsidR="0058478A">
        <w:rPr>
          <w:rFonts w:ascii="Times New Roman" w:hAnsi="Times New Roman" w:cs="Times New Roman"/>
          <w:sz w:val="28"/>
          <w:szCs w:val="28"/>
        </w:rPr>
        <w:t xml:space="preserve">оответствии с ФГОС НОО </w:t>
      </w:r>
      <w:proofErr w:type="gramStart"/>
      <w:r w:rsidR="005847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96524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</w:t>
      </w:r>
      <w:r w:rsidRPr="00716C75">
        <w:rPr>
          <w:rFonts w:ascii="Times New Roman" w:hAnsi="Times New Roman" w:cs="Times New Roman"/>
          <w:sz w:val="28"/>
          <w:szCs w:val="28"/>
        </w:rPr>
        <w:lastRenderedPageBreak/>
        <w:t>оплату услуг связи, в том числе расходами, связанными с подключением к информационно-телекоммуникационной сети «Интернет»;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716C75" w:rsidRPr="00716C75" w:rsidRDefault="00716C75" w:rsidP="007927CB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реализации АООП НОО.</w:t>
      </w:r>
    </w:p>
    <w:p w:rsidR="00716C75" w:rsidRDefault="00716C75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 w:rsidR="00E96524"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 w:rsidR="00E96524"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477D0F" w:rsidRDefault="00477D0F" w:rsidP="007927CB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2F59" w:rsidRPr="004167FD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 xml:space="preserve">Определение нормативных затрат на оказание </w:t>
      </w:r>
    </w:p>
    <w:p w:rsidR="00D32F59" w:rsidRDefault="00D32F59" w:rsidP="00477D0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5.1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предполагает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что обучающийся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получает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образование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находясь в среде сверстников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не имеющих ограничений по возможностям здоровья</w:t>
      </w:r>
      <w:smartTag w:uri="urn:schemas-microsoft-com:office:smarttags" w:element="PersonName">
        <w:r w:rsidRPr="00944F97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944F97">
        <w:rPr>
          <w:rFonts w:ascii="Times New Roman" w:hAnsi="Times New Roman"/>
          <w:spacing w:val="-2"/>
          <w:sz w:val="28"/>
          <w:szCs w:val="28"/>
        </w:rPr>
        <w:t xml:space="preserve"> и в те же сроки обучения. </w:t>
      </w:r>
      <w:proofErr w:type="gramStart"/>
      <w:r w:rsidRPr="00944F97">
        <w:rPr>
          <w:rFonts w:ascii="Times New Roman" w:hAnsi="Times New Roman"/>
          <w:spacing w:val="-2"/>
          <w:sz w:val="28"/>
          <w:szCs w:val="28"/>
        </w:rPr>
        <w:t>Обучающемуся</w:t>
      </w:r>
      <w:proofErr w:type="gramEnd"/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предоставляется государственная услуга по реализации основной </w:t>
      </w:r>
      <w:r w:rsidRPr="008E3C9D">
        <w:rPr>
          <w:rFonts w:ascii="Times New Roman" w:hAnsi="Times New Roman"/>
          <w:spacing w:val="-2"/>
          <w:sz w:val="28"/>
          <w:szCs w:val="28"/>
        </w:rPr>
        <w:t>общеобразовательной программы начального общего образования, которая адаптируется под особые образовательные потребности обучающегося и при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разработке которой  необходимо учитывать следующее:</w:t>
      </w:r>
    </w:p>
    <w:p w:rsidR="00D32F59" w:rsidRPr="00EB7393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обязательное включение </w:t>
      </w:r>
      <w:r w:rsidRPr="008E3C9D">
        <w:rPr>
          <w:bCs/>
          <w:spacing w:val="-3"/>
          <w:sz w:val="28"/>
          <w:szCs w:val="28"/>
        </w:rPr>
        <w:t>в структуру АООП начального общего</w:t>
      </w:r>
      <w:r w:rsidRPr="00EB7393">
        <w:rPr>
          <w:bCs/>
          <w:spacing w:val="-3"/>
          <w:sz w:val="28"/>
          <w:szCs w:val="28"/>
        </w:rPr>
        <w:t xml:space="preserve"> образования</w:t>
      </w:r>
      <w:r w:rsidRPr="00EB7393">
        <w:rPr>
          <w:spacing w:val="-2"/>
          <w:sz w:val="28"/>
          <w:szCs w:val="28"/>
        </w:rPr>
        <w:t xml:space="preserve"> для обучающегося </w:t>
      </w:r>
      <w:r w:rsidRPr="00920A15">
        <w:rPr>
          <w:spacing w:val="-2"/>
          <w:sz w:val="28"/>
          <w:szCs w:val="28"/>
        </w:rPr>
        <w:t>с ТНР</w:t>
      </w:r>
      <w:r w:rsidRPr="00944F97">
        <w:rPr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>программы коррекционной работы, что требует качественно особого</w:t>
      </w:r>
      <w:r w:rsidRPr="00EB7393">
        <w:rPr>
          <w:spacing w:val="-2"/>
          <w:sz w:val="28"/>
          <w:szCs w:val="28"/>
        </w:rPr>
        <w:t xml:space="preserve"> кадрового состава специалистов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реализующих АООП;</w:t>
      </w:r>
    </w:p>
    <w:p w:rsidR="00D32F59" w:rsidRPr="008E3C9D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8E3C9D">
        <w:rPr>
          <w:spacing w:val="-2"/>
          <w:sz w:val="28"/>
          <w:szCs w:val="28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 w:rsidRPr="008E3C9D">
        <w:rPr>
          <w:spacing w:val="-2"/>
          <w:sz w:val="28"/>
          <w:szCs w:val="28"/>
        </w:rPr>
        <w:t>тьютора</w:t>
      </w:r>
      <w:proofErr w:type="spellEnd"/>
      <w:r w:rsidRPr="008E3C9D">
        <w:rPr>
          <w:spacing w:val="-2"/>
          <w:sz w:val="28"/>
          <w:szCs w:val="28"/>
        </w:rPr>
        <w:t xml:space="preserve">, а также учебно-вспомогательного и прочего персонала (ассистента,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spacing w:val="-2"/>
          <w:sz w:val="28"/>
          <w:szCs w:val="28"/>
        </w:rPr>
        <w:t>ассистивных</w:t>
      </w:r>
      <w:proofErr w:type="spellEnd"/>
      <w:r w:rsidRPr="008E3C9D">
        <w:rPr>
          <w:spacing w:val="-2"/>
          <w:sz w:val="28"/>
          <w:szCs w:val="28"/>
        </w:rPr>
        <w:t xml:space="preserve"> устройств).</w:t>
      </w:r>
    </w:p>
    <w:p w:rsidR="00D32F59" w:rsidRDefault="00D32F59" w:rsidP="00D32F59">
      <w:pPr>
        <w:pStyle w:val="27"/>
        <w:numPr>
          <w:ilvl w:val="0"/>
          <w:numId w:val="33"/>
        </w:numPr>
        <w:shd w:val="clear" w:color="auto" w:fill="FFFFFF"/>
        <w:tabs>
          <w:tab w:val="left" w:pos="1087"/>
        </w:tabs>
        <w:suppressAutoHyphens w:val="0"/>
        <w:ind w:right="22"/>
        <w:contextualSpacing/>
        <w:jc w:val="both"/>
        <w:rPr>
          <w:spacing w:val="-2"/>
          <w:sz w:val="28"/>
          <w:szCs w:val="28"/>
        </w:rPr>
      </w:pPr>
      <w:r w:rsidRPr="00EB7393">
        <w:rPr>
          <w:spacing w:val="-2"/>
          <w:sz w:val="28"/>
          <w:szCs w:val="28"/>
        </w:rPr>
        <w:t>создание специальных материально-технических условий для реализации АООП (специальные учебники</w:t>
      </w:r>
      <w:smartTag w:uri="urn:schemas-microsoft-com:office:smarttags" w:element="PersonName">
        <w:r w:rsidRPr="00EB7393">
          <w:rPr>
            <w:spacing w:val="-2"/>
            <w:sz w:val="28"/>
            <w:szCs w:val="28"/>
          </w:rPr>
          <w:t>,</w:t>
        </w:r>
      </w:smartTag>
      <w:r w:rsidRPr="00EB7393">
        <w:rPr>
          <w:spacing w:val="-2"/>
          <w:sz w:val="28"/>
          <w:szCs w:val="28"/>
        </w:rPr>
        <w:t xml:space="preserve"> специальные учебные </w:t>
      </w:r>
      <w:r w:rsidRPr="008E3C9D">
        <w:rPr>
          <w:spacing w:val="-2"/>
          <w:sz w:val="28"/>
          <w:szCs w:val="28"/>
        </w:rPr>
        <w:lastRenderedPageBreak/>
        <w:t xml:space="preserve">пособия, специальное оборудование, специальные технические средства, </w:t>
      </w:r>
      <w:proofErr w:type="spellStart"/>
      <w:r w:rsidRPr="008E3C9D">
        <w:rPr>
          <w:spacing w:val="-2"/>
          <w:sz w:val="28"/>
          <w:szCs w:val="28"/>
        </w:rPr>
        <w:t>ассистивные</w:t>
      </w:r>
      <w:proofErr w:type="spellEnd"/>
      <w:r w:rsidRPr="008E3C9D">
        <w:rPr>
          <w:spacing w:val="-2"/>
          <w:sz w:val="28"/>
          <w:szCs w:val="28"/>
        </w:rPr>
        <w:t xml:space="preserve"> устройства, специальные компьютерные</w:t>
      </w:r>
      <w:r w:rsidRPr="00314E54">
        <w:rPr>
          <w:color w:val="548DD4"/>
          <w:spacing w:val="-2"/>
          <w:sz w:val="28"/>
          <w:szCs w:val="28"/>
        </w:rPr>
        <w:t xml:space="preserve"> </w:t>
      </w:r>
      <w:r w:rsidRPr="008E3C9D">
        <w:rPr>
          <w:spacing w:val="-2"/>
          <w:sz w:val="28"/>
          <w:szCs w:val="28"/>
        </w:rPr>
        <w:t xml:space="preserve">программы и </w:t>
      </w:r>
      <w:r w:rsidRPr="00EB7393">
        <w:rPr>
          <w:spacing w:val="-2"/>
          <w:sz w:val="28"/>
          <w:szCs w:val="28"/>
        </w:rPr>
        <w:t xml:space="preserve">др.) в соответствии с ФГОС для обучающихся </w:t>
      </w:r>
      <w:r w:rsidRPr="00920A15">
        <w:rPr>
          <w:spacing w:val="-2"/>
          <w:sz w:val="28"/>
          <w:szCs w:val="28"/>
        </w:rPr>
        <w:t>с ТНР</w:t>
      </w:r>
      <w:r w:rsidRPr="00EB7393">
        <w:rPr>
          <w:spacing w:val="-2"/>
          <w:sz w:val="28"/>
          <w:szCs w:val="28"/>
        </w:rPr>
        <w:t>.</w:t>
      </w:r>
    </w:p>
    <w:p w:rsidR="00D32F59" w:rsidRPr="00944F97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944F97">
        <w:rPr>
          <w:rFonts w:ascii="Times New Roman" w:hAnsi="Times New Roman"/>
          <w:spacing w:val="-2"/>
          <w:sz w:val="28"/>
          <w:szCs w:val="28"/>
        </w:rPr>
        <w:t>При определении нормативных ф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инансовых затрат на одного обучающегося  с ОВЗ на оказание государственной услуги учитываются вышеперечисленные условия организации обучения ребенка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EB7393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EB7393">
        <w:rPr>
          <w:rFonts w:ascii="Times New Roman" w:hAnsi="Times New Roman"/>
          <w:spacing w:val="-2"/>
          <w:sz w:val="28"/>
          <w:szCs w:val="28"/>
        </w:rPr>
        <w:t>Финансирование рассчитывается с учетом рекомендаций ПМПК</w:t>
      </w:r>
      <w:smartTag w:uri="urn:schemas-microsoft-com:office:smarttags" w:element="PersonName">
        <w:r w:rsidRPr="00EB7393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EB7393">
        <w:rPr>
          <w:rFonts w:ascii="Times New Roman" w:hAnsi="Times New Roman"/>
          <w:spacing w:val="-2"/>
          <w:sz w:val="28"/>
          <w:szCs w:val="28"/>
        </w:rPr>
        <w:t xml:space="preserve">  ИПР инвалида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B7393">
        <w:rPr>
          <w:rFonts w:ascii="Times New Roman" w:hAnsi="Times New Roman"/>
          <w:spacing w:val="-2"/>
          <w:sz w:val="28"/>
          <w:szCs w:val="28"/>
        </w:rPr>
        <w:t>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АООП, требованиями к наполняемости классов в соответствии с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СанПиН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D32F59" w:rsidRPr="008E3C9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 w:rsidRPr="008E3C9D">
        <w:rPr>
          <w:rFonts w:ascii="Times New Roman" w:hAnsi="Times New Roman"/>
          <w:spacing w:val="-2"/>
          <w:sz w:val="28"/>
          <w:szCs w:val="28"/>
        </w:rPr>
        <w:t xml:space="preserve">Таким образом, финансирование АООП НОО для каждого обучающегося с ОВЗ производится в большем объеме, чем финансирование ООП НОО обучающихся, не имеющих ограниченных возможностей здоровья. </w:t>
      </w:r>
    </w:p>
    <w:p w:rsidR="00D32F59" w:rsidRPr="004167FD" w:rsidRDefault="00D32F59" w:rsidP="00D32F59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proofErr w:type="spellStart"/>
      <w:r w:rsidRPr="004167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D32F59" w:rsidRPr="004167FD" w:rsidRDefault="00D32F59" w:rsidP="00D32F59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D32F59" w:rsidRPr="004167FD" w:rsidRDefault="00D32F59" w:rsidP="00D32F59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proofErr w:type="spellEnd"/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гу+</w:t>
      </w:r>
      <w:proofErr w:type="spellEnd"/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lastRenderedPageBreak/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D32F59" w:rsidRPr="004167FD" w:rsidRDefault="00D32F59" w:rsidP="00D32F59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D32F59" w:rsidRPr="009D49E3" w:rsidRDefault="00D32F59" w:rsidP="00D32F59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D32F59" w:rsidRPr="004167FD" w:rsidRDefault="00D32F59" w:rsidP="00D32F5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proofErr w:type="spellStart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proofErr w:type="spellEnd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D32F59" w:rsidRPr="008E3C9D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средства обучения и воспитания по АООП типа </w:t>
      </w:r>
      <w:proofErr w:type="spellStart"/>
      <w:r w:rsidRPr="008E3C9D">
        <w:rPr>
          <w:rFonts w:ascii="Times New Roman" w:hAnsi="Times New Roman"/>
          <w:spacing w:val="-1"/>
          <w:sz w:val="28"/>
          <w:szCs w:val="28"/>
        </w:rPr>
        <w:t>j</w:t>
      </w:r>
      <w:proofErr w:type="spellEnd"/>
      <w:r w:rsidRPr="008E3C9D">
        <w:rPr>
          <w:rFonts w:ascii="Times New Roman" w:hAnsi="Times New Roman"/>
          <w:spacing w:val="-1"/>
          <w:sz w:val="28"/>
          <w:szCs w:val="28"/>
        </w:rPr>
        <w:t xml:space="preserve"> (в соответствии</w:t>
      </w:r>
      <w:r w:rsidRPr="008E3C9D"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обучающихся);</w:t>
      </w:r>
    </w:p>
    <w:p w:rsidR="00D32F59" w:rsidRPr="009D0DCE" w:rsidRDefault="00D32F59" w:rsidP="00D32F5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по АООП типа </w:t>
      </w:r>
      <w:proofErr w:type="spellStart"/>
      <w:r w:rsidRPr="00901C0A">
        <w:rPr>
          <w:rFonts w:ascii="Times New Roman" w:hAnsi="Times New Roman"/>
          <w:spacing w:val="-1"/>
          <w:sz w:val="28"/>
          <w:szCs w:val="2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D32F59" w:rsidRPr="004167FD" w:rsidRDefault="00D32F59" w:rsidP="00D32F59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>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D32F59" w:rsidRPr="004167FD" w:rsidRDefault="00D32F59" w:rsidP="00D32F59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D32F59" w:rsidRPr="006A05C6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>реализация АООП начального</w:t>
      </w:r>
      <w:r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может определяться по формуле: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D32F59" w:rsidRPr="004167FD" w:rsidRDefault="00D32F59" w:rsidP="00D32F59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D32F59" w:rsidRPr="004167FD" w:rsidRDefault="00D32F59" w:rsidP="00D32F59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lastRenderedPageBreak/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proofErr w:type="spellEnd"/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(за исключением нормативных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</w:t>
      </w:r>
      <w:r w:rsidRPr="004167FD">
        <w:rPr>
          <w:rFonts w:ascii="Times New Roman" w:hAnsi="Times New Roman"/>
          <w:sz w:val="28"/>
          <w:szCs w:val="28"/>
        </w:rPr>
        <w:lastRenderedPageBreak/>
        <w:t>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D32F59" w:rsidRPr="00124C76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D32F59" w:rsidRPr="004167FD" w:rsidRDefault="00D32F59" w:rsidP="00D32F59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</w:t>
      </w:r>
      <w:r w:rsidRPr="008E3C9D">
        <w:rPr>
          <w:rFonts w:ascii="Times New Roman" w:hAnsi="Times New Roman"/>
          <w:sz w:val="28"/>
          <w:szCs w:val="28"/>
        </w:rPr>
        <w:t>государственной услуги,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D32F59" w:rsidRPr="004167FD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</w:t>
      </w:r>
      <w:r w:rsidRPr="004167FD">
        <w:rPr>
          <w:rFonts w:ascii="Times New Roman" w:hAnsi="Times New Roman"/>
          <w:sz w:val="28"/>
          <w:szCs w:val="28"/>
        </w:rPr>
        <w:lastRenderedPageBreak/>
        <w:t>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D32F59" w:rsidRDefault="00D32F59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7A66BE" w:rsidRPr="004167FD" w:rsidRDefault="007A66BE" w:rsidP="00D32F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4436" w:rsidRDefault="00545616" w:rsidP="00646DD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75667A" w:rsidRPr="003400D4" w:rsidRDefault="0075667A" w:rsidP="0075667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ТНР </w:t>
      </w:r>
      <w:r w:rsidRPr="003400D4">
        <w:rPr>
          <w:sz w:val="28"/>
          <w:szCs w:val="28"/>
        </w:rPr>
        <w:t>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75667A" w:rsidRPr="003400D4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комфортного доступа обучающихся с ТНР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75667A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5667A" w:rsidRPr="005530F5" w:rsidRDefault="0075667A" w:rsidP="00F56220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75667A" w:rsidRPr="001C4033" w:rsidRDefault="0075667A" w:rsidP="005836FD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пециальным учебникам, специальным рабочим тетрадям, специальным дидактическим материалам, специальным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приложениям, 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компьютерным инструментам обучения, отвечающим особым образовательным потребностям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iCs/>
          <w:sz w:val="28"/>
          <w:szCs w:val="28"/>
        </w:rPr>
        <w:t xml:space="preserve">Должны быть созданы условия для функционирования современной </w:t>
      </w:r>
      <w:r w:rsidRPr="00A22259">
        <w:rPr>
          <w:b/>
          <w:iCs/>
          <w:sz w:val="28"/>
          <w:szCs w:val="28"/>
        </w:rPr>
        <w:t>информационно-образовательной среды</w:t>
      </w:r>
      <w:r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A22259">
        <w:rPr>
          <w:i/>
          <w:iCs/>
          <w:sz w:val="28"/>
          <w:szCs w:val="28"/>
        </w:rPr>
        <w:t xml:space="preserve"> </w:t>
      </w:r>
      <w:r w:rsidRPr="00A22259">
        <w:rPr>
          <w:iCs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A22259">
        <w:rPr>
          <w:iCs/>
          <w:sz w:val="28"/>
          <w:szCs w:val="28"/>
        </w:rPr>
        <w:t>флеш-тренажеров</w:t>
      </w:r>
      <w:proofErr w:type="spellEnd"/>
      <w:r w:rsidRPr="00A22259">
        <w:rPr>
          <w:iCs/>
          <w:sz w:val="28"/>
          <w:szCs w:val="28"/>
        </w:rPr>
        <w:t xml:space="preserve">, инструментов </w:t>
      </w:r>
      <w:proofErr w:type="spellStart"/>
      <w:r w:rsidRPr="00A22259">
        <w:rPr>
          <w:iCs/>
          <w:sz w:val="28"/>
          <w:szCs w:val="28"/>
        </w:rPr>
        <w:t>Wiki</w:t>
      </w:r>
      <w:proofErr w:type="spellEnd"/>
      <w:r w:rsidRPr="00A22259">
        <w:rPr>
          <w:iCs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75667A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75667A" w:rsidRPr="00A22259" w:rsidRDefault="0075667A" w:rsidP="00F008E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5836FD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5836FD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lastRenderedPageBreak/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75667A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34436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75667A" w:rsidRPr="00A22259" w:rsidRDefault="0075667A" w:rsidP="00F008E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7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r w:rsidRPr="00A22259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  <w:r w:rsidRPr="00A22259">
        <w:rPr>
          <w:sz w:val="28"/>
          <w:szCs w:val="28"/>
          <w:vertAlign w:val="superscript"/>
        </w:rPr>
        <w:footnoteReference w:id="8"/>
      </w:r>
      <w:r w:rsidRPr="00A22259">
        <w:rPr>
          <w:sz w:val="28"/>
          <w:szCs w:val="28"/>
        </w:rPr>
        <w:t>.</w:t>
      </w:r>
    </w:p>
    <w:p w:rsidR="0075667A" w:rsidRPr="00A22259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A22259">
        <w:rPr>
          <w:sz w:val="28"/>
          <w:szCs w:val="28"/>
          <w:vertAlign w:val="superscript"/>
        </w:rPr>
        <w:footnoteReference w:id="9"/>
      </w:r>
      <w:r w:rsidRPr="00A22259">
        <w:rPr>
          <w:sz w:val="28"/>
          <w:szCs w:val="28"/>
        </w:rPr>
        <w:t>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75667A" w:rsidRPr="00B731B9" w:rsidRDefault="0075667A" w:rsidP="00F008E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>
        <w:rPr>
          <w:sz w:val="28"/>
          <w:szCs w:val="28"/>
        </w:rPr>
        <w:t xml:space="preserve"> </w:t>
      </w:r>
      <w:r w:rsidRPr="00B731B9">
        <w:rPr>
          <w:rFonts w:ascii="Times New Roman" w:hAnsi="Times New Roman" w:cs="Times New Roman"/>
          <w:sz w:val="28"/>
          <w:szCs w:val="28"/>
        </w:rPr>
        <w:t xml:space="preserve">должна соответствовать действующим санитарным и противопожарным </w:t>
      </w:r>
      <w:r w:rsidRPr="00B731B9">
        <w:rPr>
          <w:rFonts w:ascii="Times New Roman" w:hAnsi="Times New Roman" w:cs="Times New Roman"/>
          <w:sz w:val="28"/>
          <w:szCs w:val="28"/>
        </w:rPr>
        <w:lastRenderedPageBreak/>
        <w:t>нормам, нормам охраны труда работников образовательных учреждениям, предъявляемым к:</w:t>
      </w:r>
    </w:p>
    <w:p w:rsidR="0075667A" w:rsidRPr="00591742" w:rsidRDefault="0075667A" w:rsidP="00F008E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F162C3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75667A" w:rsidRPr="00591742" w:rsidRDefault="0075667A" w:rsidP="00F008E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75667A" w:rsidRPr="00591742" w:rsidRDefault="0075667A" w:rsidP="00F008E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75667A" w:rsidRPr="00591742" w:rsidRDefault="0075667A" w:rsidP="00F008E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75667A" w:rsidRDefault="0075667A" w:rsidP="00F008E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F162C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</w:p>
    <w:p w:rsidR="0075667A" w:rsidRPr="00591742" w:rsidRDefault="0075667A" w:rsidP="00F008E2">
      <w:pPr>
        <w:pStyle w:val="Default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залам, бассейнам, игровому и спортивному оборудованию;</w:t>
      </w:r>
    </w:p>
    <w:p w:rsidR="0075667A" w:rsidRPr="00591742" w:rsidRDefault="0075667A" w:rsidP="00F008E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75667A" w:rsidRDefault="0075667A" w:rsidP="00F008E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F162C3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75667A" w:rsidRDefault="0075667A" w:rsidP="00F008E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75667A" w:rsidRPr="00591742" w:rsidRDefault="0075667A" w:rsidP="00F008E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75667A" w:rsidRDefault="0075667A" w:rsidP="00F008E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75667A" w:rsidRPr="00060F10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75667A" w:rsidRDefault="0075667A" w:rsidP="00F008E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75667A" w:rsidRDefault="0075667A" w:rsidP="00F008E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 w:rsidR="006862D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обработка</w:t>
      </w:r>
      <w:r w:rsidR="006862DA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10"/>
      </w:r>
      <w:r w:rsidRPr="00060F10">
        <w:rPr>
          <w:color w:val="auto"/>
          <w:sz w:val="28"/>
          <w:szCs w:val="28"/>
        </w:rPr>
        <w:t>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</w:t>
      </w:r>
      <w:r w:rsidR="0091113C">
        <w:rPr>
          <w:color w:val="auto"/>
          <w:sz w:val="28"/>
          <w:szCs w:val="28"/>
        </w:rPr>
        <w:t>ектов, в том числе произведений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искусства;</w:t>
      </w:r>
    </w:p>
    <w:p w:rsidR="0075667A" w:rsidRPr="00060F10" w:rsidRDefault="0075667A" w:rsidP="00F008E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обработки материалов и информации с использованием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</w:t>
      </w:r>
      <w:r w:rsidR="00D11D07">
        <w:rPr>
          <w:color w:val="auto"/>
          <w:sz w:val="28"/>
          <w:szCs w:val="28"/>
        </w:rPr>
        <w:t xml:space="preserve">ирования, в том числе моделей с </w:t>
      </w:r>
      <w:r w:rsidRPr="00060F10">
        <w:rPr>
          <w:color w:val="auto"/>
          <w:sz w:val="28"/>
          <w:szCs w:val="28"/>
        </w:rPr>
        <w:t>цифровым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исполнения, сочинения и аранжировки музыкальных произведений с</w:t>
      </w:r>
      <w:r w:rsidR="00D11D07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</w:t>
      </w:r>
      <w:r w:rsidR="00D11D07">
        <w:rPr>
          <w:color w:val="auto"/>
          <w:sz w:val="28"/>
          <w:szCs w:val="28"/>
        </w:rPr>
        <w:t xml:space="preserve">ия в спортивных соревнованиях и </w:t>
      </w:r>
      <w:r w:rsidRPr="00060F10">
        <w:rPr>
          <w:color w:val="auto"/>
          <w:sz w:val="28"/>
          <w:szCs w:val="28"/>
        </w:rPr>
        <w:t>играх;</w:t>
      </w:r>
    </w:p>
    <w:p w:rsidR="0075667A" w:rsidRPr="00060F10" w:rsidRDefault="0075667A" w:rsidP="00F008E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75667A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75667A" w:rsidRPr="00060F10" w:rsidRDefault="0075667A" w:rsidP="00F008E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BF3C68" w:rsidRPr="00BF3C68" w:rsidRDefault="00BF3C68" w:rsidP="00C1637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65A" w:rsidRPr="00FB065A" w:rsidRDefault="00FB065A" w:rsidP="00F13801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395463" w:rsidRPr="00E31F75" w:rsidRDefault="00907752" w:rsidP="007729D9">
      <w:pPr>
        <w:suppressAutoHyphens w:val="0"/>
        <w:spacing w:before="240" w:after="240" w:line="240" w:lineRule="auto"/>
        <w:jc w:val="center"/>
        <w:outlineLvl w:val="0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2" w:name="bookmark2"/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bookmarkStart w:id="13" w:name="_Toc413974301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395463" w:rsidRPr="00F63254">
        <w:rPr>
          <w:rFonts w:ascii="Times New Roman" w:hAnsi="Times New Roman" w:cs="Times New Roman"/>
          <w:b/>
          <w:caps/>
          <w:color w:val="auto"/>
          <w:kern w:val="28"/>
          <w:sz w:val="28"/>
          <w:szCs w:val="28"/>
        </w:rPr>
        <w:t>Примерная 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даптированная основная </w:t>
      </w:r>
      <w:r w:rsidR="00F13801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</w:t>
      </w:r>
      <w:r w:rsidR="00395463" w:rsidRPr="00FB065A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зовательная программа начального </w:t>
      </w:r>
      <w:r w:rsidR="007729D9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общего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образования обучающи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хся </w:t>
      </w:r>
      <w:r w:rsidR="007729D9">
        <w:rPr>
          <w:rFonts w:ascii="Times New Roman" w:hAnsi="Times New Roman" w:cs="Times New Roman"/>
          <w:b/>
          <w:caps/>
          <w:color w:val="auto"/>
          <w:sz w:val="28"/>
          <w:szCs w:val="28"/>
        </w:rPr>
        <w:br/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С</w:t>
      </w:r>
      <w:r w:rsidR="00E31F75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тяжелыми нарушениями </w:t>
      </w:r>
      <w:r w:rsidR="00291131">
        <w:rPr>
          <w:rFonts w:ascii="Times New Roman" w:hAnsi="Times New Roman" w:cs="Times New Roman"/>
          <w:b/>
          <w:caps/>
          <w:color w:val="auto"/>
          <w:sz w:val="28"/>
          <w:szCs w:val="28"/>
        </w:rPr>
        <w:t>речи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 (вариант </w:t>
      </w:r>
      <w:r w:rsidR="00291131">
        <w:rPr>
          <w:rFonts w:ascii="Times New Roman" w:hAnsi="Times New Roman" w:cs="Times New Roman"/>
          <w:b/>
          <w:caps/>
          <w:color w:val="auto"/>
          <w:sz w:val="28"/>
          <w:szCs w:val="28"/>
        </w:rPr>
        <w:t>5</w:t>
      </w:r>
      <w:r w:rsidR="00395463">
        <w:rPr>
          <w:rFonts w:ascii="Times New Roman" w:hAnsi="Times New Roman" w:cs="Times New Roman"/>
          <w:b/>
          <w:caps/>
          <w:color w:val="auto"/>
          <w:sz w:val="28"/>
          <w:szCs w:val="28"/>
        </w:rPr>
        <w:t>.2</w:t>
      </w:r>
      <w:r w:rsidR="00395463" w:rsidRPr="00F63254">
        <w:rPr>
          <w:rFonts w:ascii="Times New Roman" w:hAnsi="Times New Roman" w:cs="Times New Roman"/>
          <w:b/>
          <w:caps/>
          <w:color w:val="auto"/>
          <w:sz w:val="28"/>
          <w:szCs w:val="28"/>
        </w:rPr>
        <w:t>)</w:t>
      </w:r>
      <w:bookmarkEnd w:id="13"/>
    </w:p>
    <w:p w:rsidR="002E55C8" w:rsidRPr="00F63254" w:rsidRDefault="003404F2" w:rsidP="007729D9">
      <w:pPr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4" w:name="_Toc413974302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F371F" w:rsidRPr="003011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395463" w:rsidRPr="00301148">
        <w:rPr>
          <w:rFonts w:ascii="Times New Roman" w:hAnsi="Times New Roman" w:cs="Times New Roman"/>
          <w:b/>
          <w:color w:val="auto"/>
          <w:sz w:val="28"/>
          <w:szCs w:val="28"/>
        </w:rPr>
        <w:t>Целевой раздел</w:t>
      </w:r>
      <w:bookmarkEnd w:id="12"/>
      <w:bookmarkEnd w:id="14"/>
    </w:p>
    <w:p w:rsidR="008A130B" w:rsidRPr="00F63254" w:rsidRDefault="003404F2" w:rsidP="007729D9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5" w:name="bookmark3"/>
      <w:bookmarkStart w:id="16" w:name="_Toc413974303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9546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981EF3" w:rsidRPr="00301148">
        <w:rPr>
          <w:rFonts w:ascii="Times New Roman" w:hAnsi="Times New Roman" w:cs="Times New Roman"/>
          <w:b/>
          <w:color w:val="auto"/>
          <w:sz w:val="28"/>
          <w:szCs w:val="28"/>
        </w:rPr>
        <w:t>1.1. Пояснительная записка</w:t>
      </w:r>
      <w:bookmarkEnd w:id="15"/>
      <w:bookmarkEnd w:id="16"/>
    </w:p>
    <w:p w:rsidR="00981EF3" w:rsidRDefault="00E41E14" w:rsidP="007729D9">
      <w:pPr>
        <w:pStyle w:val="14TexstOSNOVA101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AD2">
        <w:rPr>
          <w:rFonts w:ascii="Times New Roman" w:hAnsi="Times New Roman"/>
          <w:b/>
          <w:sz w:val="28"/>
          <w:szCs w:val="28"/>
        </w:rPr>
        <w:t xml:space="preserve">Цель реализации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291131" w:rsidRDefault="00291131" w:rsidP="00772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76C">
        <w:rPr>
          <w:rFonts w:ascii="Times New Roman" w:hAnsi="Times New Roman" w:cs="Times New Roman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AE576C">
        <w:rPr>
          <w:rFonts w:ascii="Times New Roman" w:hAnsi="Times New Roman" w:cs="Times New Roman"/>
          <w:sz w:val="28"/>
          <w:szCs w:val="28"/>
        </w:rPr>
        <w:t>образовательная программа н</w:t>
      </w:r>
      <w:r>
        <w:rPr>
          <w:rFonts w:ascii="Times New Roman" w:hAnsi="Times New Roman" w:cs="Times New Roman"/>
          <w:sz w:val="28"/>
          <w:szCs w:val="28"/>
        </w:rPr>
        <w:t>ачального общего образования</w:t>
      </w:r>
      <w:r w:rsidRPr="00AE576C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AE576C">
        <w:rPr>
          <w:rFonts w:ascii="Times New Roman" w:hAnsi="Times New Roman" w:cs="Times New Roman"/>
          <w:sz w:val="28"/>
          <w:szCs w:val="28"/>
        </w:rPr>
        <w:t xml:space="preserve">направлена на формирование у них общей культуры, обеспечивающей разностороннее развитие их личности (нравственно-эстетическое, социально-личностное, интеллектуальное, физическое), овладение учебной деятельностью в соответствии с принятыми в семье и обществе духовно-нравственными и </w:t>
      </w:r>
      <w:proofErr w:type="spellStart"/>
      <w:r w:rsidRPr="00AE576C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AE576C">
        <w:rPr>
          <w:rFonts w:ascii="Times New Roman" w:hAnsi="Times New Roman" w:cs="Times New Roman"/>
          <w:sz w:val="28"/>
          <w:szCs w:val="28"/>
        </w:rPr>
        <w:t xml:space="preserve"> ценностями.</w:t>
      </w:r>
    </w:p>
    <w:p w:rsidR="00927E66" w:rsidRDefault="00927E66" w:rsidP="007729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2801" w:rsidRDefault="00112801" w:rsidP="00927E66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4D3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Принципы и подходы к формированию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112801" w:rsidRDefault="00112801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6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редставлены в разделе 1. Общие положения.</w:t>
      </w:r>
    </w:p>
    <w:p w:rsidR="00927E66" w:rsidRPr="0058462F" w:rsidRDefault="00927E66" w:rsidP="00112801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291131" w:rsidRPr="00290F42" w:rsidRDefault="00112801" w:rsidP="00927E66">
      <w:pPr>
        <w:pStyle w:val="14TexstOSNOVA1012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C3DA3">
        <w:rPr>
          <w:rFonts w:ascii="Times New Roman" w:hAnsi="Times New Roman" w:cs="Times New Roman"/>
          <w:b/>
          <w:sz w:val="28"/>
          <w:szCs w:val="28"/>
        </w:rPr>
        <w:t xml:space="preserve">бщая характеристика </w:t>
      </w:r>
      <w:r w:rsidR="007729D9">
        <w:rPr>
          <w:rFonts w:ascii="Times New Roman" w:hAnsi="Times New Roman" w:cs="Times New Roman"/>
          <w:b/>
          <w:sz w:val="28"/>
          <w:szCs w:val="28"/>
        </w:rPr>
        <w:t>адаптированной основной общеобразовательной программы</w:t>
      </w:r>
      <w:r w:rsidR="007729D9" w:rsidRPr="00F63254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Вариант 5.2 предполагает, что обучающийся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Вариант 5.2 предназначается обучающимся с ТНР, для преодоления речевых расстройств которых требуются особые педагогические условия, специальное систематическое целенаправленное кор</w:t>
      </w:r>
      <w:r w:rsidR="00977CE9">
        <w:rPr>
          <w:rFonts w:ascii="Times New Roman" w:hAnsi="Times New Roman"/>
          <w:kern w:val="20"/>
          <w:sz w:val="28"/>
          <w:szCs w:val="20"/>
        </w:rPr>
        <w:t>рекционное воздействие. Это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, находящиеся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и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уровнях речевого развития (по Р.Е. Левиной), при алалии, афазии, дизартрии, </w:t>
      </w:r>
      <w:proofErr w:type="spellStart"/>
      <w:r w:rsidRPr="00290F42">
        <w:rPr>
          <w:rFonts w:ascii="Times New Roman" w:hAnsi="Times New Roman"/>
          <w:kern w:val="20"/>
          <w:sz w:val="28"/>
          <w:szCs w:val="20"/>
        </w:rPr>
        <w:t>ринолалии</w:t>
      </w:r>
      <w:proofErr w:type="spellEnd"/>
      <w:r w:rsidRPr="00290F42">
        <w:rPr>
          <w:rFonts w:ascii="Times New Roman" w:hAnsi="Times New Roman"/>
          <w:kern w:val="20"/>
          <w:sz w:val="28"/>
          <w:szCs w:val="20"/>
        </w:rPr>
        <w:t xml:space="preserve">, заикании, имеющие </w:t>
      </w:r>
      <w:r w:rsidR="00977CE9">
        <w:rPr>
          <w:rFonts w:ascii="Times New Roman" w:hAnsi="Times New Roman"/>
          <w:kern w:val="20"/>
          <w:sz w:val="28"/>
          <w:szCs w:val="20"/>
        </w:rPr>
        <w:lastRenderedPageBreak/>
        <w:t>нарушения чтения и письма и обучающиеся</w:t>
      </w:r>
      <w:r w:rsidRPr="00290F42">
        <w:rPr>
          <w:rFonts w:ascii="Times New Roman" w:hAnsi="Times New Roman"/>
          <w:kern w:val="20"/>
          <w:sz w:val="28"/>
          <w:szCs w:val="20"/>
        </w:rPr>
        <w:t>, не имеющие общего недоразвития речи при тяжёлой степени выраженности заикания. В зависимости от уровня речевого развития в образовательной организации существуют два отделения:</w:t>
      </w:r>
    </w:p>
    <w:p w:rsidR="00290F42" w:rsidRP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алалией, афазией, </w:t>
      </w:r>
      <w:proofErr w:type="spellStart"/>
      <w:r w:rsidRPr="00290F42">
        <w:rPr>
          <w:rFonts w:ascii="Times New Roman" w:hAnsi="Times New Roman"/>
          <w:kern w:val="20"/>
          <w:sz w:val="28"/>
          <w:szCs w:val="20"/>
        </w:rPr>
        <w:t>ринолалией</w:t>
      </w:r>
      <w:proofErr w:type="spellEnd"/>
      <w:r w:rsidRPr="00290F42">
        <w:rPr>
          <w:rFonts w:ascii="Times New Roman" w:hAnsi="Times New Roman"/>
          <w:kern w:val="20"/>
          <w:sz w:val="28"/>
          <w:szCs w:val="20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</w:p>
    <w:p w:rsidR="00290F42" w:rsidRDefault="00290F42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отделение – для обучающихся с тяжелой степенью выраженности заикания при нормальном развитии речи.</w:t>
      </w:r>
    </w:p>
    <w:p w:rsidR="00DA3310" w:rsidRPr="00290F42" w:rsidRDefault="00DA3310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 xml:space="preserve">Срок освоения АООП НОО для обучающихся с ТНР составляет в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 отделении 5 лет (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– 4 классы), во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II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 отделении 4 года (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– 4 классы). Для обучающихся с ТНР, не имевших дошкольной подготовки и (или) по уровню своего развития н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е готовых к освоению программы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класса, предусматривается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дополнительный класс. </w:t>
      </w:r>
    </w:p>
    <w:p w:rsidR="00DA3310" w:rsidRDefault="00DA3310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290F42">
        <w:rPr>
          <w:rFonts w:ascii="Times New Roman" w:hAnsi="Times New Roman"/>
          <w:kern w:val="20"/>
          <w:sz w:val="28"/>
          <w:szCs w:val="20"/>
        </w:rPr>
        <w:t>Выбор продолжительно</w:t>
      </w:r>
      <w:r w:rsidR="00F30102">
        <w:rPr>
          <w:rFonts w:ascii="Times New Roman" w:hAnsi="Times New Roman"/>
          <w:kern w:val="20"/>
          <w:sz w:val="28"/>
          <w:szCs w:val="20"/>
        </w:rPr>
        <w:t xml:space="preserve">сти обучения (за счет введения </w:t>
      </w:r>
      <w:r w:rsidR="00F30102"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дополнительного класса) на </w:t>
      </w:r>
      <w:r w:rsidRPr="00290F42">
        <w:rPr>
          <w:rFonts w:ascii="Times New Roman" w:hAnsi="Times New Roman"/>
          <w:kern w:val="20"/>
          <w:sz w:val="28"/>
          <w:szCs w:val="20"/>
          <w:lang w:val="en-US"/>
        </w:rPr>
        <w:t>I</w:t>
      </w:r>
      <w:r w:rsidRPr="00290F42">
        <w:rPr>
          <w:rFonts w:ascii="Times New Roman" w:hAnsi="Times New Roman"/>
          <w:kern w:val="20"/>
          <w:sz w:val="28"/>
          <w:szCs w:val="20"/>
        </w:rPr>
        <w:t xml:space="preserve"> отделении (4 года или 5 лет) остается за образовательной организацией, исходя из возможностей региона к подготовке детей с ТНР к обучению в школе.</w:t>
      </w:r>
    </w:p>
    <w:p w:rsidR="00927E66" w:rsidRPr="00290F42" w:rsidRDefault="00927E66" w:rsidP="007729D9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</w:p>
    <w:p w:rsidR="00D43322" w:rsidRPr="00FB065A" w:rsidRDefault="00D43322" w:rsidP="007E2040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Психолого-педагогическая </w:t>
      </w:r>
      <w:r w:rsidR="00290F42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обучающихся с ТНР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настоящее время контингент обучающихся</w:t>
      </w:r>
      <w:r w:rsidRPr="00091ADD">
        <w:rPr>
          <w:rFonts w:ascii="Times New Roman" w:hAnsi="Times New Roman" w:cs="Times New Roman"/>
          <w:sz w:val="28"/>
          <w:szCs w:val="28"/>
        </w:rPr>
        <w:t xml:space="preserve"> с речевыми нарушениями, начинающих школьное обучение, существенно изменился как по состоянию речевого развития, так и по уровню подготовленности к систематическому обучению. Эти изменения обусловлены рядом позитивных и негативных факторов: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 xml:space="preserve">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речи, которые позволили </w:t>
      </w:r>
      <w:r w:rsidRPr="00091ADD">
        <w:rPr>
          <w:rFonts w:ascii="Times New Roman" w:hAnsi="Times New Roman" w:cs="Times New Roman"/>
          <w:sz w:val="28"/>
          <w:szCs w:val="28"/>
        </w:rPr>
        <w:lastRenderedPageBreak/>
        <w:t xml:space="preserve">минимизировать воздействие первичного речевого дефекта на общее психическое развитие ребенка и его </w:t>
      </w:r>
      <w:proofErr w:type="spellStart"/>
      <w:r w:rsidRPr="00091ADD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Pr="00091ADD">
        <w:rPr>
          <w:rFonts w:ascii="Times New Roman" w:hAnsi="Times New Roman" w:cs="Times New Roman"/>
          <w:sz w:val="28"/>
          <w:szCs w:val="28"/>
        </w:rPr>
        <w:t>;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широким внедрением ранней логопедической помощи на основе ранней диагностики детей группы риска по возникновению речевой патологии;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повышением эффективности логопедического воздействия за счет применения инновационных технологий логопедической работы;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1ADD">
        <w:rPr>
          <w:rFonts w:ascii="Times New Roman" w:hAnsi="Times New Roman" w:cs="Times New Roman"/>
          <w:sz w:val="28"/>
          <w:szCs w:val="28"/>
        </w:rPr>
        <w:t>возросшей распространенностью органических форм речевой патологии, нередко в сочетании с другими (множественными) нарушениями психофизического развития.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В связи с этим в настоящее время наметились две основные тенденции в качественном изменении контингента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91ADD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91ADD">
        <w:rPr>
          <w:rFonts w:ascii="Times New Roman" w:hAnsi="Times New Roman" w:cs="Times New Roman"/>
          <w:sz w:val="28"/>
          <w:szCs w:val="28"/>
        </w:rPr>
        <w:t>щихся.</w:t>
      </w:r>
    </w:p>
    <w:p w:rsidR="003901B5" w:rsidRPr="00091AD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средствами, что ограничивает коммуникативную практику, приводит к возникновению явлений школьной </w:t>
      </w:r>
      <w:proofErr w:type="spellStart"/>
      <w:r w:rsidRPr="00091ADD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91ADD">
        <w:rPr>
          <w:rFonts w:ascii="Times New Roman" w:hAnsi="Times New Roman" w:cs="Times New Roman"/>
          <w:sz w:val="28"/>
          <w:szCs w:val="28"/>
        </w:rPr>
        <w:t>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ADD">
        <w:rPr>
          <w:rFonts w:ascii="Times New Roman" w:hAnsi="Times New Roman" w:cs="Times New Roman"/>
          <w:sz w:val="28"/>
          <w:szCs w:val="28"/>
        </w:rPr>
        <w:t xml:space="preserve">Другая тенденция характеризуется утяжелением структуры </w:t>
      </w:r>
      <w:r>
        <w:rPr>
          <w:rFonts w:ascii="Times New Roman" w:hAnsi="Times New Roman" w:cs="Times New Roman"/>
          <w:sz w:val="28"/>
          <w:szCs w:val="28"/>
        </w:rPr>
        <w:t>речевого дефекта у обучающихся</w:t>
      </w:r>
      <w:r w:rsidRPr="00CE655D">
        <w:rPr>
          <w:rFonts w:ascii="Times New Roman" w:hAnsi="Times New Roman" w:cs="Times New Roman"/>
          <w:sz w:val="28"/>
          <w:szCs w:val="28"/>
        </w:rPr>
        <w:t>, множественными наруше</w:t>
      </w:r>
      <w:r>
        <w:rPr>
          <w:rFonts w:ascii="Times New Roman" w:hAnsi="Times New Roman" w:cs="Times New Roman"/>
          <w:sz w:val="28"/>
          <w:szCs w:val="28"/>
        </w:rPr>
        <w:t>ниями языковой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E655D">
        <w:rPr>
          <w:rFonts w:ascii="Times New Roman" w:hAnsi="Times New Roman" w:cs="Times New Roman"/>
          <w:sz w:val="28"/>
          <w:szCs w:val="28"/>
        </w:rPr>
        <w:t xml:space="preserve"> в сочетании с комплексными анализаторными расстройствами.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Для обучающихся с ТНР типичными являются значительные внутригрупповые различия по уровню речевого развития.</w:t>
      </w:r>
    </w:p>
    <w:p w:rsidR="003901B5" w:rsidRPr="00CE655D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t>Одни расстройства речи могут быть резко выраженными, охватывающими все компоненты языковой системы. Другие проявляются ограниченно и в минимальной степени (например, только в звуковой стороне речи, в недостатках произношения отдельных звуков). Они, как правило, не влияют на речевую деятельность в целом. Однако у значительн</w:t>
      </w:r>
      <w:r>
        <w:rPr>
          <w:rFonts w:ascii="Times New Roman" w:hAnsi="Times New Roman" w:cs="Times New Roman"/>
          <w:sz w:val="28"/>
          <w:szCs w:val="28"/>
        </w:rPr>
        <w:t>ой части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отмечаются особенности речевого поведения – незаинтересованность в вербальном контакте, неумение ориентироваться в ситуации общения, а в случае выраженных речевых расстройств – негативизм и значительные трудности речевой коммуникации.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55D">
        <w:rPr>
          <w:rFonts w:ascii="Times New Roman" w:hAnsi="Times New Roman" w:cs="Times New Roman"/>
          <w:sz w:val="28"/>
          <w:szCs w:val="28"/>
        </w:rPr>
        <w:lastRenderedPageBreak/>
        <w:t>Социа</w:t>
      </w:r>
      <w:r>
        <w:rPr>
          <w:rFonts w:ascii="Times New Roman" w:hAnsi="Times New Roman" w:cs="Times New Roman"/>
          <w:sz w:val="28"/>
          <w:szCs w:val="28"/>
        </w:rPr>
        <w:t>льное развитие большинства обучающихся</w:t>
      </w:r>
      <w:r w:rsidRPr="00CE655D">
        <w:rPr>
          <w:rFonts w:ascii="Times New Roman" w:hAnsi="Times New Roman" w:cs="Times New Roman"/>
          <w:sz w:val="28"/>
          <w:szCs w:val="28"/>
        </w:rPr>
        <w:t xml:space="preserve"> с нарушениями речи полноценно не происходит в связи с недостаточным освоением способов речевого поведения, неумением выбирать коммуникативные стратегии и тактики решения проблемных ситуаций.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 ТНР 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возникновения, уровню общего и речевого развития, наличию/отсутствию  сопутствующих нарушений.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практике в качестве инструмента дифференциации  специалистами используются две классификации, выполненные по разным основаниям:</w:t>
      </w:r>
    </w:p>
    <w:p w:rsidR="003901B5" w:rsidRDefault="003901B5" w:rsidP="007729D9">
      <w:pPr>
        <w:numPr>
          <w:ilvl w:val="0"/>
          <w:numId w:val="18"/>
        </w:numPr>
        <w:spacing w:after="0" w:line="36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классификация;</w:t>
      </w:r>
    </w:p>
    <w:p w:rsidR="003901B5" w:rsidRDefault="003901B5" w:rsidP="007729D9">
      <w:pPr>
        <w:numPr>
          <w:ilvl w:val="0"/>
          <w:numId w:val="19"/>
        </w:numPr>
        <w:spacing w:after="0" w:line="360" w:lineRule="auto"/>
        <w:ind w:hanging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клинико-педагогическая классификация.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психолого-педагогической классификации выделяются группы обучающихся, имеющие общие проявления речевого дефекта при разных по механизму формах аномального речевого развития.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обучающихся, имеющих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E6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уровни речевого развития (по Р.Е. Левиной). Общее недоразвитие речи может наблюдаться при различных сложных формах детской речевой патологии, выделяемых в клинико-педагогической классификации речевых расстройств (алалия, афазия, дизартрия,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заи</w:t>
      </w:r>
      <w:r w:rsidR="00E223F6">
        <w:rPr>
          <w:rFonts w:ascii="Times New Roman" w:hAnsi="Times New Roman" w:cs="Times New Roman"/>
          <w:sz w:val="28"/>
          <w:szCs w:val="28"/>
        </w:rPr>
        <w:t xml:space="preserve">кание, </w:t>
      </w:r>
      <w:proofErr w:type="spellStart"/>
      <w:r w:rsidR="00E223F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E22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223F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CD">
        <w:rPr>
          <w:rFonts w:ascii="Times New Roman" w:hAnsi="Times New Roman" w:cs="Times New Roman"/>
          <w:sz w:val="28"/>
          <w:szCs w:val="28"/>
        </w:rPr>
        <w:t>Несмотря на различную природу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19CD">
        <w:rPr>
          <w:rFonts w:ascii="Times New Roman" w:hAnsi="Times New Roman" w:cs="Times New Roman"/>
          <w:sz w:val="28"/>
          <w:szCs w:val="28"/>
        </w:rPr>
        <w:t xml:space="preserve"> механизм речевого дефекта, </w:t>
      </w:r>
      <w:r>
        <w:rPr>
          <w:rFonts w:ascii="Times New Roman" w:hAnsi="Times New Roman" w:cs="Times New Roman"/>
          <w:sz w:val="28"/>
          <w:szCs w:val="28"/>
        </w:rPr>
        <w:t>у этих обучающихся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отмечаются типичные проявления, свидетельствующие о системном нарушении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9419CD"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благополучном понимании обращенной речи. Наблюдается недостаточная речевая активность, которая с возрастом, без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специального обучения, резко снижается. Развивающаяся речь этих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аграмматична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изобилует большим числом разнообразных фонетических недостатков, малопонятна окружающим.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аффективно-волевой и регуляторной сферах. Отмечается недостаточная устойчивость внимания, ограниченные возможности его распределения. При относительно сохранной смысловой, логической памяти у обучающихся снижена вербальная память, страдает продуктивность запоминания. Они забывают сложные инструкции, элементы и последовательность заданий. У части обучающихся с ТНР низкая активность припоминания  может сочетаться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Связь между речевыми нарушениями и другими сторонами психического развития обусловливает специфические особенности мышления. Обладая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 с трудом овладевают анализом и синтезом, сравнением и обобщением.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Обучающимся с ТНР присуще и некоторое отставание в развитии двигательной сферы, проявляющееся  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двигательных программ, требующих пространственно-временной организации движений (общих, мелких (кистей и пальцев рук), артикуляторных).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с ТНР отличает выраженная диссоциация между речевым и психическим развитием. Психическое развитие этих обучающихся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умственных способностей, препятствуя нормальному функционированию 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недоразвитие речи обучающихся с ТНР выражается в различной степени и определяется состоянием языковых средств и коммуникативных процессов.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типичные и стойкие проявления общего недоразвития речи наблюдаются при алалии, афазии, дизартрии, реже –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заикании.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использованием, хотя и постоянного, но искаженного и ограниченного запаса общеупотребительных слов, не способны дифференцированно обозначать названия предметов, действий, отдельных признаков. </w:t>
      </w:r>
      <w:r w:rsidR="00927E66">
        <w:rPr>
          <w:rFonts w:ascii="Times New Roman" w:hAnsi="Times New Roman" w:cs="Times New Roman"/>
          <w:sz w:val="28"/>
          <w:szCs w:val="28"/>
        </w:rPr>
        <w:t>Обучающихся отличают значительные трудности в усвоении обобщающих слов, в установлении антонимических и синони</w:t>
      </w:r>
      <w:r w:rsidR="00D1269E">
        <w:rPr>
          <w:rFonts w:ascii="Times New Roman" w:hAnsi="Times New Roman" w:cs="Times New Roman"/>
          <w:sz w:val="28"/>
          <w:szCs w:val="28"/>
        </w:rPr>
        <w:t>мических отношений.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уровне возможно использование местоимений, простых предлогов в элементарных значениях, иногда союзов.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речи встречаются отдельные формы словоизменения, наблюдаются попытки нахождения нужной грамматической формы слова, но эти попытки чаще всего оказываются неуспешными. Обучающиеся с ТНР, имеющие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уровень речевого развития, не используют морфологические элементы для передачи грамматических отношений.</w:t>
      </w:r>
      <w:r w:rsidR="00DE723F">
        <w:rPr>
          <w:rFonts w:ascii="Times New Roman" w:hAnsi="Times New Roman" w:cs="Times New Roman"/>
          <w:sz w:val="28"/>
          <w:szCs w:val="28"/>
        </w:rPr>
        <w:t xml:space="preserve"> Существительные употребляются в основном в именительном падеже, глаголы – в инфинитиве или в форме третьего лица единственного и множественного числа настоящего времени</w:t>
      </w:r>
      <w:r w:rsidR="00FD232C">
        <w:rPr>
          <w:rFonts w:ascii="Times New Roman" w:hAnsi="Times New Roman" w:cs="Times New Roman"/>
          <w:sz w:val="28"/>
          <w:szCs w:val="28"/>
        </w:rPr>
        <w:t xml:space="preserve">. Употребление существительных в косвенных падежах носит случайный характер. Также </w:t>
      </w:r>
      <w:proofErr w:type="spellStart"/>
      <w:r w:rsidR="00FD232C">
        <w:rPr>
          <w:rFonts w:ascii="Times New Roman" w:hAnsi="Times New Roman" w:cs="Times New Roman"/>
          <w:sz w:val="28"/>
          <w:szCs w:val="28"/>
        </w:rPr>
        <w:t>аграмматичными</w:t>
      </w:r>
      <w:proofErr w:type="spellEnd"/>
      <w:r w:rsidR="00FD232C">
        <w:rPr>
          <w:rFonts w:ascii="Times New Roman" w:hAnsi="Times New Roman" w:cs="Times New Roman"/>
          <w:sz w:val="28"/>
          <w:szCs w:val="28"/>
        </w:rPr>
        <w:t xml:space="preserve"> являются изменение имен существительных по числам и употребление форм прошедшего времени глаголов. Средний род глаголов прошедшего времени</w:t>
      </w:r>
      <w:r w:rsidR="00F26563">
        <w:rPr>
          <w:rFonts w:ascii="Times New Roman" w:hAnsi="Times New Roman" w:cs="Times New Roman"/>
          <w:sz w:val="28"/>
          <w:szCs w:val="28"/>
        </w:rPr>
        <w:t xml:space="preserve"> не употребляется. Предлоги употребляются </w:t>
      </w:r>
      <w:r w:rsidR="00F26563">
        <w:rPr>
          <w:rFonts w:ascii="Times New Roman" w:hAnsi="Times New Roman" w:cs="Times New Roman"/>
          <w:sz w:val="28"/>
          <w:szCs w:val="28"/>
        </w:rPr>
        <w:lastRenderedPageBreak/>
        <w:t>редко, часто опускаются.</w:t>
      </w:r>
      <w:r>
        <w:rPr>
          <w:rFonts w:ascii="Times New Roman" w:hAnsi="Times New Roman" w:cs="Times New Roman"/>
          <w:sz w:val="28"/>
          <w:szCs w:val="28"/>
        </w:rPr>
        <w:t xml:space="preserve"> Доступная фраза представлена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элементами, которые последовательно воспроизводят обозначаемую обучающимися ситуацию с привлечением поясняющих жестов, и вне конкретной ситуации непонятна. Звуковая сторона речи характеризуется фонетической неопределенностью,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диффузностью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произношения звуков вследствие неустойчивой артикуляции и низких возможностей их слухового распознавания. </w:t>
      </w:r>
      <w:r w:rsidR="00F26563">
        <w:rPr>
          <w:rFonts w:ascii="Times New Roman" w:hAnsi="Times New Roman" w:cs="Times New Roman"/>
          <w:sz w:val="28"/>
          <w:szCs w:val="28"/>
        </w:rPr>
        <w:t xml:space="preserve">Между воспроизведением звуков изолированно и их употреблением в речи имеются резкие расхождения. </w:t>
      </w:r>
      <w:r>
        <w:rPr>
          <w:rFonts w:ascii="Times New Roman" w:hAnsi="Times New Roman" w:cs="Times New Roman"/>
          <w:sz w:val="28"/>
          <w:szCs w:val="28"/>
        </w:rPr>
        <w:t>Задача выделения отдельных звуков в мотивационном и познавательном отношении непонятна обучающимся и невыполнима.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Отличительной чертой речевого развития обучающихся с ТНР этого уровня является ограниченная способность восприятия и воспроизв</w:t>
      </w:r>
      <w:r w:rsidR="00F26563">
        <w:rPr>
          <w:rFonts w:ascii="Times New Roman" w:hAnsi="Times New Roman" w:cs="Times New Roman"/>
          <w:sz w:val="28"/>
          <w:szCs w:val="28"/>
        </w:rPr>
        <w:t xml:space="preserve">едения слоговой структуры слова (особенно многосложных слов со стечением согласных). Нарушения </w:t>
      </w:r>
      <w:proofErr w:type="spellStart"/>
      <w:r w:rsidR="00F26563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F26563">
        <w:rPr>
          <w:rFonts w:ascii="Times New Roman" w:hAnsi="Times New Roman" w:cs="Times New Roman"/>
          <w:sz w:val="28"/>
          <w:szCs w:val="28"/>
        </w:rPr>
        <w:t xml:space="preserve"> структуры слова проявляются</w:t>
      </w:r>
      <w:r w:rsidR="00921172">
        <w:rPr>
          <w:rFonts w:ascii="Times New Roman" w:hAnsi="Times New Roman" w:cs="Times New Roman"/>
          <w:sz w:val="28"/>
          <w:szCs w:val="28"/>
        </w:rPr>
        <w:t xml:space="preserve"> как на уровне слова, так и слога.</w:t>
      </w:r>
    </w:p>
    <w:p w:rsidR="00B26AA2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с ТНР, находящиеся на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уровне речевого развития (по Р.Е. Левиной), характеризуются возросшей речевой активностью, наличием развернутой фразовой речи с элементами лексико-грамматического и фонетико-фонематического недоразвития.</w:t>
      </w:r>
      <w:r w:rsidR="00921172">
        <w:rPr>
          <w:rFonts w:ascii="Times New Roman" w:hAnsi="Times New Roman" w:cs="Times New Roman"/>
          <w:sz w:val="28"/>
          <w:szCs w:val="28"/>
        </w:rPr>
        <w:t xml:space="preserve"> На фоне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 </w:t>
      </w:r>
      <w:proofErr w:type="spellStart"/>
      <w:r w:rsidR="00921172">
        <w:rPr>
          <w:rFonts w:ascii="Times New Roman" w:hAnsi="Times New Roman" w:cs="Times New Roman"/>
          <w:sz w:val="28"/>
          <w:szCs w:val="28"/>
        </w:rPr>
        <w:t>видо-родовые</w:t>
      </w:r>
      <w:proofErr w:type="spellEnd"/>
      <w:r w:rsidR="00921172">
        <w:rPr>
          <w:rFonts w:ascii="Times New Roman" w:hAnsi="Times New Roman" w:cs="Times New Roman"/>
          <w:sz w:val="28"/>
          <w:szCs w:val="28"/>
        </w:rPr>
        <w:t xml:space="preserve"> смешения).</w:t>
      </w:r>
    </w:p>
    <w:p w:rsidR="00B26AA2" w:rsidRDefault="00B26AA2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Наблюдается недостаточная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является недостаточная</w:t>
      </w:r>
      <w:r w:rsidR="00D95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579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9579C">
        <w:rPr>
          <w:rFonts w:ascii="Times New Roman" w:hAnsi="Times New Roman" w:cs="Times New Roman"/>
          <w:sz w:val="28"/>
          <w:szCs w:val="28"/>
        </w:rPr>
        <w:t xml:space="preserve"> словообразовательной деятельности: часто словообразование заменяется словоизменением, отмечаются трудности подбора однокоренных слов, возникают нарушения в выборе производящей основы, пропуски и замены </w:t>
      </w:r>
      <w:r w:rsidR="00D9579C">
        <w:rPr>
          <w:rFonts w:ascii="Times New Roman" w:hAnsi="Times New Roman" w:cs="Times New Roman"/>
          <w:sz w:val="28"/>
          <w:szCs w:val="28"/>
        </w:rPr>
        <w:lastRenderedPageBreak/>
        <w:t>словообразующих аффиксов, стремление к механическому соединению в рамках слова корня и аффикса</w:t>
      </w:r>
      <w:r w:rsidR="008C1B33">
        <w:rPr>
          <w:rFonts w:ascii="Times New Roman" w:hAnsi="Times New Roman" w:cs="Times New Roman"/>
          <w:sz w:val="28"/>
          <w:szCs w:val="28"/>
        </w:rPr>
        <w:t>. Типичными являются трудности переноса словообразовательных навыков на новый речевой материал.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Произношение обучающихся характеризуется недифференцированным произнесением звуков (особенно сложных по ар</w:t>
      </w:r>
      <w:r w:rsidR="008C1B33">
        <w:rPr>
          <w:rFonts w:ascii="Times New Roman" w:hAnsi="Times New Roman" w:cs="Times New Roman"/>
          <w:sz w:val="28"/>
          <w:szCs w:val="28"/>
        </w:rPr>
        <w:t>тикуляции, позднего онтогенеза), нечеткостью дифференциации их на слух.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множественные ошибки при передаче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слов; неточное употребление многих лексических значений слов, значений даже простых  предлогов; 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синтаксические конструкции. Во фразовой речи обнаруживаются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>
        <w:rPr>
          <w:rFonts w:ascii="Times New Roman" w:hAnsi="Times New Roman" w:cs="Times New Roman"/>
          <w:sz w:val="28"/>
          <w:szCs w:val="28"/>
        </w:rPr>
        <w:t>, часто отсутствует правильная связь слов в предложениях, выражающих временные, пространственные и причинно-следственные отношения.</w:t>
      </w:r>
      <w:r w:rsidR="008C1B33">
        <w:rPr>
          <w:rFonts w:ascii="Times New Roman" w:hAnsi="Times New Roman" w:cs="Times New Roman"/>
          <w:sz w:val="28"/>
          <w:szCs w:val="28"/>
        </w:rPr>
        <w:t xml:space="preserve"> Недостаточная </w:t>
      </w:r>
      <w:proofErr w:type="spellStart"/>
      <w:r w:rsidR="008C1B3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8C1B33">
        <w:rPr>
          <w:rFonts w:ascii="Times New Roman" w:hAnsi="Times New Roman" w:cs="Times New Roman"/>
          <w:sz w:val="28"/>
          <w:szCs w:val="28"/>
        </w:rPr>
        <w:t xml:space="preserve"> связной речи проявляется в нарушениях смыслового программирования и языкового</w:t>
      </w:r>
      <w:r w:rsidR="00A004F8">
        <w:rPr>
          <w:rFonts w:ascii="Times New Roman" w:hAnsi="Times New Roman" w:cs="Times New Roman"/>
          <w:sz w:val="28"/>
          <w:szCs w:val="28"/>
        </w:rPr>
        <w:t xml:space="preserve"> оформления развернутых высказываний, что 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в бедности и однообразии используемых языковых средств.</w:t>
      </w:r>
      <w:r>
        <w:rPr>
          <w:rFonts w:ascii="Times New Roman" w:hAnsi="Times New Roman" w:cs="Times New Roman"/>
          <w:sz w:val="28"/>
          <w:szCs w:val="28"/>
        </w:rPr>
        <w:t xml:space="preserve"> У большинства обучающихся отмечаются недостатки  звукопроизношения и нарушения воспроизведения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слов (в основном незнакомых и слож</w:t>
      </w:r>
      <w:r w:rsidR="00B9494B">
        <w:rPr>
          <w:rFonts w:ascii="Times New Roman" w:hAnsi="Times New Roman" w:cs="Times New Roman"/>
          <w:sz w:val="28"/>
          <w:szCs w:val="28"/>
        </w:rPr>
        <w:t xml:space="preserve">ных по </w:t>
      </w:r>
      <w:proofErr w:type="spellStart"/>
      <w:r w:rsidR="00B9494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B9494B">
        <w:rPr>
          <w:rFonts w:ascii="Times New Roman" w:hAnsi="Times New Roman" w:cs="Times New Roman"/>
          <w:sz w:val="28"/>
          <w:szCs w:val="28"/>
        </w:rPr>
        <w:t xml:space="preserve"> структуре), что проявляется: в наличии персевераций и неверных антиципаций; в добавлении лишних звуков; в сокращении, перестановке, добавлении слогов или слогообразующей гласной. Э</w:t>
      </w:r>
      <w:r>
        <w:rPr>
          <w:rFonts w:ascii="Times New Roman" w:hAnsi="Times New Roman" w:cs="Times New Roman"/>
          <w:sz w:val="28"/>
          <w:szCs w:val="28"/>
        </w:rPr>
        <w:t>то создает значительные трудности в овладении звуковым анализом и синтезом.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устной речи обучающихся с ТНР приводят к  возникновению нарушений письменной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т.к. письмо и чтение осуществляются только на основе достаточно высокого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устной речи, и нарушения устной и письменной речи являются результатом воздействия единого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этиопатогенетического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фактора, являющегося их причиной и составляющего патологический механизм.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Симптоматика нарушений письма и чтения проявляется в стойких, специфических, повторяющихся ошибках как на уровне текста, предложения, так и слова. Нарушения письма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и чтения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могут сопровождаться разнообразными неречевыми расстройствами и в сочетании с ними входят в структуру нервно-психических и речевых расстройств  (при алалии, афазии, дизартрии,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="003E6E9D">
        <w:rPr>
          <w:rFonts w:ascii="Times New Roman" w:hAnsi="Times New Roman" w:cs="Times New Roman"/>
          <w:sz w:val="28"/>
          <w:szCs w:val="28"/>
        </w:rPr>
        <w:t>.</w:t>
      </w:r>
    </w:p>
    <w:p w:rsidR="003E6E9D" w:rsidRDefault="003E6E9D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Контингент обучающихся по данному варианту программы представлен и обучающимися с тяжелой степенью выраженности заикания (при нормальном развитии речи), грубо нарушающем коммуникативную функцию речи.</w:t>
      </w:r>
      <w:r w:rsidR="00700DC9">
        <w:rPr>
          <w:rFonts w:ascii="Times New Roman" w:hAnsi="Times New Roman" w:cs="Times New Roman"/>
          <w:sz w:val="28"/>
          <w:szCs w:val="28"/>
        </w:rPr>
        <w:t xml:space="preserve"> Характерным проявлением заикания является нарушение </w:t>
      </w:r>
      <w:proofErr w:type="spellStart"/>
      <w:r w:rsidR="00700DC9">
        <w:rPr>
          <w:rFonts w:ascii="Times New Roman" w:hAnsi="Times New Roman" w:cs="Times New Roman"/>
          <w:sz w:val="28"/>
          <w:szCs w:val="28"/>
        </w:rPr>
        <w:t>темпо-ритмической</w:t>
      </w:r>
      <w:proofErr w:type="spellEnd"/>
      <w:r w:rsidR="00700DC9">
        <w:rPr>
          <w:rFonts w:ascii="Times New Roman" w:hAnsi="Times New Roman" w:cs="Times New Roman"/>
          <w:sz w:val="28"/>
          <w:szCs w:val="28"/>
        </w:rPr>
        <w:t xml:space="preserve"> организации речи вследствие судорожного состояния мышц речевого аппарата.</w:t>
      </w:r>
    </w:p>
    <w:p w:rsidR="00700DC9" w:rsidRDefault="00700DC9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проявления речевого дефекта характеризуются наличием различных по форме и локализации судорог речевого аппарата, нарушением просодической стороны речи, нарушением речевой и общей моторики, наличием непроизвольных</w:t>
      </w:r>
      <w:r w:rsidR="00D21D4D">
        <w:rPr>
          <w:rFonts w:ascii="Times New Roman" w:hAnsi="Times New Roman" w:cs="Times New Roman"/>
          <w:sz w:val="28"/>
          <w:szCs w:val="28"/>
        </w:rPr>
        <w:t xml:space="preserve"> сопутствующих движений (тела, мимической мускулатуры). Обучающиеся начинают затрудняться в построении высказывания, не всегда могут быстро и точно подобрать нужные слова, хотя имеют достаточный по возрасту запас знаний и представлений об окружающем. Самостоятельные высказывания начинают сопровождаться повтором слов, слогов</w:t>
      </w:r>
      <w:r w:rsidR="00F37F9A">
        <w:rPr>
          <w:rFonts w:ascii="Times New Roman" w:hAnsi="Times New Roman" w:cs="Times New Roman"/>
          <w:sz w:val="28"/>
          <w:szCs w:val="28"/>
        </w:rPr>
        <w:t>, звуков, паузами при поиске слов. В самостоятельных развернутых высказываниях часто встречаются незаконченные предложения, неточные ответы на вопросы.</w:t>
      </w:r>
    </w:p>
    <w:p w:rsidR="00F37F9A" w:rsidRDefault="00F37F9A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заикающихся обучающихся отмечаются специфические особенности общего и речевого поведения: повышенная импульсивность высказывания и в связи с этим искажение точности содержания речи собеседника</w:t>
      </w:r>
      <w:r w:rsidR="003235D1">
        <w:rPr>
          <w:rFonts w:ascii="Times New Roman" w:hAnsi="Times New Roman" w:cs="Times New Roman"/>
          <w:sz w:val="28"/>
          <w:szCs w:val="28"/>
        </w:rPr>
        <w:t xml:space="preserve">; слабость волевого напряжения; замедление или опережающее включение в </w:t>
      </w:r>
      <w:r w:rsidR="003235D1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деятельность; неустойчивость внимания; несобранность; сниженная способность регуляции и </w:t>
      </w:r>
      <w:proofErr w:type="spellStart"/>
      <w:r w:rsidR="003235D1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3235D1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3235D1" w:rsidRDefault="003235D1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осознании и переживании своего речевого нарушения у обучающихся</w:t>
      </w:r>
      <w:r w:rsidR="00A057FD">
        <w:rPr>
          <w:rFonts w:ascii="Times New Roman" w:hAnsi="Times New Roman" w:cs="Times New Roman"/>
          <w:sz w:val="28"/>
          <w:szCs w:val="28"/>
        </w:rPr>
        <w:t xml:space="preserve"> могут возникать: </w:t>
      </w:r>
      <w:proofErr w:type="spellStart"/>
      <w:r w:rsidR="00A057FD">
        <w:rPr>
          <w:rFonts w:ascii="Times New Roman" w:hAnsi="Times New Roman" w:cs="Times New Roman"/>
          <w:sz w:val="28"/>
          <w:szCs w:val="28"/>
        </w:rPr>
        <w:t>логофобии</w:t>
      </w:r>
      <w:proofErr w:type="spellEnd"/>
      <w:r w:rsidR="00A057FD">
        <w:rPr>
          <w:rFonts w:ascii="Times New Roman" w:hAnsi="Times New Roman" w:cs="Times New Roman"/>
          <w:sz w:val="28"/>
          <w:szCs w:val="28"/>
        </w:rPr>
        <w:t>; защитные приемы (уловки) моторного и речевого плана; различная степень фиксированности на заикании (от умеренной до выраженной).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коррекционно-развивающей области - требуется учет механизма речевого нарушения, определяющего  структуру речевого дефекта при разных формах речевой патологии. </w:t>
      </w:r>
    </w:p>
    <w:p w:rsidR="003901B5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образования. </w:t>
      </w:r>
    </w:p>
    <w:p w:rsidR="00FB065A" w:rsidRDefault="003901B5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Специфика содержания и методов обучения учащихся с ТНР является особенно существенной в младших классах (на ступени начального общего образования), где формируются предпосылки для овладения программой дальнейшего школьного обучения, в значительной мере обеспечивается коррекция речевого и психофизического развития.  </w:t>
      </w:r>
    </w:p>
    <w:p w:rsidR="003E6E9D" w:rsidRDefault="003E6E9D" w:rsidP="0077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D71" w:rsidRDefault="00486D71" w:rsidP="007E20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065A">
        <w:rPr>
          <w:rFonts w:ascii="Times New Roman" w:hAnsi="Times New Roman" w:cs="Times New Roman"/>
          <w:b/>
          <w:color w:val="auto"/>
          <w:sz w:val="28"/>
          <w:szCs w:val="28"/>
        </w:rPr>
        <w:t>Особые образовательн</w:t>
      </w:r>
      <w:r w:rsidR="00290F42">
        <w:rPr>
          <w:rFonts w:ascii="Times New Roman" w:hAnsi="Times New Roman" w:cs="Times New Roman"/>
          <w:b/>
          <w:color w:val="auto"/>
          <w:sz w:val="28"/>
          <w:szCs w:val="28"/>
        </w:rPr>
        <w:t>ые потребности обучающихся с ТНР</w:t>
      </w:r>
    </w:p>
    <w:p w:rsidR="00BA0964" w:rsidRDefault="00BA0964" w:rsidP="007E2040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 xml:space="preserve">К особым образовательным потребностям, характерным для обучающихся с ТНР относятся: </w:t>
      </w:r>
    </w:p>
    <w:p w:rsidR="00BA0964" w:rsidRPr="00570722" w:rsidRDefault="00BA0964" w:rsidP="0048063A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выявление</w:t>
      </w:r>
      <w:r>
        <w:rPr>
          <w:rFonts w:ascii="Times New Roman" w:hAnsi="Times New Roman" w:cs="Times New Roman"/>
          <w:sz w:val="28"/>
          <w:szCs w:val="28"/>
        </w:rPr>
        <w:t xml:space="preserve"> в максимально раннем периоде обучения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детей группы риска (совместно со специалистами медицинского профиля) и назначение логопедической помощи на этапе обнаружения первых признаков отклонения речевого 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 воспитания, </w:t>
      </w:r>
      <w:r w:rsidRPr="00570722">
        <w:rPr>
          <w:rFonts w:ascii="Times New Roman" w:hAnsi="Times New Roman" w:cs="Times New Roman"/>
          <w:sz w:val="28"/>
          <w:szCs w:val="28"/>
        </w:rPr>
        <w:lastRenderedPageBreak/>
        <w:t>ориентированных на нормализацию или полное преодоление отклонений речевого и личностного 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получение начального общего образования в условиях образовательных организаций общего или специального типа, адекватного образовательным потребностям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Pr="00570722">
        <w:rPr>
          <w:rFonts w:ascii="Times New Roman" w:hAnsi="Times New Roman" w:cs="Times New Roman"/>
          <w:sz w:val="28"/>
          <w:szCs w:val="28"/>
        </w:rPr>
        <w:t>егося и степени выраженности его речевого недоразвития;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22">
        <w:rPr>
          <w:rFonts w:ascii="Times New Roman" w:hAnsi="Times New Roman" w:cs="Times New Roman"/>
          <w:sz w:val="28"/>
          <w:szCs w:val="28"/>
        </w:rPr>
        <w:t>- обязательность непрерывности коррекционно-развивающего процесса, реализуемого к</w:t>
      </w:r>
      <w:r>
        <w:rPr>
          <w:rFonts w:ascii="Times New Roman" w:hAnsi="Times New Roman" w:cs="Times New Roman"/>
          <w:sz w:val="28"/>
          <w:szCs w:val="28"/>
        </w:rPr>
        <w:t>ак через содержание предметных</w:t>
      </w:r>
      <w:r w:rsidR="00CF326B">
        <w:rPr>
          <w:rFonts w:ascii="Times New Roman" w:hAnsi="Times New Roman" w:cs="Times New Roman"/>
          <w:sz w:val="28"/>
          <w:szCs w:val="28"/>
        </w:rPr>
        <w:t xml:space="preserve"> и коррекционно-развивающей областей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722">
        <w:rPr>
          <w:rFonts w:ascii="Times New Roman" w:hAnsi="Times New Roman" w:cs="Times New Roman"/>
          <w:sz w:val="28"/>
          <w:szCs w:val="28"/>
        </w:rPr>
        <w:t>так и в процессе индивидуальной</w:t>
      </w:r>
      <w:r>
        <w:rPr>
          <w:rFonts w:ascii="Times New Roman" w:hAnsi="Times New Roman" w:cs="Times New Roman"/>
          <w:sz w:val="28"/>
          <w:szCs w:val="28"/>
        </w:rPr>
        <w:t>/подгрупповой логопедической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создание условий, нормализующих</w:t>
      </w:r>
      <w:r w:rsidRPr="00253F8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компенсирующих состояние высших психических функций, анализаторной, аналитико-синтетической и регуляторной деятельности</w:t>
      </w:r>
      <w:r w:rsidRPr="00570722">
        <w:rPr>
          <w:rFonts w:ascii="Times New Roman" w:hAnsi="Times New Roman" w:cs="Times New Roman"/>
          <w:sz w:val="28"/>
          <w:szCs w:val="28"/>
        </w:rPr>
        <w:t xml:space="preserve"> на основе обеспечения комплек</w:t>
      </w:r>
      <w:r>
        <w:rPr>
          <w:rFonts w:ascii="Times New Roman" w:hAnsi="Times New Roman" w:cs="Times New Roman"/>
          <w:sz w:val="28"/>
          <w:szCs w:val="28"/>
        </w:rPr>
        <w:t>сного подхода при изучении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речевыми нарушениями и коррекции этих нарушений; 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координация педагогических, психологических и медицинских средств во</w:t>
      </w:r>
      <w:r>
        <w:rPr>
          <w:rFonts w:ascii="Times New Roman" w:hAnsi="Times New Roman" w:cs="Times New Roman"/>
          <w:sz w:val="28"/>
          <w:szCs w:val="28"/>
        </w:rPr>
        <w:t xml:space="preserve">здействия в процессе комплексного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получение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соматического здоровья;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адаптации</w:t>
      </w:r>
      <w:r>
        <w:rPr>
          <w:rFonts w:ascii="Times New Roman" w:hAnsi="Times New Roman" w:cs="Times New Roman"/>
          <w:sz w:val="28"/>
          <w:szCs w:val="28"/>
        </w:rPr>
        <w:t xml:space="preserve"> основной</w:t>
      </w:r>
      <w:r w:rsidRPr="005707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70722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при изучении содержания учебных предметов по всем предметным областям</w:t>
      </w:r>
      <w:r w:rsidRPr="00570722">
        <w:rPr>
          <w:rFonts w:ascii="Times New Roman" w:hAnsi="Times New Roman" w:cs="Times New Roman"/>
          <w:sz w:val="28"/>
          <w:szCs w:val="28"/>
        </w:rPr>
        <w:t xml:space="preserve"> с учетом необходимости коррекции речевых нарушений и оптимизации коммуникативных навыков учащихся;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гибкое варьирование </w:t>
      </w:r>
      <w:r w:rsidR="00CF326B">
        <w:rPr>
          <w:rFonts w:ascii="Times New Roman" w:hAnsi="Times New Roman" w:cs="Times New Roman"/>
          <w:sz w:val="28"/>
          <w:szCs w:val="28"/>
        </w:rPr>
        <w:t>организации процесса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обучения путем расширения/сокращения соде</w:t>
      </w:r>
      <w:r>
        <w:rPr>
          <w:rFonts w:ascii="Times New Roman" w:hAnsi="Times New Roman" w:cs="Times New Roman"/>
          <w:sz w:val="28"/>
          <w:szCs w:val="28"/>
        </w:rPr>
        <w:t>ржания отдельных предметных</w:t>
      </w:r>
      <w:r w:rsidRPr="00570722">
        <w:rPr>
          <w:rFonts w:ascii="Times New Roman" w:hAnsi="Times New Roman" w:cs="Times New Roman"/>
          <w:sz w:val="28"/>
          <w:szCs w:val="28"/>
        </w:rPr>
        <w:t xml:space="preserve"> областей, изменения количества учебных часов и использования соответствующих методик и технологий;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индивидуальный темп обучения и продвижения в образовательном пространстве для разных категорий обучающихся с ТНР;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постоянный (пошаговый) мониторинг результативности академического компонента образования и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сформированност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жизненной компетенции обучающихся</w:t>
      </w:r>
      <w:r w:rsidRPr="00570722">
        <w:rPr>
          <w:rFonts w:ascii="Times New Roman" w:hAnsi="Times New Roman" w:cs="Times New Roman"/>
          <w:sz w:val="28"/>
          <w:szCs w:val="28"/>
        </w:rPr>
        <w:t>, уровня и динамики развития речевых процессов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72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сходя из механизма</w:t>
      </w:r>
      <w:r w:rsidRPr="00570722">
        <w:rPr>
          <w:rFonts w:ascii="Times New Roman" w:hAnsi="Times New Roman" w:cs="Times New Roman"/>
          <w:sz w:val="28"/>
          <w:szCs w:val="28"/>
        </w:rPr>
        <w:t xml:space="preserve"> речевого дефекта;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повышающих контроль за устной и письменной речью;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возможность обучаться на дому и/или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медицинских показаний</w:t>
      </w:r>
      <w:r w:rsidRPr="00570722">
        <w:rPr>
          <w:rFonts w:ascii="Times New Roman" w:hAnsi="Times New Roman" w:cs="Times New Roman"/>
          <w:sz w:val="28"/>
          <w:szCs w:val="28"/>
        </w:rPr>
        <w:t>;</w:t>
      </w:r>
    </w:p>
    <w:p w:rsidR="00BA0964" w:rsidRPr="00570722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 xml:space="preserve">профилактика и коррекция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и школьной </w:t>
      </w:r>
      <w:proofErr w:type="spellStart"/>
      <w:r w:rsidRPr="0057072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570722">
        <w:rPr>
          <w:rFonts w:ascii="Times New Roman" w:hAnsi="Times New Roman" w:cs="Times New Roman"/>
          <w:sz w:val="28"/>
          <w:szCs w:val="28"/>
        </w:rPr>
        <w:t xml:space="preserve"> путем максимального расширения образовательного пространства, увеличения социальных контактов; обучения умению выбирать и применять адекватные коммуникативные стратегии и тактики;</w:t>
      </w:r>
    </w:p>
    <w:p w:rsidR="00BA0964" w:rsidRDefault="00BA0964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70722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партнерских отношений с родителями.</w:t>
      </w:r>
    </w:p>
    <w:p w:rsidR="00FF42CC" w:rsidRDefault="00FF42CC" w:rsidP="00480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964" w:rsidRDefault="003404F2" w:rsidP="007F112A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7" w:name="_Toc41397430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179EB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916A65" w:rsidRPr="00F63254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916A65" w:rsidRPr="00F63254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обучающимися </w:t>
      </w:r>
      <w:r w:rsidR="007F112A">
        <w:rPr>
          <w:rFonts w:ascii="Times New Roman" w:hAnsi="Times New Roman" w:cs="Times New Roman"/>
          <w:b/>
          <w:sz w:val="28"/>
          <w:szCs w:val="28"/>
        </w:rPr>
        <w:br/>
      </w:r>
      <w:r w:rsidR="00551783" w:rsidRPr="00F6325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BA0964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 адаптированной основной общеобразовательной программы начального общего образования</w:t>
      </w:r>
      <w:bookmarkEnd w:id="17"/>
    </w:p>
    <w:p w:rsidR="00C938FF" w:rsidRPr="009B40B3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Pr="009B40B3">
        <w:rPr>
          <w:rFonts w:ascii="Times New Roman" w:hAnsi="Times New Roman" w:cs="Times New Roman"/>
          <w:sz w:val="28"/>
          <w:szCs w:val="28"/>
        </w:rPr>
        <w:t xml:space="preserve">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общего образования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с ТНР </w:t>
      </w:r>
      <w:r w:rsidRPr="009B40B3">
        <w:rPr>
          <w:rFonts w:ascii="Times New Roman" w:hAnsi="Times New Roman" w:cs="Times New Roman"/>
          <w:sz w:val="28"/>
          <w:szCs w:val="28"/>
        </w:rPr>
        <w:t>оцениваются как итоговые на момент завершения начального общего образования.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0B3">
        <w:rPr>
          <w:rFonts w:ascii="Times New Roman" w:hAnsi="Times New Roman" w:cs="Times New Roman"/>
          <w:sz w:val="28"/>
          <w:szCs w:val="28"/>
        </w:rPr>
        <w:t xml:space="preserve">Освоение адаптированной </w:t>
      </w:r>
      <w:r>
        <w:rPr>
          <w:rFonts w:ascii="Times New Roman" w:hAnsi="Times New Roman" w:cs="Times New Roman"/>
          <w:sz w:val="28"/>
          <w:szCs w:val="28"/>
        </w:rPr>
        <w:t>основной 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 w:rsidR="00E846B5">
        <w:rPr>
          <w:rFonts w:ascii="Times New Roman" w:hAnsi="Times New Roman" w:cs="Times New Roman"/>
          <w:sz w:val="28"/>
          <w:szCs w:val="28"/>
        </w:rPr>
        <w:t>бразования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обеспечивает достижение обучающимися </w:t>
      </w:r>
      <w:r>
        <w:rPr>
          <w:rFonts w:ascii="Times New Roman" w:hAnsi="Times New Roman" w:cs="Times New Roman"/>
          <w:sz w:val="28"/>
          <w:szCs w:val="28"/>
        </w:rPr>
        <w:t xml:space="preserve"> с ТНР </w:t>
      </w:r>
      <w:r w:rsidRPr="009B40B3">
        <w:rPr>
          <w:rFonts w:ascii="Times New Roman" w:hAnsi="Times New Roman" w:cs="Times New Roman"/>
          <w:sz w:val="28"/>
          <w:szCs w:val="28"/>
        </w:rPr>
        <w:t xml:space="preserve">трех видов результатов: </w:t>
      </w:r>
      <w:r w:rsidRPr="00F56125">
        <w:rPr>
          <w:rFonts w:ascii="Times New Roman" w:hAnsi="Times New Roman" w:cs="Times New Roman"/>
          <w:i/>
          <w:sz w:val="28"/>
          <w:szCs w:val="28"/>
        </w:rPr>
        <w:t>личностны</w:t>
      </w:r>
      <w:r>
        <w:rPr>
          <w:rFonts w:ascii="Times New Roman" w:hAnsi="Times New Roman" w:cs="Times New Roman"/>
          <w:i/>
          <w:sz w:val="28"/>
          <w:szCs w:val="28"/>
        </w:rPr>
        <w:t xml:space="preserve">х,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предметных.</w:t>
      </w:r>
    </w:p>
    <w:p w:rsidR="00C938FF" w:rsidRPr="009231A5" w:rsidRDefault="00C938FF" w:rsidP="00E846B5">
      <w:pPr>
        <w:pStyle w:val="af"/>
        <w:spacing w:line="360" w:lineRule="auto"/>
        <w:ind w:firstLine="658"/>
        <w:rPr>
          <w:rFonts w:ascii="Times New Roman" w:hAnsi="Times New Roman" w:cs="Times New Roman"/>
          <w:sz w:val="28"/>
          <w:szCs w:val="28"/>
        </w:rPr>
      </w:pPr>
      <w:r w:rsidRPr="009231A5">
        <w:rPr>
          <w:rFonts w:ascii="Times New Roman" w:hAnsi="Times New Roman"/>
          <w:i/>
          <w:sz w:val="28"/>
        </w:rPr>
        <w:lastRenderedPageBreak/>
        <w:t xml:space="preserve">Личностные и </w:t>
      </w:r>
      <w:proofErr w:type="spellStart"/>
      <w:r w:rsidRPr="009231A5">
        <w:rPr>
          <w:rFonts w:ascii="Times New Roman" w:hAnsi="Times New Roman"/>
          <w:i/>
          <w:sz w:val="28"/>
        </w:rPr>
        <w:t>метапредметные</w:t>
      </w:r>
      <w:proofErr w:type="spellEnd"/>
      <w:r w:rsidRPr="009231A5">
        <w:rPr>
          <w:rFonts w:ascii="Times New Roman" w:hAnsi="Times New Roman"/>
          <w:i/>
          <w:sz w:val="28"/>
        </w:rPr>
        <w:t xml:space="preserve"> результаты </w:t>
      </w:r>
      <w:r w:rsidRPr="009231A5">
        <w:rPr>
          <w:rFonts w:ascii="Times New Roman" w:hAnsi="Times New Roman"/>
          <w:sz w:val="28"/>
        </w:rPr>
        <w:t xml:space="preserve">освоения адаптированной основной </w:t>
      </w:r>
      <w:r>
        <w:rPr>
          <w:rFonts w:ascii="Times New Roman" w:hAnsi="Times New Roman"/>
          <w:sz w:val="28"/>
        </w:rPr>
        <w:t>обще</w:t>
      </w:r>
      <w:r w:rsidRPr="009231A5">
        <w:rPr>
          <w:rFonts w:ascii="Times New Roman" w:hAnsi="Times New Roman"/>
          <w:sz w:val="28"/>
        </w:rPr>
        <w:t>образовательной программы начального общего образования для всех предметных</w:t>
      </w:r>
      <w:r>
        <w:rPr>
          <w:rFonts w:ascii="Times New Roman" w:hAnsi="Times New Roman"/>
          <w:sz w:val="28"/>
        </w:rPr>
        <w:t xml:space="preserve"> и коррекционно-развивающей областей</w:t>
      </w:r>
      <w:r w:rsidRPr="009231A5">
        <w:rPr>
          <w:rFonts w:ascii="Times New Roman" w:hAnsi="Times New Roman"/>
          <w:sz w:val="28"/>
        </w:rPr>
        <w:t xml:space="preserve"> являются общими и заключаются в следующем:</w:t>
      </w:r>
    </w:p>
    <w:p w:rsidR="00C938FF" w:rsidRPr="009B40B3" w:rsidRDefault="00C938FF" w:rsidP="00E846B5">
      <w:pPr>
        <w:spacing w:after="0" w:line="360" w:lineRule="auto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F56125">
        <w:rPr>
          <w:rFonts w:ascii="Times New Roman" w:hAnsi="Times New Roman" w:cs="Times New Roman"/>
          <w:i/>
          <w:sz w:val="28"/>
          <w:szCs w:val="28"/>
        </w:rPr>
        <w:t xml:space="preserve">Личностные результаты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</w:t>
      </w:r>
      <w:r>
        <w:rPr>
          <w:rFonts w:ascii="Times New Roman" w:hAnsi="Times New Roman" w:cs="Times New Roman"/>
          <w:sz w:val="28"/>
          <w:szCs w:val="28"/>
        </w:rPr>
        <w:t>ального общего образования отраж</w:t>
      </w:r>
      <w:r w:rsidRPr="009B40B3">
        <w:rPr>
          <w:rFonts w:ascii="Times New Roman" w:hAnsi="Times New Roman" w:cs="Times New Roman"/>
          <w:sz w:val="28"/>
          <w:szCs w:val="28"/>
        </w:rPr>
        <w:t>ают индивидуально-личностные качества и социальные компетенции обучающегос</w:t>
      </w:r>
      <w:r w:rsidR="00E846B5">
        <w:rPr>
          <w:rFonts w:ascii="Times New Roman" w:hAnsi="Times New Roman" w:cs="Times New Roman"/>
          <w:sz w:val="28"/>
          <w:szCs w:val="28"/>
        </w:rPr>
        <w:t xml:space="preserve">я, включающие: </w:t>
      </w:r>
      <w:r w:rsidRPr="009B40B3">
        <w:rPr>
          <w:rFonts w:ascii="Times New Roman" w:hAnsi="Times New Roman" w:cs="Times New Roman"/>
          <w:sz w:val="28"/>
          <w:szCs w:val="28"/>
        </w:rPr>
        <w:t xml:space="preserve">готовность к вхождению обучающегося в более сложную социальную среду, социально значимые ценностные установки обучающихся, социальные компетенции, личностные качества; </w:t>
      </w:r>
      <w:proofErr w:type="spellStart"/>
      <w:r w:rsidRPr="009B40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B40B3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C938FF" w:rsidRPr="002C2FA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2C2FAD">
        <w:rPr>
          <w:rFonts w:ascii="Times New Roman" w:hAnsi="Times New Roman"/>
          <w:kern w:val="22"/>
          <w:sz w:val="28"/>
        </w:rPr>
        <w:t xml:space="preserve">Личностные результаты освоения адаптированной основной </w:t>
      </w:r>
      <w:r>
        <w:rPr>
          <w:rFonts w:ascii="Times New Roman" w:hAnsi="Times New Roman"/>
          <w:kern w:val="22"/>
          <w:sz w:val="28"/>
        </w:rPr>
        <w:t>обще</w:t>
      </w:r>
      <w:r w:rsidRPr="002C2FAD">
        <w:rPr>
          <w:rFonts w:ascii="Times New Roman" w:hAnsi="Times New Roman"/>
          <w:kern w:val="22"/>
          <w:sz w:val="28"/>
        </w:rPr>
        <w:t>образовательной программы начального общего образования должны отражать:</w:t>
      </w:r>
    </w:p>
    <w:p w:rsidR="00C938FF" w:rsidRDefault="00C938FF" w:rsidP="00C938FF">
      <w:pPr>
        <w:pStyle w:val="af"/>
        <w:spacing w:line="360" w:lineRule="auto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 религий;</w:t>
      </w:r>
    </w:p>
    <w:p w:rsidR="00C938FF" w:rsidRPr="00F246FD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патриотизм, чувство</w:t>
      </w:r>
      <w:r w:rsidRPr="00F246FD">
        <w:rPr>
          <w:rFonts w:ascii="Times New Roman" w:hAnsi="Times New Roman"/>
          <w:sz w:val="28"/>
          <w:szCs w:val="28"/>
        </w:rPr>
        <w:t xml:space="preserve"> гордости за свою Родину, российский народ</w:t>
      </w:r>
      <w:r>
        <w:rPr>
          <w:rFonts w:ascii="Times New Roman" w:hAnsi="Times New Roman"/>
          <w:sz w:val="28"/>
          <w:szCs w:val="28"/>
        </w:rPr>
        <w:t>,</w:t>
      </w:r>
      <w:r w:rsidRPr="00720C6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720C64">
        <w:rPr>
          <w:rFonts w:ascii="Times New Roman" w:hAnsi="Times New Roman"/>
          <w:kern w:val="2"/>
          <w:sz w:val="28"/>
          <w:szCs w:val="28"/>
        </w:rPr>
        <w:t>национальные свершения, открытия, победы;</w:t>
      </w:r>
    </w:p>
    <w:p w:rsidR="00C938FF" w:rsidRPr="00D23A6D" w:rsidRDefault="00C938FF" w:rsidP="00C938FF">
      <w:pPr>
        <w:pStyle w:val="27"/>
        <w:ind w:left="0" w:firstLine="660"/>
        <w:jc w:val="both"/>
        <w:rPr>
          <w:kern w:val="2"/>
          <w:sz w:val="28"/>
          <w:szCs w:val="28"/>
        </w:rPr>
      </w:pPr>
      <w:r w:rsidRPr="00D23A6D">
        <w:rPr>
          <w:kern w:val="2"/>
          <w:sz w:val="28"/>
          <w:szCs w:val="28"/>
        </w:rPr>
        <w:t xml:space="preserve">- осознание роли своей страны в мировом развитии; </w:t>
      </w:r>
    </w:p>
    <w:p w:rsidR="00C938FF" w:rsidRPr="00433957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D23A6D">
        <w:rPr>
          <w:rFonts w:ascii="Times New Roman" w:hAnsi="Times New Roman"/>
          <w:kern w:val="2"/>
          <w:sz w:val="28"/>
        </w:rPr>
        <w:t xml:space="preserve">- уважительное отношение к России, родному краю, своей семье, </w:t>
      </w:r>
      <w:r w:rsidRPr="00433957">
        <w:rPr>
          <w:rFonts w:ascii="Times New Roman" w:hAnsi="Times New Roman"/>
          <w:kern w:val="2"/>
          <w:sz w:val="28"/>
        </w:rPr>
        <w:t>истории, культуре, природе нашей страны, ее современной жизни;</w:t>
      </w:r>
    </w:p>
    <w:p w:rsidR="00C938FF" w:rsidRPr="00433957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433957">
        <w:rPr>
          <w:rFonts w:ascii="Times New Roman" w:hAnsi="Times New Roman"/>
          <w:sz w:val="28"/>
        </w:rPr>
        <w:t>-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 w:rsidRPr="008C20E8">
        <w:rPr>
          <w:sz w:val="28"/>
          <w:szCs w:val="28"/>
        </w:rPr>
        <w:t xml:space="preserve"> уважительного отношения и иному мнению, ис</w:t>
      </w:r>
      <w:r>
        <w:rPr>
          <w:sz w:val="28"/>
          <w:szCs w:val="28"/>
        </w:rPr>
        <w:t>тории и культуре других народов;</w:t>
      </w:r>
    </w:p>
    <w:p w:rsidR="00C938FF" w:rsidRDefault="00C938FF" w:rsidP="00A50CCC">
      <w:pPr>
        <w:pStyle w:val="27"/>
        <w:ind w:left="0" w:firstLine="660"/>
        <w:jc w:val="both"/>
        <w:rPr>
          <w:sz w:val="28"/>
          <w:szCs w:val="28"/>
        </w:rPr>
      </w:pPr>
      <w:r w:rsidRPr="00433957">
        <w:rPr>
          <w:sz w:val="28"/>
          <w:szCs w:val="28"/>
        </w:rPr>
        <w:t>- овладение начальными навыками адаптации в динамично</w:t>
      </w:r>
      <w:r w:rsidR="00A50CCC">
        <w:rPr>
          <w:sz w:val="28"/>
          <w:szCs w:val="28"/>
        </w:rPr>
        <w:t xml:space="preserve"> </w:t>
      </w:r>
      <w:r w:rsidRPr="00433957">
        <w:rPr>
          <w:sz w:val="28"/>
          <w:szCs w:val="28"/>
        </w:rPr>
        <w:t>изменяющемся и развивающемся мире;</w:t>
      </w:r>
    </w:p>
    <w:p w:rsidR="00C938FF" w:rsidRPr="0008139B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самостоятельность и личную</w:t>
      </w:r>
      <w:r w:rsidRPr="0008139B">
        <w:rPr>
          <w:sz w:val="28"/>
          <w:szCs w:val="28"/>
        </w:rPr>
        <w:t xml:space="preserve"> ответственности за свои поступки, в том числе в информационной деятельности, на основе представлений о нравственных нормах, соци</w:t>
      </w:r>
      <w:r>
        <w:rPr>
          <w:sz w:val="28"/>
          <w:szCs w:val="28"/>
        </w:rPr>
        <w:t>альной справедливости и свободе;</w:t>
      </w:r>
    </w:p>
    <w:p w:rsidR="00C938FF" w:rsidRPr="00433957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08139B">
        <w:rPr>
          <w:sz w:val="28"/>
        </w:rPr>
        <w:t xml:space="preserve">- </w:t>
      </w:r>
      <w:proofErr w:type="spellStart"/>
      <w:r>
        <w:rPr>
          <w:sz w:val="28"/>
        </w:rPr>
        <w:t>с</w:t>
      </w:r>
      <w:r w:rsidRPr="0008139B">
        <w:rPr>
          <w:sz w:val="28"/>
        </w:rPr>
        <w:t>ф</w:t>
      </w:r>
      <w:r>
        <w:rPr>
          <w:sz w:val="28"/>
        </w:rPr>
        <w:t>ормированность</w:t>
      </w:r>
      <w:proofErr w:type="spellEnd"/>
      <w:r w:rsidRPr="0008139B">
        <w:rPr>
          <w:sz w:val="28"/>
        </w:rPr>
        <w:t xml:space="preserve"> эстетических потребностей, ценностей и чувств;</w:t>
      </w:r>
    </w:p>
    <w:p w:rsidR="00C938FF" w:rsidRPr="00AA7D87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этических чувств, доброжелательность и эмоционально-нравственную отзывчивость, понимание</w:t>
      </w:r>
      <w:r w:rsidRPr="00AA7D87">
        <w:rPr>
          <w:rFonts w:ascii="Times New Roman" w:hAnsi="Times New Roman"/>
          <w:sz w:val="28"/>
        </w:rPr>
        <w:t xml:space="preserve"> и сопер</w:t>
      </w:r>
      <w:r>
        <w:rPr>
          <w:rFonts w:ascii="Times New Roman" w:hAnsi="Times New Roman"/>
          <w:sz w:val="28"/>
        </w:rPr>
        <w:t>еживание чувствам других людей;</w:t>
      </w:r>
    </w:p>
    <w:p w:rsidR="00C938FF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 w:rsidRPr="00AA7D87">
        <w:rPr>
          <w:rFonts w:ascii="Times New Roman" w:hAnsi="Times New Roman"/>
          <w:sz w:val="28"/>
        </w:rPr>
        <w:t>сформи</w:t>
      </w:r>
      <w:r>
        <w:rPr>
          <w:rFonts w:ascii="Times New Roman" w:hAnsi="Times New Roman"/>
          <w:sz w:val="28"/>
        </w:rPr>
        <w:t>рованность</w:t>
      </w:r>
      <w:proofErr w:type="spellEnd"/>
      <w:r>
        <w:rPr>
          <w:rFonts w:ascii="Times New Roman" w:hAnsi="Times New Roman"/>
          <w:sz w:val="28"/>
        </w:rPr>
        <w:t xml:space="preserve"> чувства прекрасного -</w:t>
      </w:r>
      <w:r w:rsidRPr="00AA7D87">
        <w:rPr>
          <w:rFonts w:ascii="Times New Roman" w:hAnsi="Times New Roman"/>
          <w:sz w:val="28"/>
        </w:rPr>
        <w:t xml:space="preserve"> умение воспринимать красоту природы, бережно относиться ко всему живому;</w:t>
      </w:r>
    </w:p>
    <w:p w:rsidR="00C938FF" w:rsidRPr="00CA6835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AA7D8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умение </w:t>
      </w:r>
      <w:r w:rsidRPr="00AA7D87">
        <w:rPr>
          <w:rFonts w:ascii="Times New Roman" w:hAnsi="Times New Roman"/>
          <w:sz w:val="28"/>
        </w:rPr>
        <w:t>чувствовать красоту х</w:t>
      </w:r>
      <w:r>
        <w:rPr>
          <w:rFonts w:ascii="Times New Roman" w:hAnsi="Times New Roman"/>
          <w:sz w:val="28"/>
        </w:rPr>
        <w:t>удожественного слова, стремление</w:t>
      </w:r>
      <w:r w:rsidRPr="00AA7D87">
        <w:rPr>
          <w:rFonts w:ascii="Times New Roman" w:hAnsi="Times New Roman"/>
          <w:sz w:val="28"/>
        </w:rPr>
        <w:t xml:space="preserve"> к совершенствованию собственной речи; </w:t>
      </w:r>
    </w:p>
    <w:p w:rsidR="00C938FF" w:rsidRPr="00286A2B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 xml:space="preserve">- </w:t>
      </w:r>
      <w:r w:rsidRPr="00286A2B">
        <w:rPr>
          <w:sz w:val="28"/>
        </w:rPr>
        <w:t>владение навыками сотрудничества со взрослыми и сверстниками в различных социальных и коммуникативных ситуациях, умением не создавать конфликтов и находить выходы из спорных ситуаций;</w:t>
      </w:r>
    </w:p>
    <w:p w:rsidR="00C938FF" w:rsidRPr="00286A2B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sz w:val="28"/>
        </w:rPr>
        <w:t>- умение сотрудничать с товарищами в процессе коллективной деятельности, соотносить свою часть работы с общим замыслом;</w:t>
      </w:r>
    </w:p>
    <w:p w:rsidR="00C938FF" w:rsidRPr="00286A2B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286A2B">
        <w:rPr>
          <w:rFonts w:ascii="Times New Roman" w:hAnsi="Times New Roman"/>
          <w:sz w:val="28"/>
        </w:rPr>
        <w:t>- о</w:t>
      </w:r>
      <w:r w:rsidRPr="00286A2B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ритуалами социального взаимодействия (т. е. самой формой поведения, его социальным рисунком), </w:t>
      </w:r>
      <w:bookmarkStart w:id="18" w:name="docs_internal_guid_5546eed3_e296_9f90_73"/>
      <w:bookmarkEnd w:id="18"/>
      <w:r w:rsidRPr="00286A2B">
        <w:rPr>
          <w:rFonts w:ascii="Times New Roman" w:hAnsi="Times New Roman" w:cs="Times New Roman"/>
          <w:sz w:val="28"/>
          <w:szCs w:val="28"/>
        </w:rPr>
        <w:t>в том числе с использованием информационных технологий;</w:t>
      </w:r>
    </w:p>
    <w:p w:rsidR="00C938FF" w:rsidRPr="00286A2B" w:rsidRDefault="00C938FF" w:rsidP="00C938FF">
      <w:pPr>
        <w:pStyle w:val="af"/>
        <w:spacing w:line="360" w:lineRule="auto"/>
        <w:ind w:firstLine="660"/>
        <w:rPr>
          <w:rFonts w:ascii="Times New Roman" w:hAnsi="Times New Roman"/>
          <w:sz w:val="28"/>
        </w:rPr>
      </w:pPr>
      <w:r w:rsidRPr="00286A2B">
        <w:rPr>
          <w:rFonts w:ascii="Times New Roman" w:hAnsi="Times New Roman"/>
          <w:sz w:val="28"/>
        </w:rPr>
        <w:t xml:space="preserve">- ориентация в нравственном содержании и смысле поступков – своих и окружающих людей; </w:t>
      </w:r>
    </w:p>
    <w:p w:rsidR="00C938FF" w:rsidRPr="00E2431A" w:rsidRDefault="00C938FF" w:rsidP="00E2431A">
      <w:pPr>
        <w:pStyle w:val="27"/>
        <w:ind w:left="0" w:firstLine="660"/>
        <w:jc w:val="both"/>
        <w:rPr>
          <w:sz w:val="28"/>
          <w:szCs w:val="28"/>
        </w:rPr>
      </w:pPr>
      <w:r w:rsidRPr="00286A2B">
        <w:rPr>
          <w:sz w:val="28"/>
          <w:szCs w:val="28"/>
        </w:rPr>
        <w:t>- овладение навыком самооценки, умением анализировать свои действия</w:t>
      </w:r>
      <w:r w:rsidR="00E2431A">
        <w:rPr>
          <w:sz w:val="28"/>
          <w:szCs w:val="28"/>
        </w:rPr>
        <w:t xml:space="preserve"> </w:t>
      </w:r>
      <w:r w:rsidRPr="00286A2B">
        <w:rPr>
          <w:sz w:val="28"/>
          <w:szCs w:val="28"/>
        </w:rPr>
        <w:t xml:space="preserve">и </w:t>
      </w:r>
      <w:r w:rsidRPr="00286A2B">
        <w:rPr>
          <w:kern w:val="2"/>
          <w:sz w:val="28"/>
          <w:szCs w:val="28"/>
        </w:rPr>
        <w:t>управлять ими;</w:t>
      </w:r>
    </w:p>
    <w:p w:rsidR="00C938FF" w:rsidRPr="000142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0142FF">
        <w:rPr>
          <w:kern w:val="2"/>
          <w:sz w:val="28"/>
          <w:szCs w:val="28"/>
        </w:rPr>
        <w:t xml:space="preserve">- </w:t>
      </w:r>
      <w:r w:rsidRPr="000142FF">
        <w:rPr>
          <w:sz w:val="28"/>
          <w:szCs w:val="28"/>
        </w:rPr>
        <w:t> развитие адекватных представлений о собственных возможностях и ограничениях, о насущно необходимом жизнеобеспечении;</w:t>
      </w:r>
    </w:p>
    <w:p w:rsidR="00C938FF" w:rsidRPr="006D16AE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16AE">
        <w:rPr>
          <w:rFonts w:ascii="Times New Roman" w:hAnsi="Times New Roman"/>
          <w:sz w:val="28"/>
        </w:rPr>
        <w:t xml:space="preserve">- овладение </w:t>
      </w:r>
      <w:proofErr w:type="spellStart"/>
      <w:r w:rsidRPr="006D16AE">
        <w:rPr>
          <w:rFonts w:ascii="Times New Roman" w:hAnsi="Times New Roman"/>
          <w:sz w:val="28"/>
        </w:rPr>
        <w:t>социально­бытовыми</w:t>
      </w:r>
      <w:proofErr w:type="spellEnd"/>
      <w:r w:rsidRPr="006D16AE">
        <w:rPr>
          <w:rFonts w:ascii="Times New Roman" w:hAnsi="Times New Roman"/>
          <w:sz w:val="28"/>
        </w:rPr>
        <w:t xml:space="preserve"> умениями, используемыми в повседневной жизни;</w:t>
      </w:r>
    </w:p>
    <w:p w:rsidR="00C938FF" w:rsidRPr="00286A2B" w:rsidRDefault="00C938FF" w:rsidP="005E4D81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- </w:t>
      </w:r>
      <w:proofErr w:type="spellStart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>сформированность</w:t>
      </w:r>
      <w:proofErr w:type="spellEnd"/>
      <w:r w:rsidRPr="006D16AE">
        <w:rPr>
          <w:rFonts w:ascii="Times New Roman" w:hAnsi="Times New Roman"/>
          <w:kern w:val="2"/>
          <w:sz w:val="28"/>
          <w:szCs w:val="28"/>
          <w:lang w:eastAsia="ru-RU"/>
        </w:rPr>
        <w:t xml:space="preserve"> установки на безопасный, здоровый образ жизни</w:t>
      </w:r>
      <w:r>
        <w:rPr>
          <w:rFonts w:ascii="Times New Roman" w:hAnsi="Times New Roman"/>
          <w:kern w:val="2"/>
          <w:sz w:val="28"/>
          <w:szCs w:val="28"/>
          <w:lang w:eastAsia="ru-RU"/>
        </w:rPr>
        <w:t>, наличие</w:t>
      </w:r>
      <w:r w:rsidRPr="00286A2B">
        <w:rPr>
          <w:rFonts w:ascii="Times New Roman" w:hAnsi="Times New Roman"/>
          <w:kern w:val="2"/>
          <w:sz w:val="28"/>
          <w:szCs w:val="28"/>
          <w:lang w:eastAsia="ru-RU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proofErr w:type="spellStart"/>
      <w:r w:rsidRPr="00CD7FF8">
        <w:rPr>
          <w:rFonts w:ascii="Times New Roman" w:hAnsi="Times New Roman"/>
          <w:i/>
          <w:kern w:val="2"/>
          <w:sz w:val="28"/>
        </w:rPr>
        <w:lastRenderedPageBreak/>
        <w:t>Метапредметные</w:t>
      </w:r>
      <w:proofErr w:type="spellEnd"/>
      <w:r w:rsidRPr="00CD7FF8">
        <w:rPr>
          <w:rFonts w:ascii="Times New Roman" w:hAnsi="Times New Roman"/>
          <w:i/>
          <w:kern w:val="2"/>
          <w:sz w:val="28"/>
        </w:rPr>
        <w:t xml:space="preserve"> результаты</w:t>
      </w:r>
      <w:r w:rsidRPr="00CD7FF8">
        <w:rPr>
          <w:rFonts w:ascii="Times New Roman" w:hAnsi="Times New Roman"/>
          <w:kern w:val="2"/>
          <w:sz w:val="28"/>
        </w:rPr>
        <w:t xml:space="preserve"> освоения адаптированной основной </w:t>
      </w:r>
      <w:r>
        <w:rPr>
          <w:rFonts w:ascii="Times New Roman" w:hAnsi="Times New Roman"/>
          <w:kern w:val="2"/>
          <w:sz w:val="28"/>
        </w:rPr>
        <w:t>обще</w:t>
      </w:r>
      <w:r w:rsidRPr="00CD7FF8">
        <w:rPr>
          <w:rFonts w:ascii="Times New Roman" w:hAnsi="Times New Roman"/>
          <w:kern w:val="2"/>
          <w:sz w:val="28"/>
        </w:rPr>
        <w:t xml:space="preserve">образовательной программы начального общего образования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CD7FF8">
        <w:rPr>
          <w:rFonts w:ascii="Times New Roman" w:hAnsi="Times New Roman"/>
          <w:kern w:val="2"/>
          <w:sz w:val="28"/>
        </w:rPr>
        <w:t>межпредметными</w:t>
      </w:r>
      <w:proofErr w:type="spellEnd"/>
      <w:r w:rsidRPr="00CD7FF8">
        <w:rPr>
          <w:rFonts w:ascii="Times New Roman" w:hAnsi="Times New Roman"/>
          <w:kern w:val="2"/>
          <w:sz w:val="28"/>
        </w:rPr>
        <w:t xml:space="preserve"> знаниями, способность решать учебные и </w:t>
      </w:r>
      <w:r w:rsidRPr="00AC296E">
        <w:rPr>
          <w:rFonts w:ascii="Times New Roman" w:hAnsi="Times New Roman"/>
          <w:kern w:val="2"/>
          <w:sz w:val="28"/>
        </w:rPr>
        <w:t xml:space="preserve">жизненные задачи и готовность к овладению в дальнейшем </w:t>
      </w:r>
      <w:r>
        <w:rPr>
          <w:rFonts w:ascii="Times New Roman" w:hAnsi="Times New Roman"/>
          <w:kern w:val="2"/>
          <w:sz w:val="28"/>
        </w:rPr>
        <w:t>А</w:t>
      </w:r>
      <w:r w:rsidRPr="00AC296E">
        <w:rPr>
          <w:rFonts w:ascii="Times New Roman" w:hAnsi="Times New Roman"/>
          <w:kern w:val="2"/>
          <w:sz w:val="28"/>
        </w:rPr>
        <w:t>ООП основного общего образования, которые отражают: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владение всеми типами учебных действий, направленных на организацию своей работы в образовательной организации и вне ее;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sz w:val="28"/>
        </w:rPr>
      </w:pPr>
      <w:r w:rsidRPr="00AC296E">
        <w:rPr>
          <w:rFonts w:ascii="Times New Roman" w:hAnsi="Times New Roman"/>
          <w:kern w:val="2"/>
          <w:sz w:val="28"/>
        </w:rPr>
        <w:t xml:space="preserve">- </w:t>
      </w:r>
      <w:r w:rsidRPr="00AC296E">
        <w:rPr>
          <w:rFonts w:ascii="Times New Roman" w:hAnsi="Times New Roman"/>
          <w:sz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C938FF" w:rsidRPr="00AC296E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AC296E">
        <w:rPr>
          <w:rFonts w:ascii="Times New Roman" w:hAnsi="Times New Roman"/>
          <w:sz w:val="28"/>
        </w:rPr>
        <w:t>- освоение с</w:t>
      </w:r>
      <w:r>
        <w:rPr>
          <w:rFonts w:ascii="Times New Roman" w:hAnsi="Times New Roman"/>
          <w:sz w:val="28"/>
        </w:rPr>
        <w:t>пособов решения задач творческого и поискового</w:t>
      </w:r>
      <w:r w:rsidRPr="00AC296E">
        <w:rPr>
          <w:rFonts w:ascii="Times New Roman" w:hAnsi="Times New Roman"/>
          <w:sz w:val="28"/>
        </w:rPr>
        <w:t xml:space="preserve"> хар</w:t>
      </w:r>
      <w:r>
        <w:rPr>
          <w:rFonts w:ascii="Times New Roman" w:hAnsi="Times New Roman"/>
          <w:sz w:val="28"/>
        </w:rPr>
        <w:t>актера</w:t>
      </w:r>
      <w:r w:rsidRPr="00AC296E">
        <w:rPr>
          <w:rFonts w:ascii="Times New Roman" w:hAnsi="Times New Roman"/>
          <w:sz w:val="28"/>
        </w:rPr>
        <w:t xml:space="preserve">; </w:t>
      </w:r>
    </w:p>
    <w:p w:rsidR="00C938FF" w:rsidRPr="00966C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296E">
        <w:rPr>
          <w:rFonts w:ascii="Times New Roman" w:hAnsi="Times New Roman"/>
          <w:sz w:val="28"/>
          <w:lang w:eastAsia="ru-RU"/>
        </w:rPr>
        <w:t xml:space="preserve">- </w:t>
      </w:r>
      <w:proofErr w:type="spellStart"/>
      <w:r w:rsidRPr="00AC296E">
        <w:rPr>
          <w:rFonts w:ascii="Times New Roman" w:hAnsi="Times New Roman"/>
          <w:sz w:val="28"/>
          <w:lang w:eastAsia="ru-RU"/>
        </w:rPr>
        <w:t>сформированность</w:t>
      </w:r>
      <w:proofErr w:type="spellEnd"/>
      <w:r w:rsidRPr="00AC296E">
        <w:rPr>
          <w:rFonts w:ascii="Times New Roman" w:hAnsi="Times New Roman"/>
          <w:sz w:val="28"/>
          <w:lang w:eastAsia="ru-RU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</w:t>
      </w:r>
      <w:r>
        <w:rPr>
          <w:rFonts w:ascii="Times New Roman" w:hAnsi="Times New Roman"/>
          <w:sz w:val="28"/>
          <w:lang w:eastAsia="ru-RU"/>
        </w:rPr>
        <w:t xml:space="preserve"> результата,</w:t>
      </w:r>
      <w:r w:rsidRPr="00966CFF">
        <w:rPr>
          <w:rFonts w:ascii="Times New Roman" w:hAnsi="Times New Roman"/>
          <w:sz w:val="28"/>
          <w:lang w:eastAsia="ru-RU"/>
        </w:rPr>
        <w:t xml:space="preserve"> вносить соответств</w:t>
      </w:r>
      <w:r>
        <w:rPr>
          <w:rFonts w:ascii="Times New Roman" w:hAnsi="Times New Roman"/>
          <w:sz w:val="28"/>
          <w:lang w:eastAsia="ru-RU"/>
        </w:rPr>
        <w:t>ующие коррективы в их выполнение</w:t>
      </w:r>
      <w:r w:rsidRPr="00966CFF">
        <w:rPr>
          <w:rFonts w:ascii="Times New Roman" w:hAnsi="Times New Roman"/>
          <w:sz w:val="28"/>
          <w:lang w:eastAsia="ru-RU"/>
        </w:rPr>
        <w:t xml:space="preserve"> на основе оценки и с учетом характера оши</w:t>
      </w:r>
      <w:r>
        <w:rPr>
          <w:rFonts w:ascii="Times New Roman" w:hAnsi="Times New Roman"/>
          <w:sz w:val="28"/>
          <w:lang w:eastAsia="ru-RU"/>
        </w:rPr>
        <w:t>бок;</w:t>
      </w:r>
    </w:p>
    <w:p w:rsidR="00C938FF" w:rsidRDefault="00C938FF" w:rsidP="00C938FF">
      <w:pPr>
        <w:pStyle w:val="27"/>
        <w:ind w:left="0" w:firstLine="660"/>
        <w:jc w:val="both"/>
        <w:rPr>
          <w:kern w:val="28"/>
          <w:sz w:val="28"/>
          <w:szCs w:val="28"/>
          <w:lang w:eastAsia="ru-RU"/>
        </w:rPr>
      </w:pPr>
      <w:r w:rsidRPr="00966CFF">
        <w:rPr>
          <w:iCs/>
          <w:kern w:val="28"/>
          <w:sz w:val="28"/>
          <w:szCs w:val="28"/>
          <w:lang w:eastAsia="ru-RU"/>
        </w:rPr>
        <w:t>- умение составлять план</w:t>
      </w:r>
      <w:r w:rsidRPr="00966CFF">
        <w:rPr>
          <w:kern w:val="28"/>
          <w:sz w:val="28"/>
          <w:szCs w:val="28"/>
          <w:lang w:eastAsia="ru-RU"/>
        </w:rPr>
        <w:t xml:space="preserve"> решения учебной задачи, </w:t>
      </w:r>
      <w:r w:rsidRPr="00966CFF">
        <w:rPr>
          <w:iCs/>
          <w:kern w:val="28"/>
          <w:sz w:val="28"/>
          <w:szCs w:val="28"/>
          <w:lang w:eastAsia="ru-RU"/>
        </w:rPr>
        <w:t>умение работать</w:t>
      </w:r>
      <w:r w:rsidRPr="00966CFF">
        <w:rPr>
          <w:kern w:val="28"/>
          <w:sz w:val="28"/>
          <w:szCs w:val="28"/>
          <w:lang w:eastAsia="ru-RU"/>
        </w:rPr>
        <w:t xml:space="preserve"> по плану, сверяя свои действия с целью, </w:t>
      </w:r>
      <w:r w:rsidRPr="00966CFF">
        <w:rPr>
          <w:iCs/>
          <w:kern w:val="28"/>
          <w:sz w:val="28"/>
          <w:szCs w:val="28"/>
          <w:lang w:eastAsia="ru-RU"/>
        </w:rPr>
        <w:t>корректировать</w:t>
      </w:r>
      <w:r w:rsidRPr="00966CFF">
        <w:rPr>
          <w:kern w:val="28"/>
          <w:sz w:val="28"/>
          <w:szCs w:val="28"/>
          <w:lang w:eastAsia="ru-RU"/>
        </w:rPr>
        <w:t xml:space="preserve"> свою деятельность;</w:t>
      </w:r>
    </w:p>
    <w:p w:rsidR="00C938FF" w:rsidRPr="00263BE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  <w:szCs w:val="28"/>
        </w:rPr>
      </w:pPr>
      <w:r w:rsidRPr="00263BEF">
        <w:rPr>
          <w:rFonts w:ascii="Times New Roman" w:hAnsi="Times New Roman"/>
          <w:kern w:val="2"/>
          <w:sz w:val="28"/>
          <w:szCs w:val="28"/>
        </w:rPr>
        <w:t>- умение понимать причины успеха/неуспеха учебной деятельности и способность конструктивно действовать даже в ситуациях неуспеха;</w:t>
      </w:r>
    </w:p>
    <w:p w:rsidR="00C938FF" w:rsidRPr="00263BE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263BEF">
        <w:rPr>
          <w:rFonts w:ascii="Times New Roman" w:hAnsi="Times New Roman"/>
          <w:kern w:val="2"/>
          <w:sz w:val="28"/>
        </w:rPr>
        <w:t>- освоение начальных форм познавательной и личностной рефлексии;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263BEF">
        <w:rPr>
          <w:kern w:val="2"/>
          <w:sz w:val="28"/>
          <w:szCs w:val="28"/>
        </w:rPr>
        <w:t>владение знаково-символическими средствами представления информации для создания моделей изучаемых объектов и процессов</w:t>
      </w:r>
      <w:r>
        <w:rPr>
          <w:sz w:val="28"/>
          <w:szCs w:val="28"/>
        </w:rPr>
        <w:t>, широким спектром действий и операций</w:t>
      </w:r>
      <w:r w:rsidRPr="008C20E8">
        <w:rPr>
          <w:sz w:val="28"/>
          <w:szCs w:val="28"/>
        </w:rPr>
        <w:t xml:space="preserve"> решения</w:t>
      </w:r>
      <w:r w:rsidRPr="00263BEF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практических и</w:t>
      </w:r>
      <w:r w:rsidRPr="008C20E8">
        <w:rPr>
          <w:sz w:val="28"/>
          <w:szCs w:val="28"/>
        </w:rPr>
        <w:t xml:space="preserve"> учебно-позна</w:t>
      </w:r>
      <w:r>
        <w:rPr>
          <w:sz w:val="28"/>
          <w:szCs w:val="28"/>
        </w:rPr>
        <w:t>вательных задач;</w:t>
      </w:r>
    </w:p>
    <w:p w:rsidR="00C938FF" w:rsidRPr="005878C8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5878C8">
        <w:rPr>
          <w:rFonts w:ascii="Times New Roman" w:hAnsi="Times New Roman"/>
          <w:kern w:val="28"/>
          <w:sz w:val="28"/>
        </w:rPr>
        <w:t xml:space="preserve">- умение использовать различные способы поиска (в справочных источниках и открытом учебном информационном пространстве сети </w:t>
      </w:r>
      <w:r w:rsidRPr="005878C8">
        <w:rPr>
          <w:rFonts w:ascii="Times New Roman" w:hAnsi="Times New Roman"/>
          <w:kern w:val="28"/>
          <w:sz w:val="28"/>
        </w:rPr>
        <w:lastRenderedPageBreak/>
        <w:t>Интернет), сбора, обработки, анализа, организации, переда</w:t>
      </w:r>
      <w:r w:rsidRPr="005878C8">
        <w:rPr>
          <w:rFonts w:ascii="Times New Roman" w:hAnsi="Times New Roman"/>
          <w:sz w:val="28"/>
        </w:rPr>
        <w:t xml:space="preserve">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C938FF" w:rsidRPr="00716A2A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716A2A">
        <w:rPr>
          <w:rFonts w:ascii="Times New Roman" w:hAnsi="Times New Roman"/>
          <w:kern w:val="2"/>
          <w:sz w:val="28"/>
        </w:rPr>
        <w:t xml:space="preserve">- </w:t>
      </w:r>
      <w:r w:rsidRPr="00716A2A">
        <w:rPr>
          <w:rFonts w:ascii="Times New Roman" w:hAnsi="Times New Roman"/>
          <w:sz w:val="28"/>
        </w:rPr>
        <w:t xml:space="preserve">владение навыками смыслового чтения </w:t>
      </w:r>
      <w:r>
        <w:rPr>
          <w:rFonts w:ascii="Times New Roman" w:hAnsi="Times New Roman"/>
          <w:sz w:val="28"/>
        </w:rPr>
        <w:t>произведений различных стилей и жанров</w:t>
      </w:r>
      <w:r w:rsidRPr="00716A2A">
        <w:rPr>
          <w:rFonts w:ascii="Times New Roman" w:hAnsi="Times New Roman"/>
          <w:sz w:val="28"/>
        </w:rPr>
        <w:t xml:space="preserve"> в соответствии с целями и задачами, </w:t>
      </w:r>
      <w:r>
        <w:rPr>
          <w:rFonts w:ascii="Times New Roman" w:hAnsi="Times New Roman"/>
          <w:sz w:val="28"/>
        </w:rPr>
        <w:t xml:space="preserve">умение </w:t>
      </w:r>
      <w:r w:rsidRPr="00716A2A">
        <w:rPr>
          <w:rFonts w:ascii="Times New Roman" w:hAnsi="Times New Roman"/>
          <w:sz w:val="28"/>
        </w:rPr>
        <w:t xml:space="preserve">осознанно строить речевое высказывание в соответствии с задачами коммуникации и составлять тексты в устной и письменной формах;  </w:t>
      </w:r>
    </w:p>
    <w:p w:rsidR="00C938FF" w:rsidRPr="00F21A98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21A98">
        <w:rPr>
          <w:rFonts w:ascii="Times New Roman" w:hAnsi="Times New Roman" w:cs="Times New Roman"/>
          <w:sz w:val="28"/>
          <w:szCs w:val="28"/>
        </w:rPr>
        <w:t>- 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C938FF" w:rsidRPr="00F21A98" w:rsidRDefault="00C938FF" w:rsidP="00C938FF">
      <w:pPr>
        <w:suppressAutoHyphens w:val="0"/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lang w:eastAsia="ru-RU"/>
        </w:rPr>
      </w:pPr>
      <w:r w:rsidRPr="00F21A98">
        <w:rPr>
          <w:rFonts w:ascii="Times New Roman" w:hAnsi="Times New Roman"/>
          <w:iCs/>
          <w:kern w:val="28"/>
          <w:sz w:val="28"/>
          <w:lang w:eastAsia="ru-RU"/>
        </w:rPr>
        <w:t>- умение адекватно использовать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речевые средства и </w:t>
      </w:r>
      <w:r w:rsidRPr="00F21A98">
        <w:rPr>
          <w:rFonts w:ascii="Times New Roman" w:hAnsi="Times New Roman"/>
          <w:sz w:val="28"/>
          <w:lang w:eastAsia="ru-RU"/>
        </w:rPr>
        <w:t>средства информационно-коммуникативных технологий</w:t>
      </w:r>
      <w:r w:rsidRPr="00F21A98">
        <w:rPr>
          <w:rFonts w:ascii="Times New Roman" w:hAnsi="Times New Roman"/>
          <w:kern w:val="28"/>
          <w:sz w:val="28"/>
          <w:lang w:eastAsia="ru-RU"/>
        </w:rPr>
        <w:t xml:space="preserve"> для решения различных познавательных и коммуникативных задач, владеть монологической и диалогической формами речи;</w:t>
      </w:r>
    </w:p>
    <w:p w:rsidR="00C938FF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F21A98">
        <w:rPr>
          <w:sz w:val="28"/>
          <w:szCs w:val="28"/>
        </w:rPr>
        <w:t>- владение логическими действиями сравнения, анализа, синтеза, обобщения, классификации, установлением аналогий 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 графическими);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9E4046">
        <w:rPr>
          <w:rFonts w:ascii="Times New Roman" w:hAnsi="Times New Roman"/>
          <w:kern w:val="2"/>
          <w:sz w:val="28"/>
        </w:rPr>
        <w:t>- готовность слушать собеседника и вести диалог, признавать возможность существования различных точек зрения и права к</w:t>
      </w:r>
      <w:r w:rsidR="007304A8">
        <w:rPr>
          <w:rFonts w:ascii="Times New Roman" w:hAnsi="Times New Roman"/>
          <w:kern w:val="2"/>
          <w:sz w:val="28"/>
        </w:rPr>
        <w:t>аждого иметь свою, излагать свое</w:t>
      </w:r>
      <w:r w:rsidRPr="009E4046">
        <w:rPr>
          <w:rFonts w:ascii="Times New Roman" w:hAnsi="Times New Roman"/>
          <w:kern w:val="2"/>
          <w:sz w:val="28"/>
        </w:rPr>
        <w:t xml:space="preserve"> мнение и аргументировать св</w:t>
      </w:r>
      <w:r>
        <w:rPr>
          <w:rFonts w:ascii="Times New Roman" w:hAnsi="Times New Roman"/>
          <w:kern w:val="2"/>
          <w:sz w:val="28"/>
        </w:rPr>
        <w:t>ою точку зрения в оценке данных;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"/>
          <w:sz w:val="28"/>
        </w:rPr>
        <w:t>- готовность конструктивно решать конфликты посредством учета интересов сторон и сотрудничества;</w:t>
      </w:r>
    </w:p>
    <w:p w:rsidR="00C938FF" w:rsidRDefault="00C938FF" w:rsidP="00C938FF">
      <w:pPr>
        <w:spacing w:after="0" w:line="360" w:lineRule="auto"/>
        <w:ind w:firstLine="660"/>
        <w:jc w:val="both"/>
        <w:rPr>
          <w:rFonts w:ascii="Times New Roman" w:hAnsi="Times New Roman"/>
          <w:kern w:val="2"/>
          <w:sz w:val="28"/>
        </w:rPr>
      </w:pPr>
      <w:r w:rsidRPr="00007BD5">
        <w:rPr>
          <w:rFonts w:ascii="Times New Roman" w:hAnsi="Times New Roman"/>
          <w:sz w:val="28"/>
        </w:rPr>
        <w:lastRenderedPageBreak/>
        <w:t xml:space="preserve">- </w:t>
      </w:r>
      <w:r>
        <w:rPr>
          <w:rFonts w:ascii="Times New Roman" w:hAnsi="Times New Roman"/>
          <w:sz w:val="28"/>
        </w:rPr>
        <w:t>умение определять общую цель и пути</w:t>
      </w:r>
      <w:r w:rsidRPr="00007BD5">
        <w:rPr>
          <w:rFonts w:ascii="Times New Roman" w:hAnsi="Times New Roman"/>
          <w:sz w:val="28"/>
        </w:rPr>
        <w:t xml:space="preserve"> её достижения; умение договариваться о распределении функций и ролей в совместной </w:t>
      </w:r>
      <w:r w:rsidRPr="009E4046">
        <w:rPr>
          <w:rFonts w:ascii="Times New Roman" w:hAnsi="Times New Roman"/>
          <w:kern w:val="2"/>
          <w:sz w:val="28"/>
        </w:rPr>
        <w:t>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938FF" w:rsidRPr="008F0F1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речи в целях налаживания продуктивного сотрудничества со сверстниками при решении различных учебно-познавательных задач; регуляции своих действий; построения </w:t>
      </w:r>
      <w:r w:rsidRPr="008F0F1D">
        <w:rPr>
          <w:rFonts w:ascii="Times New Roman" w:hAnsi="Times New Roman" w:cs="Times New Roman"/>
          <w:sz w:val="28"/>
          <w:szCs w:val="28"/>
        </w:rPr>
        <w:t>монологического высказывания;</w:t>
      </w:r>
    </w:p>
    <w:p w:rsidR="00C938FF" w:rsidRPr="008F0F1D" w:rsidRDefault="00C938FF" w:rsidP="00C938FF">
      <w:pPr>
        <w:spacing w:after="0" w:line="36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8F0F1D">
        <w:rPr>
          <w:rFonts w:ascii="Times New Roman" w:hAnsi="Times New Roman"/>
          <w:sz w:val="28"/>
        </w:rPr>
        <w:t>- умение организовывать и поддерживать коммуникативную ситуацию сотрудничества, адекватно воспринимать и отражать содержание и условия деятельности;</w:t>
      </w:r>
    </w:p>
    <w:p w:rsidR="00C938FF" w:rsidRPr="008F0F1D" w:rsidRDefault="00C938FF" w:rsidP="00C938FF">
      <w:pPr>
        <w:suppressAutoHyphens w:val="0"/>
        <w:spacing w:after="0" w:line="360" w:lineRule="auto"/>
        <w:ind w:firstLine="660"/>
        <w:jc w:val="both"/>
        <w:rPr>
          <w:rFonts w:ascii="Times New Roman" w:hAnsi="Times New Roman"/>
          <w:kern w:val="28"/>
          <w:sz w:val="28"/>
          <w:szCs w:val="28"/>
          <w:lang w:eastAsia="ru-RU"/>
        </w:rPr>
      </w:pPr>
      <w:r w:rsidRPr="008F0F1D">
        <w:rPr>
          <w:rFonts w:ascii="Times New Roman" w:hAnsi="Times New Roman"/>
          <w:kern w:val="28"/>
          <w:sz w:val="28"/>
          <w:lang w:eastAsia="ru-RU"/>
        </w:rPr>
        <w:t xml:space="preserve">- </w:t>
      </w:r>
      <w:r w:rsidRPr="008F0F1D">
        <w:rPr>
          <w:rFonts w:ascii="Times New Roman" w:hAnsi="Times New Roman"/>
          <w:sz w:val="28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C938FF" w:rsidRPr="008F0F1D" w:rsidRDefault="00C938FF" w:rsidP="00C938FF">
      <w:pPr>
        <w:pStyle w:val="27"/>
        <w:ind w:left="0" w:firstLine="660"/>
        <w:jc w:val="both"/>
        <w:rPr>
          <w:sz w:val="28"/>
          <w:szCs w:val="28"/>
        </w:rPr>
      </w:pPr>
      <w:r w:rsidRPr="008F0F1D">
        <w:rPr>
          <w:sz w:val="28"/>
          <w:szCs w:val="28"/>
        </w:rPr>
        <w:t xml:space="preserve">- владение базовыми предметными и </w:t>
      </w:r>
      <w:proofErr w:type="spellStart"/>
      <w:r w:rsidRPr="008F0F1D">
        <w:rPr>
          <w:sz w:val="28"/>
          <w:szCs w:val="28"/>
        </w:rPr>
        <w:t>межпредметными</w:t>
      </w:r>
      <w:proofErr w:type="spellEnd"/>
      <w:r w:rsidRPr="008F0F1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C938FF" w:rsidRPr="008F0F1D" w:rsidRDefault="00C938FF" w:rsidP="00C938FF">
      <w:pPr>
        <w:pStyle w:val="27"/>
        <w:ind w:left="0" w:firstLine="660"/>
        <w:jc w:val="both"/>
        <w:rPr>
          <w:kern w:val="2"/>
          <w:sz w:val="28"/>
          <w:szCs w:val="28"/>
        </w:rPr>
      </w:pPr>
      <w:r w:rsidRPr="008F0F1D">
        <w:rPr>
          <w:kern w:val="2"/>
          <w:sz w:val="28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предмета.</w:t>
      </w:r>
    </w:p>
    <w:p w:rsidR="00C4068A" w:rsidRDefault="00C938FF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7498">
        <w:rPr>
          <w:rFonts w:ascii="Times New Roman" w:hAnsi="Times New Roman" w:cs="Times New Roman"/>
          <w:i/>
          <w:sz w:val="28"/>
          <w:szCs w:val="28"/>
        </w:rPr>
        <w:t>Предметные результаты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Pr="00867498">
        <w:rPr>
          <w:rFonts w:ascii="Times New Roman" w:hAnsi="Times New Roman" w:cs="Times New Roman"/>
          <w:color w:val="auto"/>
          <w:sz w:val="28"/>
          <w:szCs w:val="28"/>
        </w:rPr>
        <w:t>адаптированной</w:t>
      </w:r>
      <w:r>
        <w:rPr>
          <w:rFonts w:ascii="Times New Roman" w:hAnsi="Times New Roman" w:cs="Times New Roman"/>
          <w:color w:val="CC99FF"/>
          <w:sz w:val="28"/>
          <w:szCs w:val="28"/>
        </w:rPr>
        <w:t xml:space="preserve"> </w:t>
      </w:r>
      <w:r w:rsidRPr="009B40B3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40B3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9B40B3">
        <w:rPr>
          <w:rFonts w:ascii="Times New Roman" w:hAnsi="Times New Roman" w:cs="Times New Roman"/>
          <w:sz w:val="28"/>
          <w:szCs w:val="28"/>
        </w:rPr>
        <w:t>, включающие освоенные обучающимися знания и умения, специф</w:t>
      </w:r>
      <w:r>
        <w:rPr>
          <w:rFonts w:ascii="Times New Roman" w:hAnsi="Times New Roman" w:cs="Times New Roman"/>
          <w:sz w:val="28"/>
          <w:szCs w:val="28"/>
        </w:rPr>
        <w:t>ичные для каждой предметной</w:t>
      </w:r>
      <w:r w:rsidRPr="009B40B3">
        <w:rPr>
          <w:rFonts w:ascii="Times New Roman" w:hAnsi="Times New Roman" w:cs="Times New Roman"/>
          <w:sz w:val="28"/>
          <w:szCs w:val="28"/>
        </w:rPr>
        <w:t xml:space="preserve"> области, готовность их применения, 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представ</w:t>
      </w:r>
      <w:r>
        <w:rPr>
          <w:rFonts w:ascii="Times New Roman" w:hAnsi="Times New Roman" w:cs="Times New Roman"/>
          <w:color w:val="auto"/>
          <w:sz w:val="28"/>
          <w:szCs w:val="28"/>
        </w:rPr>
        <w:t>лены в рабочей программе учебного предмета</w:t>
      </w:r>
      <w:r w:rsidRPr="001E5BA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F42CC" w:rsidRPr="005B5680" w:rsidRDefault="00FF42CC" w:rsidP="004D3EDB">
      <w:pPr>
        <w:spacing w:after="0" w:line="360" w:lineRule="auto"/>
        <w:ind w:firstLine="6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6500" w:rsidRDefault="006324D7" w:rsidP="00540E3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_Toc413974305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C043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556FB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B66500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Система оценки достижения обучающимися </w:t>
      </w:r>
      <w:r w:rsidR="00540E3B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br/>
      </w:r>
      <w:r w:rsidR="00F05F63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с </w:t>
      </w:r>
      <w:r w:rsidR="005B5680">
        <w:rPr>
          <w:rFonts w:ascii="Times New Roman" w:hAnsi="Times New Roman" w:cs="Times New Roman"/>
          <w:b/>
          <w:sz w:val="28"/>
          <w:szCs w:val="28"/>
        </w:rPr>
        <w:t>тяжелыми нарушениями речи</w:t>
      </w:r>
      <w:r w:rsidR="00C4068A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B66500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планируемых результатов освоения </w:t>
      </w:r>
      <w:r w:rsidR="00C4068A"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программы </w:t>
      </w:r>
      <w:r w:rsidR="00540E3B">
        <w:rPr>
          <w:rFonts w:ascii="Times New Roman" w:hAnsi="Times New Roman" w:cs="Times New Roman"/>
          <w:b/>
          <w:sz w:val="28"/>
          <w:szCs w:val="28"/>
        </w:rPr>
        <w:br/>
      </w:r>
      <w:r w:rsidR="00C4068A">
        <w:rPr>
          <w:rFonts w:ascii="Times New Roman" w:hAnsi="Times New Roman" w:cs="Times New Roman"/>
          <w:b/>
          <w:sz w:val="28"/>
          <w:szCs w:val="28"/>
        </w:rPr>
        <w:t>начального общего образования</w:t>
      </w:r>
      <w:bookmarkEnd w:id="19"/>
    </w:p>
    <w:p w:rsidR="007304A8" w:rsidRPr="007304A8" w:rsidRDefault="00E25B3D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Система оценки достижения обучающимися с ТНР планируемых результатов освоения АООП НОО д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олжна ориентировать образовательный процесс на духовно-нравственное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ТНР АООП НОО, позволяющий вести оценку предметных (в том числе результатов освоения коррекционно-развивающей области), </w:t>
      </w:r>
      <w:proofErr w:type="spellStart"/>
      <w:r w:rsidR="007304A8" w:rsidRPr="007304A8">
        <w:rPr>
          <w:rFonts w:ascii="Times New Roman" w:hAnsi="Times New Roman" w:cs="Times New Roman"/>
          <w:sz w:val="28"/>
          <w:szCs w:val="20"/>
        </w:rPr>
        <w:t>метапредметных</w:t>
      </w:r>
      <w:proofErr w:type="spellEnd"/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и личностных результатов; предусматривать оценку достижений</w:t>
      </w:r>
      <w:r w:rsidR="007304A8" w:rsidRPr="007304A8">
        <w:rPr>
          <w:rFonts w:ascii="Times New Roman" w:hAnsi="Times New Roman" w:cs="Times New Roman"/>
          <w:color w:val="FF0000"/>
          <w:sz w:val="28"/>
          <w:szCs w:val="20"/>
        </w:rPr>
        <w:t>,</w:t>
      </w:r>
      <w:r w:rsidR="007304A8" w:rsidRPr="007304A8">
        <w:rPr>
          <w:rFonts w:ascii="Times New Roman" w:hAnsi="Times New Roman" w:cs="Times New Roman"/>
          <w:sz w:val="28"/>
          <w:szCs w:val="20"/>
        </w:rPr>
        <w:t xml:space="preserve"> в том числе итоговую оценку, обучающихся с ТНР, освоивших АООП НОО. </w:t>
      </w:r>
      <w:r w:rsidR="007304A8" w:rsidRPr="007304A8">
        <w:rPr>
          <w:rFonts w:ascii="Times New Roman" w:hAnsi="Times New Roman"/>
          <w:kern w:val="20"/>
          <w:sz w:val="28"/>
          <w:szCs w:val="20"/>
        </w:rPr>
        <w:t>Особенностями системы оценки достижений планируемых результатов являются: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 xml:space="preserve">1) реализация </w:t>
      </w:r>
      <w:proofErr w:type="spellStart"/>
      <w:r w:rsidRPr="007304A8">
        <w:rPr>
          <w:rFonts w:ascii="Times New Roman" w:hAnsi="Times New Roman"/>
          <w:kern w:val="20"/>
          <w:sz w:val="28"/>
          <w:szCs w:val="20"/>
        </w:rPr>
        <w:t>системно-деятельностного</w:t>
      </w:r>
      <w:proofErr w:type="spellEnd"/>
      <w:r w:rsidRPr="007304A8">
        <w:rPr>
          <w:rFonts w:ascii="Times New Roman" w:hAnsi="Times New Roman"/>
          <w:kern w:val="20"/>
          <w:sz w:val="28"/>
          <w:szCs w:val="20"/>
        </w:rPr>
        <w:t xml:space="preserve"> подхода к оценке освоения содержани</w:t>
      </w:r>
      <w:r w:rsidR="002F7C74">
        <w:rPr>
          <w:rFonts w:ascii="Times New Roman" w:hAnsi="Times New Roman"/>
          <w:kern w:val="20"/>
          <w:sz w:val="28"/>
          <w:szCs w:val="20"/>
        </w:rPr>
        <w:t>я учебных предметов, коррекционных</w:t>
      </w:r>
      <w:r w:rsidRPr="007304A8">
        <w:rPr>
          <w:rFonts w:ascii="Times New Roman" w:hAnsi="Times New Roman"/>
          <w:kern w:val="20"/>
          <w:sz w:val="28"/>
          <w:szCs w:val="20"/>
        </w:rPr>
        <w:t xml:space="preserve"> курсов, обеспечивающего способность решения учебно-практических и учебно-познавательных задач;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2) реализация уровневого  подхода  к  разработке системы оценки достижения  планируемых  результатов,  инструментария  и представления их;</w:t>
      </w:r>
    </w:p>
    <w:p w:rsidR="007304A8" w:rsidRPr="007304A8" w:rsidRDefault="007304A8" w:rsidP="00372BA4">
      <w:pPr>
        <w:spacing w:after="0" w:line="360" w:lineRule="auto"/>
        <w:ind w:firstLine="709"/>
        <w:jc w:val="both"/>
        <w:rPr>
          <w:rFonts w:ascii="Times New Roman" w:hAnsi="Times New Roman"/>
          <w:kern w:val="20"/>
          <w:sz w:val="28"/>
          <w:szCs w:val="20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3) использование системы оценки достижения планируемых результатов, предусматривающей оценку эффективности  коррекционно-развивающей работы не только в поддержке освоения АООП НОО, но и в формировании коммуникативных умений и навыков во взаимодействии со сверстниками и взрослыми;</w:t>
      </w:r>
    </w:p>
    <w:p w:rsidR="00C4068A" w:rsidRPr="007304A8" w:rsidRDefault="007304A8" w:rsidP="00372BA4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304A8">
        <w:rPr>
          <w:rFonts w:ascii="Times New Roman" w:hAnsi="Times New Roman"/>
          <w:kern w:val="20"/>
          <w:sz w:val="28"/>
          <w:szCs w:val="20"/>
        </w:rPr>
        <w:t>4) критерии эффективности освоения АООП НОО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правильной организации обучения.</w:t>
      </w:r>
    </w:p>
    <w:p w:rsidR="004431DF" w:rsidRPr="007071C2" w:rsidRDefault="001D36D5" w:rsidP="009A0F8F">
      <w:pPr>
        <w:autoSpaceDE w:val="0"/>
        <w:autoSpaceDN w:val="0"/>
        <w:adjustRightInd w:val="0"/>
        <w:spacing w:before="240" w:after="120" w:line="240" w:lineRule="auto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0" w:name="_Toc41397430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>.</w:t>
      </w:r>
      <w:r w:rsidR="007071C2">
        <w:rPr>
          <w:rFonts w:ascii="Times New Roman" w:hAnsi="Times New Roman" w:cs="Times New Roman"/>
          <w:b/>
          <w:sz w:val="28"/>
          <w:szCs w:val="28"/>
        </w:rPr>
        <w:t>2.</w:t>
      </w:r>
      <w:r w:rsidR="007071C2" w:rsidRPr="007071C2">
        <w:rPr>
          <w:rFonts w:ascii="Times New Roman" w:hAnsi="Times New Roman" w:cs="Times New Roman"/>
          <w:b/>
          <w:sz w:val="28"/>
          <w:szCs w:val="28"/>
        </w:rPr>
        <w:t xml:space="preserve"> Содержательный раздел</w:t>
      </w:r>
      <w:bookmarkEnd w:id="20"/>
    </w:p>
    <w:p w:rsidR="007F4DC6" w:rsidRDefault="001D36D5" w:rsidP="009A0F8F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1" w:name="_Toc413974307"/>
      <w:r>
        <w:rPr>
          <w:rFonts w:ascii="Times New Roman" w:hAnsi="Times New Roman" w:cs="Times New Roman"/>
          <w:b/>
          <w:sz w:val="28"/>
          <w:szCs w:val="28"/>
        </w:rPr>
        <w:t>3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2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7F4DC6">
        <w:rPr>
          <w:rFonts w:ascii="Times New Roman" w:hAnsi="Times New Roman" w:cs="Times New Roman"/>
          <w:b/>
          <w:sz w:val="28"/>
          <w:szCs w:val="28"/>
        </w:rPr>
        <w:t>1</w:t>
      </w:r>
      <w:r w:rsidR="007F4DC6" w:rsidRPr="00F63254">
        <w:rPr>
          <w:rFonts w:ascii="Times New Roman" w:hAnsi="Times New Roman" w:cs="Times New Roman"/>
          <w:b/>
          <w:sz w:val="28"/>
          <w:szCs w:val="28"/>
        </w:rPr>
        <w:t>. Программа формирования универсальных учебных действий</w:t>
      </w:r>
      <w:bookmarkEnd w:id="21"/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Программа формирования универсальных учебных действий обучающихся с ТНР определяется требованиями ФГОС НОО к личностным, </w:t>
      </w:r>
      <w:proofErr w:type="spellStart"/>
      <w:r w:rsidRPr="00073388">
        <w:rPr>
          <w:rFonts w:ascii="Times New Roman" w:hAnsi="Times New Roman" w:cs="Times New Roman"/>
          <w:kern w:val="28"/>
          <w:sz w:val="28"/>
          <w:szCs w:val="28"/>
        </w:rPr>
        <w:lastRenderedPageBreak/>
        <w:t>метапредметным</w:t>
      </w:r>
      <w:proofErr w:type="spellEnd"/>
      <w:r w:rsidRPr="00073388">
        <w:rPr>
          <w:rFonts w:ascii="Times New Roman" w:hAnsi="Times New Roman" w:cs="Times New Roman"/>
          <w:kern w:val="28"/>
          <w:sz w:val="28"/>
          <w:szCs w:val="28"/>
        </w:rPr>
        <w:t xml:space="preserve"> и предметным результатам освоения адаптированной основной общеобразовательной программы.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Программа предусматривает формирование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у обучаю</w:t>
      </w:r>
      <w:r w:rsidR="00EC0944" w:rsidRPr="00073388">
        <w:rPr>
          <w:rFonts w:ascii="Times New Roman" w:hAnsi="Times New Roman" w:cs="Times New Roman"/>
          <w:sz w:val="28"/>
          <w:szCs w:val="28"/>
        </w:rPr>
        <w:t>щихся с ТНР:</w:t>
      </w:r>
      <w:r w:rsidRPr="00073388">
        <w:rPr>
          <w:rFonts w:ascii="Times New Roman" w:hAnsi="Times New Roman" w:cs="Times New Roman"/>
          <w:sz w:val="28"/>
          <w:szCs w:val="28"/>
        </w:rPr>
        <w:t xml:space="preserve"> способов деятельности, применяемых в рамках, как образовательного процесса, так и при решении проблем в реальных жизненных ситуациях; формирование основ гражданской идентичности личности, ее ценностно-смысловой сферы; развитие умения учиться.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Программа формирования универсальных учебных действий обеспечивает: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успешность (эффективность) обучения в любой предметной области, общность подходов к осуществлению любой деятельности обучающегося вне зависимости от ее предметного содержания;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>реализацию преемственности всех ступеней образования и этапов усвоения содержания образования;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создание условий для готовности обучающегося с ТНР к дальнейшему образованию, реализации доступного уровня самостоятельности в обучении; </w:t>
      </w:r>
    </w:p>
    <w:p w:rsidR="007533B2" w:rsidRPr="00073388" w:rsidRDefault="007533B2" w:rsidP="00073388">
      <w:pPr>
        <w:pStyle w:val="1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73388">
        <w:rPr>
          <w:rFonts w:ascii="Times New Roman" w:hAnsi="Times New Roman"/>
          <w:sz w:val="28"/>
          <w:szCs w:val="28"/>
        </w:rPr>
        <w:t xml:space="preserve">целостность  развития личности обучающегося. 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установление ценностных ориентиров начального образования для обучающихся с ТНР;</w:t>
      </w:r>
    </w:p>
    <w:p w:rsidR="009667C6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- овладение обучающимися с ТНР комплексом учебных действий, составляющих 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операциональный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 учебной деятельности;</w:t>
      </w:r>
    </w:p>
    <w:p w:rsidR="007533B2" w:rsidRPr="00073388" w:rsidRDefault="007533B2" w:rsidP="005B143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формирование основных компонентов учебной деятельности</w:t>
      </w:r>
      <w:r w:rsidR="005B143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(познавательные и учебные мотивы, учебная цель, учебная задача, учебные  операции);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определение состава и характеристики универсальных учебных действий;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- выявление в содержании предметных областей  универсальных учебных действий  и  определение условий их формирования в образовательном процессе и жизненно важных ситуациях;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формирование способности к саморазвитию и самосовершенствованию путем сознательного и активного присвоения нового социального опыта.</w:t>
      </w:r>
    </w:p>
    <w:p w:rsidR="007533B2" w:rsidRPr="00073388" w:rsidRDefault="007533B2" w:rsidP="00073388">
      <w:pPr>
        <w:pStyle w:val="33"/>
        <w:widowControl w:val="0"/>
        <w:suppressAutoHyphens/>
        <w:autoSpaceDE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У обучающихся с ТНР формируются личностные, регулятивные, познавательные (</w:t>
      </w:r>
      <w:proofErr w:type="spellStart"/>
      <w:r w:rsidRPr="00073388">
        <w:rPr>
          <w:rFonts w:ascii="Times New Roman" w:hAnsi="Times New Roman" w:cs="Times New Roman"/>
          <w:color w:val="000000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color w:val="000000"/>
          <w:sz w:val="28"/>
          <w:szCs w:val="28"/>
        </w:rPr>
        <w:t>, логические), коммуникативные универсальные учебные действия.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Личностные универсальные учебные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Регулятивные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обучающимся организацию своей учебной деятельности: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целеполагание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(постановка учебной задачи на основе соотнесения того, что уже известно и усвоено обучающимися, и того, что ещё неизвестно); планирование (определение последовательности промежуточных целей с учётом конечного резу</w:t>
      </w:r>
      <w:r w:rsidR="00EC0944" w:rsidRPr="00073388">
        <w:rPr>
          <w:rFonts w:ascii="Times New Roman" w:hAnsi="Times New Roman" w:cs="Times New Roman"/>
          <w:sz w:val="28"/>
          <w:szCs w:val="28"/>
        </w:rPr>
        <w:t>льтата,</w:t>
      </w:r>
      <w:r w:rsidRPr="00073388">
        <w:rPr>
          <w:rFonts w:ascii="Times New Roman" w:hAnsi="Times New Roman" w:cs="Times New Roman"/>
          <w:sz w:val="28"/>
          <w:szCs w:val="28"/>
        </w:rPr>
        <w:t xml:space="preserve"> составление плана и последовательности действий); прогнозирование (предвосхищение результата и уровня усвоения знаний, его временных характеристик); контроль (в форме сличения способа действия и его результата с заданным эталоном с целью обнаружения отклонений и отличий от эталона); коррекцию (внесение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товарищами); оценку (выделение и осознание обучающимся того, что уже усвоено и что ещё нужно усвоить, осозн</w:t>
      </w:r>
      <w:r w:rsidR="00EC0944" w:rsidRPr="00073388">
        <w:rPr>
          <w:rFonts w:ascii="Times New Roman" w:hAnsi="Times New Roman" w:cs="Times New Roman"/>
          <w:sz w:val="28"/>
          <w:szCs w:val="28"/>
        </w:rPr>
        <w:t>ание качества и уровня усвоения,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оценка результатов работы);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(способность к мобилизации сил и энергии, к волевому усилию, к выбору в ситуации мотивационного конфликта и преодолению препятствий).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Познавательные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включают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логические универсальные учебные действия.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Формируя </w:t>
      </w:r>
      <w:proofErr w:type="spellStart"/>
      <w:r w:rsidRPr="00073388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универсальные 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, обучающихся с ТНР учат самостоятельно выделять и формулировать познавательную цель; осуществлять поиск и отбор необходимой информации, в том числе с использованием общедоступных в начальной школе инструментов информационных и коммуникационных технологий и источников информации; структурировать знания; осознанно и произвольно строить речевое высказывание в устной и письменной формах; выбирать наиболее эффективные способы решения задач в зависимости от конкретных условий; осуществлять рефлексию способов и условий действия, контроль и оценку процесса и результатов деятельности; владеть приемами и видами смыслового чтения в зависимости от цели и характера текста (художественный, научный, публицистический и т.д.); формулировать проблему, самостоятельно создавать алгоритм деятельности при решении задач творческого и поискового характера.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Особую группу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действий составляют 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знаково-символические действия. </w:t>
      </w:r>
      <w:r w:rsidRPr="00073388">
        <w:rPr>
          <w:rFonts w:ascii="Times New Roman" w:hAnsi="Times New Roman" w:cs="Times New Roman"/>
          <w:bCs/>
          <w:sz w:val="28"/>
          <w:szCs w:val="28"/>
        </w:rPr>
        <w:t>Программой предусматривается формирование таких знаково-символических действий, как</w:t>
      </w:r>
      <w:r w:rsidRPr="00073388">
        <w:rPr>
          <w:rFonts w:ascii="Times New Roman" w:hAnsi="Times New Roman" w:cs="Times New Roman"/>
          <w:sz w:val="28"/>
          <w:szCs w:val="28"/>
        </w:rPr>
        <w:t xml:space="preserve"> моделирование (преобразование объекта из чувственной формы в модель, в которой выделены существенные характеристики объекта) и преобразование модели с целью выявления общих законов, определяющих данную предметную область.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Овладение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логическими универсальными действиями </w:t>
      </w:r>
      <w:r w:rsidRPr="00073388">
        <w:rPr>
          <w:rFonts w:ascii="Times New Roman" w:hAnsi="Times New Roman" w:cs="Times New Roman"/>
          <w:bCs/>
          <w:sz w:val="28"/>
          <w:szCs w:val="28"/>
        </w:rPr>
        <w:t xml:space="preserve">способствует совершенствованию у обучающихся с ТНР умений осуществлять основные мыслительные операции (анализ, синтез, </w:t>
      </w:r>
      <w:proofErr w:type="spellStart"/>
      <w:r w:rsidRPr="00073388">
        <w:rPr>
          <w:rFonts w:ascii="Times New Roman" w:hAnsi="Times New Roman" w:cs="Times New Roman"/>
          <w:bCs/>
          <w:sz w:val="28"/>
          <w:szCs w:val="28"/>
        </w:rPr>
        <w:t>сериация</w:t>
      </w:r>
      <w:proofErr w:type="spellEnd"/>
      <w:r w:rsidRPr="00073388">
        <w:rPr>
          <w:rFonts w:ascii="Times New Roman" w:hAnsi="Times New Roman" w:cs="Times New Roman"/>
          <w:bCs/>
          <w:sz w:val="28"/>
          <w:szCs w:val="28"/>
        </w:rPr>
        <w:t>, классификация, установление причинно-следственных связей и т.д.) и на этой основе делать умозаключения, выдвигать гипотезы и доказывать их.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b/>
          <w:bCs/>
          <w:sz w:val="28"/>
          <w:szCs w:val="28"/>
        </w:rPr>
        <w:t>Коммуникативные универсальные учебные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b/>
          <w:sz w:val="28"/>
          <w:szCs w:val="28"/>
        </w:rPr>
        <w:t>действия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</w:t>
      </w: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и строить продуктивное взаимодействие и сотрудничество со сверстниками и взрослыми.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bCs/>
          <w:sz w:val="28"/>
          <w:szCs w:val="28"/>
        </w:rPr>
        <w:t>Формируя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коммуникативные универсальные учебные действия, </w:t>
      </w:r>
      <w:r w:rsidRPr="00073388">
        <w:rPr>
          <w:rFonts w:ascii="Times New Roman" w:hAnsi="Times New Roman" w:cs="Times New Roman"/>
          <w:bCs/>
          <w:sz w:val="28"/>
          <w:szCs w:val="28"/>
        </w:rPr>
        <w:t>обучающихся с ТНР учат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планировать учебное сотрудничество с учителем и сверстниками, определяя его цели, функции участников, способы взаимодействия; разрешать конфликты, выявляя, идентифицируя проблему, осуществляя поиск и оценку альтернативных способов разрешения конфликта, принятие решения и его реализацию;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 xml:space="preserve">управлять поведением партнёра; уметь с достаточной полнотой и точностью выражать свои мысли в соответствии с задачами и условиями коммуникации; владеть монологической и диалогической формами речи в соответствии с грамматическими и синтаксическими нормами родного языка, современными средствами коммуникации. 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7533B2" w:rsidRPr="00073388" w:rsidRDefault="007533B2" w:rsidP="00073388">
      <w:pPr>
        <w:pStyle w:val="3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Они носят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обучающегося независимо от ее предметного содержания. </w:t>
      </w:r>
    </w:p>
    <w:p w:rsidR="007533B2" w:rsidRPr="00073388" w:rsidRDefault="007533B2" w:rsidP="00073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color w:val="000000"/>
          <w:sz w:val="28"/>
          <w:szCs w:val="28"/>
        </w:rPr>
        <w:t>Формирование универсальных учебных действий реализуется в ходе изучения системы</w:t>
      </w:r>
      <w:r w:rsidR="00D66AD8"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предметов и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курсов</w:t>
      </w:r>
      <w:r w:rsidR="00D66AD8" w:rsidRPr="00073388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коррекционно-развивающей области</w:t>
      </w:r>
      <w:r w:rsidRPr="000733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33B2" w:rsidRPr="00073388" w:rsidRDefault="007533B2" w:rsidP="000733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Кажд</w:t>
      </w:r>
      <w:r w:rsidR="00D66AD8" w:rsidRPr="00073388">
        <w:rPr>
          <w:rFonts w:ascii="Times New Roman" w:hAnsi="Times New Roman" w:cs="Times New Roman"/>
          <w:sz w:val="28"/>
          <w:szCs w:val="28"/>
        </w:rPr>
        <w:t>ый учебный предмет и</w:t>
      </w:r>
      <w:r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="00D66AD8" w:rsidRPr="00073388">
        <w:rPr>
          <w:rFonts w:ascii="Times New Roman" w:hAnsi="Times New Roman" w:cs="Times New Roman"/>
          <w:sz w:val="28"/>
          <w:szCs w:val="28"/>
        </w:rPr>
        <w:t xml:space="preserve">коррекционный </w:t>
      </w:r>
      <w:r w:rsidRPr="00073388">
        <w:rPr>
          <w:rFonts w:ascii="Times New Roman" w:hAnsi="Times New Roman" w:cs="Times New Roman"/>
          <w:sz w:val="28"/>
          <w:szCs w:val="28"/>
        </w:rPr>
        <w:t>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действий.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обеспечивает формирование познавательных, коммуникативных и регулятивных действий. Работа с тек</w:t>
      </w:r>
      <w:r w:rsidRPr="00073388">
        <w:rPr>
          <w:rFonts w:ascii="Times New Roman" w:hAnsi="Times New Roman" w:cs="Times New Roman"/>
          <w:sz w:val="28"/>
          <w:szCs w:val="28"/>
        </w:rPr>
        <w:t xml:space="preserve">стом открывает возможности для формирования логических действий анализа, сравнения, установления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витие </w:t>
      </w:r>
      <w:proofErr w:type="spellStart"/>
      <w:r w:rsidRPr="00073388">
        <w:rPr>
          <w:rFonts w:ascii="Times New Roman" w:hAnsi="Times New Roman" w:cs="Times New Roman"/>
          <w:spacing w:val="2"/>
          <w:sz w:val="28"/>
          <w:szCs w:val="28"/>
        </w:rPr>
        <w:t>знаково­символических</w:t>
      </w:r>
      <w:proofErr w:type="spellEnd"/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действий - замещения (например, звука буквой), моделирования (например, состава слова путём составления схемы) и преобразования модели </w:t>
      </w:r>
      <w:r w:rsidRPr="00073388">
        <w:rPr>
          <w:rFonts w:ascii="Times New Roman" w:hAnsi="Times New Roman" w:cs="Times New Roman"/>
          <w:sz w:val="28"/>
          <w:szCs w:val="28"/>
        </w:rPr>
        <w:t>(видоизменения слова).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речи, включая обобщающую и планирующую функции.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«Русский язык»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ориентироваться в целях, задачах, средствах и условиях общения;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7533B2" w:rsidRPr="00073388" w:rsidRDefault="007533B2" w:rsidP="0007338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стремление к более точному выражению собственных мыслей; умение задавать вопросы.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«Литературное чтение», </w:t>
      </w:r>
      <w:r w:rsidRPr="00073388">
        <w:rPr>
          <w:rFonts w:ascii="Times New Roman" w:hAnsi="Times New Roman" w:cs="Times New Roman"/>
          <w:iCs/>
          <w:kern w:val="28"/>
          <w:sz w:val="28"/>
          <w:szCs w:val="28"/>
        </w:rPr>
        <w:t>приоритетной целью которого является формирование читательской компетентности обучающихся с ТНР,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 формирование следующих универсальных учебных действий: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овладение осознанным, правильным, беглым, выразительным чтением;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понимать контекстную речь на основе воссоздания картины событий и поступков персонажей;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произвольно и выразительно строить контекстную речь с учетом целей коммуникации, особенностей слушателя;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устанавливать логическую причинно-следственную последовательность событий и действий героев произведения;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план с выделением существенной и дополнительной информации;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выбирать интересующую литературу; пользоваться справочниками для понимания и получения информации;</w:t>
      </w:r>
    </w:p>
    <w:p w:rsidR="007533B2" w:rsidRPr="00073388" w:rsidRDefault="007533B2" w:rsidP="00073388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представлениями о мире, российской истории и культуре, первоначальных эстетических представлениях, понятиях о добре и зле, нравственности.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 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«Иностранный язык»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коммуникативной культуры обучающихся, способствует их общему речевому развитию, расширению кругозора и воспитанию.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иностранного языка развиваются следующие универсальные учебные действия: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способность работать с текстом, опираясь на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умения,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приобретённые на уроках родного языка (прогно</w:t>
      </w:r>
      <w:r w:rsidRPr="00073388">
        <w:rPr>
          <w:rFonts w:ascii="Times New Roman" w:hAnsi="Times New Roman" w:cs="Times New Roman"/>
          <w:sz w:val="28"/>
          <w:szCs w:val="28"/>
        </w:rPr>
        <w:t xml:space="preserve">зирование содержания текста по заголовку, данным к тексту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рисункам, списывание текста, выписывание отдельных слов и </w:t>
      </w:r>
      <w:r w:rsidRPr="00073388">
        <w:rPr>
          <w:rFonts w:ascii="Times New Roman" w:hAnsi="Times New Roman" w:cs="Times New Roman"/>
          <w:sz w:val="28"/>
          <w:szCs w:val="28"/>
        </w:rPr>
        <w:t>предложений из текста и</w:t>
      </w:r>
      <w:r w:rsidRPr="00073388">
        <w:rPr>
          <w:rFonts w:ascii="Times New Roman" w:hAnsi="Times New Roman" w:cs="Times New Roman"/>
          <w:sz w:val="28"/>
          <w:szCs w:val="28"/>
        </w:rPr>
        <w:t> </w:t>
      </w:r>
      <w:r w:rsidRPr="00073388">
        <w:rPr>
          <w:rFonts w:ascii="Times New Roman" w:hAnsi="Times New Roman" w:cs="Times New Roman"/>
          <w:sz w:val="28"/>
          <w:szCs w:val="28"/>
        </w:rPr>
        <w:t>т.п.);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овладение разнообразными приёмами раскрытия значения слова,</w:t>
      </w:r>
      <w:r w:rsidR="009667C6"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z w:val="28"/>
          <w:szCs w:val="28"/>
        </w:rPr>
        <w:t>используя словообразовательные элементы; синонимы, антонимы; контекст;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общеречевыми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коммуникативными умениями,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например, начинать и завершать разговор, используя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речевые клише; поддерживать беседу, задавая вопросы и переспрашивая;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осуществлять самоконтроль, самооценку;</w:t>
      </w:r>
    </w:p>
    <w:p w:rsidR="007533B2" w:rsidRPr="00073388" w:rsidRDefault="007533B2" w:rsidP="00073388">
      <w:pPr>
        <w:pStyle w:val="af0"/>
        <w:numPr>
          <w:ilvl w:val="0"/>
          <w:numId w:val="26"/>
        </w:numPr>
        <w:tabs>
          <w:tab w:val="clear" w:pos="964"/>
          <w:tab w:val="num" w:pos="0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pacing w:val="-4"/>
          <w:sz w:val="28"/>
          <w:szCs w:val="28"/>
        </w:rPr>
        <w:lastRenderedPageBreak/>
        <w:t>умение самостоятельно выполнять задания с использовани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>ем</w:t>
      </w:r>
      <w:r w:rsidR="009F1EFD" w:rsidRPr="00073388">
        <w:rPr>
          <w:rFonts w:ascii="Times New Roman" w:hAnsi="Times New Roman" w:cs="Times New Roman"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spacing w:val="-2"/>
          <w:sz w:val="28"/>
          <w:szCs w:val="28"/>
        </w:rPr>
        <w:t xml:space="preserve">компьютера (при наличии </w:t>
      </w:r>
      <w:proofErr w:type="spellStart"/>
      <w:r w:rsidRPr="00073388">
        <w:rPr>
          <w:rFonts w:ascii="Times New Roman" w:hAnsi="Times New Roman" w:cs="Times New Roman"/>
          <w:spacing w:val="-2"/>
          <w:sz w:val="28"/>
          <w:szCs w:val="28"/>
        </w:rPr>
        <w:t>мультимедийного</w:t>
      </w:r>
      <w:proofErr w:type="spellEnd"/>
      <w:r w:rsidRPr="00073388">
        <w:rPr>
          <w:rFonts w:ascii="Times New Roman" w:hAnsi="Times New Roman" w:cs="Times New Roman"/>
          <w:spacing w:val="-2"/>
          <w:sz w:val="28"/>
          <w:szCs w:val="28"/>
        </w:rPr>
        <w:t xml:space="preserve"> приложения).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чебный предмет </w:t>
      </w:r>
      <w:r w:rsidRPr="00073388">
        <w:rPr>
          <w:rFonts w:ascii="Times New Roman" w:hAnsi="Times New Roman" w:cs="Times New Roman"/>
          <w:i/>
          <w:iCs/>
          <w:spacing w:val="2"/>
          <w:sz w:val="28"/>
          <w:szCs w:val="28"/>
        </w:rPr>
        <w:t>«Математика»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осно</w:t>
      </w:r>
      <w:r w:rsidRPr="00073388">
        <w:rPr>
          <w:rFonts w:ascii="Times New Roman" w:hAnsi="Times New Roman" w:cs="Times New Roman"/>
          <w:sz w:val="28"/>
          <w:szCs w:val="28"/>
        </w:rPr>
        <w:t>вой развития у обучающихся познавательных универсальных действий, в первую очередь логических.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математики формируются следующие универсальные учебные действия: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мира;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строить алгоритм поиска необходимой информации, определять логику решения практической и учебной задачи;</w:t>
      </w:r>
    </w:p>
    <w:p w:rsidR="007533B2" w:rsidRPr="00073388" w:rsidRDefault="007533B2" w:rsidP="00073388">
      <w:pPr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умение моделировать 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kern w:val="28"/>
          <w:sz w:val="28"/>
          <w:szCs w:val="28"/>
        </w:rPr>
        <w:t>«Окружающий мир»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помогает обучающимся в овладении практико-ориентированными знаниями для развития экологической и культурологической грамотности и соответствующих ей компетенций.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При изучении учебного предмета «Окружающий мир» развиваются следующие универсальные учебные действия: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решения учебных задач;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осознание правил и норм взаимодействия со взрослыми и сверстниками в сообществах разного типа (класс, школа, семья, учреждение культуры и пр.);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способность работать с моделями изучаемых объектов и явлений окружающего мира;</w:t>
      </w:r>
    </w:p>
    <w:p w:rsidR="007533B2" w:rsidRPr="00073388" w:rsidRDefault="007533B2" w:rsidP="00073388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умение наблюдать и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 xml:space="preserve">«Основы религиозных культур и светской этики» </w:t>
      </w:r>
      <w:r w:rsidRPr="00073388">
        <w:rPr>
          <w:rFonts w:ascii="Times New Roman" w:hAnsi="Times New Roman" w:cs="Times New Roman"/>
          <w:sz w:val="28"/>
          <w:szCs w:val="28"/>
        </w:rPr>
        <w:t>обеспечивает формирование у обучающихся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При изучении учебного предмета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«Основы религиозных культур и светской этики»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формируются следующие универсальные учебные действия: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умения различать в историческом времени прошлое, настоящее, будущее; ориентироваться в основных исторических событиях своего народа </w:t>
      </w:r>
      <w:r w:rsidRPr="00073388">
        <w:rPr>
          <w:rFonts w:ascii="Times New Roman" w:hAnsi="Times New Roman" w:cs="Times New Roman"/>
          <w:color w:val="auto"/>
          <w:sz w:val="28"/>
          <w:szCs w:val="28"/>
        </w:rPr>
        <w:t>и России и ощущать чувство гордости за славу и достижения своего народа и России;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умения фиксировать в информационной среде элементы истории семьи, своего региона;</w:t>
      </w:r>
    </w:p>
    <w:p w:rsidR="007533B2" w:rsidRPr="00073388" w:rsidRDefault="007533B2" w:rsidP="00073388">
      <w:pPr>
        <w:pStyle w:val="af0"/>
        <w:numPr>
          <w:ilvl w:val="0"/>
          <w:numId w:val="24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388">
        <w:rPr>
          <w:rFonts w:ascii="Times New Roman" w:hAnsi="Times New Roman" w:cs="Times New Roman"/>
          <w:color w:val="auto"/>
          <w:sz w:val="28"/>
          <w:szCs w:val="28"/>
        </w:rPr>
        <w:t>владение нормами и правилами взаимоотношений человека с другими людьми, социальными группами и сообществами.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Значимость учебного предмета </w:t>
      </w:r>
      <w:r w:rsidRPr="00073388">
        <w:rPr>
          <w:rFonts w:ascii="Times New Roman" w:hAnsi="Times New Roman" w:cs="Times New Roman"/>
          <w:i/>
          <w:sz w:val="28"/>
          <w:szCs w:val="28"/>
        </w:rPr>
        <w:t>«Изобразительное искусство»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определяется нацеленностью этого предмета на развитие творческих способностей и потенциала обучающегося с ТНР, формирование ассоциативно образного пространственного мышления, интуиции. У обучающихся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 логический тип мышления, изобразительное искусство направлено в основном на формирование эмоционально образного, художественного типа мышления, что является условием становления интеллектуальной деятельности растущей личности.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73388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при освоении изобразительного искусства проявляется в: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умении видеть и воспринимать явления художественной культуры в окружающей жизни (техника, музеи, архитектура, дизайн, скульптура и др.);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желании общаться с искусством, участвовать в обсуждении содержания и выразительных средств произведений искусства;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(литературного чтения, окружающего мира, родного языка и др.);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обогащении ключевых компетенций (коммуникативных, </w:t>
      </w:r>
      <w:proofErr w:type="spellStart"/>
      <w:r w:rsidRPr="0007338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073388">
        <w:rPr>
          <w:rFonts w:ascii="Times New Roman" w:hAnsi="Times New Roman" w:cs="Times New Roman"/>
          <w:sz w:val="28"/>
          <w:szCs w:val="28"/>
        </w:rPr>
        <w:t xml:space="preserve"> и др.) художественно эстетическим содержанием;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умении организовывать самостоятельную художественно творческую деятельность, выбирать средства для реализации художественного замысла;</w:t>
      </w:r>
    </w:p>
    <w:p w:rsidR="007533B2" w:rsidRPr="00073388" w:rsidRDefault="007533B2" w:rsidP="00073388">
      <w:pPr>
        <w:pStyle w:val="af0"/>
        <w:numPr>
          <w:ilvl w:val="0"/>
          <w:numId w:val="2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способности оценивать результаты художественно творческой деятельности, собственной и одноклассников.</w:t>
      </w:r>
    </w:p>
    <w:p w:rsidR="007533B2" w:rsidRPr="00073388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Важнейшей особенностью учебного предмета </w:t>
      </w:r>
      <w:r w:rsidRPr="00073388">
        <w:rPr>
          <w:rFonts w:ascii="Times New Roman" w:hAnsi="Times New Roman" w:cs="Times New Roman"/>
          <w:i/>
          <w:spacing w:val="2"/>
          <w:kern w:val="28"/>
          <w:sz w:val="28"/>
          <w:szCs w:val="28"/>
        </w:rPr>
        <w:t>«Труд»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является то, что реализуемая на уроках продуктивная предметная деятельность является основой формирования познавательных способностей обучающихся с ТНР,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7533B2" w:rsidRDefault="007533B2" w:rsidP="000733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На уроках труда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обучающихся. Поэтому они являются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>опорными для формирования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 xml:space="preserve"> всей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 системы универсальных учебн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>ых действий у о</w:t>
      </w:r>
      <w:r w:rsidR="002F7C74">
        <w:rPr>
          <w:rFonts w:ascii="Times New Roman" w:hAnsi="Times New Roman" w:cs="Times New Roman"/>
          <w:spacing w:val="2"/>
          <w:sz w:val="28"/>
          <w:szCs w:val="28"/>
        </w:rPr>
        <w:t>бучающихся с ТНР и обеспечивают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A65318" w:rsidRDefault="00A6531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>организацию обучающимися своей учебной деятельности (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целеполагание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>, планирование, прогнозирование, контроль, коррекция плана и способа действия, оценка результата работы);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осуществлять программу спланированной деятельности;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выбирать наиболее эффективные и рациональные способы своей работы;</w:t>
      </w:r>
    </w:p>
    <w:p w:rsidR="000D1D50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формирование умений самостоятельно создавать алгоритм деятельности при решении практических задач;</w:t>
      </w:r>
    </w:p>
    <w:p w:rsidR="00E032F8" w:rsidRDefault="000D1D50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умений создавать и преобразовывать модели, отражающие разнообразные виды</w:t>
      </w:r>
      <w:r w:rsidR="00E032F8">
        <w:rPr>
          <w:rFonts w:ascii="Times New Roman" w:hAnsi="Times New Roman" w:cs="Times New Roman"/>
          <w:spacing w:val="2"/>
          <w:sz w:val="28"/>
          <w:szCs w:val="28"/>
        </w:rPr>
        <w:t xml:space="preserve"> технологической деятельности;</w:t>
      </w:r>
    </w:p>
    <w:p w:rsidR="00E032F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развитие основных мыслительных операций;</w:t>
      </w:r>
    </w:p>
    <w:p w:rsidR="00E032F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эффективное сотрудничество с учителем и сверстниками в процессе выполнения трудовых операций;</w:t>
      </w:r>
    </w:p>
    <w:p w:rsidR="00A65318" w:rsidRPr="00073388" w:rsidRDefault="00E032F8" w:rsidP="00A65318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саморазвитие и развитие личности в процессе творческой предметной деятельности.</w:t>
      </w:r>
      <w:r w:rsidR="00A6531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Учебный предмет</w:t>
      </w:r>
      <w:r w:rsidRPr="000733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3388">
        <w:rPr>
          <w:rFonts w:ascii="Times New Roman" w:hAnsi="Times New Roman" w:cs="Times New Roman"/>
          <w:i/>
          <w:iCs/>
          <w:sz w:val="28"/>
          <w:szCs w:val="28"/>
        </w:rPr>
        <w:t>«Физическая культура»</w:t>
      </w:r>
      <w:r w:rsidRPr="00073388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:rsidR="007533B2" w:rsidRPr="00073388" w:rsidRDefault="007533B2" w:rsidP="00073388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 xml:space="preserve">- в области личностных универсальных учебных действий формирование: основ общекультурной и российской гражданской идентичности как чувства гордости за достижения в мировом и отечественном спорте; освоение моральных норм помощи тем, кто в ней нуждается, готовности принять на себя ответственность; 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развитие мотивации достижения и готовности к преодолению трудностей на основе </w:t>
      </w:r>
      <w:r w:rsidRPr="00073388">
        <w:rPr>
          <w:rFonts w:ascii="Times New Roman" w:hAnsi="Times New Roman" w:cs="Times New Roman"/>
          <w:sz w:val="28"/>
          <w:szCs w:val="28"/>
        </w:rPr>
        <w:t>умения мобилизовать свои личностные и физические ресурсы; освоение правил здорового и безопасного образа жизни;</w:t>
      </w:r>
    </w:p>
    <w:p w:rsidR="007533B2" w:rsidRPr="00073388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t>- в области регулятивных универсальных учебных действий: развитие умений пла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нировать, регулировать, контролировать и оценивать свои </w:t>
      </w:r>
      <w:r w:rsidRPr="00073388">
        <w:rPr>
          <w:rFonts w:ascii="Times New Roman" w:hAnsi="Times New Roman" w:cs="Times New Roman"/>
          <w:sz w:val="28"/>
          <w:szCs w:val="28"/>
        </w:rPr>
        <w:t>действия;</w:t>
      </w:r>
    </w:p>
    <w:p w:rsidR="007533B2" w:rsidRDefault="007533B2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88">
        <w:rPr>
          <w:rFonts w:ascii="Times New Roman" w:hAnsi="Times New Roman" w:cs="Times New Roman"/>
          <w:sz w:val="28"/>
          <w:szCs w:val="28"/>
        </w:rPr>
        <w:lastRenderedPageBreak/>
        <w:t>- в области коммуникативных универсальных учебных действий: развитие взаимодействия, ориентации на партнёра, сотрудничество и кооперацию (в командных видах спорта - формирование умений планировать общую цель и пути её достижения; договариваться в отношении целей и способов действия, распреде</w:t>
      </w:r>
      <w:r w:rsidRPr="00073388">
        <w:rPr>
          <w:rFonts w:ascii="Times New Roman" w:hAnsi="Times New Roman" w:cs="Times New Roman"/>
          <w:spacing w:val="2"/>
          <w:sz w:val="28"/>
          <w:szCs w:val="28"/>
        </w:rPr>
        <w:t xml:space="preserve">ления функций и ролей в совместной деятельности; конструктивно разрешать конфликты; осуществлять взаимный </w:t>
      </w:r>
      <w:r w:rsidRPr="00073388">
        <w:rPr>
          <w:rFonts w:ascii="Times New Roman" w:hAnsi="Times New Roman" w:cs="Times New Roman"/>
          <w:sz w:val="28"/>
          <w:szCs w:val="28"/>
        </w:rPr>
        <w:t>контроль; адекватно оценивать собственное поведение и поведение партнёра и вносить необходимые коррективы в интересах достижения общего результата).</w:t>
      </w:r>
    </w:p>
    <w:p w:rsidR="00FF42CC" w:rsidRPr="00073388" w:rsidRDefault="00FF42CC" w:rsidP="00073388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0B90" w:rsidRDefault="00D940A1" w:rsidP="000E2824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2" w:name="_Toc413974308"/>
      <w:r>
        <w:rPr>
          <w:rFonts w:ascii="Times New Roman" w:hAnsi="Times New Roman" w:cs="Times New Roman"/>
          <w:b/>
          <w:sz w:val="28"/>
          <w:szCs w:val="28"/>
        </w:rPr>
        <w:t>3</w:t>
      </w:r>
      <w:r w:rsidR="00D60B90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D60B90">
        <w:rPr>
          <w:rFonts w:ascii="Times New Roman" w:hAnsi="Times New Roman" w:cs="Times New Roman"/>
          <w:b/>
          <w:sz w:val="28"/>
          <w:szCs w:val="28"/>
        </w:rPr>
        <w:t>2</w:t>
      </w:r>
      <w:r w:rsidR="00D60B90" w:rsidRPr="00F63254">
        <w:rPr>
          <w:rFonts w:ascii="Times New Roman" w:hAnsi="Times New Roman" w:cs="Times New Roman"/>
          <w:b/>
          <w:sz w:val="28"/>
          <w:szCs w:val="28"/>
        </w:rPr>
        <w:t>.2. П</w:t>
      </w:r>
      <w:r w:rsidR="00D60B90" w:rsidRPr="00F63254">
        <w:rPr>
          <w:rFonts w:ascii="Times New Roman" w:hAnsi="Times New Roman" w:cs="Times New Roman"/>
          <w:b/>
          <w:color w:val="auto"/>
          <w:sz w:val="28"/>
          <w:szCs w:val="28"/>
        </w:rPr>
        <w:t>рограммы учебных предметов</w:t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E2824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D169A">
        <w:rPr>
          <w:rFonts w:ascii="Times New Roman" w:hAnsi="Times New Roman" w:cs="Times New Roman"/>
          <w:b/>
          <w:color w:val="auto"/>
          <w:sz w:val="28"/>
          <w:szCs w:val="28"/>
        </w:rPr>
        <w:t>курсов коррекционно-развивающей области</w:t>
      </w:r>
      <w:bookmarkEnd w:id="22"/>
    </w:p>
    <w:p w:rsidR="00D940A1" w:rsidRPr="00F13056" w:rsidRDefault="00D940A1" w:rsidP="00C2413B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Примерные программы по учебным </w:t>
      </w:r>
      <w:r>
        <w:rPr>
          <w:rFonts w:ascii="Times New Roman" w:hAnsi="Times New Roman" w:cs="Times New Roman"/>
          <w:sz w:val="28"/>
          <w:szCs w:val="28"/>
        </w:rPr>
        <w:t>предметам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начальной школы разработаны в соответствии с требованиями к результатам (личностным,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предметным) освоения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обще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начального общего образования ф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едерального государственного образователь</w:t>
      </w:r>
      <w:r w:rsidRPr="00F13056">
        <w:rPr>
          <w:rFonts w:ascii="Times New Roman" w:hAnsi="Times New Roman" w:cs="Times New Roman"/>
          <w:sz w:val="28"/>
          <w:szCs w:val="28"/>
        </w:rPr>
        <w:t>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Pr="00F13056">
        <w:rPr>
          <w:rFonts w:ascii="Times New Roman" w:hAnsi="Times New Roman" w:cs="Times New Roman"/>
          <w:sz w:val="28"/>
          <w:szCs w:val="28"/>
        </w:rPr>
        <w:t>.</w:t>
      </w:r>
    </w:p>
    <w:p w:rsidR="00D940A1" w:rsidRPr="00F13056" w:rsidRDefault="00D940A1" w:rsidP="00C2413B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Примерные программы служат ориентиром для авторов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рабочих учебных программ. </w:t>
      </w:r>
    </w:p>
    <w:p w:rsidR="00D940A1" w:rsidRDefault="00D940A1" w:rsidP="00C241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82">
        <w:rPr>
          <w:rFonts w:ascii="Times New Roman" w:hAnsi="Times New Roman" w:cs="Times New Roman"/>
          <w:sz w:val="28"/>
          <w:szCs w:val="28"/>
        </w:rPr>
        <w:t>Программы отдельных учебных предметов,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</w:t>
      </w:r>
      <w:r w:rsidRPr="009B5682">
        <w:rPr>
          <w:rFonts w:ascii="Times New Roman" w:hAnsi="Times New Roman" w:cs="Times New Roman"/>
          <w:sz w:val="28"/>
          <w:szCs w:val="28"/>
        </w:rPr>
        <w:t xml:space="preserve"> курсов должны обеспечивать достижение планируемых результатов освоения основной адаптированной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9B5682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</w:t>
      </w:r>
      <w:r w:rsidR="00D66AD8">
        <w:rPr>
          <w:rFonts w:ascii="Times New Roman" w:hAnsi="Times New Roman" w:cs="Times New Roman"/>
          <w:sz w:val="28"/>
          <w:szCs w:val="28"/>
        </w:rPr>
        <w:t>бразования</w:t>
      </w:r>
      <w:r w:rsidRPr="009B568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B56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0A1" w:rsidRPr="00FE5FF5" w:rsidRDefault="00D940A1" w:rsidP="00C2413B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sz w:val="28"/>
          <w:szCs w:val="28"/>
        </w:rPr>
        <w:t>Программа учебного предмета (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sz w:val="28"/>
          <w:szCs w:val="28"/>
        </w:rPr>
        <w:t xml:space="preserve">курса)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должна содержать: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пояснительную записку, в которой конкретизируются общие цели начального общего образования с учетом специфики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общую характеристику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lastRenderedPageBreak/>
        <w:t>описание места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 в учебном плане;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ценностных ориентиров содержания учебного предмета;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личностные, </w:t>
      </w:r>
      <w:proofErr w:type="spellStart"/>
      <w:r w:rsidRPr="00FE5FF5">
        <w:rPr>
          <w:rFonts w:ascii="Times New Roman" w:hAnsi="Times New Roman" w:cs="Times New Roman"/>
          <w:kern w:val="2"/>
          <w:sz w:val="28"/>
          <w:szCs w:val="28"/>
        </w:rPr>
        <w:t>метапредметные</w:t>
      </w:r>
      <w:proofErr w:type="spellEnd"/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 и предметные результаты освоения конкретного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содержание учебного предмета (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коррекционного </w:t>
      </w:r>
      <w:r w:rsidRPr="00FE5FF5">
        <w:rPr>
          <w:rFonts w:ascii="Times New Roman" w:hAnsi="Times New Roman" w:cs="Times New Roman"/>
          <w:kern w:val="2"/>
          <w:sz w:val="28"/>
          <w:szCs w:val="28"/>
        </w:rPr>
        <w:t>курса);</w:t>
      </w:r>
    </w:p>
    <w:p w:rsidR="00D940A1" w:rsidRPr="00FE5FF5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 xml:space="preserve">тематическое планирование с определением основных видов учебной деятельности обучающихся; </w:t>
      </w:r>
    </w:p>
    <w:p w:rsidR="00D940A1" w:rsidRDefault="00D940A1" w:rsidP="00C2413B">
      <w:pPr>
        <w:numPr>
          <w:ilvl w:val="0"/>
          <w:numId w:val="27"/>
        </w:numPr>
        <w:tabs>
          <w:tab w:val="left" w:pos="1260"/>
        </w:tabs>
        <w:suppressAutoHyphens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E5FF5">
        <w:rPr>
          <w:rFonts w:ascii="Times New Roman" w:hAnsi="Times New Roman" w:cs="Times New Roman"/>
          <w:kern w:val="2"/>
          <w:sz w:val="28"/>
          <w:szCs w:val="28"/>
        </w:rPr>
        <w:t>описание материально-технического обеспечения образовательного процесса.</w:t>
      </w:r>
    </w:p>
    <w:p w:rsidR="00D60B90" w:rsidRDefault="00D940A1" w:rsidP="00C2413B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>В данном разделе п</w:t>
      </w:r>
      <w:r w:rsidRPr="00482C43">
        <w:rPr>
          <w:rFonts w:ascii="Times New Roman" w:hAnsi="Times New Roman"/>
          <w:spacing w:val="2"/>
          <w:sz w:val="28"/>
        </w:rPr>
        <w:t xml:space="preserve">римерной адаптированной основной </w:t>
      </w:r>
      <w:r>
        <w:rPr>
          <w:rFonts w:ascii="Times New Roman" w:hAnsi="Times New Roman"/>
          <w:spacing w:val="2"/>
          <w:sz w:val="28"/>
        </w:rPr>
        <w:t>обще</w:t>
      </w:r>
      <w:r w:rsidRPr="00482C43">
        <w:rPr>
          <w:rFonts w:ascii="Times New Roman" w:hAnsi="Times New Roman"/>
          <w:spacing w:val="2"/>
          <w:sz w:val="28"/>
        </w:rPr>
        <w:t>образователь</w:t>
      </w:r>
      <w:r w:rsidRPr="00482C43">
        <w:rPr>
          <w:rFonts w:ascii="Times New Roman" w:hAnsi="Times New Roman"/>
          <w:sz w:val="28"/>
        </w:rPr>
        <w:t>ной программы нач</w:t>
      </w:r>
      <w:r>
        <w:rPr>
          <w:rFonts w:ascii="Times New Roman" w:hAnsi="Times New Roman"/>
          <w:sz w:val="28"/>
        </w:rPr>
        <w:t>ального общего образования обучающихся</w:t>
      </w:r>
      <w:r w:rsidRPr="00482C43">
        <w:rPr>
          <w:rFonts w:ascii="Times New Roman" w:hAnsi="Times New Roman"/>
          <w:sz w:val="28"/>
        </w:rPr>
        <w:t xml:space="preserve"> с ТНР приводится основное содержание по всем обязательным предметам</w:t>
      </w:r>
      <w:r>
        <w:rPr>
          <w:rFonts w:ascii="Times New Roman" w:hAnsi="Times New Roman"/>
          <w:sz w:val="28"/>
        </w:rPr>
        <w:t xml:space="preserve"> и коррекционным</w:t>
      </w:r>
      <w:r w:rsidRPr="00482C43">
        <w:rPr>
          <w:rFonts w:ascii="Times New Roman" w:hAnsi="Times New Roman"/>
          <w:sz w:val="28"/>
        </w:rPr>
        <w:t xml:space="preserve"> курсам на ступени начального общего образования (за исклю</w:t>
      </w:r>
      <w:r w:rsidRPr="00482C43">
        <w:rPr>
          <w:rFonts w:ascii="Times New Roman" w:hAnsi="Times New Roman"/>
          <w:spacing w:val="2"/>
          <w:sz w:val="28"/>
        </w:rPr>
        <w:t xml:space="preserve">чением родного языка и литературного чтения на родном </w:t>
      </w:r>
      <w:r w:rsidRPr="00482C43">
        <w:rPr>
          <w:rFonts w:ascii="Times New Roman" w:hAnsi="Times New Roman"/>
          <w:sz w:val="28"/>
        </w:rPr>
        <w:t>языке), которое должно быть в полном объёме отражено в соответствующих разделах рабочих программ учебных пред</w:t>
      </w:r>
      <w:r w:rsidRPr="00482C43">
        <w:rPr>
          <w:rFonts w:ascii="Times New Roman" w:hAnsi="Times New Roman"/>
          <w:spacing w:val="2"/>
          <w:sz w:val="28"/>
        </w:rPr>
        <w:t xml:space="preserve">метов. Остальные разделы примерных программ учебных </w:t>
      </w:r>
      <w:r w:rsidRPr="00482C43">
        <w:rPr>
          <w:rFonts w:ascii="Times New Roman" w:hAnsi="Times New Roman"/>
          <w:sz w:val="28"/>
        </w:rPr>
        <w:t>предметов формируются с учётом региональных, национальных и этнокультурных особенностей, состава класса, а также выбранного комплекта учебников.</w:t>
      </w:r>
    </w:p>
    <w:p w:rsidR="005E3ED3" w:rsidRDefault="005E3ED3" w:rsidP="00C2413B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</w:p>
    <w:p w:rsidR="00D60B90" w:rsidRDefault="00D60B90" w:rsidP="00304DB1">
      <w:pPr>
        <w:pStyle w:val="31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 w:rsidRPr="00F63254">
        <w:rPr>
          <w:rFonts w:ascii="Times New Roman" w:hAnsi="Times New Roman" w:cs="Times New Roman"/>
          <w:i w:val="0"/>
          <w:sz w:val="28"/>
          <w:szCs w:val="28"/>
        </w:rPr>
        <w:t>Основное содержание учебных предметов</w:t>
      </w:r>
    </w:p>
    <w:p w:rsidR="004265E4" w:rsidRPr="00235503" w:rsidRDefault="004265E4" w:rsidP="0044283A">
      <w:pPr>
        <w:pStyle w:val="af"/>
        <w:spacing w:line="360" w:lineRule="auto"/>
        <w:ind w:firstLine="0"/>
        <w:jc w:val="center"/>
        <w:rPr>
          <w:rFonts w:ascii="Times New Roman" w:hAnsi="Times New Roman"/>
          <w:b/>
          <w:sz w:val="28"/>
        </w:rPr>
      </w:pPr>
      <w:r w:rsidRPr="00235503">
        <w:rPr>
          <w:rFonts w:ascii="Times New Roman" w:hAnsi="Times New Roman"/>
          <w:b/>
          <w:sz w:val="28"/>
        </w:rPr>
        <w:t>1. Русский язык</w:t>
      </w:r>
    </w:p>
    <w:p w:rsidR="004265E4" w:rsidRPr="00412B00" w:rsidRDefault="004265E4" w:rsidP="00235503">
      <w:pPr>
        <w:pStyle w:val="af"/>
        <w:spacing w:line="360" w:lineRule="auto"/>
        <w:ind w:firstLine="708"/>
        <w:rPr>
          <w:rFonts w:ascii="Times New Roman" w:hAnsi="Times New Roman"/>
          <w:b/>
          <w:sz w:val="28"/>
        </w:rPr>
      </w:pPr>
      <w:r w:rsidRPr="00412B00">
        <w:rPr>
          <w:rFonts w:ascii="Times New Roman" w:hAnsi="Times New Roman"/>
          <w:sz w:val="28"/>
        </w:rPr>
        <w:t>Преподаванию русского языка отводится чрезвычайно важное место в общей системе образования обучающихся с ТНР. Это обусловлено характером и структурой речевого дефекта у обучающихся с ТНР, с одной стороны, и исключительной ролью речи в психичес</w:t>
      </w:r>
      <w:r w:rsidRPr="00412B00">
        <w:rPr>
          <w:rFonts w:ascii="Times New Roman" w:hAnsi="Times New Roman"/>
          <w:sz w:val="28"/>
        </w:rPr>
        <w:softHyphen/>
        <w:t>ком развитии ребенка, с другой стороны. Кроме того, от успешно</w:t>
      </w:r>
      <w:r w:rsidRPr="00412B00">
        <w:rPr>
          <w:rFonts w:ascii="Times New Roman" w:hAnsi="Times New Roman"/>
          <w:sz w:val="28"/>
        </w:rPr>
        <w:softHyphen/>
        <w:t xml:space="preserve">го усвоения родного языка во многом зависит и успеваемость обучающихся по всем другим предметам.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отмечается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несформированность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как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импрессивной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, так и экспрессивной речи, нарушения как устной, так и пись</w:t>
      </w:r>
      <w:r>
        <w:rPr>
          <w:rFonts w:ascii="Times New Roman" w:hAnsi="Times New Roman" w:cs="Times New Roman"/>
          <w:i w:val="0"/>
          <w:sz w:val="28"/>
          <w:szCs w:val="28"/>
        </w:rPr>
        <w:t>менной речи. У обучающихся с ТНР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оказываются недостаточно сформированными многие уровни и этапы речевой деятельности: мотивационный, смы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словой, языковой,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гностико-пракс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ический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, сенсомоторный. Однако ведущим в структуре речевого дефекта этих детей является недоразвитие языкового уровня речевой деятельнос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ти, которое проявляется в нарушении усвоения языковых единиц и правил их сочетания, комбинирования, в нарушении использо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вания закономерностей языка в процессе речевого общения.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Наруше</w:t>
      </w:r>
      <w:r>
        <w:rPr>
          <w:rFonts w:ascii="Times New Roman" w:hAnsi="Times New Roman" w:cs="Times New Roman"/>
          <w:i w:val="0"/>
          <w:sz w:val="28"/>
          <w:szCs w:val="28"/>
        </w:rPr>
        <w:t>ния речевого развития 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проявляются как на уровне практического исполь</w:t>
      </w:r>
      <w:r>
        <w:rPr>
          <w:rFonts w:ascii="Times New Roman" w:hAnsi="Times New Roman" w:cs="Times New Roman"/>
          <w:i w:val="0"/>
          <w:sz w:val="28"/>
          <w:szCs w:val="28"/>
        </w:rPr>
        <w:t>зования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так и на уровне осознания правил яз</w:t>
      </w:r>
      <w:r>
        <w:rPr>
          <w:rFonts w:ascii="Times New Roman" w:hAnsi="Times New Roman" w:cs="Times New Roman"/>
          <w:i w:val="0"/>
          <w:sz w:val="28"/>
          <w:szCs w:val="28"/>
        </w:rPr>
        <w:t>ыка. Особенно страдает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осознание языковых правил, т.е. формирование языковых обобщений: фонематических, лексических, морфологичес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ких, синтаксических.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В связи с этим в процессе </w:t>
      </w:r>
      <w:r>
        <w:rPr>
          <w:rFonts w:ascii="Times New Roman" w:hAnsi="Times New Roman" w:cs="Times New Roman"/>
          <w:i w:val="0"/>
          <w:sz w:val="28"/>
          <w:szCs w:val="28"/>
        </w:rPr>
        <w:t>обучения русскому языку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ческой и монологической речи. Преподавание русского языка осу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ществляется с использованием различных методо</w:t>
      </w:r>
      <w:r>
        <w:rPr>
          <w:rFonts w:ascii="Times New Roman" w:hAnsi="Times New Roman" w:cs="Times New Roman"/>
          <w:i w:val="0"/>
          <w:sz w:val="28"/>
          <w:szCs w:val="28"/>
        </w:rPr>
        <w:t>в, но имеет глав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 xml:space="preserve">ной целью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корре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гировать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недоста</w:t>
      </w:r>
      <w:r>
        <w:rPr>
          <w:rFonts w:ascii="Times New Roman" w:hAnsi="Times New Roman" w:cs="Times New Roman"/>
          <w:i w:val="0"/>
          <w:sz w:val="28"/>
          <w:szCs w:val="28"/>
        </w:rPr>
        <w:t>тки речевого развития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, создать предпосылки для овладения школьными знаниями, умения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ми и навыками.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Специально разработанная система занятий по русскому языку </w:t>
      </w:r>
      <w:r>
        <w:rPr>
          <w:rFonts w:ascii="Times New Roman" w:hAnsi="Times New Roman" w:cs="Times New Roman"/>
          <w:i w:val="0"/>
          <w:sz w:val="28"/>
          <w:szCs w:val="28"/>
        </w:rPr>
        <w:t>предусматривает овладение обучающимися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различными способами и средст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вами речевой деятельности, формирование языковых обобщений, правильное использование языковых средств в процессе общения, учебной деятельности, закрепление речевых навыков в спонтанной речи.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В связи с этим в процес</w:t>
      </w:r>
      <w:r>
        <w:rPr>
          <w:rFonts w:ascii="Times New Roman" w:hAnsi="Times New Roman" w:cs="Times New Roman"/>
          <w:i w:val="0"/>
          <w:sz w:val="28"/>
          <w:szCs w:val="28"/>
        </w:rPr>
        <w:t>се преподавания русского языка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ставятся следующие </w:t>
      </w:r>
      <w:r w:rsidRPr="0046479E">
        <w:rPr>
          <w:rFonts w:ascii="Times New Roman" w:hAnsi="Times New Roman" w:cs="Times New Roman"/>
          <w:b/>
          <w:i w:val="0"/>
          <w:sz w:val="28"/>
          <w:szCs w:val="28"/>
        </w:rPr>
        <w:t>задачи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- 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повысить уровень речевого и общ</w:t>
      </w:r>
      <w:r>
        <w:rPr>
          <w:rFonts w:ascii="Times New Roman" w:hAnsi="Times New Roman" w:cs="Times New Roman"/>
          <w:i w:val="0"/>
          <w:sz w:val="28"/>
          <w:szCs w:val="28"/>
        </w:rPr>
        <w:t>его психического развития обучающихся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с тяжелыми нарушениями речи;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овладение грамотой;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осуществлять профилактику специфических и сопутствующих (графических, орфографических) ошибок;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закрепить практические навыки правильного использования язы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ковых средст</w:t>
      </w:r>
      <w:r>
        <w:rPr>
          <w:rFonts w:ascii="Times New Roman" w:hAnsi="Times New Roman" w:cs="Times New Roman"/>
          <w:i w:val="0"/>
          <w:sz w:val="28"/>
          <w:szCs w:val="28"/>
        </w:rPr>
        <w:t>в в речевой деятельности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сформировать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фонематические, лексические, морфоло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гические, синтаксические обобщения, а в дальнейшем и осознание некоторых правил языка на уроках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русского языка, литературного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чтения, ра</w:t>
      </w:r>
      <w:r>
        <w:rPr>
          <w:rFonts w:ascii="Times New Roman" w:hAnsi="Times New Roman" w:cs="Times New Roman"/>
          <w:i w:val="0"/>
          <w:sz w:val="28"/>
          <w:szCs w:val="28"/>
        </w:rPr>
        <w:t>звития речи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 формировать «чувство» языка, умение отличать правильные языковые формы от неправильных;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выработать навыки правильного</w:t>
      </w:r>
      <w:r>
        <w:rPr>
          <w:rFonts w:ascii="Times New Roman" w:hAnsi="Times New Roman" w:cs="Times New Roman"/>
          <w:i w:val="0"/>
          <w:sz w:val="28"/>
          <w:szCs w:val="28"/>
        </w:rPr>
        <w:t>, сознательного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чтения и аккуратного, разборчивого, грамотного письма;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развить умение точно выражать свои мысли в устной и письмен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ной форме;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овладеть способностью пользоваться устной и письменной речью для решения соответствующих возрасту бытовых задач;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- расширить и обогатить опыт коммуникации обучающихся в ближнем и дальнем окружении;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обеспечить</w:t>
      </w:r>
      <w:r w:rsidRPr="00F52804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>условия для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наруше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ний устной речи</w:t>
      </w:r>
      <w:r>
        <w:rPr>
          <w:rFonts w:ascii="Times New Roman" w:hAnsi="Times New Roman" w:cs="Times New Roman"/>
          <w:i w:val="0"/>
          <w:sz w:val="28"/>
          <w:szCs w:val="28"/>
        </w:rPr>
        <w:t>,  профилактики и коррекции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дислексий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 w:rsidRPr="00B31DC6">
        <w:rPr>
          <w:rFonts w:ascii="Times New Roman" w:hAnsi="Times New Roman" w:cs="Times New Roman"/>
          <w:i w:val="0"/>
          <w:sz w:val="28"/>
          <w:szCs w:val="28"/>
        </w:rPr>
        <w:t>дисграфий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дизорфографий</w:t>
      </w:r>
      <w:proofErr w:type="spellEnd"/>
      <w:r w:rsidRPr="00B31DC6">
        <w:rPr>
          <w:rFonts w:ascii="Times New Roman" w:hAnsi="Times New Roman" w:cs="Times New Roman"/>
          <w:i w:val="0"/>
          <w:sz w:val="28"/>
          <w:szCs w:val="28"/>
        </w:rPr>
        <w:t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4265E4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Каждый раздел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должен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вк</w:t>
      </w:r>
      <w:r>
        <w:rPr>
          <w:rFonts w:ascii="Times New Roman" w:hAnsi="Times New Roman" w:cs="Times New Roman"/>
          <w:i w:val="0"/>
          <w:sz w:val="28"/>
          <w:szCs w:val="28"/>
        </w:rPr>
        <w:t>люча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перечень тем, рас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положенных в определенной логическо</w:t>
      </w:r>
      <w:r>
        <w:rPr>
          <w:rFonts w:ascii="Times New Roman" w:hAnsi="Times New Roman" w:cs="Times New Roman"/>
          <w:i w:val="0"/>
          <w:sz w:val="28"/>
          <w:szCs w:val="28"/>
        </w:rPr>
        <w:t>й последовательности, ох</w:t>
      </w:r>
      <w:r>
        <w:rPr>
          <w:rFonts w:ascii="Times New Roman" w:hAnsi="Times New Roman" w:cs="Times New Roman"/>
          <w:i w:val="0"/>
          <w:sz w:val="28"/>
          <w:szCs w:val="28"/>
        </w:rPr>
        <w:softHyphen/>
        <w:t>ватыва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>т</w:t>
      </w:r>
      <w:r>
        <w:rPr>
          <w:rFonts w:ascii="Times New Roman" w:hAnsi="Times New Roman" w:cs="Times New Roman"/>
          <w:i w:val="0"/>
          <w:sz w:val="28"/>
          <w:szCs w:val="28"/>
        </w:rPr>
        <w:t>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круг основных грамматических понятий, умений, орфо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softHyphen/>
        <w:t>графических и пунктуационных правил и навык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ов. Система подачи материала должна </w:t>
      </w: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обеспечивать</w:t>
      </w:r>
      <w:r w:rsidRPr="00B31DC6">
        <w:rPr>
          <w:rFonts w:ascii="Times New Roman" w:hAnsi="Times New Roman" w:cs="Times New Roman"/>
          <w:i w:val="0"/>
          <w:sz w:val="28"/>
          <w:szCs w:val="28"/>
        </w:rPr>
        <w:t xml:space="preserve"> условия осознания языковых закономерностей и формирования языковой системы.</w:t>
      </w:r>
    </w:p>
    <w:p w:rsidR="004265E4" w:rsidRPr="004A234B" w:rsidRDefault="004265E4" w:rsidP="00235503">
      <w:pPr>
        <w:pStyle w:val="4"/>
        <w:spacing w:before="0" w:after="0"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B31DC6">
        <w:rPr>
          <w:rFonts w:ascii="Times New Roman" w:hAnsi="Times New Roman" w:cs="Times New Roman"/>
          <w:i w:val="0"/>
          <w:sz w:val="28"/>
          <w:szCs w:val="28"/>
        </w:rPr>
        <w:t>На всех уроках обучения русскому языку ставятся и решаются как образовательные, развивающие, так и коррекционные задачи.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деятельности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Слушание.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Осознание цели и ситуации устного общения. 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>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265E4" w:rsidRPr="00F13056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Говорение. </w:t>
      </w:r>
      <w:r w:rsidRPr="00F13056">
        <w:rPr>
          <w:rFonts w:ascii="Times New Roman" w:hAnsi="Times New Roman" w:cs="Times New Roman"/>
          <w:sz w:val="28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муникативной задачи. Практическое овладение диалогической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формой речи. Овладение умениями начать, поддержать, закончить разговор, привлечь внимание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ях учебного и бытового общения (приветствие, прощание,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4265E4" w:rsidRPr="00611B2C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Чтение. </w:t>
      </w:r>
      <w:r w:rsidRPr="00F13056">
        <w:rPr>
          <w:rFonts w:ascii="Times New Roman" w:hAnsi="Times New Roman" w:cs="Times New Roman"/>
          <w:sz w:val="28"/>
          <w:szCs w:val="28"/>
        </w:rPr>
        <w:t>Понимание учебного</w:t>
      </w:r>
      <w:r>
        <w:rPr>
          <w:rFonts w:ascii="Times New Roman" w:hAnsi="Times New Roman" w:cs="Times New Roman"/>
          <w:sz w:val="28"/>
          <w:szCs w:val="28"/>
        </w:rPr>
        <w:t>, художественного, научно-популярного текстов</w:t>
      </w:r>
      <w:r w:rsidRPr="00F13056">
        <w:rPr>
          <w:rFonts w:ascii="Times New Roman" w:hAnsi="Times New Roman" w:cs="Times New Roman"/>
          <w:sz w:val="28"/>
          <w:szCs w:val="28"/>
        </w:rPr>
        <w:t xml:space="preserve">. Выборочное чтение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 целью нахождения необходимого материала. Нахождение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611B2C">
        <w:rPr>
          <w:rFonts w:ascii="Times New Roman" w:hAnsi="Times New Roman" w:cs="Times New Roman"/>
          <w:iCs/>
          <w:sz w:val="28"/>
          <w:szCs w:val="28"/>
        </w:rPr>
        <w:t>Анализ и оценка содержания, языковых особенностей и структуры текста</w:t>
      </w:r>
      <w:r w:rsidRPr="00611B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Овладение технической стороной процесса чтения.</w:t>
      </w:r>
    </w:p>
    <w:p w:rsidR="004265E4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Письмо.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Письмо букв, буквосочетаний, слогов, слов, пред</w:t>
      </w:r>
      <w:r w:rsidRPr="00F13056">
        <w:rPr>
          <w:rFonts w:ascii="Times New Roman" w:hAnsi="Times New Roman" w:cs="Times New Roman"/>
          <w:spacing w:val="-4"/>
          <w:sz w:val="28"/>
          <w:szCs w:val="28"/>
        </w:rPr>
        <w:t xml:space="preserve">ложений в системе обучения грамоте. Овладение разборчивым, </w:t>
      </w:r>
      <w:r w:rsidRPr="00F13056">
        <w:rPr>
          <w:rFonts w:ascii="Times New Roman" w:hAnsi="Times New Roman" w:cs="Times New Roman"/>
          <w:sz w:val="28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товку в соответствии с изученными правилами. Письменное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изложение содержания прослушанного и прочитанного текста </w:t>
      </w:r>
      <w:r w:rsidRPr="00F13056">
        <w:rPr>
          <w:rFonts w:ascii="Times New Roman" w:hAnsi="Times New Roman" w:cs="Times New Roman"/>
          <w:sz w:val="28"/>
          <w:szCs w:val="28"/>
        </w:rPr>
        <w:t>(подробное, выборочное). Создание</w:t>
      </w:r>
      <w:r>
        <w:rPr>
          <w:rFonts w:ascii="Times New Roman" w:hAnsi="Times New Roman" w:cs="Times New Roman"/>
          <w:sz w:val="28"/>
          <w:szCs w:val="28"/>
        </w:rPr>
        <w:t xml:space="preserve"> (с помощью взрослого/самостоятельно)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небольших собственных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текстов (</w:t>
      </w:r>
      <w:r>
        <w:rPr>
          <w:rFonts w:ascii="Times New Roman" w:hAnsi="Times New Roman" w:cs="Times New Roman"/>
          <w:spacing w:val="-2"/>
          <w:sz w:val="28"/>
          <w:szCs w:val="28"/>
        </w:rPr>
        <w:t>рассказов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)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т.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п.).</w:t>
      </w:r>
    </w:p>
    <w:p w:rsidR="004265E4" w:rsidRDefault="004265E4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Учебный предмет «Русский язык» состоит из двух разделов: «Обучение грамоте» (</w:t>
      </w:r>
      <w:r w:rsidR="00D66AD8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D66AD8">
        <w:rPr>
          <w:rFonts w:ascii="Times New Roman" w:hAnsi="Times New Roman" w:cs="Times New Roman"/>
          <w:spacing w:val="-2"/>
          <w:sz w:val="28"/>
          <w:szCs w:val="28"/>
        </w:rPr>
        <w:t xml:space="preserve"> дополнительный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-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C932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 и «Русский язык» (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IV</w:t>
      </w:r>
      <w:r w:rsidRPr="009C0FC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класс).</w:t>
      </w:r>
    </w:p>
    <w:p w:rsidR="005E3ED3" w:rsidRDefault="005E3ED3" w:rsidP="00235503">
      <w:pPr>
        <w:pStyle w:val="af"/>
        <w:spacing w:line="360" w:lineRule="auto"/>
        <w:ind w:firstLine="708"/>
        <w:rPr>
          <w:rFonts w:ascii="Times New Roman" w:hAnsi="Times New Roman" w:cs="Times New Roman"/>
          <w:spacing w:val="-2"/>
          <w:sz w:val="28"/>
          <w:szCs w:val="28"/>
        </w:rPr>
      </w:pPr>
    </w:p>
    <w:p w:rsidR="004265E4" w:rsidRDefault="004265E4" w:rsidP="00A83B96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А)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Письменная речь (чтение и письмо) представляет собой более сложную форму речевой деятельности. Овладение чтением и пись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мом характеризует более высокий уровень речевого развития ребен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ка. Вместе с тем овладение навыком чтения и письма требует до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статочно высокого уровня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сформированности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устной речи, языко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вых обобщений (фонематических, лексических, морфологических, синтаксических).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овл</w:t>
      </w:r>
      <w:r>
        <w:rPr>
          <w:rFonts w:ascii="Times New Roman" w:hAnsi="Times New Roman" w:cs="Times New Roman"/>
          <w:bCs/>
          <w:iCs/>
          <w:sz w:val="28"/>
          <w:szCs w:val="28"/>
        </w:rPr>
        <w:t>адения чтением и письмом обучающийся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переходит от практического владения устной речью к осознанию языковых про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цессов.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Учитывая особенн</w:t>
      </w:r>
      <w:r>
        <w:rPr>
          <w:rFonts w:ascii="Times New Roman" w:hAnsi="Times New Roman" w:cs="Times New Roman"/>
          <w:bCs/>
          <w:iCs/>
          <w:sz w:val="28"/>
          <w:szCs w:val="28"/>
        </w:rPr>
        <w:t>ости нарушений речи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ТНР, а также психологическую характеристику процессов овладения чтением и письмом, содержание программ</w:t>
      </w:r>
      <w:r>
        <w:rPr>
          <w:rFonts w:ascii="Times New Roman" w:hAnsi="Times New Roman" w:cs="Times New Roman"/>
          <w:bCs/>
          <w:iCs/>
          <w:sz w:val="28"/>
          <w:szCs w:val="28"/>
        </w:rPr>
        <w:t>ы в I (</w:t>
      </w:r>
      <w:r w:rsidR="00593C4A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bCs/>
          <w:iCs/>
          <w:sz w:val="28"/>
          <w:szCs w:val="28"/>
        </w:rPr>
        <w:t>) классе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 данному разделу предусматривает формирование следующих умений: анализировать предложения на слова; определять слоговую структуру слова; правильно артикулировать звуки;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правильно воспроизводить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звукослоговую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структуру слов, осо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бенно многос</w:t>
      </w:r>
      <w:r>
        <w:rPr>
          <w:rFonts w:ascii="Times New Roman" w:hAnsi="Times New Roman" w:cs="Times New Roman"/>
          <w:bCs/>
          <w:iCs/>
          <w:sz w:val="28"/>
          <w:szCs w:val="28"/>
        </w:rPr>
        <w:t>ложных и со стечением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соответствии с пра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вилами орфоэпии;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различать звуки, особенно сх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одные акустически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артикулятор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на слух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определять различия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гласных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согласных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ударных и безудар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ных гласных,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звонких и гл</w:t>
      </w:r>
      <w:r>
        <w:rPr>
          <w:rFonts w:ascii="Times New Roman" w:hAnsi="Times New Roman" w:cs="Times New Roman"/>
          <w:bCs/>
          <w:iCs/>
          <w:sz w:val="28"/>
          <w:szCs w:val="28"/>
        </w:rPr>
        <w:t>ухих, твердых и мягких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>а также свистящих,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шипящих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аффрикат, аффрикат и звуков, входящих в их состав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с-ш</w:t>
      </w:r>
      <w:proofErr w:type="spellEnd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з-ж</w:t>
      </w:r>
      <w:proofErr w:type="spellEnd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ц-с</w:t>
      </w:r>
      <w:proofErr w:type="spellEnd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ч-щ</w:t>
      </w:r>
      <w:proofErr w:type="spellEnd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AD02B8">
        <w:rPr>
          <w:rFonts w:ascii="Times New Roman" w:hAnsi="Times New Roman" w:cs="Times New Roman"/>
          <w:b/>
          <w:bCs/>
          <w:iCs/>
          <w:sz w:val="28"/>
          <w:szCs w:val="28"/>
        </w:rPr>
        <w:t>ч-ц</w:t>
      </w:r>
      <w:proofErr w:type="spellEnd"/>
      <w:r w:rsidRPr="00AD02B8">
        <w:rPr>
          <w:rFonts w:ascii="Times New Roman" w:hAnsi="Times New Roman" w:cs="Times New Roman"/>
          <w:bCs/>
          <w:iCs/>
          <w:sz w:val="28"/>
          <w:szCs w:val="28"/>
        </w:rPr>
        <w:t>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характеризовать звуки по 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х основным признакам (согласный - гласный, звонкий - глухой, твердый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мягкий); осуществлять звуковой анализ слов; сравнивать слова по их слоговому и звуковому составу; различать зрительные образы букв, определять их сходство и различие;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синтезировать слоги в слова, слова в предложения;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овладевать слитным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послоговым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чтением;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правильно понимать читаемые слова, предложения, тексты;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каллиграфически правильно воспроизводить зрительные образы букв и слов.</w:t>
      </w:r>
    </w:p>
    <w:p w:rsidR="00A36A5A" w:rsidRPr="00801181" w:rsidRDefault="00A36A5A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Ведущим методом обучения грамоте обучающихся с ТНР является звуковой аналитико-синтетический метод.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>
        <w:rPr>
          <w:rFonts w:ascii="Times New Roman" w:hAnsi="Times New Roman" w:cs="Times New Roman"/>
          <w:bCs/>
          <w:iCs/>
          <w:sz w:val="28"/>
          <w:szCs w:val="28"/>
        </w:rPr>
        <w:t>цесс обучения грамоте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подразделяется на два периода: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подготовительный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или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до</w:t>
      </w:r>
      <w:r>
        <w:rPr>
          <w:rFonts w:ascii="Times New Roman" w:hAnsi="Times New Roman" w:cs="Times New Roman"/>
          <w:bCs/>
          <w:iCs/>
          <w:sz w:val="28"/>
          <w:szCs w:val="28"/>
        </w:rPr>
        <w:t>букварный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букварный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подготовительный период формируются необходимые речевые и неречевые предпосылки обучения грамоте. Для успешного о</w:t>
      </w: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ладения чтением и письмом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должны анализировать предложе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ния на слова, осуществлять слоговой и фонематический ан</w:t>
      </w:r>
      <w:r>
        <w:rPr>
          <w:rFonts w:ascii="Times New Roman" w:hAnsi="Times New Roman" w:cs="Times New Roman"/>
          <w:bCs/>
          <w:iCs/>
          <w:sz w:val="28"/>
          <w:szCs w:val="28"/>
        </w:rPr>
        <w:t>ализ, диф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ференцировать звуки на слух и в произношении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иметь достаточный словарный запас, владеть грамм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атическим строем речи, уметь отвечать на вопросы о прочитанном учителем тексте, составлять простые предложения.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Овладению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буквенными обозначениями 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>предшествует работа по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развитию д</w:t>
      </w:r>
      <w:r w:rsidR="00C27A7D">
        <w:rPr>
          <w:rFonts w:ascii="Times New Roman" w:hAnsi="Times New Roman" w:cs="Times New Roman"/>
          <w:bCs/>
          <w:iCs/>
          <w:sz w:val="28"/>
          <w:szCs w:val="28"/>
        </w:rPr>
        <w:t>вигательных умений (развитие тон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кой</w:t>
      </w:r>
      <w:r w:rsidR="00C27A7D">
        <w:rPr>
          <w:rFonts w:ascii="Times New Roman" w:hAnsi="Times New Roman" w:cs="Times New Roman"/>
          <w:bCs/>
          <w:iCs/>
          <w:sz w:val="28"/>
          <w:szCs w:val="28"/>
        </w:rPr>
        <w:t xml:space="preserve"> ручной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моторики) и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анализу зрительно-пространственных отношений, 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>обеспечивающих подготовку кинестетического</w:t>
      </w:r>
      <w:r w:rsidR="007E4F77">
        <w:rPr>
          <w:rFonts w:ascii="Times New Roman" w:hAnsi="Times New Roman" w:cs="Times New Roman"/>
          <w:bCs/>
          <w:iCs/>
          <w:sz w:val="28"/>
          <w:szCs w:val="28"/>
        </w:rPr>
        <w:t xml:space="preserve"> и зрительного анализаторов к восприятию и письму букв и их элементов</w:t>
      </w:r>
      <w:r w:rsidR="00E21B3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7E4F77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E21B36">
        <w:rPr>
          <w:rFonts w:ascii="Times New Roman" w:hAnsi="Times New Roman" w:cs="Times New Roman"/>
          <w:bCs/>
          <w:iCs/>
          <w:sz w:val="28"/>
          <w:szCs w:val="28"/>
        </w:rPr>
        <w:t>умение ориентироваться на странице тетради, классной доске,</w:t>
      </w:r>
      <w:r w:rsidR="00B44BD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>а также формирование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графо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t>мо</w:t>
      </w:r>
      <w:r w:rsidR="00593C4A">
        <w:rPr>
          <w:rFonts w:ascii="Times New Roman" w:hAnsi="Times New Roman" w:cs="Times New Roman"/>
          <w:bCs/>
          <w:iCs/>
          <w:sz w:val="28"/>
          <w:szCs w:val="28"/>
        </w:rPr>
        <w:softHyphen/>
        <w:t>торных</w:t>
      </w:r>
      <w:proofErr w:type="spellEnd"/>
      <w:r w:rsidR="00593C4A">
        <w:rPr>
          <w:rFonts w:ascii="Times New Roman" w:hAnsi="Times New Roman" w:cs="Times New Roman"/>
          <w:bCs/>
          <w:iCs/>
          <w:sz w:val="28"/>
          <w:szCs w:val="28"/>
        </w:rPr>
        <w:t xml:space="preserve"> навыков, необходимых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для дальнейшего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воспроизведения</w:t>
      </w:r>
      <w:r w:rsidR="002E58DF">
        <w:rPr>
          <w:rFonts w:ascii="Times New Roman" w:hAnsi="Times New Roman" w:cs="Times New Roman"/>
          <w:bCs/>
          <w:iCs/>
          <w:sz w:val="28"/>
          <w:szCs w:val="28"/>
        </w:rPr>
        <w:t xml:space="preserve"> букв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3315" w:rsidRDefault="00A14367" w:rsidP="00B53315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>В букварный период ведется работа по обучению чтению и письму.</w:t>
      </w:r>
    </w:p>
    <w:p w:rsidR="00B53315" w:rsidRDefault="00B53315" w:rsidP="00B53315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53315">
        <w:rPr>
          <w:rFonts w:ascii="Times New Roman" w:hAnsi="Times New Roman" w:cs="Times New Roman"/>
          <w:color w:val="auto"/>
          <w:sz w:val="28"/>
          <w:szCs w:val="28"/>
        </w:rPr>
        <w:t>Последовательность изучения звуков и букв обучающимися с ТНР определяется следующим образом – от правильно произносимых звуков (и соответствующих</w:t>
      </w:r>
      <w:r w:rsidR="002E58DF">
        <w:rPr>
          <w:rFonts w:ascii="Times New Roman" w:hAnsi="Times New Roman" w:cs="Times New Roman"/>
          <w:color w:val="auto"/>
          <w:sz w:val="28"/>
          <w:szCs w:val="28"/>
        </w:rPr>
        <w:t xml:space="preserve"> им</w:t>
      </w:r>
      <w:r w:rsidRPr="00B53315">
        <w:rPr>
          <w:rFonts w:ascii="Times New Roman" w:hAnsi="Times New Roman" w:cs="Times New Roman"/>
          <w:color w:val="auto"/>
          <w:sz w:val="28"/>
          <w:szCs w:val="28"/>
        </w:rPr>
        <w:t xml:space="preserve"> букв) к наиболее трудным по артикуляции, далее к мягким согласным, звонким согласным, аффрикатам. Каждый звук изучается сначала на уроках произношения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словах и фразах различной сложности,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дифференцируется от других звуков, затем на уроках обучения грамоте изучается соответствующая буква.</w:t>
      </w:r>
    </w:p>
    <w:p w:rsidR="00A14367" w:rsidRPr="00406D7A" w:rsidRDefault="00A14367" w:rsidP="00406D7A">
      <w:pPr>
        <w:pStyle w:val="af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работы большая роль отводится </w:t>
      </w:r>
      <w:proofErr w:type="spell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>-слого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вому</w:t>
      </w:r>
      <w:proofErr w:type="spellEnd"/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proofErr w:type="spellStart"/>
      <w:r w:rsidRPr="00406D7A">
        <w:rPr>
          <w:rFonts w:ascii="Times New Roman" w:hAnsi="Times New Roman" w:cs="Times New Roman"/>
          <w:color w:val="auto"/>
          <w:sz w:val="28"/>
          <w:szCs w:val="28"/>
        </w:rPr>
        <w:t>звуко-буквенному</w:t>
      </w:r>
      <w:proofErr w:type="spellEnd"/>
      <w:r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анализу слов, который дает возможность наблюдать способы обозначения мягкости согласных звуков на письме,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замечать несоответствие между произношением и написанием, то есть заниматься орфографической пропедевтикой, развивать</w:t>
      </w:r>
      <w:r w:rsidR="003500AF" w:rsidRPr="00406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6D7A">
        <w:rPr>
          <w:rFonts w:ascii="Times New Roman" w:hAnsi="Times New Roman" w:cs="Times New Roman"/>
          <w:color w:val="auto"/>
          <w:sz w:val="28"/>
          <w:szCs w:val="28"/>
        </w:rPr>
        <w:t>орфографическую зоркость.</w:t>
      </w:r>
    </w:p>
    <w:p w:rsidR="00A14367" w:rsidRPr="00406D7A" w:rsidRDefault="00406D7A" w:rsidP="00406D7A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406D7A">
        <w:rPr>
          <w:rFonts w:ascii="Times New Roman" w:hAnsi="Times New Roman"/>
          <w:sz w:val="28"/>
        </w:rPr>
        <w:t xml:space="preserve">          </w:t>
      </w:r>
      <w:r w:rsidR="00A14367" w:rsidRPr="00406D7A">
        <w:rPr>
          <w:rFonts w:ascii="Times New Roman" w:hAnsi="Times New Roman"/>
          <w:sz w:val="28"/>
        </w:rPr>
        <w:t xml:space="preserve">В ходе </w:t>
      </w:r>
      <w:r w:rsidR="00A14367" w:rsidRPr="00406D7A">
        <w:rPr>
          <w:rFonts w:ascii="Times New Roman" w:hAnsi="Times New Roman"/>
          <w:iCs/>
          <w:sz w:val="28"/>
        </w:rPr>
        <w:t xml:space="preserve">обучения </w:t>
      </w:r>
      <w:r>
        <w:rPr>
          <w:rFonts w:ascii="Times New Roman" w:hAnsi="Times New Roman"/>
          <w:iCs/>
          <w:sz w:val="28"/>
        </w:rPr>
        <w:t xml:space="preserve">чтению и </w:t>
      </w:r>
      <w:r w:rsidR="00A14367" w:rsidRPr="00406D7A">
        <w:rPr>
          <w:rFonts w:ascii="Times New Roman" w:hAnsi="Times New Roman"/>
          <w:iCs/>
          <w:sz w:val="28"/>
        </w:rPr>
        <w:t xml:space="preserve">письму </w:t>
      </w:r>
      <w:r w:rsidR="00A14367" w:rsidRPr="00406D7A">
        <w:rPr>
          <w:rFonts w:ascii="Times New Roman" w:hAnsi="Times New Roman"/>
          <w:sz w:val="28"/>
        </w:rPr>
        <w:t>проводится анализ печатного и письмен</w:t>
      </w:r>
      <w:r w:rsidR="00AD5EC1" w:rsidRPr="00406D7A">
        <w:rPr>
          <w:rFonts w:ascii="Times New Roman" w:hAnsi="Times New Roman"/>
          <w:kern w:val="0"/>
          <w:sz w:val="28"/>
        </w:rPr>
        <w:t>ного образа буквы, анализ графических знаков, из которых состоит   буква; сопоставление с другими буквами, содержащими сходные</w:t>
      </w:r>
      <w:r w:rsidRPr="00406D7A">
        <w:rPr>
          <w:rFonts w:ascii="Times New Roman" w:hAnsi="Times New Roman"/>
          <w:kern w:val="0"/>
          <w:sz w:val="28"/>
        </w:rPr>
        <w:t xml:space="preserve"> элементы, </w:t>
      </w:r>
      <w:r w:rsidR="00AD5EC1" w:rsidRPr="00406D7A">
        <w:rPr>
          <w:rFonts w:ascii="Times New Roman" w:hAnsi="Times New Roman"/>
          <w:kern w:val="0"/>
          <w:sz w:val="28"/>
        </w:rPr>
        <w:t>упражнения в написании элементов букв, букв и соедине</w:t>
      </w:r>
      <w:r w:rsidR="00AD5EC1" w:rsidRPr="00406D7A">
        <w:rPr>
          <w:rFonts w:ascii="Times New Roman" w:hAnsi="Times New Roman"/>
          <w:sz w:val="28"/>
        </w:rPr>
        <w:t>ний, слов и предложений, списывание слов, предложений, текстов с печатного образца.</w:t>
      </w:r>
    </w:p>
    <w:p w:rsidR="004265E4" w:rsidRPr="00801181" w:rsidRDefault="00A04E8C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обучении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грамоте не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>обходимо привлечь внимание обучающихся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к речи, ее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 xml:space="preserve"> звуковой стороне, научить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выде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лять из речевого потока отдельные слова, познакомить с основной функцией слова — обозначением предмета, 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t>действия, признака пред</w:t>
      </w:r>
      <w:r w:rsidR="004265E4">
        <w:rPr>
          <w:rFonts w:ascii="Times New Roman" w:hAnsi="Times New Roman" w:cs="Times New Roman"/>
          <w:bCs/>
          <w:iCs/>
          <w:sz w:val="28"/>
          <w:szCs w:val="28"/>
        </w:rPr>
        <w:softHyphen/>
        <w:t>мета. Обучающиеся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определять общие, повторяющиеся слова в пред</w:t>
      </w:r>
      <w:r w:rsidR="004265E4"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ложениях, дополнять предложение словом, определять место того или иного слова в предложении.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Лишь после закрепления представлений о слове как значимой единице речи рекомендуется переходить к анализу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звукослогового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состава слова.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 процессе развития слогового анализа выделяются 3 этапа: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вспомогатель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ные приемы</w:t>
      </w:r>
      <w:r w:rsidR="00AE7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отхлопывание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, отстукивание и др.);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слогового состава слова с опорой на гласные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ки;</w:t>
      </w:r>
    </w:p>
    <w:p w:rsidR="004265E4" w:rsidRPr="00801181" w:rsidRDefault="004265E4" w:rsidP="00C735C5">
      <w:pPr>
        <w:pStyle w:val="af"/>
        <w:numPr>
          <w:ilvl w:val="1"/>
          <w:numId w:val="29"/>
        </w:numPr>
        <w:spacing w:line="36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количества слогов во внутренней речи (например, по заданию</w:t>
      </w:r>
      <w:r w:rsidR="00AE70D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подобрать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 с двумя слогами).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Работа по анализу звуковой структуры слова проводится с уче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том онтогенетической последовательности появления различных форм звукового анализа в процессе речевого развития и содержит: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узнавание звука на фоне слова;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слове и определение места звука в слове (начало, середина, конец слова);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количества, позиционного места звука в слове по отношению к другим звукам (какой по счету звук в слове, перед каким звуком,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после какого звука слышится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Навык узнавания звука на фоне слова </w:t>
      </w:r>
      <w:r>
        <w:rPr>
          <w:rFonts w:ascii="Times New Roman" w:hAnsi="Times New Roman" w:cs="Times New Roman"/>
          <w:bCs/>
          <w:iCs/>
          <w:sz w:val="28"/>
          <w:szCs w:val="28"/>
        </w:rPr>
        <w:t>в серии заданий по выде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лению 5 -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6 звуков (последовательно), например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а, у, м, ж, р</w:t>
      </w:r>
      <w:r w:rsidRPr="00BE6CA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Рабо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та над каждым звуком начинается с анализа сюжетной картинки. 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процессе беседы по картинке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выделяется и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оречевляется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обучающимися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ответствующее звукоподражание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(а-а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плачет ребенок, 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E6CA3">
        <w:rPr>
          <w:rFonts w:ascii="Times New Roman" w:hAnsi="Times New Roman" w:cs="Times New Roman"/>
          <w:b/>
          <w:bCs/>
          <w:iCs/>
          <w:sz w:val="28"/>
          <w:szCs w:val="28"/>
        </w:rPr>
        <w:t>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воет волк,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>м-м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мычит теленок,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ж-ж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жужжит жук,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>р-р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рычит со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бака).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После воспроизв</w:t>
      </w:r>
      <w:r>
        <w:rPr>
          <w:rFonts w:ascii="Times New Roman" w:hAnsi="Times New Roman" w:cs="Times New Roman"/>
          <w:bCs/>
          <w:iCs/>
          <w:sz w:val="28"/>
          <w:szCs w:val="28"/>
        </w:rPr>
        <w:t>едения звукоподражания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слы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шать этот звук в односложных и двухсложных словах, включающих данный звук и не включающих его (например, определяют, слышит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ся ли жужжание жука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жук, окно, пожар, мыло, жираф).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Выделение первого и последнего звука в односложных — двух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сложных словах, определение места звука: начало, середина, конец.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Прежде всего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первый ударный глас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ный из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(Оля, Аня, </w:t>
      </w:r>
      <w:proofErr w:type="spellStart"/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>Уля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), далее формируется умение выделять первый согласный (не взрывной) из одн</w:t>
      </w:r>
      <w:r>
        <w:rPr>
          <w:rFonts w:ascii="Times New Roman" w:hAnsi="Times New Roman" w:cs="Times New Roman"/>
          <w:bCs/>
          <w:iCs/>
          <w:sz w:val="28"/>
          <w:szCs w:val="28"/>
        </w:rPr>
        <w:t>осложных слов (например,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звук</w:t>
      </w:r>
      <w:r w:rsidRPr="0080118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 словах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мак, мох, мал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и др.).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дальнейшем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учатся выделять глухой взрывной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(кот, мак),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сонорный звук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(дым, дом, сон, сын).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Определение последовательности, количества и места звука в слове. Эта форма фонематического анализа является наиболе</w:t>
      </w:r>
      <w:r>
        <w:rPr>
          <w:rFonts w:ascii="Times New Roman" w:hAnsi="Times New Roman" w:cs="Times New Roman"/>
          <w:bCs/>
          <w:iCs/>
          <w:sz w:val="28"/>
          <w:szCs w:val="28"/>
        </w:rPr>
        <w:t>е слож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ной и формируется у обучающихся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 ТНР длительное время. Вместе с тем определение последовательности, количества и места звуков в слове представляет собой важную предпосылку для успешного овладения чтением и письмом.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Развитие этой формы фонематического</w:t>
      </w:r>
      <w:r w:rsidR="00406D7A">
        <w:rPr>
          <w:rFonts w:ascii="Times New Roman" w:hAnsi="Times New Roman" w:cs="Times New Roman"/>
          <w:bCs/>
          <w:iCs/>
          <w:sz w:val="28"/>
          <w:szCs w:val="28"/>
        </w:rPr>
        <w:t xml:space="preserve"> анализа рекомендуется прово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дить в букварный период в два этапа: развитие фонематического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анализа простых односложных слов (без стечений с</w:t>
      </w:r>
      <w:r>
        <w:rPr>
          <w:rFonts w:ascii="Times New Roman" w:hAnsi="Times New Roman" w:cs="Times New Roman"/>
          <w:bCs/>
          <w:iCs/>
          <w:sz w:val="28"/>
          <w:szCs w:val="28"/>
        </w:rPr>
        <w:t>огласных); раз</w:t>
      </w:r>
      <w:r>
        <w:rPr>
          <w:rFonts w:ascii="Times New Roman" w:hAnsi="Times New Roman" w:cs="Times New Roman"/>
          <w:bCs/>
          <w:iCs/>
          <w:sz w:val="28"/>
          <w:szCs w:val="28"/>
        </w:rPr>
        <w:softHyphen/>
        <w:t>витие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фонематического анализа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Развитие фонематического анализа односложных слов необхо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 xml:space="preserve">димо проводить с учетом поэтапного формирования умственных действий (П. Я. Гальперин, Д. Б.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Эльконин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>): а) выполнение дей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ствия фонематического анализа с опорой на внешние действия (гра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фические схемы и фишки); б) выполнение действия фонематичес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кого анализа в речевом плане; в) анализ звукового состава слова по представлению.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>На первом этапе предполагается использование картинок, гото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вой графической схемы, фишек. Анализируя хорошо знакомые сло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 (например,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ум, ах, мак, дом),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последовательно выделяют зву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ки и закрывают клеточки фишками.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втором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определяют звуковую структуру односложных слов только в речевом плане, без опоры на готовую графическую схему.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третьем этапе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выполняют задание на фонематический анализ в умственном плане (например, выбирают картинки, в на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звании к</w:t>
      </w:r>
      <w:r>
        <w:rPr>
          <w:rFonts w:ascii="Times New Roman" w:hAnsi="Times New Roman" w:cs="Times New Roman"/>
          <w:bCs/>
          <w:iCs/>
          <w:sz w:val="28"/>
          <w:szCs w:val="28"/>
        </w:rPr>
        <w:t>оторых 3 звука, подбирают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слова, в которых 3 звука).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анализа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звукослоговой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ы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слов обучающиеся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знакомятся с понятием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слог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, со слоговым составом слова, анализируют звуковую структуру более сложных слов, усваи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вают слогообразующую роль гласных.</w:t>
      </w:r>
    </w:p>
    <w:p w:rsidR="004265E4" w:rsidRPr="00801181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Фонематический анализ </w:t>
      </w:r>
      <w:proofErr w:type="spellStart"/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двух-трехсложных</w:t>
      </w:r>
      <w:proofErr w:type="spellEnd"/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слов проводится па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softHyphen/>
        <w:t>раллельно по следам слогового анализа.</w:t>
      </w:r>
    </w:p>
    <w:p w:rsidR="004265E4" w:rsidRPr="00E21B36" w:rsidRDefault="004265E4" w:rsidP="00E21B36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Предусматривается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постепенное усложнение речевог</w:t>
      </w:r>
      <w:r>
        <w:rPr>
          <w:rFonts w:ascii="Times New Roman" w:hAnsi="Times New Roman" w:cs="Times New Roman"/>
          <w:bCs/>
          <w:iCs/>
          <w:sz w:val="28"/>
          <w:szCs w:val="28"/>
        </w:rPr>
        <w:t>о материала, предлагаемого обучающимся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 для звукового анализа: односложные слова без стечений согласных; 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мама, муха;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типа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сахар, каток;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слова со стечением согласных в середине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(мурка, кошка);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односложные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(двор, стол);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 xml:space="preserve">односложные слова со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стечением согласных в конце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(волк, парк);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01181">
        <w:rPr>
          <w:rFonts w:ascii="Times New Roman" w:hAnsi="Times New Roman" w:cs="Times New Roman"/>
          <w:bCs/>
          <w:iCs/>
          <w:sz w:val="28"/>
          <w:szCs w:val="28"/>
        </w:rPr>
        <w:t>двухсложные слова со стечением согласных в начале слова</w:t>
      </w:r>
      <w:r w:rsidRPr="008011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(крыша). </w:t>
      </w:r>
    </w:p>
    <w:p w:rsidR="004265E4" w:rsidRPr="00AF2178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Программу учебного предмета «Обучение грамоте» составляют следующие разделы: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2"/>
          <w:sz w:val="28"/>
          <w:szCs w:val="28"/>
        </w:rPr>
        <w:t>Фонетика.</w:t>
      </w: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Звуки речи. Осознание единства звукового  </w:t>
      </w:r>
      <w:r w:rsidRPr="00F13056">
        <w:rPr>
          <w:rFonts w:ascii="Times New Roman" w:hAnsi="Times New Roman" w:cs="Times New Roman"/>
          <w:sz w:val="28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Графика.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Различение звука и буквы: буква как знак зву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ка. Овладение позиционным способом обозначения звуков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е, ё,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proofErr w:type="spellEnd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я. </w:t>
      </w:r>
      <w:r w:rsidRPr="00F13056">
        <w:rPr>
          <w:rFonts w:ascii="Times New Roman" w:hAnsi="Times New Roman" w:cs="Times New Roman"/>
          <w:sz w:val="28"/>
          <w:szCs w:val="28"/>
        </w:rPr>
        <w:t>Мягкий знак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как показатель мягкости предшествующего согласного звука.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Знакомство с русским алфавитом как последовательностью букв.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Чтение.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ющ</w:t>
      </w:r>
      <w:r>
        <w:rPr>
          <w:rFonts w:ascii="Times New Roman" w:hAnsi="Times New Roman" w:cs="Times New Roman"/>
          <w:spacing w:val="2"/>
          <w:sz w:val="28"/>
          <w:szCs w:val="28"/>
        </w:rPr>
        <w:t>ей индивидуальному темпу обучающегося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Осознанное чтение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орфоэпическим чтением (при переходе к чте</w:t>
      </w:r>
      <w:r w:rsidRPr="00F13056">
        <w:rPr>
          <w:rFonts w:ascii="Times New Roman" w:hAnsi="Times New Roman" w:cs="Times New Roman"/>
          <w:sz w:val="28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265E4" w:rsidRPr="00611B2C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Письмо.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B2C">
        <w:rPr>
          <w:rFonts w:ascii="Times New Roman" w:hAnsi="Times New Roman" w:cs="Times New Roman"/>
          <w:iCs/>
          <w:sz w:val="28"/>
          <w:szCs w:val="28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4265E4" w:rsidRPr="005F54A9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>Овладение начертанием письменных прописных (заглав</w:t>
      </w:r>
      <w:r w:rsidRPr="00F13056">
        <w:rPr>
          <w:rFonts w:ascii="Times New Roman" w:hAnsi="Times New Roman" w:cs="Times New Roman"/>
          <w:sz w:val="28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4A9">
        <w:rPr>
          <w:rFonts w:ascii="Times New Roman" w:hAnsi="Times New Roman"/>
          <w:sz w:val="28"/>
          <w:szCs w:val="28"/>
        </w:rPr>
        <w:t>Проверка написанного при по</w:t>
      </w:r>
      <w:r>
        <w:rPr>
          <w:rFonts w:ascii="Times New Roman" w:hAnsi="Times New Roman"/>
          <w:sz w:val="28"/>
          <w:szCs w:val="28"/>
        </w:rPr>
        <w:t>мощи сличения с текстом - образцом</w:t>
      </w:r>
      <w:r w:rsidRPr="005F54A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F54A9">
        <w:rPr>
          <w:rFonts w:ascii="Times New Roman" w:hAnsi="Times New Roman"/>
          <w:sz w:val="28"/>
          <w:szCs w:val="28"/>
        </w:rPr>
        <w:t>послогового</w:t>
      </w:r>
      <w:proofErr w:type="spellEnd"/>
      <w:r w:rsidRPr="005F54A9">
        <w:rPr>
          <w:rFonts w:ascii="Times New Roman" w:hAnsi="Times New Roman"/>
          <w:sz w:val="28"/>
          <w:szCs w:val="28"/>
        </w:rPr>
        <w:t xml:space="preserve"> чтения написанных слов.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54A9">
        <w:rPr>
          <w:rFonts w:ascii="Times New Roman" w:hAnsi="Times New Roman"/>
          <w:sz w:val="28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84503C" w:rsidRPr="005F54A9" w:rsidRDefault="0084503C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начальном этапе обучения грамоте урок может быть смешанным (чтение и письмо). По мере усвоения обучающимися букв появляется возможность проводить отдельно уроки чтения и уроки письма.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Слово и предложение.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4265E4" w:rsidRPr="009704A0" w:rsidRDefault="004265E4" w:rsidP="00C735C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4A0">
        <w:rPr>
          <w:rFonts w:ascii="Times New Roma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4265E4" w:rsidRPr="00F13056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Орфография.</w:t>
      </w:r>
      <w:r w:rsidRPr="00F1305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Знакомство с правилами правописания и их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>применение: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раздельное написание слов;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обозначение гласных после шипящих (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ща</w:t>
      </w:r>
      <w:proofErr w:type="spell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</w:t>
      </w:r>
      <w:proofErr w:type="spellEnd"/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);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прописная (заглавная) бу</w:t>
      </w:r>
      <w:r>
        <w:rPr>
          <w:rFonts w:ascii="Times New Roman" w:hAnsi="Times New Roman" w:cs="Times New Roman"/>
          <w:spacing w:val="-2"/>
          <w:sz w:val="28"/>
          <w:szCs w:val="28"/>
        </w:rPr>
        <w:t>ква в начале предложения, в именах</w:t>
      </w:r>
      <w:r w:rsidR="00C735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собственных;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перенос слов по слогам без стечения согласных;</w:t>
      </w:r>
    </w:p>
    <w:p w:rsidR="004265E4" w:rsidRPr="00F13056" w:rsidRDefault="004265E4" w:rsidP="00C735C5">
      <w:pPr>
        <w:pStyle w:val="af0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3056">
        <w:rPr>
          <w:rFonts w:ascii="Times New Roman" w:hAnsi="Times New Roman" w:cs="Times New Roman"/>
          <w:sz w:val="28"/>
          <w:szCs w:val="28"/>
        </w:rPr>
        <w:t>знаки препинания в конце предложения.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1DD6">
        <w:rPr>
          <w:rFonts w:ascii="Times New Roman" w:hAnsi="Times New Roman" w:cs="Times New Roman"/>
          <w:b/>
          <w:bCs/>
          <w:i/>
          <w:sz w:val="28"/>
          <w:szCs w:val="28"/>
        </w:rPr>
        <w:t>Развитие речи.</w:t>
      </w:r>
      <w:r w:rsidRPr="00F130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«Обучение грамоте»: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базовых высших психических функций, обеспечивающих процессы чтения и письма;</w:t>
      </w:r>
    </w:p>
    <w:p w:rsidR="004265E4" w:rsidRPr="008E70D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/>
          <w:kern w:val="2"/>
          <w:sz w:val="28"/>
        </w:rPr>
        <w:t xml:space="preserve">- </w:t>
      </w:r>
      <w:r>
        <w:rPr>
          <w:rFonts w:ascii="Times New Roman" w:hAnsi="Times New Roman"/>
          <w:kern w:val="2"/>
          <w:sz w:val="28"/>
        </w:rPr>
        <w:t>умение различать понятия «предложение», «слово», «слог», «звук»;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умение анализировать структуру простого предложения и слова;</w:t>
      </w:r>
    </w:p>
    <w:p w:rsidR="004265E4" w:rsidRPr="00802B97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>- знание русского алфавита;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умение различать зрительные образы</w:t>
      </w:r>
      <w:r w:rsidRPr="008E70D4">
        <w:rPr>
          <w:rFonts w:ascii="Times New Roman" w:hAnsi="Times New Roman" w:cs="Times New Roman"/>
          <w:bCs/>
          <w:kern w:val="2"/>
          <w:sz w:val="28"/>
          <w:szCs w:val="28"/>
        </w:rPr>
        <w:t xml:space="preserve"> букв;</w:t>
      </w:r>
    </w:p>
    <w:p w:rsidR="004265E4" w:rsidRPr="008E70D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- усвоение гигиенических требований при письме;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умение </w:t>
      </w:r>
      <w:r w:rsidRPr="00AB154E">
        <w:rPr>
          <w:rFonts w:ascii="Times New Roman" w:hAnsi="Times New Roman" w:cs="Times New Roman"/>
          <w:bCs/>
          <w:sz w:val="28"/>
          <w:szCs w:val="28"/>
        </w:rPr>
        <w:t>графически правильно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воспроизведить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зрительные образы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б</w:t>
      </w:r>
      <w:r>
        <w:rPr>
          <w:rFonts w:ascii="Times New Roman" w:hAnsi="Times New Roman" w:cs="Times New Roman"/>
          <w:bCs/>
          <w:sz w:val="28"/>
          <w:szCs w:val="28"/>
        </w:rPr>
        <w:t>укв и слов, простые предложения;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056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разборчивым, аккуратным почерком;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первоначальное овладение навыком письма;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>владение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послоговым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чтением, правильным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понимание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читаемых слов, пред</w:t>
      </w:r>
      <w:r>
        <w:rPr>
          <w:rFonts w:ascii="Times New Roman" w:hAnsi="Times New Roman" w:cs="Times New Roman"/>
          <w:bCs/>
          <w:sz w:val="28"/>
          <w:szCs w:val="28"/>
        </w:rPr>
        <w:t>ложений, текстов;</w:t>
      </w:r>
    </w:p>
    <w:p w:rsidR="004265E4" w:rsidRPr="00031F32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языковыми обобщениями (фонематическими</w:t>
      </w:r>
      <w:r w:rsidRPr="00031F32">
        <w:rPr>
          <w:rFonts w:ascii="Times New Roman" w:hAnsi="Times New Roman" w:cs="Times New Roman"/>
          <w:bCs/>
          <w:sz w:val="28"/>
          <w:szCs w:val="28"/>
        </w:rPr>
        <w:t>, м</w:t>
      </w:r>
      <w:r>
        <w:rPr>
          <w:rFonts w:ascii="Times New Roman" w:hAnsi="Times New Roman" w:cs="Times New Roman"/>
          <w:bCs/>
          <w:sz w:val="28"/>
          <w:szCs w:val="28"/>
        </w:rPr>
        <w:t>орфологическими, синтаксическими);</w:t>
      </w:r>
    </w:p>
    <w:p w:rsidR="004265E4" w:rsidRDefault="004265E4" w:rsidP="00C735C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владение предпосылками для формирования навыков </w:t>
      </w:r>
      <w:proofErr w:type="spellStart"/>
      <w:r w:rsidRPr="00AB154E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рфографически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грамотного письма.</w:t>
      </w:r>
    </w:p>
    <w:p w:rsidR="004265E4" w:rsidRDefault="004265E4" w:rsidP="00C735C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5E4" w:rsidRPr="00CD21DB" w:rsidRDefault="004265E4" w:rsidP="0057446E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 Русский язык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содержания начального курса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осуществляется на основе анализа изучаемых языковых процессов с учетом содержания программы по граммати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Процесс усвоения отдельных грамматич</w:t>
      </w:r>
      <w:r>
        <w:rPr>
          <w:rFonts w:ascii="Times New Roman" w:hAnsi="Times New Roman" w:cs="Times New Roman"/>
          <w:sz w:val="28"/>
          <w:szCs w:val="28"/>
        </w:rPr>
        <w:t>еских тем осуществляется в следующей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последовательности: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1. выделение языковых единиц (например, слов, морфем) в речи окружающих, уточнение семантики, различение грамматических, лексических значений в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речи;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 xml:space="preserve">2. установление связи грамматического или лексического значения со звуковым образом морфемы (например, значение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орудийности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 флексиями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3. закрепление практических навыков использования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формы в экспрессивной речи (на основе аналогии, практичес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обобщения);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4. углубленное осознание грамматических закономерностей, их формулирование с использованием лингвистической терминологии, закрепление формулировок грамматических правил;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5. закрепление грамматических закономерностей в письменной речи, осознание орфограмм.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различных тем грамматики за основу должна быть принята семантика языка, дифференциация различных лексических и особенно грамматических значений.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Начальный курс русского языка для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включает с</w:t>
      </w:r>
      <w:r>
        <w:rPr>
          <w:rFonts w:ascii="Times New Roman" w:hAnsi="Times New Roman" w:cs="Times New Roman"/>
          <w:sz w:val="28"/>
          <w:szCs w:val="28"/>
        </w:rPr>
        <w:t>ледующие разделы: «Фонетика и орфоэпия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«Графика», «Лексика (состав слова, морфология)», «Синтаксис</w:t>
      </w:r>
      <w:r w:rsidRPr="00CD21DB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«Орфография и пунктуация» «Развитие речи</w:t>
      </w:r>
      <w:r w:rsidRPr="00CD21DB">
        <w:rPr>
          <w:rFonts w:ascii="Times New Roman" w:hAnsi="Times New Roman" w:cs="Times New Roman"/>
          <w:sz w:val="28"/>
          <w:szCs w:val="28"/>
        </w:rPr>
        <w:t>», что соответствует программе по русскому яз</w:t>
      </w:r>
      <w:r w:rsidR="0022257C">
        <w:rPr>
          <w:rFonts w:ascii="Times New Roman" w:hAnsi="Times New Roman" w:cs="Times New Roman"/>
          <w:sz w:val="28"/>
          <w:szCs w:val="28"/>
        </w:rPr>
        <w:t>ыку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sz w:val="28"/>
          <w:szCs w:val="28"/>
        </w:rPr>
        <w:t>ивает возможность перехода обучающихся  с ТНР в общеобразовательную</w:t>
      </w:r>
      <w:r w:rsidR="0022257C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Учитывая особенности обучающихся с ТНР  отдельно выделяется раздел «Чистописание».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количества часов по разделам и темам в каждом классе осуществляется учителем самостоятельно с учетом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- развивающих задач, уровня речевого развит</w:t>
      </w:r>
      <w:r>
        <w:rPr>
          <w:rFonts w:ascii="Times New Roman" w:hAnsi="Times New Roman" w:cs="Times New Roman"/>
          <w:sz w:val="28"/>
          <w:szCs w:val="28"/>
        </w:rPr>
        <w:t>ия и подготовленности обучающихся с ТНР к усвоению АООП НОО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Для обеспечения системности в обучении разделы программы по грамматике и правописанию (по содержанию, последовательности изучения тем) тесно связаны с программами по развитию речи, обучению грамоте,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литературному </w:t>
      </w:r>
      <w:r w:rsidRPr="00CD21DB">
        <w:rPr>
          <w:rFonts w:ascii="Times New Roman" w:hAnsi="Times New Roman" w:cs="Times New Roman"/>
          <w:sz w:val="28"/>
          <w:szCs w:val="28"/>
        </w:rPr>
        <w:t>чтению.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при обучении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должно быть уделено повторению. </w:t>
      </w:r>
      <w:r>
        <w:rPr>
          <w:rFonts w:ascii="Times New Roman" w:hAnsi="Times New Roman" w:cs="Times New Roman"/>
          <w:sz w:val="28"/>
          <w:szCs w:val="28"/>
        </w:rPr>
        <w:t>Повторение изучен</w:t>
      </w:r>
      <w:r>
        <w:rPr>
          <w:rFonts w:ascii="Times New Roman" w:hAnsi="Times New Roman" w:cs="Times New Roman"/>
          <w:sz w:val="28"/>
          <w:szCs w:val="28"/>
        </w:rPr>
        <w:softHyphen/>
        <w:t>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материала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предупреждает его забывание, позволяет восстановить забытое, является базой для изучения нового материала, содействует углублению и расширению знаний, умений, навыков, делая их осознанными, прочными и более системными.</w:t>
      </w:r>
    </w:p>
    <w:p w:rsidR="004265E4" w:rsidRPr="005B3982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повто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рение в начале года и итоговое. Повторение в начале учебного года проводится на специальных уроках.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начале учебного года важно не просто восстановить получен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ранее знания, а углубить их и систематизировать. При плани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ровании материала для повторения следует учитывать состояние знаний, умений и навыков, уровень развития р</w:t>
      </w:r>
      <w:r>
        <w:rPr>
          <w:rFonts w:ascii="Times New Roman" w:hAnsi="Times New Roman" w:cs="Times New Roman"/>
          <w:sz w:val="28"/>
          <w:szCs w:val="28"/>
        </w:rPr>
        <w:t>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ори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ентируясь при этом на изучение новых тем. При повторении грамматико-орфографических тем учитель закрепляет умения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в упражнениях на новом, более сложном речевом материале,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пользует новые методы и приемы, уделяет больше внимания творческим и самостоятел</w:t>
      </w:r>
      <w:r>
        <w:rPr>
          <w:rFonts w:ascii="Times New Roman" w:hAnsi="Times New Roman" w:cs="Times New Roman"/>
          <w:sz w:val="28"/>
          <w:szCs w:val="28"/>
        </w:rPr>
        <w:t>ьным работам обучающихся. Программой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перечень тем для повторения. На итоговое повторение в конце учебного года также отводятся спе</w:t>
      </w:r>
      <w:r>
        <w:rPr>
          <w:rFonts w:ascii="Times New Roman" w:hAnsi="Times New Roman" w:cs="Times New Roman"/>
          <w:sz w:val="28"/>
          <w:szCs w:val="28"/>
        </w:rPr>
        <w:t>циальные уроки.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Итоговое повторение является эффективным только в том слу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чае, если учитель в течение учебного года уделяет серьезное вни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мание текущему и тематическому повторению. При планировании материала для повторения учитель ставит следующие задачи: углу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бить, обобщить и систематизировать знания, ликвидировать пробе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лы в знаниях по конкретной теме, закрепить правильные речевые навыки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Фонетика и орфоэпия. Графика. Орфография.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3982">
        <w:rPr>
          <w:rFonts w:ascii="Times New Roman" w:hAnsi="Times New Roman" w:cs="Times New Roman"/>
          <w:bCs/>
          <w:sz w:val="28"/>
          <w:szCs w:val="28"/>
        </w:rPr>
        <w:t>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связи с особенностями нарушений устной и письменной речи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по развитию фонематических процессов восприятия,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лиза, синтеза, представлений начинается с первых уроков обучения грамоте и проводится систематически на у</w:t>
      </w:r>
      <w:r>
        <w:rPr>
          <w:rFonts w:ascii="Times New Roman" w:hAnsi="Times New Roman" w:cs="Times New Roman"/>
          <w:sz w:val="28"/>
          <w:szCs w:val="28"/>
        </w:rPr>
        <w:t>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течение всего процесса обучения в начальной школе.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II, III и IV классах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навыки дифферен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циации звуков, фонематического анализа и синтеза на все более усложняющемся речевом материале, знакомятся с некоторыми осо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бенностями русской графики, с трудными случаями буквенной сим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волики.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значение уделяется закреплению этих умений и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ков в письменной речи с целью коррекции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а также для предупреждения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этой связи особо важными являются упражнения по развитию умений соотносить звуки и буквы: гласные — в ударной и безудар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ной позиции; согласные — в различных позициях в слове (напри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мер, согласные в конце слов и перед гласными звуками).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умения дифференцировать звуки,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лизировать звуковой и буквенный состав слова, определять ударные и безударные гласные создают условия для овладения правилами орфографии, предусмотренными программой начальной школы.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Так, на основе умения дифференцировать твер</w:t>
      </w:r>
      <w:r>
        <w:rPr>
          <w:rFonts w:ascii="Times New Roman" w:hAnsi="Times New Roman" w:cs="Times New Roman"/>
          <w:sz w:val="28"/>
          <w:szCs w:val="28"/>
        </w:rPr>
        <w:t>дые и мягкие со</w:t>
      </w:r>
      <w:r>
        <w:rPr>
          <w:rFonts w:ascii="Times New Roman" w:hAnsi="Times New Roman" w:cs="Times New Roman"/>
          <w:sz w:val="28"/>
          <w:szCs w:val="28"/>
        </w:rPr>
        <w:softHyphen/>
        <w:t>гласные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обозначением мягкости согласных с помощью йотированных гласных, мягкого знака, с правилами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ши-жи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ча-ща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чу-щу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чк-чн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в словах, мягкого знака </w:t>
      </w:r>
      <w:r w:rsidRPr="00CD21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после шипящих, на конце имен существительных, правописанием мягкого знака в неопределенной форме и во 2-м лице единственно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числа настоящего времени глаголов.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глух</w:t>
      </w:r>
      <w:r>
        <w:rPr>
          <w:rFonts w:ascii="Times New Roman" w:hAnsi="Times New Roman" w:cs="Times New Roman"/>
          <w:sz w:val="28"/>
          <w:szCs w:val="28"/>
        </w:rPr>
        <w:t>ие и звонкие соглас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правила правописания глухих и звонких согласных в корне слова (в конце и в середине), в приставках, в предлогах.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умения дифференцировать ударны</w:t>
      </w:r>
      <w:r>
        <w:rPr>
          <w:rFonts w:ascii="Times New Roman" w:hAnsi="Times New Roman" w:cs="Times New Roman"/>
          <w:sz w:val="28"/>
          <w:szCs w:val="28"/>
        </w:rPr>
        <w:t>е и безударные глас</w:t>
      </w:r>
      <w:r>
        <w:rPr>
          <w:rFonts w:ascii="Times New Roman" w:hAnsi="Times New Roman" w:cs="Times New Roman"/>
          <w:sz w:val="28"/>
          <w:szCs w:val="28"/>
        </w:rPr>
        <w:softHyphen/>
        <w:t>ные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правописанием безударной гласной в корне слова, безударной гласной в приставках, предлогах, правописанием безударной гласной в окончаниях различных частей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Опора на звуковую дифференциацию необходима при изучении темы «Двойная согласная».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С учетом уровня речев</w:t>
      </w:r>
      <w:r>
        <w:rPr>
          <w:rFonts w:ascii="Times New Roman" w:hAnsi="Times New Roman" w:cs="Times New Roman"/>
          <w:sz w:val="28"/>
          <w:szCs w:val="28"/>
        </w:rPr>
        <w:t>ого развития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изучаемой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матической темы упражнения по развитию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лиза выполняются на словах, относящихся к разным частям речи.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морфемный состав анализируемых слов усложня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от класса к классу следующим образом: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не расходится с написанием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(мак, зонт);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произношение которых расходится с написанием, но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личество звуков и букв 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(дуб, кора, Москва);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слова, в которых количество звуков и букв неодинаково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(конь, пальто, местный)',</w:t>
      </w:r>
    </w:p>
    <w:p w:rsidR="004265E4" w:rsidRPr="00F13056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слова с разделительным мягким знаком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(листья); </w:t>
      </w:r>
      <w:r w:rsidRPr="00CD21DB">
        <w:rPr>
          <w:rFonts w:ascii="Times New Roman" w:hAnsi="Times New Roman" w:cs="Times New Roman"/>
          <w:sz w:val="28"/>
          <w:szCs w:val="28"/>
        </w:rPr>
        <w:t>слова с йотированными гласными в сильной позиции; в начале слова и в середине слова после нейотированной гласной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(яма, маяк).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Обучающиеся с ТНР овладевают з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 алфавита: правильн</w:t>
      </w:r>
      <w:r w:rsidRPr="003669F1">
        <w:rPr>
          <w:rFonts w:ascii="Times New Roman" w:hAnsi="Times New Roman" w:cs="Times New Roman"/>
          <w:spacing w:val="2"/>
          <w:sz w:val="28"/>
          <w:szCs w:val="28"/>
        </w:rPr>
        <w:t>ым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называнием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букв, знание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их </w:t>
      </w:r>
      <w:r w:rsidRPr="00F1305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оследовательности, использованием</w:t>
      </w:r>
      <w:r w:rsidRPr="00F13056">
        <w:rPr>
          <w:rFonts w:ascii="Times New Roman" w:hAnsi="Times New Roman" w:cs="Times New Roman"/>
          <w:sz w:val="28"/>
          <w:szCs w:val="28"/>
        </w:rPr>
        <w:t xml:space="preserve"> алфавита при работе со словарями, справочниками, каталогами.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связи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что изучение и анализ звукового состава русского языка является условием изучения многих грамматичес</w:t>
      </w:r>
      <w:r>
        <w:rPr>
          <w:rFonts w:ascii="Times New Roman" w:hAnsi="Times New Roman" w:cs="Times New Roman"/>
          <w:sz w:val="28"/>
          <w:szCs w:val="28"/>
        </w:rPr>
        <w:t>ких тем, в программе не выделяется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определенное количество часов на этот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программы по</w:t>
      </w:r>
      <w:r>
        <w:rPr>
          <w:rFonts w:ascii="Times New Roman" w:hAnsi="Times New Roman" w:cs="Times New Roman"/>
          <w:sz w:val="28"/>
          <w:szCs w:val="28"/>
        </w:rPr>
        <w:t xml:space="preserve"> данным разделам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организует и направ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ляет работу учителя на совершенствование </w:t>
      </w:r>
      <w:r>
        <w:rPr>
          <w:rFonts w:ascii="Times New Roman" w:hAnsi="Times New Roman" w:cs="Times New Roman"/>
          <w:sz w:val="28"/>
          <w:szCs w:val="28"/>
        </w:rPr>
        <w:t>культуры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(четкое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артикулирование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звуков, правильное произно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шение слов, развитие дикции), на предупреждение и коррекцию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профилактику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на овладение навыками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правильного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Лексика (состав слова, морфология).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Программа предусматривает рассмотрение слова в единстве его лексиче</w:t>
      </w:r>
      <w:r>
        <w:rPr>
          <w:rFonts w:ascii="Times New Roman" w:hAnsi="Times New Roman" w:cs="Times New Roman"/>
          <w:sz w:val="28"/>
          <w:szCs w:val="28"/>
        </w:rPr>
        <w:t>ского и грамматического значений</w:t>
      </w:r>
      <w:r w:rsidRPr="00CD21DB">
        <w:rPr>
          <w:rFonts w:ascii="Times New Roman" w:hAnsi="Times New Roman" w:cs="Times New Roman"/>
          <w:sz w:val="28"/>
          <w:szCs w:val="28"/>
        </w:rPr>
        <w:t>. В связи с этим при изучении данного раздела программы выделяются два направления: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bCs/>
          <w:sz w:val="28"/>
          <w:szCs w:val="28"/>
        </w:rPr>
        <w:lastRenderedPageBreak/>
        <w:t>1)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лексико-семантическое (изучается лексическое значение слова и семантические свя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 слов с другими словами), многозначность слова (антонимы, си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нонимы и т. д.)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ле</w:t>
      </w:r>
      <w:r w:rsidRPr="00CD21DB">
        <w:rPr>
          <w:rFonts w:ascii="Times New Roman" w:hAnsi="Times New Roman" w:cs="Times New Roman"/>
          <w:sz w:val="28"/>
          <w:szCs w:val="28"/>
        </w:rPr>
        <w:t>ксико-грамматическое (слово изучается как элемент грамматического строя, как носитель тех или иных грам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матических значений).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русскому</w:t>
      </w:r>
      <w:r w:rsidRPr="00CD21DB">
        <w:rPr>
          <w:rFonts w:ascii="Times New Roman" w:hAnsi="Times New Roman" w:cs="Times New Roman"/>
          <w:sz w:val="28"/>
          <w:szCs w:val="28"/>
        </w:rPr>
        <w:t xml:space="preserve"> язы</w:t>
      </w:r>
      <w:r>
        <w:rPr>
          <w:rFonts w:ascii="Times New Roman" w:hAnsi="Times New Roman" w:cs="Times New Roman"/>
          <w:sz w:val="28"/>
          <w:szCs w:val="28"/>
        </w:rPr>
        <w:t>ку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целью предупреждения и коррекции лексико-фонетических, лексико-семантически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лексико-грамматических, лексико-стилистических ошибок повышается роль це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ленаправленного, системного введения языкового материала, посте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пенного его усложнения.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Неотъемлемой частью уроков русского языка является словар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ная работа как важное на</w:t>
      </w:r>
      <w:r>
        <w:rPr>
          <w:rFonts w:ascii="Times New Roman" w:hAnsi="Times New Roman" w:cs="Times New Roman"/>
          <w:sz w:val="28"/>
          <w:szCs w:val="28"/>
        </w:rPr>
        <w:t>правление развития речи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Организуя наблюдения за значениями слов в различных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ложениях, учитель под</w:t>
      </w:r>
      <w:r>
        <w:rPr>
          <w:rFonts w:ascii="Times New Roman" w:hAnsi="Times New Roman" w:cs="Times New Roman"/>
          <w:sz w:val="28"/>
          <w:szCs w:val="28"/>
        </w:rPr>
        <w:t>водит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осознанию того, что слова 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значают те или иные предметы и явления действительности, дей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ствия, признаки предметов, что одно и то же слово может употреб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ляться в разных знач</w:t>
      </w:r>
      <w:r>
        <w:rPr>
          <w:rFonts w:ascii="Times New Roman" w:hAnsi="Times New Roman" w:cs="Times New Roman"/>
          <w:sz w:val="28"/>
          <w:szCs w:val="28"/>
        </w:rPr>
        <w:t>ениях (многозначность).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употреблением слов в переносном значении, учатся подбирать слова, сходные по значению (синонимы), выявлять в них оттенки, подбирать слова противоположного значения (антонимы).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на подбор синонимов, антонимов, рассмотрение синонимических рядов, антонимических противопоставлений, включение слова в тематический ряд, в лексико-семантическую группу, установление родовидовых и других семантических отно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шений п</w:t>
      </w:r>
      <w:r>
        <w:rPr>
          <w:rFonts w:ascii="Times New Roman" w:hAnsi="Times New Roman" w:cs="Times New Roman"/>
          <w:sz w:val="28"/>
          <w:szCs w:val="28"/>
        </w:rPr>
        <w:t>омогают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осознать место слова в лексической сис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теме языка, способствуют формированию семантических полей, 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туализации с</w:t>
      </w:r>
      <w:r>
        <w:rPr>
          <w:rFonts w:ascii="Times New Roman" w:hAnsi="Times New Roman" w:cs="Times New Roman"/>
          <w:sz w:val="28"/>
          <w:szCs w:val="28"/>
        </w:rPr>
        <w:t>ловаря. При изучении раздела «Лексика</w:t>
      </w:r>
      <w:r w:rsidRPr="00CD21DB">
        <w:rPr>
          <w:rFonts w:ascii="Times New Roman" w:hAnsi="Times New Roman" w:cs="Times New Roman"/>
          <w:sz w:val="28"/>
          <w:szCs w:val="28"/>
        </w:rPr>
        <w:t>» необходимо уде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лять большое внимание закреплению связи звукового и графического образа слова с его значением, формированию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способ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ности к словообразованию, развитию навыков семантического и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предусматривается тщательный выбор слов для лек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сических упражнен</w:t>
      </w:r>
      <w:r>
        <w:rPr>
          <w:rFonts w:ascii="Times New Roman" w:hAnsi="Times New Roman" w:cs="Times New Roman"/>
          <w:sz w:val="28"/>
          <w:szCs w:val="28"/>
        </w:rPr>
        <w:t>ий на уроке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учетом уровня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рече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</w:t>
      </w:r>
      <w:r>
        <w:rPr>
          <w:rFonts w:ascii="Times New Roman" w:hAnsi="Times New Roman" w:cs="Times New Roman"/>
          <w:sz w:val="28"/>
          <w:szCs w:val="28"/>
        </w:rPr>
        <w:t>й подготовки обучающихся, изучаемой грамматической и лексичес</w:t>
      </w:r>
      <w:r>
        <w:rPr>
          <w:rFonts w:ascii="Times New Roman" w:hAnsi="Times New Roman" w:cs="Times New Roman"/>
          <w:sz w:val="28"/>
          <w:szCs w:val="28"/>
        </w:rPr>
        <w:softHyphen/>
        <w:t>кой темы, словарного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текстов учебников. Необходимо, что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бы лексические упражнения способствовали не только расширению, обо</w:t>
      </w:r>
      <w:r>
        <w:rPr>
          <w:rFonts w:ascii="Times New Roman" w:hAnsi="Times New Roman" w:cs="Times New Roman"/>
          <w:sz w:val="28"/>
          <w:szCs w:val="28"/>
        </w:rPr>
        <w:t>гащению, уточнению и актуализации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словаря, но и формирова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мыслительных операций анализа, синтеза, сравнения,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i/>
          <w:iCs/>
          <w:sz w:val="28"/>
          <w:szCs w:val="28"/>
        </w:rPr>
        <w:t>Состав слова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изучении данной темы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родственными словами и приз</w:t>
      </w:r>
      <w:r>
        <w:rPr>
          <w:rFonts w:ascii="Times New Roman" w:hAnsi="Times New Roman" w:cs="Times New Roman"/>
          <w:sz w:val="28"/>
          <w:szCs w:val="28"/>
        </w:rPr>
        <w:t>наками их определения, овладева</w:t>
      </w:r>
      <w:r w:rsidRPr="00CD21DB">
        <w:rPr>
          <w:rFonts w:ascii="Times New Roman" w:hAnsi="Times New Roman" w:cs="Times New Roman"/>
          <w:sz w:val="28"/>
          <w:szCs w:val="28"/>
        </w:rPr>
        <w:t>ют навыком морфологического ан</w:t>
      </w:r>
      <w:r>
        <w:rPr>
          <w:rFonts w:ascii="Times New Roman" w:hAnsi="Times New Roman" w:cs="Times New Roman"/>
          <w:sz w:val="28"/>
          <w:szCs w:val="28"/>
        </w:rPr>
        <w:t>ализа слова, учатся дифференци</w:t>
      </w:r>
      <w:r w:rsidRPr="00CD21DB">
        <w:rPr>
          <w:rFonts w:ascii="Times New Roman" w:hAnsi="Times New Roman" w:cs="Times New Roman"/>
          <w:sz w:val="28"/>
          <w:szCs w:val="28"/>
        </w:rPr>
        <w:t>ровать грамматические значения, выраженные в некорневых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фемах. Ориентировка в морфологическом составе слова, изучение родственных слов, сравнение этих слов по значению и звуковому составу способствуют уточнению и расширению структуры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слова, обогащен</w:t>
      </w:r>
      <w:r>
        <w:rPr>
          <w:rFonts w:ascii="Times New Roman" w:hAnsi="Times New Roman" w:cs="Times New Roman"/>
          <w:sz w:val="28"/>
          <w:szCs w:val="28"/>
        </w:rPr>
        <w:t>ию словаря, формированию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навыков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правильного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II класса предусмотрено развитие у детей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лений о составе слова, об однокоренных словах, о некоторых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фемах (корне, окончании).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Первоначально в упражнениях по выделению корня слова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пользуются такие слова, корень которых имеет конкретное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и может существовать в качестве самостоятельного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(дом, мир).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Позднее используются слова, в которых корень не представ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 собой самостоятельного слова, но легко выделяется как часть слова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(соты, леса).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Уделяется большое внимание умению отличать родственные слова от формы слова. В п</w:t>
      </w:r>
      <w:r>
        <w:rPr>
          <w:rFonts w:ascii="Times New Roman" w:hAnsi="Times New Roman" w:cs="Times New Roman"/>
          <w:sz w:val="28"/>
          <w:szCs w:val="28"/>
        </w:rPr>
        <w:t>роцессе этой работы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приобретают навыки словоизменения и правильного его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пользования в устной речи. Знакомство с ново</w:t>
      </w:r>
      <w:r>
        <w:rPr>
          <w:rFonts w:ascii="Times New Roman" w:hAnsi="Times New Roman" w:cs="Times New Roman"/>
          <w:sz w:val="28"/>
          <w:szCs w:val="28"/>
        </w:rPr>
        <w:t>й морфологической частью слова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окончанием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начинается с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дифференциации фор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мы существительных единственного и множественного числа,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ществительных различных падежных форм. Упражнения по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окончания слова включают на первых этапах работы слова, в которых окончание непосредственно следует за корнем и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ударным, а их грамматическ</w:t>
      </w:r>
      <w:r>
        <w:rPr>
          <w:rFonts w:ascii="Times New Roman" w:hAnsi="Times New Roman" w:cs="Times New Roman"/>
          <w:sz w:val="28"/>
          <w:szCs w:val="28"/>
        </w:rPr>
        <w:t>ое значение доступно пониманию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тяжелыми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нарушениями речи (например, значение множественности: 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стол — столы, слон — слоны).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учащиеся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обучаются образованию слов более сложной морфологической структуры (по образцу).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состав слова изучается полностью (корень, оконча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ние, суффикс, приставка), осуществляется практическое знакомство с простейшими случаями словообразования.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Ознакомление с суффиксом как новой морфологической частью слова </w:t>
      </w:r>
      <w:r>
        <w:rPr>
          <w:rFonts w:ascii="Times New Roman" w:hAnsi="Times New Roman" w:cs="Times New Roman"/>
          <w:sz w:val="28"/>
          <w:szCs w:val="28"/>
        </w:rPr>
        <w:t>происходит тогда, когда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умеют выделять и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рень, и окончание. Сопоставляя и анализиру</w:t>
      </w:r>
      <w:r>
        <w:rPr>
          <w:rFonts w:ascii="Times New Roman" w:hAnsi="Times New Roman" w:cs="Times New Roman"/>
          <w:sz w:val="28"/>
          <w:szCs w:val="28"/>
        </w:rPr>
        <w:t>я однокоренные сло</w:t>
      </w:r>
      <w:r>
        <w:rPr>
          <w:rFonts w:ascii="Times New Roman" w:hAnsi="Times New Roman" w:cs="Times New Roman"/>
          <w:sz w:val="28"/>
          <w:szCs w:val="28"/>
        </w:rPr>
        <w:softHyphen/>
        <w:t>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приходят к пониманию того, что между корнем и окончанием может быть небольшая часть слова (вставка), благода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ря которой слово приобретает то или иное значение. Рекоменду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ется начинать знакомство с суффиксами на словах, имеющих суф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фикс, но не имеющих окончания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дом — домик, рот — ротик).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работу по словообразованию вначале включаются самые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пространенные суффиксы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ечк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оньк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-ник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</w:p>
    <w:p w:rsidR="004265E4" w:rsidRPr="007C26A5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доступен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тяжелыми </w:t>
      </w:r>
      <w:r w:rsidRPr="00CD21DB">
        <w:rPr>
          <w:rFonts w:ascii="Times New Roman" w:hAnsi="Times New Roman" w:cs="Times New Roman"/>
          <w:sz w:val="28"/>
          <w:szCs w:val="28"/>
        </w:rPr>
        <w:t>нарушениями речи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гический анализ слов, образованных посредством суффиксов со значением уменьшительности,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ласкательности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увеличительности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т. д.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BE7">
        <w:rPr>
          <w:rFonts w:ascii="Times New Roman" w:hAnsi="Times New Roman" w:cs="Times New Roman"/>
          <w:bCs/>
          <w:sz w:val="28"/>
          <w:szCs w:val="28"/>
        </w:rPr>
        <w:t>(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очк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ик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-к</w:t>
      </w:r>
      <w:r w:rsidRPr="005D0BE7">
        <w:rPr>
          <w:rFonts w:ascii="Times New Roman" w:hAnsi="Times New Roman" w:cs="Times New Roman"/>
          <w:bCs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суффиксы, посредством которых обозначаются профессии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69B">
        <w:rPr>
          <w:rFonts w:ascii="Times New Roman" w:hAnsi="Times New Roman" w:cs="Times New Roman"/>
          <w:bCs/>
          <w:sz w:val="28"/>
          <w:szCs w:val="28"/>
        </w:rPr>
        <w:t>(</w:t>
      </w:r>
      <w:r w:rsidRPr="00BF769B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>, -чик, -</w:t>
      </w:r>
      <w:proofErr w:type="spellStart"/>
      <w:r w:rsidRPr="00BF769B"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 w:rsidRPr="00BF769B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F769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тель</w:t>
      </w:r>
      <w:proofErr w:type="spellEnd"/>
      <w:r w:rsidRPr="00BF769B">
        <w:rPr>
          <w:rFonts w:ascii="Times New Roman" w:hAnsi="Times New Roman" w:cs="Times New Roman"/>
          <w:b/>
          <w:sz w:val="28"/>
          <w:szCs w:val="28"/>
        </w:rPr>
        <w:t>, -</w:t>
      </w:r>
      <w:proofErr w:type="spellStart"/>
      <w:r w:rsidRPr="00BF769B">
        <w:rPr>
          <w:rFonts w:ascii="Times New Roman" w:hAnsi="Times New Roman" w:cs="Times New Roman"/>
          <w:b/>
          <w:sz w:val="28"/>
          <w:szCs w:val="28"/>
        </w:rPr>
        <w:t>арь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), а также суффиксы, посредством которых образуются различные части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Словообразующая роль суффиксо</w:t>
      </w:r>
      <w:r>
        <w:rPr>
          <w:rFonts w:ascii="Times New Roman" w:hAnsi="Times New Roman" w:cs="Times New Roman"/>
          <w:sz w:val="28"/>
          <w:szCs w:val="28"/>
        </w:rPr>
        <w:t>в очевиднее, доступнее, чем сло</w:t>
      </w:r>
      <w:r w:rsidRPr="00CD21DB">
        <w:rPr>
          <w:rFonts w:ascii="Times New Roman" w:hAnsi="Times New Roman" w:cs="Times New Roman"/>
          <w:sz w:val="28"/>
          <w:szCs w:val="28"/>
        </w:rPr>
        <w:t>вообразующая роль приставок. В связи с этим приставка как часть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изучается после темы «Суффикс». Знакомство со значением приставок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целесообразно начинать с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фологического анализа глаголов. Значение глагольных приставок необходимо уточнять с использованием действий и графического об</w:t>
      </w:r>
      <w:r>
        <w:rPr>
          <w:rFonts w:ascii="Times New Roman" w:hAnsi="Times New Roman" w:cs="Times New Roman"/>
          <w:sz w:val="28"/>
          <w:szCs w:val="28"/>
        </w:rPr>
        <w:t>означения. В дальнейшем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значение приставок в морфологической структуре прилагательных и существительных. В процессе работы над приставкой сначала уточняется лексическое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 глагола, от которого будет образовано слово с приставкой (на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ходить</w:t>
      </w:r>
      <w:r w:rsidRPr="00CD21DB">
        <w:rPr>
          <w:rFonts w:ascii="Times New Roman" w:hAnsi="Times New Roman" w:cs="Times New Roman"/>
          <w:sz w:val="28"/>
          <w:szCs w:val="28"/>
        </w:rPr>
        <w:t>), затем сопоставляется значение исходного глагола и глагола с приставкой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(ходить — входить).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дальнейшей работе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лизируются глаголы с одинаковым</w:t>
      </w:r>
      <w:r>
        <w:rPr>
          <w:rFonts w:ascii="Times New Roman" w:hAnsi="Times New Roman" w:cs="Times New Roman"/>
          <w:sz w:val="28"/>
          <w:szCs w:val="28"/>
        </w:rPr>
        <w:t xml:space="preserve"> корнем, но с приставками проти</w:t>
      </w:r>
      <w:r w:rsidRPr="00CD21DB">
        <w:rPr>
          <w:rFonts w:ascii="Times New Roman" w:hAnsi="Times New Roman" w:cs="Times New Roman"/>
          <w:sz w:val="28"/>
          <w:szCs w:val="28"/>
        </w:rPr>
        <w:t>воположного значения (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>входить — выходить).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Эта система </w:t>
      </w:r>
      <w:r>
        <w:rPr>
          <w:rFonts w:ascii="Times New Roman" w:hAnsi="Times New Roman" w:cs="Times New Roman"/>
          <w:sz w:val="28"/>
          <w:szCs w:val="28"/>
        </w:rPr>
        <w:t>работы дает возможность обучающимся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уяснить значение приставок, способствует формированию морфологических обобщений.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учить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отличать приставки от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гов, правильно соотносить их в словосочетаниях как в устной, так и в письменной речи, особенно приставки и предлоги, имеющие сходный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состав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(пошел по дороге, отъехал от во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рот).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Отрабатывая тему «Приставки», учитель может группировать их следующим образом: приставки-антонимы, приставки с согласной (глухой — звонкой) в конце; приставки с безударной гласной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(а, о, е); </w:t>
      </w:r>
      <w:r w:rsidRPr="00CD21DB">
        <w:rPr>
          <w:rFonts w:ascii="Times New Roman" w:hAnsi="Times New Roman" w:cs="Times New Roman"/>
          <w:sz w:val="28"/>
          <w:szCs w:val="28"/>
        </w:rPr>
        <w:t>приставки с 1, 2, 3 буквами, конкретная приставка с учетом ее много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значности; наиболее употребительные приставки с разными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ниями (пространственным, временным, неполноты или полноты действия).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Осмысливая морфологич</w:t>
      </w:r>
      <w:r>
        <w:rPr>
          <w:rFonts w:ascii="Times New Roman" w:hAnsi="Times New Roman" w:cs="Times New Roman"/>
          <w:sz w:val="28"/>
          <w:szCs w:val="28"/>
        </w:rPr>
        <w:t>ескую структуру слова,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чинают понимать зависимость значения слова от его словообразу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ющих элементов.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</w:t>
      </w:r>
      <w:r>
        <w:rPr>
          <w:rFonts w:ascii="Times New Roman" w:hAnsi="Times New Roman" w:cs="Times New Roman"/>
          <w:sz w:val="28"/>
          <w:szCs w:val="28"/>
        </w:rPr>
        <w:t>яют умения и навыки по теме «Со</w:t>
      </w:r>
      <w:r w:rsidRPr="00CD21DB">
        <w:rPr>
          <w:rFonts w:ascii="Times New Roman" w:hAnsi="Times New Roman" w:cs="Times New Roman"/>
          <w:sz w:val="28"/>
          <w:szCs w:val="28"/>
        </w:rPr>
        <w:t>став слова», приобретенные ими в</w:t>
      </w:r>
      <w:r>
        <w:rPr>
          <w:rFonts w:ascii="Times New Roman" w:hAnsi="Times New Roman" w:cs="Times New Roman"/>
          <w:sz w:val="28"/>
          <w:szCs w:val="28"/>
        </w:rPr>
        <w:t>о II—III классах, в начале учеб</w:t>
      </w:r>
      <w:r w:rsidRPr="00CD21DB">
        <w:rPr>
          <w:rFonts w:ascii="Times New Roman" w:hAnsi="Times New Roman" w:cs="Times New Roman"/>
          <w:sz w:val="28"/>
          <w:szCs w:val="28"/>
        </w:rPr>
        <w:t>ного года (раздел «Повторение»), затем развивают и совершенствуют их на более сложном языковом материале (используются слова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ных частей речи с более трудной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семантикой, сложной морфоло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гической структурой) при изучении новых тем, предусмотренных программой.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II, III, IV классах систематически проводится разбор слов по составу в различных его формах, моделирование слов по составу, узнавание слов по данной модели, придумывание слов к данной модели.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</w:t>
      </w:r>
      <w:r>
        <w:rPr>
          <w:rFonts w:ascii="Times New Roman" w:hAnsi="Times New Roman" w:cs="Times New Roman"/>
          <w:sz w:val="28"/>
          <w:szCs w:val="28"/>
        </w:rPr>
        <w:t>цессе работы над морфемным составом слова прово</w:t>
      </w:r>
      <w:r w:rsidRPr="00CD21DB">
        <w:rPr>
          <w:rFonts w:ascii="Times New Roman" w:hAnsi="Times New Roman" w:cs="Times New Roman"/>
          <w:sz w:val="28"/>
          <w:szCs w:val="28"/>
        </w:rPr>
        <w:t>дится уточнение лексического знач</w:t>
      </w:r>
      <w:r>
        <w:rPr>
          <w:rFonts w:ascii="Times New Roman" w:hAnsi="Times New Roman" w:cs="Times New Roman"/>
          <w:sz w:val="28"/>
          <w:szCs w:val="28"/>
        </w:rPr>
        <w:t>ения слов, относящихся к различ</w:t>
      </w:r>
      <w:r w:rsidRPr="00CD21DB">
        <w:rPr>
          <w:rFonts w:ascii="Times New Roman" w:hAnsi="Times New Roman" w:cs="Times New Roman"/>
          <w:sz w:val="28"/>
          <w:szCs w:val="28"/>
        </w:rPr>
        <w:t>ным частям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морфемным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анализом слова и словообразовани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ем является необходимой основой</w:t>
      </w:r>
      <w:r>
        <w:rPr>
          <w:rFonts w:ascii="Times New Roman" w:hAnsi="Times New Roman" w:cs="Times New Roman"/>
          <w:sz w:val="28"/>
          <w:szCs w:val="28"/>
        </w:rPr>
        <w:t xml:space="preserve"> для успешного развития орфогра</w:t>
      </w:r>
      <w:r w:rsidRPr="00CD21DB">
        <w:rPr>
          <w:rFonts w:ascii="Times New Roman" w:hAnsi="Times New Roman" w:cs="Times New Roman"/>
          <w:sz w:val="28"/>
          <w:szCs w:val="28"/>
        </w:rPr>
        <w:t xml:space="preserve">фической зоркости, </w:t>
      </w:r>
      <w:r>
        <w:rPr>
          <w:rFonts w:ascii="Times New Roman" w:hAnsi="Times New Roman" w:cs="Times New Roman"/>
          <w:sz w:val="28"/>
          <w:szCs w:val="28"/>
        </w:rPr>
        <w:t>осознания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сущности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 принципа письма (без сообщения термина).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Большое внимание в программе уделяется звуковому анализу морфем, различ</w:t>
      </w:r>
      <w:r>
        <w:rPr>
          <w:rFonts w:ascii="Times New Roman" w:hAnsi="Times New Roman" w:cs="Times New Roman"/>
          <w:sz w:val="28"/>
          <w:szCs w:val="28"/>
        </w:rPr>
        <w:t>ению и выделению морфем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слова, расширению запаса однокоренных слов, совершенствованию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 подбора проверочного слова, т.е. навыкам, необходимым для ов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ладения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орфографически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правильным письмом.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Начиная со II класса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овладевают двумя способами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верки: путем изменения формы слова и путем подбора однокорен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основе изучения состава слова усваивается правописание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гл</w:t>
      </w:r>
      <w:r>
        <w:rPr>
          <w:rFonts w:ascii="Times New Roman" w:hAnsi="Times New Roman" w:cs="Times New Roman"/>
          <w:sz w:val="28"/>
          <w:szCs w:val="28"/>
        </w:rPr>
        <w:t>ас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ных и согласных в приставках; гласных в суффиксах; согласных (глухих - звонких, твердых - </w:t>
      </w:r>
      <w:r w:rsidRPr="00CD21DB">
        <w:rPr>
          <w:rFonts w:ascii="Times New Roman" w:hAnsi="Times New Roman" w:cs="Times New Roman"/>
          <w:sz w:val="28"/>
          <w:szCs w:val="28"/>
        </w:rPr>
        <w:t>мягких, непроиз</w:t>
      </w:r>
      <w:r>
        <w:rPr>
          <w:rFonts w:ascii="Times New Roman" w:hAnsi="Times New Roman" w:cs="Times New Roman"/>
          <w:sz w:val="28"/>
          <w:szCs w:val="28"/>
        </w:rPr>
        <w:t>носимых, двойных) в корне слова;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безударных гласных (проверяемых и непроверяемых) в корне слова; разделительных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ъ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. Программа предусматривает изучение грамматичес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кой темы «</w:t>
      </w:r>
      <w:r>
        <w:rPr>
          <w:rFonts w:ascii="Times New Roman" w:hAnsi="Times New Roman" w:cs="Times New Roman"/>
          <w:sz w:val="28"/>
          <w:szCs w:val="28"/>
        </w:rPr>
        <w:t>Морфология</w:t>
      </w:r>
      <w:r w:rsidRPr="00CD21DB">
        <w:rPr>
          <w:rFonts w:ascii="Times New Roman" w:hAnsi="Times New Roman" w:cs="Times New Roman"/>
          <w:sz w:val="28"/>
          <w:szCs w:val="28"/>
        </w:rPr>
        <w:t>» в связи со словарно-логической, словарно- орфографической и лексической работой. Одной из ведущих задач изучения частей речи является уточнени</w:t>
      </w:r>
      <w:r>
        <w:rPr>
          <w:rFonts w:ascii="Times New Roman" w:hAnsi="Times New Roman" w:cs="Times New Roman"/>
          <w:sz w:val="28"/>
          <w:szCs w:val="28"/>
        </w:rPr>
        <w:t>е смысла слов, которыми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уже пользовались ранее, обогащение словарного запаса новыми словами, относящимися к различным частям речи,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умения точно употреблять слова. В процес</w:t>
      </w:r>
      <w:r>
        <w:rPr>
          <w:rFonts w:ascii="Times New Roman" w:hAnsi="Times New Roman" w:cs="Times New Roman"/>
          <w:sz w:val="28"/>
          <w:szCs w:val="28"/>
        </w:rPr>
        <w:t>се изучения частей речи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грамматическими значениями существитель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ных (род, число, падеж и т. д.) и их звуковым оформлением, закреп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ляют литературные орфоэпические нормы их употребления.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распознавать (различать) части речи на осно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 их семантики (общего лексического значения), вопросов, формы словоизменения. В связи с изучением частей речи идет и система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тизация знаний о частях слова (корень, суффикс). В начальных классах изучаются следующие части речи: имена существительные, имена прилагательные, глаголы, личные местоимения, предлоги.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Содержание работы по изучению частей речи усложняется,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ширяется от класса к классу.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сущест</w:t>
      </w:r>
      <w:r>
        <w:rPr>
          <w:rFonts w:ascii="Times New Roman" w:hAnsi="Times New Roman" w:cs="Times New Roman"/>
          <w:sz w:val="28"/>
          <w:szCs w:val="28"/>
        </w:rPr>
        <w:t>вительное. 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общее лексическое значение имени существительного (обо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значение предмета), практически усваивают грамматические призна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имени существительного, учатся ставить вопросы кто? что? к словам, различать по вопросу одушевленные и неодушевленные су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ществительные (без термина), имена существительные нарицатель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собственные (без термина), знакомятся с изменением суще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ствительных по числам (вводится термин «единственное 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ственное число»), знакомятся со словами, имеющими только единственное, только множественное число, учатся практически распознавать род имен существительных (подставляя притяжатель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ные и личные местоимения).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классе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 «имя существительное» и вводится термин </w:t>
      </w:r>
      <w:r>
        <w:rPr>
          <w:rFonts w:ascii="Times New Roman" w:hAnsi="Times New Roman" w:cs="Times New Roman"/>
          <w:sz w:val="28"/>
          <w:szCs w:val="28"/>
        </w:rPr>
        <w:t>«имя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тельное».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группируют существительные по родам, учатся правильно писать родовые окончания имен существительных,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правилом употребления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на конце существительных жен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ского рода после шипящих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(рожь</w:t>
      </w:r>
      <w:r w:rsidRPr="00CD21DB">
        <w:rPr>
          <w:rFonts w:ascii="Times New Roman" w:hAnsi="Times New Roman" w:cs="Times New Roman"/>
          <w:sz w:val="28"/>
          <w:szCs w:val="28"/>
        </w:rPr>
        <w:t>, но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нож).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обращают внимание на то, что существительное в предложении выступает и в роли подлежащего, и в роли второстепенного члена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 IV классе углубляются знания об имени существит</w:t>
      </w:r>
      <w:r>
        <w:rPr>
          <w:rFonts w:ascii="Times New Roman" w:hAnsi="Times New Roman" w:cs="Times New Roman"/>
          <w:sz w:val="28"/>
          <w:szCs w:val="28"/>
        </w:rPr>
        <w:t>ельном.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изменение имен существительных по числам и падежам, учатся распознавать тип склонения. Овладевая скло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softHyphen/>
        <w:t>нием существительных,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семантикой падежей (их значением), вопросами, окончаниями и предлогами в предложно-падежных конструкциях. Дается название падежей. Отрабаты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вается правописание безударных падежных окончаний (кроме окон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чаний существительных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на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56FA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ий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ия</w:t>
      </w:r>
      <w:proofErr w:type="spellEnd"/>
      <w:r w:rsidRPr="007756FA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7756FA">
        <w:rPr>
          <w:rFonts w:ascii="Times New Roman" w:hAnsi="Times New Roman" w:cs="Times New Roman"/>
          <w:b/>
          <w:bCs/>
          <w:sz w:val="28"/>
          <w:szCs w:val="28"/>
        </w:rPr>
        <w:t>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окончания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>ем,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ом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в тво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рительном падеже после шипящих).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Имя прилагательное. Изучению имени прилагательного уделя</w:t>
      </w:r>
      <w:r>
        <w:rPr>
          <w:rFonts w:ascii="Times New Roman" w:hAnsi="Times New Roman" w:cs="Times New Roman"/>
          <w:sz w:val="28"/>
          <w:szCs w:val="28"/>
        </w:rPr>
        <w:t>ется особое внимание</w:t>
      </w:r>
      <w:r w:rsidRPr="00CD21DB">
        <w:rPr>
          <w:rFonts w:ascii="Times New Roman" w:hAnsi="Times New Roman" w:cs="Times New Roman"/>
          <w:sz w:val="28"/>
          <w:szCs w:val="28"/>
        </w:rPr>
        <w:t>, так как упот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реблен</w:t>
      </w:r>
      <w:r>
        <w:rPr>
          <w:rFonts w:ascii="Times New Roman" w:hAnsi="Times New Roman" w:cs="Times New Roman"/>
          <w:sz w:val="28"/>
          <w:szCs w:val="28"/>
        </w:rPr>
        <w:t>ие прилагательных вызывает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значительные трудности, сопровождается большим количеством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>, что связано с отвлеченным характером лексического значения прилагательных, необходимостью выделения признака из общего образа предмета, правильного оформления (согласования) связи между прилагатель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ным и существительным.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общим лексическим значе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нием слов, отвечающих на вопросы какой?</w:t>
      </w:r>
      <w:r>
        <w:rPr>
          <w:rFonts w:ascii="Times New Roman" w:hAnsi="Times New Roman" w:cs="Times New Roman"/>
          <w:sz w:val="28"/>
          <w:szCs w:val="28"/>
        </w:rPr>
        <w:t xml:space="preserve"> какая? какое? ка</w:t>
      </w:r>
      <w:r>
        <w:rPr>
          <w:rFonts w:ascii="Times New Roman" w:hAnsi="Times New Roman" w:cs="Times New Roman"/>
          <w:sz w:val="28"/>
          <w:szCs w:val="28"/>
        </w:rPr>
        <w:softHyphen/>
        <w:t>кие?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практически усваивают понятие признака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мета (вкус, цвет и т. д.), учатся распознавать слова этой категории в речи, узнают, что слово, обозначающее признак предмета, связа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 в речи по смыслу с другим словом (обозначающим предмет),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водят первоначальные наблюдения над изменением прилагательных (без термина) по родам и числам с опорой на род и чис</w:t>
      </w:r>
      <w:r>
        <w:rPr>
          <w:rFonts w:ascii="Times New Roman" w:hAnsi="Times New Roman" w:cs="Times New Roman"/>
          <w:sz w:val="28"/>
          <w:szCs w:val="28"/>
        </w:rPr>
        <w:t>ло существи</w:t>
      </w:r>
      <w:r>
        <w:rPr>
          <w:rFonts w:ascii="Times New Roman" w:hAnsi="Times New Roman" w:cs="Times New Roman"/>
          <w:sz w:val="28"/>
          <w:szCs w:val="28"/>
        </w:rPr>
        <w:softHyphen/>
        <w:t>тельных, учатся став</w:t>
      </w:r>
      <w:r w:rsidRPr="00CD21DB">
        <w:rPr>
          <w:rFonts w:ascii="Times New Roman" w:hAnsi="Times New Roman" w:cs="Times New Roman"/>
          <w:sz w:val="28"/>
          <w:szCs w:val="28"/>
        </w:rPr>
        <w:t>ить вопрос к прилагательным. Первоначально проводится работа над прилагательными с ударным окончанием, которое совпадает с окончанием вопроса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(-ой,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ая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Pr="00CD21D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III классе проводится более углубленное ознакомление со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чением и некоторыми формальными признаками имен</w:t>
      </w:r>
      <w:r>
        <w:rPr>
          <w:rFonts w:ascii="Times New Roman" w:hAnsi="Times New Roman" w:cs="Times New Roman"/>
          <w:sz w:val="28"/>
          <w:szCs w:val="28"/>
        </w:rPr>
        <w:t>и прилагатель</w:t>
      </w:r>
      <w:r>
        <w:rPr>
          <w:rFonts w:ascii="Times New Roman" w:hAnsi="Times New Roman" w:cs="Times New Roman"/>
          <w:sz w:val="28"/>
          <w:szCs w:val="28"/>
        </w:rPr>
        <w:softHyphen/>
        <w:t>ного,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формируется лексико-грамматическое понятие</w:t>
      </w:r>
      <w:r>
        <w:rPr>
          <w:rFonts w:ascii="Times New Roman" w:hAnsi="Times New Roman" w:cs="Times New Roman"/>
          <w:sz w:val="28"/>
          <w:szCs w:val="28"/>
        </w:rPr>
        <w:t xml:space="preserve"> «имя прилагательное». Они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изменением по родам и числам, с родовыми окончаниями и окончаниями множе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ственного числ</w:t>
      </w:r>
      <w:r>
        <w:rPr>
          <w:rFonts w:ascii="Times New Roman" w:hAnsi="Times New Roman" w:cs="Times New Roman"/>
          <w:sz w:val="28"/>
          <w:szCs w:val="28"/>
        </w:rPr>
        <w:t>а.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усваивают, что имя прилагательное в предложении является второстепенным членом предложения. Уточняется характер связи прилагательного с существительным (род и число прилагательного зависят от рода и числа существительного, с кото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рым оно связано).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IV классе углубляются знания об изменении прилагательных по родам и числам. Центральное место отводится правописанию безударных падежных ок</w:t>
      </w:r>
      <w:r>
        <w:rPr>
          <w:rFonts w:ascii="Times New Roman" w:hAnsi="Times New Roman" w:cs="Times New Roman"/>
          <w:sz w:val="28"/>
          <w:szCs w:val="28"/>
        </w:rPr>
        <w:t>ончаний прилагательных.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чают практические знания о полных и кратких прилагательных.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Глагол. В связи с нарушениями синтаксической ст</w:t>
      </w:r>
      <w:r>
        <w:rPr>
          <w:rFonts w:ascii="Times New Roman" w:hAnsi="Times New Roman" w:cs="Times New Roman"/>
          <w:sz w:val="28"/>
          <w:szCs w:val="28"/>
        </w:rPr>
        <w:t>руктуры пред</w:t>
      </w:r>
      <w:r>
        <w:rPr>
          <w:rFonts w:ascii="Times New Roman" w:hAnsi="Times New Roman" w:cs="Times New Roman"/>
          <w:sz w:val="28"/>
          <w:szCs w:val="28"/>
        </w:rPr>
        <w:softHyphen/>
        <w:t>ложения у обучающихся с Т</w:t>
      </w:r>
      <w:r w:rsidRPr="00CD21DB">
        <w:rPr>
          <w:rFonts w:ascii="Times New Roman" w:hAnsi="Times New Roman" w:cs="Times New Roman"/>
          <w:sz w:val="28"/>
          <w:szCs w:val="28"/>
        </w:rPr>
        <w:t xml:space="preserve">НР изучению глагола как части речи отводится </w:t>
      </w:r>
      <w:r>
        <w:rPr>
          <w:rFonts w:ascii="Times New Roman" w:hAnsi="Times New Roman" w:cs="Times New Roman"/>
          <w:sz w:val="28"/>
          <w:szCs w:val="28"/>
        </w:rPr>
        <w:t>большое место в программе</w:t>
      </w:r>
      <w:r w:rsidRPr="00CD21DB">
        <w:rPr>
          <w:rFonts w:ascii="Times New Roman" w:hAnsi="Times New Roman" w:cs="Times New Roman"/>
          <w:sz w:val="28"/>
          <w:szCs w:val="28"/>
        </w:rPr>
        <w:t>. Это связано с тем, что именно глагол чаще всего выступает в роли предиката, яв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ляется основным организующим звеном структуры предложения. Кроме того, усвоение предикативности является необходимым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ловием формирования внутренней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Во II классе учитель раскрывает общее лексичес</w:t>
      </w:r>
      <w:r>
        <w:rPr>
          <w:rFonts w:ascii="Times New Roman" w:hAnsi="Times New Roman" w:cs="Times New Roman"/>
          <w:sz w:val="28"/>
          <w:szCs w:val="28"/>
        </w:rPr>
        <w:t>кое значение гла</w:t>
      </w:r>
      <w:r>
        <w:rPr>
          <w:rFonts w:ascii="Times New Roman" w:hAnsi="Times New Roman" w:cs="Times New Roman"/>
          <w:sz w:val="28"/>
          <w:szCs w:val="28"/>
        </w:rPr>
        <w:softHyphen/>
        <w:t>голов.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употребление в речи (без термина) слов, отвечающих на вопросы что делать? что сделать?,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учатся пра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вильно ставить вопрос к слову. Уточнение значения глагола необ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ходимо проводить в процессе дифференциации значений существи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тельных, прилагательных, глаголов (предмет, признак, действие предмета). Одновременно осуществляется практическое знакомст</w:t>
      </w:r>
      <w:r>
        <w:rPr>
          <w:rFonts w:ascii="Times New Roman" w:hAnsi="Times New Roman" w:cs="Times New Roman"/>
          <w:sz w:val="28"/>
          <w:szCs w:val="28"/>
        </w:rPr>
        <w:t>во обучающихся с изменением глаголов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числам, временам,</w:t>
      </w:r>
      <w:r>
        <w:rPr>
          <w:rFonts w:ascii="Times New Roman" w:hAnsi="Times New Roman" w:cs="Times New Roman"/>
          <w:sz w:val="28"/>
          <w:szCs w:val="28"/>
        </w:rPr>
        <w:t xml:space="preserve"> глаголов прошедшего времени по родам, усвое</w:t>
      </w:r>
      <w:r>
        <w:rPr>
          <w:rFonts w:ascii="Times New Roman" w:hAnsi="Times New Roman" w:cs="Times New Roman"/>
          <w:sz w:val="28"/>
          <w:szCs w:val="28"/>
        </w:rPr>
        <w:softHyphen/>
        <w:t>ние видов глаголов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Начинать работу целесообразно с таких глаголов, морфологичес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кий состав которых включает корень и окончание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(ходит, прыга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ет, бросает, ест),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примере действий, которые могут </w:t>
      </w:r>
      <w:r>
        <w:rPr>
          <w:rFonts w:ascii="Times New Roman" w:hAnsi="Times New Roman" w:cs="Times New Roman"/>
          <w:sz w:val="28"/>
          <w:szCs w:val="28"/>
        </w:rPr>
        <w:t>быть вы</w:t>
      </w:r>
      <w:r>
        <w:rPr>
          <w:rFonts w:ascii="Times New Roman" w:hAnsi="Times New Roman" w:cs="Times New Roman"/>
          <w:sz w:val="28"/>
          <w:szCs w:val="28"/>
        </w:rPr>
        <w:softHyphen/>
        <w:t>полнены самими обучающимися. В дальнейшем словарь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полняется пр</w:t>
      </w:r>
      <w:r>
        <w:rPr>
          <w:rFonts w:ascii="Times New Roman" w:hAnsi="Times New Roman" w:cs="Times New Roman"/>
          <w:sz w:val="28"/>
          <w:szCs w:val="28"/>
        </w:rPr>
        <w:t>иставочными глаголами.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усваивают, что глагол в предложении являе</w:t>
      </w:r>
      <w:r>
        <w:rPr>
          <w:rFonts w:ascii="Times New Roman" w:hAnsi="Times New Roman" w:cs="Times New Roman"/>
          <w:sz w:val="28"/>
          <w:szCs w:val="28"/>
        </w:rPr>
        <w:t>тся главным членом предложения -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зуемым.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III 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CD21DB">
        <w:rPr>
          <w:rFonts w:ascii="Times New Roman" w:hAnsi="Times New Roman" w:cs="Times New Roman"/>
          <w:sz w:val="28"/>
          <w:szCs w:val="28"/>
        </w:rPr>
        <w:t>формируется лексико-грамматическое поня</w:t>
      </w:r>
      <w:r w:rsidRPr="00CD21DB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тие «глагол».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опреде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лении вида глагола, что подготавливает их к знакомству с изменением глагола по временам и усвоению соответствующих терминов (настоящее, проше</w:t>
      </w:r>
      <w:r>
        <w:rPr>
          <w:rFonts w:ascii="Times New Roman" w:hAnsi="Times New Roman" w:cs="Times New Roman"/>
          <w:sz w:val="28"/>
          <w:szCs w:val="28"/>
        </w:rPr>
        <w:t>дшее, будущее время). З</w:t>
      </w:r>
      <w:r w:rsidRPr="00CD21DB">
        <w:rPr>
          <w:rFonts w:ascii="Times New Roman" w:hAnsi="Times New Roman" w:cs="Times New Roman"/>
          <w:sz w:val="28"/>
          <w:szCs w:val="28"/>
        </w:rPr>
        <w:t>накомятся с изменением глаго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лов по числам, ведут наблюдения за изменением по лицам (в прошед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шем времени), закрепляют употребление и правописание частицы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21DB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глаголами, правописание неопределенной формы глагола.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более углубленно знакомятся с неопре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деленной формой глагола (без суффикса -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и с суф</w:t>
      </w:r>
      <w:r>
        <w:rPr>
          <w:rFonts w:ascii="Times New Roman" w:hAnsi="Times New Roman" w:cs="Times New Roman"/>
          <w:sz w:val="28"/>
          <w:szCs w:val="28"/>
        </w:rPr>
        <w:t>фиксом -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со спряжением глаголов, упражняются в рас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познавании спряжения глагола по неопределенной форме, учатся распознавать лицо глагола (по местоимению и окончанию).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предусмотрены упражнения в спряжении глаголов</w:t>
      </w:r>
      <w:r>
        <w:rPr>
          <w:rFonts w:ascii="Times New Roman" w:hAnsi="Times New Roman" w:cs="Times New Roman"/>
          <w:sz w:val="28"/>
          <w:szCs w:val="28"/>
        </w:rPr>
        <w:t xml:space="preserve"> (сначала с ударными</w:t>
      </w:r>
      <w:r w:rsidRPr="00CD21DB">
        <w:rPr>
          <w:rFonts w:ascii="Times New Roman" w:hAnsi="Times New Roman" w:cs="Times New Roman"/>
          <w:sz w:val="28"/>
          <w:szCs w:val="28"/>
        </w:rPr>
        <w:t>, затем с безударными окончания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ми), изучение</w:t>
      </w:r>
      <w:r>
        <w:rPr>
          <w:rFonts w:ascii="Times New Roman" w:hAnsi="Times New Roman" w:cs="Times New Roman"/>
          <w:sz w:val="28"/>
          <w:szCs w:val="28"/>
        </w:rPr>
        <w:t xml:space="preserve"> глаголов-исключений.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посылки правильного правописания личных безударных окончаний глагола, правописания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b/>
          <w:bCs/>
          <w:sz w:val="28"/>
          <w:szCs w:val="28"/>
        </w:rPr>
        <w:t>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после шипящих в окончаниях глаголов 2-го лица единственного числа в настоящем времени.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Местоимение. </w:t>
      </w:r>
      <w:r w:rsidRPr="00CD21DB">
        <w:rPr>
          <w:rFonts w:ascii="Times New Roman" w:hAnsi="Times New Roman" w:cs="Times New Roman"/>
          <w:sz w:val="28"/>
          <w:szCs w:val="28"/>
        </w:rPr>
        <w:t>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тоимения изучаются лишь в IV классе.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личными местоимениями 1, 2, 3-го лица единственного и множественного числа, осознают их значение, учатся правильно употреблять местоимения в устной и письменной речи. Серьезное внимание уделяется правописанию местоимений с предлогами, безударной гласной в местоимениях. Склонение местоимений не изучается, но в практ</w:t>
      </w:r>
      <w:r>
        <w:rPr>
          <w:rFonts w:ascii="Times New Roman" w:hAnsi="Times New Roman" w:cs="Times New Roman"/>
          <w:sz w:val="28"/>
          <w:szCs w:val="28"/>
        </w:rPr>
        <w:t>ическом плане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 формы словоизменения личных местоимений: например,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спросить у (я, ты, он, она, вы).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Предлог. Работа над предлогом проводится в течение четырех лет обучения в начальной школе в качестве самостоятельной темы.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предлог со II класса. Учитель формирует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ставление о предлоге как слове, как служебной</w:t>
      </w:r>
      <w:r>
        <w:rPr>
          <w:rFonts w:ascii="Times New Roman" w:hAnsi="Times New Roman" w:cs="Times New Roman"/>
          <w:sz w:val="28"/>
          <w:szCs w:val="28"/>
        </w:rPr>
        <w:t xml:space="preserve"> части речи, знако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мит </w:t>
      </w:r>
      <w:r w:rsidRPr="00CD21DB">
        <w:rPr>
          <w:rFonts w:ascii="Times New Roman" w:hAnsi="Times New Roman" w:cs="Times New Roman"/>
          <w:sz w:val="28"/>
          <w:szCs w:val="28"/>
        </w:rPr>
        <w:t>с ролью предлога в предложении, со</w:t>
      </w:r>
      <w:r>
        <w:rPr>
          <w:rFonts w:ascii="Times New Roman" w:hAnsi="Times New Roman" w:cs="Times New Roman"/>
          <w:sz w:val="28"/>
          <w:szCs w:val="28"/>
        </w:rPr>
        <w:t xml:space="preserve"> значением пред</w:t>
      </w:r>
      <w:r>
        <w:rPr>
          <w:rFonts w:ascii="Times New Roman" w:hAnsi="Times New Roman" w:cs="Times New Roman"/>
          <w:sz w:val="28"/>
          <w:szCs w:val="28"/>
        </w:rPr>
        <w:softHyphen/>
        <w:t>логов.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изучают правописание предлогов (единообраз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написание, не совпадающее с произношением гласных и согласных, раздельное написание с другими словами), закрепляют различие между предлогами и приставками.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эти правила вызывают затруд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нения, поэтому необходимо учитывать степень лексической, мор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фологической и фонетической трудности при подборе речевого ма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териала.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Анализируется звукобуквенный состав сочетания предлога со словом. Уделяется большое внимание упражнениям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определению места предлога в предложении.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Знания о предлогах закрепляются при изучении падежей имен существительных во II—IV классах.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Союзы. Как служебные части речи, они рассматриваются лишь в связи </w:t>
      </w:r>
      <w:r>
        <w:rPr>
          <w:rFonts w:ascii="Times New Roman" w:hAnsi="Times New Roman" w:cs="Times New Roman"/>
          <w:sz w:val="28"/>
          <w:szCs w:val="28"/>
        </w:rPr>
        <w:t>с изучением раздела «Синтаксис</w:t>
      </w:r>
      <w:r w:rsidRPr="00CD21DB">
        <w:rPr>
          <w:rFonts w:ascii="Times New Roman" w:hAnsi="Times New Roman" w:cs="Times New Roman"/>
          <w:sz w:val="28"/>
          <w:szCs w:val="28"/>
        </w:rPr>
        <w:t>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Наречие. Ознакомление с наречиями в начальных классах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вод</w:t>
      </w:r>
      <w:r>
        <w:rPr>
          <w:rFonts w:ascii="Times New Roman" w:hAnsi="Times New Roman" w:cs="Times New Roman"/>
          <w:sz w:val="28"/>
          <w:szCs w:val="28"/>
        </w:rPr>
        <w:t>ится на практическом уровне.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Правописание наиболее распространенны</w:t>
      </w:r>
      <w:r>
        <w:rPr>
          <w:rFonts w:ascii="Times New Roman" w:hAnsi="Times New Roman" w:cs="Times New Roman"/>
          <w:sz w:val="28"/>
          <w:szCs w:val="28"/>
        </w:rPr>
        <w:t>х наречий усваивает</w:t>
      </w:r>
      <w:r>
        <w:rPr>
          <w:rFonts w:ascii="Times New Roman" w:hAnsi="Times New Roman" w:cs="Times New Roman"/>
          <w:sz w:val="28"/>
          <w:szCs w:val="28"/>
        </w:rPr>
        <w:softHyphen/>
        <w:t>ся обучающимися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словарном порядке.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правильно употреблять слова, относящиеся к разным частям речи, в словосочетаниях, предложениях, в связных текстах. Работа над значениями разли</w:t>
      </w:r>
      <w:r>
        <w:rPr>
          <w:rFonts w:ascii="Times New Roman" w:hAnsi="Times New Roman" w:cs="Times New Roman"/>
          <w:sz w:val="28"/>
          <w:szCs w:val="28"/>
        </w:rPr>
        <w:t>чных частей речи, их граммат</w:t>
      </w:r>
      <w:r w:rsidRPr="00CD21DB">
        <w:rPr>
          <w:rFonts w:ascii="Times New Roman" w:hAnsi="Times New Roman" w:cs="Times New Roman"/>
          <w:sz w:val="28"/>
          <w:szCs w:val="28"/>
        </w:rPr>
        <w:t>ическими формами проводится в тесной связи с развитием мыш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ления и речи в процессе наблюдения, сравн</w:t>
      </w:r>
      <w:r>
        <w:rPr>
          <w:rFonts w:ascii="Times New Roman" w:hAnsi="Times New Roman" w:cs="Times New Roman"/>
          <w:sz w:val="28"/>
          <w:szCs w:val="28"/>
        </w:rPr>
        <w:t>ения, анализа языковых единиц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различном (по звуковой, морфологической и синтак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сической структуре) речевом материале.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bCs/>
          <w:i/>
          <w:sz w:val="28"/>
          <w:szCs w:val="28"/>
        </w:rPr>
        <w:t>Синтаксис. Пунктуация.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Работа над предложением занимает важное мес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 в обуч</w:t>
      </w:r>
      <w:r>
        <w:rPr>
          <w:rFonts w:ascii="Times New Roman" w:hAnsi="Times New Roman" w:cs="Times New Roman"/>
          <w:sz w:val="28"/>
          <w:szCs w:val="28"/>
        </w:rPr>
        <w:t>ении учащихся с ТНР</w:t>
      </w:r>
      <w:r w:rsidRPr="00CD21DB">
        <w:rPr>
          <w:rFonts w:ascii="Times New Roman" w:hAnsi="Times New Roman" w:cs="Times New Roman"/>
          <w:sz w:val="28"/>
          <w:szCs w:val="28"/>
        </w:rPr>
        <w:t>. В течение всех лет обу</w:t>
      </w:r>
      <w:r>
        <w:rPr>
          <w:rFonts w:ascii="Times New Roman" w:hAnsi="Times New Roman" w:cs="Times New Roman"/>
          <w:sz w:val="28"/>
          <w:szCs w:val="28"/>
        </w:rPr>
        <w:t>чения в начальной школе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постоянно получают знания о видах предложений с точки зрения цели высказывания (повест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вовательные, вопросительные,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побудительные, восклицательные), о членах предложения, о связи слов в предложении, о словосоче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таниях, о пунктуации.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Изучение предложения пронизывает все темы начального курса русского языка. Усвоение морфологии, фонетики, орфографии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водится на синтаксической основе. Именно в </w:t>
      </w:r>
      <w:r>
        <w:rPr>
          <w:rFonts w:ascii="Times New Roman" w:hAnsi="Times New Roman" w:cs="Times New Roman"/>
          <w:sz w:val="28"/>
          <w:szCs w:val="28"/>
        </w:rPr>
        <w:t>структуре предложе</w:t>
      </w:r>
      <w:r>
        <w:rPr>
          <w:rFonts w:ascii="Times New Roman" w:hAnsi="Times New Roman" w:cs="Times New Roman"/>
          <w:sz w:val="28"/>
          <w:szCs w:val="28"/>
        </w:rPr>
        <w:softHyphen/>
        <w:t>ния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осознают роль частей речи, их словоизменение, овладевают лексикой языка, так как именно словосочетание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ложение раскрывают все оттенки лексического и грамматического значения. Употребление слова в различных словосочетаниях и пред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ложениях способствует ут</w:t>
      </w:r>
      <w:r>
        <w:rPr>
          <w:rFonts w:ascii="Times New Roman" w:hAnsi="Times New Roman" w:cs="Times New Roman"/>
          <w:sz w:val="28"/>
          <w:szCs w:val="28"/>
        </w:rPr>
        <w:t>очнению, закреплению и актуализации словарного запаса обучающихся.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изучении предложения большое внимание</w:t>
      </w:r>
      <w:r>
        <w:rPr>
          <w:rFonts w:ascii="Times New Roman" w:hAnsi="Times New Roman" w:cs="Times New Roman"/>
          <w:sz w:val="28"/>
          <w:szCs w:val="28"/>
        </w:rPr>
        <w:t xml:space="preserve"> уделяется фор</w:t>
      </w:r>
      <w:r>
        <w:rPr>
          <w:rFonts w:ascii="Times New Roman" w:hAnsi="Times New Roman" w:cs="Times New Roman"/>
          <w:sz w:val="28"/>
          <w:szCs w:val="28"/>
        </w:rPr>
        <w:softHyphen/>
        <w:t>мированию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общих закономерностей построения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ний, овладению моделей предложений (основных типов), от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стых к более развернутым, осознанию семантической структуры предложения, установлению семантических и формально-языковых связей между словами предложения, умению самостоятельно моде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лировать типы предложения в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усваивают основные характерные признаки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анализируя его смысловую, синтаксическу</w:t>
      </w:r>
      <w:r>
        <w:rPr>
          <w:rFonts w:ascii="Times New Roman" w:hAnsi="Times New Roman" w:cs="Times New Roman"/>
          <w:sz w:val="28"/>
          <w:szCs w:val="28"/>
        </w:rPr>
        <w:t>ю и интонацион</w:t>
      </w:r>
      <w:r>
        <w:rPr>
          <w:rFonts w:ascii="Times New Roman" w:hAnsi="Times New Roman" w:cs="Times New Roman"/>
          <w:sz w:val="28"/>
          <w:szCs w:val="28"/>
        </w:rPr>
        <w:softHyphen/>
        <w:t>ную структуру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Овладение различными структурами предложений и осознание наиболее общих закономерностей их построения предполагает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блюдение, сопоставление различных типов предложений, обобще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на основе их анализа, самостоятельное моделирование, активи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зирующее творчес</w:t>
      </w:r>
      <w:r>
        <w:rPr>
          <w:rFonts w:ascii="Times New Roman" w:hAnsi="Times New Roman" w:cs="Times New Roman"/>
          <w:sz w:val="28"/>
          <w:szCs w:val="28"/>
        </w:rPr>
        <w:t>кие языковые процессы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должны научить</w:t>
      </w:r>
      <w:r>
        <w:rPr>
          <w:rFonts w:ascii="Times New Roman" w:hAnsi="Times New Roman" w:cs="Times New Roman"/>
          <w:sz w:val="28"/>
          <w:szCs w:val="28"/>
        </w:rPr>
        <w:t>ся вычленять предложение из текста</w:t>
      </w:r>
      <w:r w:rsidRPr="00CD21DB">
        <w:rPr>
          <w:rFonts w:ascii="Times New Roman" w:hAnsi="Times New Roman" w:cs="Times New Roman"/>
          <w:sz w:val="28"/>
          <w:szCs w:val="28"/>
        </w:rPr>
        <w:t>, отличать его от отдельных слов и словосочетаний, соблюдать при произношении и чт</w:t>
      </w:r>
      <w:r>
        <w:rPr>
          <w:rFonts w:ascii="Times New Roman" w:hAnsi="Times New Roman" w:cs="Times New Roman"/>
          <w:sz w:val="28"/>
          <w:szCs w:val="28"/>
        </w:rPr>
        <w:t>ении средства интонационного оформления коммуникативного типа предложения</w:t>
      </w:r>
      <w:r w:rsidRPr="00CD21DB">
        <w:rPr>
          <w:rFonts w:ascii="Times New Roman" w:hAnsi="Times New Roman" w:cs="Times New Roman"/>
          <w:sz w:val="28"/>
          <w:szCs w:val="28"/>
        </w:rPr>
        <w:t>, ус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воить правил</w:t>
      </w:r>
      <w:r>
        <w:rPr>
          <w:rFonts w:ascii="Times New Roman" w:hAnsi="Times New Roman" w:cs="Times New Roman"/>
          <w:sz w:val="28"/>
          <w:szCs w:val="28"/>
        </w:rPr>
        <w:t xml:space="preserve">а записи предложения, </w:t>
      </w:r>
      <w:r w:rsidRPr="00CD21DB">
        <w:rPr>
          <w:rFonts w:ascii="Times New Roman" w:hAnsi="Times New Roman" w:cs="Times New Roman"/>
          <w:sz w:val="28"/>
          <w:szCs w:val="28"/>
        </w:rPr>
        <w:t xml:space="preserve">употребляя большую букву в начале предложения и знаки препинания в конце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уметь составлять, распространять предложения (по вопро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сам, по картине, по графической схеме).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определять, о ком или о чем говорится в предложении, находить соответствующие слова, закреплять навы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ки нахождения главных членов предложения, ставить вопросы к главным членам предложения, составлять схему семантической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простого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таких понятий и терминов, как «главные члены предложения», «подлежащее», «сказуемое».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анализируют предложения, в которых второ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степенные члены непосредственно относятся к подлежащему и ска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зуемому, позднее берутся для анализа предложения, в которых к одному главному члену относится несколько второстепенных. Во время изучения второстепенных членов важно работать над анали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зом и составлением схем семантической и синтаксической струк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туры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Если во II классе учитель ограничивается горизонтальными схе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мами, то в III классе включаются в работу вертикальные схемы, где отражается зависимость второстепенных членов от главных.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знания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 теме «Предложение» углубля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и расширяются.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получают сведения о предложениях с однородными членами (с одиночными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и, а, но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без союзов), узнают, что однородными могут быть как главные, так и второстепенные чле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ны предложения.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Программой предусмотрено усвоение правил пунктуации (запя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тая между однородными членами, а также перед союзами</w:t>
      </w:r>
      <w:r w:rsidRPr="00CD21DB">
        <w:rPr>
          <w:rFonts w:ascii="Times New Roman" w:hAnsi="Times New Roman" w:cs="Times New Roman"/>
          <w:b/>
          <w:bCs/>
          <w:sz w:val="28"/>
          <w:szCs w:val="28"/>
        </w:rPr>
        <w:t xml:space="preserve"> а, но).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интонацией перечисления, осоз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навая, что пауза в речи при перечислении обозначается на письме.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IV классе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 практическом уровне усваивают неко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торые особенности сложных предложений (без терминов).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Продолжается работа над моделированием, схемами предложе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ний. Она углубляется и усложняется. В процессе составления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фической схемы обозначаются части речи, которыми выражаются члены предложения, вводятся знаки препинания и союзы.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От класса к классу усложняется синтаксический разбор предло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жений (простых нераспространенных, простых распространенных), увеличивается объем </w:t>
      </w:r>
      <w:r>
        <w:rPr>
          <w:rFonts w:ascii="Times New Roman" w:hAnsi="Times New Roman" w:cs="Times New Roman"/>
          <w:sz w:val="28"/>
          <w:szCs w:val="28"/>
        </w:rPr>
        <w:t>самостоятельной работы. 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в анализе и составлении предложений с разными частями речи, включающими изученные орфограммы.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Работу над предложением необходимо связы</w:t>
      </w:r>
      <w:r>
        <w:rPr>
          <w:rFonts w:ascii="Times New Roman" w:hAnsi="Times New Roman" w:cs="Times New Roman"/>
          <w:sz w:val="28"/>
          <w:szCs w:val="28"/>
        </w:rPr>
        <w:t>вать с формирова</w:t>
      </w:r>
      <w:r>
        <w:rPr>
          <w:rFonts w:ascii="Times New Roman" w:hAnsi="Times New Roman" w:cs="Times New Roman"/>
          <w:sz w:val="28"/>
          <w:szCs w:val="28"/>
        </w:rPr>
        <w:softHyphen/>
        <w:t>нием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пунктуационных умений, для чего организуется наблюдение над интонацией, над изменением смысла высказыва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ния в зависимости от интонации. Эта работа предполагает обуч</w:t>
      </w:r>
      <w:r>
        <w:rPr>
          <w:rFonts w:ascii="Times New Roman" w:hAnsi="Times New Roman" w:cs="Times New Roman"/>
          <w:sz w:val="28"/>
          <w:szCs w:val="28"/>
        </w:rPr>
        <w:t>ение учащихся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постановке логического ударения (без сообщения тер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мина).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материа</w:t>
      </w:r>
      <w:r>
        <w:rPr>
          <w:rFonts w:ascii="Times New Roman" w:hAnsi="Times New Roman" w:cs="Times New Roman"/>
          <w:sz w:val="28"/>
          <w:szCs w:val="28"/>
        </w:rPr>
        <w:t>ле темы «Предложение» у обучающихся с ТНР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закрепляются нормы произноше</w:t>
      </w:r>
      <w:r>
        <w:rPr>
          <w:rFonts w:ascii="Times New Roman" w:hAnsi="Times New Roman" w:cs="Times New Roman"/>
          <w:sz w:val="28"/>
          <w:szCs w:val="28"/>
        </w:rPr>
        <w:t>ния,</w:t>
      </w:r>
      <w:r w:rsidRPr="00CD21DB">
        <w:rPr>
          <w:rFonts w:ascii="Times New Roman" w:hAnsi="Times New Roman" w:cs="Times New Roman"/>
          <w:sz w:val="28"/>
          <w:szCs w:val="28"/>
        </w:rPr>
        <w:t xml:space="preserve"> формируются грамматические умения, вырабатываются ор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фографические, пунктуационные навыки.</w:t>
      </w:r>
    </w:p>
    <w:p w:rsidR="004265E4" w:rsidRPr="00E34A1F" w:rsidRDefault="004265E4" w:rsidP="002E42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E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 речи.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Уточнение и обогащение словаря.</w:t>
      </w:r>
      <w:r w:rsidRPr="00E3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Слова, выражающие поручения, приказания. Слова, обозначающие предметы, действие, местоположение, н</w:t>
      </w:r>
      <w:r>
        <w:rPr>
          <w:rFonts w:ascii="Times New Roman" w:hAnsi="Times New Roman" w:cs="Times New Roman"/>
          <w:sz w:val="28"/>
          <w:szCs w:val="28"/>
        </w:rPr>
        <w:t>аправление, временные отношения и</w:t>
      </w:r>
      <w:r w:rsidRPr="00E34A1F">
        <w:rPr>
          <w:rFonts w:ascii="Times New Roman" w:hAnsi="Times New Roman" w:cs="Times New Roman"/>
          <w:sz w:val="28"/>
          <w:szCs w:val="28"/>
        </w:rPr>
        <w:t xml:space="preserve"> качество предм</w:t>
      </w:r>
      <w:r>
        <w:rPr>
          <w:rFonts w:ascii="Times New Roman" w:hAnsi="Times New Roman" w:cs="Times New Roman"/>
          <w:sz w:val="28"/>
          <w:szCs w:val="28"/>
        </w:rPr>
        <w:t>етов</w:t>
      </w:r>
      <w:r w:rsidRPr="00E34A1F">
        <w:rPr>
          <w:rFonts w:ascii="Times New Roman" w:hAnsi="Times New Roman" w:cs="Times New Roman"/>
          <w:sz w:val="28"/>
          <w:szCs w:val="28"/>
        </w:rPr>
        <w:t xml:space="preserve">. Слова, обозначающие детенышей животных, виды трудовой деятельности, профессиональные занятия </w:t>
      </w:r>
      <w:r>
        <w:rPr>
          <w:rFonts w:ascii="Times New Roman" w:hAnsi="Times New Roman" w:cs="Times New Roman"/>
          <w:sz w:val="28"/>
          <w:szCs w:val="28"/>
        </w:rPr>
        <w:t>и профессии,</w:t>
      </w:r>
      <w:r w:rsidRPr="00E34A1F">
        <w:rPr>
          <w:rFonts w:ascii="Times New Roman" w:hAnsi="Times New Roman" w:cs="Times New Roman"/>
          <w:sz w:val="28"/>
          <w:szCs w:val="28"/>
        </w:rPr>
        <w:t xml:space="preserve"> характеризующие предмет по материалу, веществу, принадлежности лицу или животному, отношению к месту или группе лиц. Слова с общим корнем, обозначающие предмет и его качество, лицо и производимое им действие: действия, различающиеся по завершенности и незавершенности и др.</w:t>
      </w:r>
    </w:p>
    <w:p w:rsidR="004265E4" w:rsidRPr="00E34A1F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t>Слова, обозначающие сравнение признаков предметов, оттенки цветов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 xml:space="preserve"> с эмоциональ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о-экспрессив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ой окраской, выражающие морально-этическую оценку, нравственные понятия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A1F">
        <w:rPr>
          <w:rFonts w:ascii="Times New Roman" w:hAnsi="Times New Roman" w:cs="Times New Roman"/>
          <w:sz w:val="28"/>
          <w:szCs w:val="28"/>
        </w:rPr>
        <w:t>с переносным 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4A1F">
        <w:rPr>
          <w:rFonts w:ascii="Times New Roman" w:hAnsi="Times New Roman" w:cs="Times New Roman"/>
          <w:sz w:val="28"/>
          <w:szCs w:val="28"/>
        </w:rPr>
        <w:t>ачением, образные выражения.</w:t>
      </w:r>
    </w:p>
    <w:p w:rsidR="004265E4" w:rsidRPr="00E34A1F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A1F">
        <w:rPr>
          <w:rFonts w:ascii="Times New Roman" w:hAnsi="Times New Roman" w:cs="Times New Roman"/>
          <w:sz w:val="28"/>
          <w:szCs w:val="28"/>
        </w:rPr>
        <w:lastRenderedPageBreak/>
        <w:t>Слова, выражающие отр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4A1F">
        <w:rPr>
          <w:rFonts w:ascii="Times New Roman" w:hAnsi="Times New Roman" w:cs="Times New Roman"/>
          <w:sz w:val="28"/>
          <w:szCs w:val="28"/>
        </w:rPr>
        <w:t>цание и неопределенность (отрицательные и неопределенные местоимения и наречия). Слова и словосочетания, выражающие отношение говорящего к тому, о чем он говорит (вводные слова и словосочетания). Слова, придающие высказыванию различные смысловые и эмоциональные оттенки (меж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34A1F">
        <w:rPr>
          <w:rFonts w:ascii="Times New Roman" w:hAnsi="Times New Roman" w:cs="Times New Roman"/>
          <w:sz w:val="28"/>
          <w:szCs w:val="28"/>
        </w:rPr>
        <w:t>омети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A1F">
        <w:rPr>
          <w:rFonts w:ascii="Times New Roman" w:hAnsi="Times New Roman" w:cs="Times New Roman"/>
          <w:sz w:val="28"/>
          <w:szCs w:val="28"/>
        </w:rPr>
        <w:t xml:space="preserve"> и частицы).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7F59">
        <w:rPr>
          <w:rFonts w:ascii="Times New Roman" w:hAnsi="Times New Roman" w:cs="Times New Roman"/>
          <w:i/>
          <w:kern w:val="28"/>
          <w:sz w:val="28"/>
          <w:szCs w:val="28"/>
        </w:rPr>
        <w:t>Развитие связной речи.</w:t>
      </w:r>
      <w:r w:rsidRPr="00E34A1F"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Формиро</w:t>
      </w:r>
      <w:r>
        <w:rPr>
          <w:rFonts w:ascii="Times New Roman" w:hAnsi="Times New Roman" w:cs="Times New Roman"/>
          <w:sz w:val="28"/>
          <w:szCs w:val="28"/>
        </w:rPr>
        <w:t>вание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и ее ана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лиз является важнейшим направлением обучения </w:t>
      </w:r>
      <w:r>
        <w:rPr>
          <w:rFonts w:ascii="Times New Roman" w:hAnsi="Times New Roman" w:cs="Times New Roman"/>
          <w:sz w:val="28"/>
          <w:szCs w:val="28"/>
        </w:rPr>
        <w:t>учащихся с ТНР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 Это обусловлено тем, что связная речь, как сложная форма речевой деятел</w:t>
      </w:r>
      <w:r>
        <w:rPr>
          <w:rFonts w:ascii="Times New Roman" w:hAnsi="Times New Roman" w:cs="Times New Roman"/>
          <w:sz w:val="28"/>
          <w:szCs w:val="28"/>
        </w:rPr>
        <w:t>ьности, нарушена у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 Вместе с тем для успешности школьного обу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чения необходим достаточный уровень</w:t>
      </w:r>
      <w:r>
        <w:rPr>
          <w:rFonts w:ascii="Times New Roman" w:hAnsi="Times New Roman" w:cs="Times New Roman"/>
          <w:sz w:val="28"/>
          <w:szCs w:val="28"/>
        </w:rPr>
        <w:t xml:space="preserve"> ее развития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Развитие связной речи и осознание ее закон</w:t>
      </w:r>
      <w:r>
        <w:rPr>
          <w:rFonts w:ascii="Times New Roman" w:hAnsi="Times New Roman" w:cs="Times New Roman"/>
          <w:sz w:val="28"/>
          <w:szCs w:val="28"/>
        </w:rPr>
        <w:t>омерностей на уро</w:t>
      </w:r>
      <w:r>
        <w:rPr>
          <w:rFonts w:ascii="Times New Roman" w:hAnsi="Times New Roman" w:cs="Times New Roman"/>
          <w:sz w:val="28"/>
          <w:szCs w:val="28"/>
        </w:rPr>
        <w:softHyphen/>
        <w:t>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способствует развитию логического мышления, осмысленному восприятию окружающей действительности, выде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лению из общего его структурных частей, синтезу явлений окружаю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щей действительности, сравнению их, выделению главно</w:t>
      </w:r>
      <w:r>
        <w:rPr>
          <w:rFonts w:ascii="Times New Roman" w:hAnsi="Times New Roman" w:cs="Times New Roman"/>
          <w:sz w:val="28"/>
          <w:szCs w:val="28"/>
        </w:rPr>
        <w:t>го, суще</w:t>
      </w:r>
      <w:r>
        <w:rPr>
          <w:rFonts w:ascii="Times New Roman" w:hAnsi="Times New Roman" w:cs="Times New Roman"/>
          <w:sz w:val="28"/>
          <w:szCs w:val="28"/>
        </w:rPr>
        <w:softHyphen/>
        <w:t>ственного. Развитие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обогащает и уточняет словарь, закрепляет навыки правильного грамматического оформления речи, расширяет возможнос</w:t>
      </w:r>
      <w:r>
        <w:rPr>
          <w:rFonts w:ascii="Times New Roman" w:hAnsi="Times New Roman" w:cs="Times New Roman"/>
          <w:sz w:val="28"/>
          <w:szCs w:val="28"/>
        </w:rPr>
        <w:t>ти речевой коммуникации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1DB">
        <w:rPr>
          <w:rFonts w:ascii="Times New Roman" w:hAnsi="Times New Roman" w:cs="Times New Roman"/>
          <w:sz w:val="28"/>
          <w:szCs w:val="28"/>
        </w:rPr>
        <w:t>Та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ким образом,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связной речи во многом обеспе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чи</w:t>
      </w:r>
      <w:r>
        <w:rPr>
          <w:rFonts w:ascii="Times New Roman" w:hAnsi="Times New Roman" w:cs="Times New Roman"/>
          <w:sz w:val="28"/>
          <w:szCs w:val="28"/>
        </w:rPr>
        <w:t>вает развитие речемыслительной деятельности, школьную и социальную адаптацию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Содержание программы по развитию связной речи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самым тесным образом связано с раз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витием речи на логопедических занятиях, на уроках обучения гра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моте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257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22257C">
        <w:rPr>
          <w:rFonts w:ascii="Times New Roman" w:hAnsi="Times New Roman" w:cs="Times New Roman"/>
          <w:sz w:val="28"/>
          <w:szCs w:val="28"/>
        </w:rPr>
        <w:t xml:space="preserve"> дополнительном)</w:t>
      </w:r>
      <w:r w:rsidRPr="00190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классе</w:t>
      </w:r>
      <w:r w:rsidRPr="00CD21DB">
        <w:rPr>
          <w:rFonts w:ascii="Times New Roman" w:hAnsi="Times New Roman" w:cs="Times New Roman"/>
          <w:sz w:val="28"/>
          <w:szCs w:val="28"/>
        </w:rPr>
        <w:t xml:space="preserve">, уроках </w:t>
      </w:r>
      <w:r>
        <w:rPr>
          <w:rFonts w:ascii="Times New Roman" w:hAnsi="Times New Roman" w:cs="Times New Roman"/>
          <w:sz w:val="28"/>
          <w:szCs w:val="28"/>
        </w:rPr>
        <w:t xml:space="preserve">литературного </w:t>
      </w:r>
      <w:r w:rsidRPr="00CD21DB">
        <w:rPr>
          <w:rFonts w:ascii="Times New Roman" w:hAnsi="Times New Roman" w:cs="Times New Roman"/>
          <w:sz w:val="28"/>
          <w:szCs w:val="28"/>
        </w:rPr>
        <w:t>чтения, развития речи. Программой предусматривается анализ структуры тех речевых высказываний, которые закреплены на уроках развития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Работа над связной речью служит логическим продолжением той системы работы над словом, словосочетанием, предложением, ко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торая проводится на </w:t>
      </w:r>
      <w:r>
        <w:rPr>
          <w:rFonts w:ascii="Times New Roman" w:hAnsi="Times New Roman" w:cs="Times New Roman"/>
          <w:sz w:val="28"/>
          <w:szCs w:val="28"/>
        </w:rPr>
        <w:t>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Default="004265E4" w:rsidP="002E4222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 xml:space="preserve">Умение </w:t>
      </w:r>
      <w:r>
        <w:rPr>
          <w:rFonts w:ascii="Times New Roman" w:hAnsi="Times New Roman" w:cs="Times New Roman"/>
          <w:sz w:val="28"/>
          <w:szCs w:val="28"/>
        </w:rPr>
        <w:t xml:space="preserve">смыслового программирования и языкового оформления связных высказываний </w:t>
      </w:r>
      <w:r w:rsidRPr="00CD21DB">
        <w:rPr>
          <w:rFonts w:ascii="Times New Roman" w:hAnsi="Times New Roman" w:cs="Times New Roman"/>
          <w:sz w:val="28"/>
          <w:szCs w:val="28"/>
        </w:rPr>
        <w:t>является основным звеном в системе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softHyphen/>
        <w:t>боты, подготавливающей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 усвоению связной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A1F">
        <w:rPr>
          <w:rFonts w:ascii="Times New Roman" w:hAnsi="Times New Roman" w:cs="Times New Roman"/>
          <w:sz w:val="28"/>
          <w:szCs w:val="28"/>
        </w:rPr>
        <w:t>Понимание и употребление в речи побудительных</w:t>
      </w:r>
      <w:r>
        <w:rPr>
          <w:rFonts w:ascii="Times New Roman" w:hAnsi="Times New Roman" w:cs="Times New Roman"/>
          <w:sz w:val="28"/>
          <w:szCs w:val="28"/>
        </w:rPr>
        <w:t>, повествовательных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предложений, организующих учебный процес</w:t>
      </w:r>
      <w:r>
        <w:rPr>
          <w:rFonts w:ascii="Times New Roman" w:hAnsi="Times New Roman" w:cs="Times New Roman"/>
          <w:sz w:val="28"/>
          <w:szCs w:val="28"/>
        </w:rPr>
        <w:t>с;</w:t>
      </w:r>
      <w:r w:rsidRPr="00E34A1F">
        <w:rPr>
          <w:rFonts w:ascii="Times New Roman" w:hAnsi="Times New Roman" w:cs="Times New Roman"/>
          <w:sz w:val="28"/>
          <w:szCs w:val="28"/>
        </w:rPr>
        <w:t xml:space="preserve"> повествовательных нераспространенных и распространенных предложений; предложений с отрицанием; предложений с обращением; предложений с однородными членами и обобщающими словами, с прямой речью; сложных предложений с придаточными причинами, цели, времени, места.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процессе работы над св</w:t>
      </w:r>
      <w:r>
        <w:rPr>
          <w:rFonts w:ascii="Times New Roman" w:hAnsi="Times New Roman" w:cs="Times New Roman"/>
          <w:sz w:val="28"/>
          <w:szCs w:val="28"/>
        </w:rPr>
        <w:t>язной речью на уроках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предусматривается усвоение основных признаков т</w:t>
      </w:r>
      <w:r>
        <w:rPr>
          <w:rFonts w:ascii="Times New Roman" w:hAnsi="Times New Roman" w:cs="Times New Roman"/>
          <w:sz w:val="28"/>
          <w:szCs w:val="28"/>
        </w:rPr>
        <w:t>екста, его смысловой цельности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связности.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работы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над смысловой структурой текста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  <w:r w:rsidRPr="00CD21DB">
        <w:rPr>
          <w:rFonts w:ascii="Times New Roman" w:hAnsi="Times New Roman" w:cs="Times New Roman"/>
          <w:sz w:val="28"/>
          <w:szCs w:val="28"/>
        </w:rPr>
        <w:t>: 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темы текста,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</w:t>
      </w:r>
      <w:r w:rsidRPr="00CD21DB">
        <w:rPr>
          <w:rFonts w:ascii="Times New Roman" w:hAnsi="Times New Roman" w:cs="Times New Roman"/>
          <w:sz w:val="28"/>
          <w:szCs w:val="28"/>
        </w:rPr>
        <w:t xml:space="preserve"> о структуре текс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та,</w:t>
      </w:r>
      <w:r>
        <w:rPr>
          <w:rFonts w:ascii="Times New Roman" w:hAnsi="Times New Roman" w:cs="Times New Roman"/>
          <w:sz w:val="28"/>
          <w:szCs w:val="28"/>
        </w:rPr>
        <w:t xml:space="preserve"> умений по</w:t>
      </w:r>
      <w:r w:rsidRPr="00CD21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озаглавливанию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текста и его частей, определению смысловой по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следовательности текста, что служит основой построения плана.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анализировать семантическую структуру ос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новных видов текста (текста-повествования, текста-описания), зна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комятся с особенностями текста-рассуждения. Закрепление семан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тической структуры текста проводится на основе моделирования, составления различных видов программ текста (картинно-графичес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кого, картинно-вербального, вербального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D21D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21DB">
        <w:rPr>
          <w:rFonts w:ascii="Times New Roman" w:hAnsi="Times New Roman" w:cs="Times New Roman"/>
          <w:sz w:val="28"/>
          <w:szCs w:val="28"/>
        </w:rPr>
        <w:t>щихся формируется умение определять главное, существен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ное и второстепенное в содержании текста, устанавливать логичес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кую последовательность, причинно-следственные, временные, про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странственные и другие с</w:t>
      </w:r>
      <w:r>
        <w:rPr>
          <w:rFonts w:ascii="Times New Roman" w:hAnsi="Times New Roman" w:cs="Times New Roman"/>
          <w:sz w:val="28"/>
          <w:szCs w:val="28"/>
        </w:rPr>
        <w:t xml:space="preserve">мысловые связи. Они 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учатся срав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нивать текст и совокупность отдельных предложений, определять различия правильного и искаженного текста, дополнять текст, само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стоятельно составлять рассказы сначала с опорой на наглядность, на слова, а в дальнейшем и самостоятельно.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CD21DB">
        <w:rPr>
          <w:rFonts w:ascii="Times New Roman" w:hAnsi="Times New Roman" w:cs="Times New Roman"/>
          <w:sz w:val="28"/>
          <w:szCs w:val="28"/>
        </w:rPr>
        <w:t>ормируется умение выделять в тексте связую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щие лингвистические средства и использовать их в собственной речи (употребление синонимов, местоимений для обозначения действу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ющего лица, использование связующих слов типа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t xml:space="preserve"> а, но, вот, по</w:t>
      </w:r>
      <w:r w:rsidRPr="00CD21DB">
        <w:rPr>
          <w:rFonts w:ascii="Times New Roman" w:hAnsi="Times New Roman" w:cs="Times New Roman"/>
          <w:i/>
          <w:iCs/>
          <w:sz w:val="28"/>
          <w:szCs w:val="28"/>
        </w:rPr>
        <w:softHyphen/>
        <w:t>этому, сначала, потом, наконец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знакомятся с разными видами изложения и сочинения. От класса к классу возрастает объем письменных творческих работ, усложняется лексический и грамматический материал, стиль изло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жения, возрастает уровень самостоятельности при построении связ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ного высказывания.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осознанном и точном употреблении в связной письменной речи слов, относящихся к разным частям речи, в использовании синонимов, антонимов, в употреблении слов в переносном смысле, многозначных слов.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Темы изложений и сочинений должны быть доступны по содер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жанию, вызывать интерес и полож</w:t>
      </w:r>
      <w:r>
        <w:rPr>
          <w:rFonts w:ascii="Times New Roman" w:hAnsi="Times New Roman" w:cs="Times New Roman"/>
          <w:sz w:val="28"/>
          <w:szCs w:val="28"/>
        </w:rPr>
        <w:t>ительные эмоции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 Они могут быть связаны с содержанием читаемых литературных произ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ведений, с анализом содержания сюжетны</w:t>
      </w:r>
      <w:r>
        <w:rPr>
          <w:rFonts w:ascii="Times New Roman" w:hAnsi="Times New Roman" w:cs="Times New Roman"/>
          <w:sz w:val="28"/>
          <w:szCs w:val="28"/>
        </w:rPr>
        <w:t>х картин, с личным опы</w:t>
      </w:r>
      <w:r>
        <w:rPr>
          <w:rFonts w:ascii="Times New Roman" w:hAnsi="Times New Roman" w:cs="Times New Roman"/>
          <w:sz w:val="28"/>
          <w:szCs w:val="28"/>
        </w:rPr>
        <w:softHyphen/>
        <w:t>том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70DF">
        <w:rPr>
          <w:rFonts w:ascii="Times New Roman" w:hAnsi="Times New Roman" w:cs="Times New Roman"/>
          <w:i/>
          <w:sz w:val="28"/>
          <w:szCs w:val="28"/>
        </w:rPr>
        <w:t>Рече</w:t>
      </w:r>
      <w:r w:rsidRPr="007C70DF">
        <w:rPr>
          <w:rFonts w:ascii="Times New Roman" w:hAnsi="Times New Roman" w:cs="Times New Roman"/>
          <w:i/>
          <w:sz w:val="28"/>
          <w:szCs w:val="28"/>
        </w:rPr>
        <w:softHyphen/>
        <w:t>вой этикет.</w:t>
      </w:r>
      <w:r w:rsidRPr="00CD21DB">
        <w:rPr>
          <w:rFonts w:ascii="Times New Roman" w:hAnsi="Times New Roman" w:cs="Times New Roman"/>
          <w:sz w:val="28"/>
          <w:szCs w:val="28"/>
        </w:rPr>
        <w:t xml:space="preserve"> Проводится работа над употреблением в речи слов и выражений, используемых при знакомстве, слов для выражения благодарности, просьбы, извинения, отказа, что расширяет комму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</w:t>
      </w:r>
      <w:r>
        <w:rPr>
          <w:rFonts w:ascii="Times New Roman" w:hAnsi="Times New Roman" w:cs="Times New Roman"/>
          <w:sz w:val="28"/>
          <w:szCs w:val="28"/>
        </w:rPr>
        <w:t>икативные возможности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E649D3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9D3">
        <w:rPr>
          <w:rFonts w:ascii="Times New Roman" w:hAnsi="Times New Roman"/>
          <w:sz w:val="28"/>
        </w:rPr>
        <w:t>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</w:t>
      </w:r>
      <w:r w:rsidRPr="00E649D3">
        <w:rPr>
          <w:rFonts w:ascii="Times New Roman" w:hAnsi="Times New Roman"/>
          <w:sz w:val="28"/>
        </w:rPr>
        <w:softHyphen/>
        <w:t>вует осуществлению тех коррекционно-развивающих задач, которые ставятся в процес</w:t>
      </w:r>
      <w:r>
        <w:rPr>
          <w:rFonts w:ascii="Times New Roman" w:hAnsi="Times New Roman"/>
          <w:sz w:val="28"/>
        </w:rPr>
        <w:t>се обучения русскому языку обучающихся</w:t>
      </w:r>
      <w:r w:rsidRPr="00E649D3">
        <w:rPr>
          <w:rFonts w:ascii="Times New Roman" w:hAnsi="Times New Roman"/>
          <w:sz w:val="28"/>
        </w:rPr>
        <w:t xml:space="preserve"> с ТНР.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8353A">
        <w:rPr>
          <w:rFonts w:ascii="Times New Roman" w:hAnsi="Times New Roman" w:cs="Times New Roman"/>
          <w:b/>
          <w:i/>
          <w:iCs/>
          <w:sz w:val="28"/>
          <w:szCs w:val="28"/>
        </w:rPr>
        <w:t>Чистописание.</w:t>
      </w:r>
      <w:r w:rsidRPr="00CD21DB">
        <w:rPr>
          <w:rFonts w:ascii="Times New Roman" w:hAnsi="Times New Roman" w:cs="Times New Roman"/>
          <w:sz w:val="28"/>
          <w:szCs w:val="28"/>
        </w:rPr>
        <w:t xml:space="preserve"> Целью занятий чистописанием является форми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рование графически правильного, четкого и достаточно скорого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Для достижения этой цели решаются следующие задачи: разви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тие тонкой ручной моторики, зрительно-пространственных пре</w:t>
      </w:r>
      <w:r>
        <w:rPr>
          <w:rFonts w:ascii="Times New Roman" w:hAnsi="Times New Roman" w:cs="Times New Roman"/>
          <w:sz w:val="28"/>
          <w:szCs w:val="28"/>
        </w:rPr>
        <w:t>дстав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лений и </w:t>
      </w:r>
      <w:r>
        <w:rPr>
          <w:rFonts w:ascii="Times New Roman" w:hAnsi="Times New Roman" w:cs="Times New Roman"/>
          <w:sz w:val="28"/>
          <w:szCs w:val="28"/>
        </w:rPr>
        <w:lastRenderedPageBreak/>
        <w:t>глазомера обучающихся</w:t>
      </w:r>
      <w:r w:rsidRPr="00CD21DB">
        <w:rPr>
          <w:rFonts w:ascii="Times New Roman" w:hAnsi="Times New Roman" w:cs="Times New Roman"/>
          <w:sz w:val="28"/>
          <w:szCs w:val="28"/>
        </w:rPr>
        <w:t>, совершенствование графических на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выков, исправление индивидуальных недостатков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графо</w:t>
      </w:r>
      <w:r w:rsidRPr="00CD21DB">
        <w:rPr>
          <w:rFonts w:ascii="Times New Roman" w:hAnsi="Times New Roman" w:cs="Times New Roman"/>
          <w:sz w:val="28"/>
          <w:szCs w:val="28"/>
        </w:rPr>
        <w:t>моторного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акта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обучения </w:t>
      </w:r>
      <w:r w:rsidRPr="00CD21DB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истописанию предусматривает ис</w:t>
      </w:r>
      <w:r w:rsidRPr="00CD21DB">
        <w:rPr>
          <w:rFonts w:ascii="Times New Roman" w:hAnsi="Times New Roman" w:cs="Times New Roman"/>
          <w:sz w:val="28"/>
          <w:szCs w:val="28"/>
        </w:rPr>
        <w:t>пользование различных методов: генетического, копирова</w:t>
      </w:r>
      <w:r>
        <w:rPr>
          <w:rFonts w:ascii="Times New Roman" w:hAnsi="Times New Roman" w:cs="Times New Roman"/>
          <w:sz w:val="28"/>
          <w:szCs w:val="28"/>
        </w:rPr>
        <w:t>льного, линейного, ритмического и их сочетания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разных этапах обу</w:t>
      </w:r>
      <w:r>
        <w:rPr>
          <w:rFonts w:ascii="Times New Roman" w:hAnsi="Times New Roman" w:cs="Times New Roman"/>
          <w:sz w:val="28"/>
          <w:szCs w:val="28"/>
        </w:rPr>
        <w:softHyphen/>
        <w:t>чения.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На совершенствование каллиграфически правильного письма рекомендуе</w:t>
      </w:r>
      <w:r>
        <w:rPr>
          <w:rFonts w:ascii="Times New Roman" w:hAnsi="Times New Roman" w:cs="Times New Roman"/>
          <w:sz w:val="28"/>
          <w:szCs w:val="28"/>
        </w:rPr>
        <w:t xml:space="preserve">тся отводить </w:t>
      </w:r>
      <w:r w:rsidRPr="00CD21DB">
        <w:rPr>
          <w:rFonts w:ascii="Times New Roman" w:hAnsi="Times New Roman" w:cs="Times New Roman"/>
          <w:sz w:val="28"/>
          <w:szCs w:val="28"/>
        </w:rPr>
        <w:t>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2257C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22257C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15 ми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нут урока три раза в неделю, во 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21DB">
        <w:rPr>
          <w:rFonts w:ascii="Times New Roman" w:hAnsi="Times New Roman" w:cs="Times New Roman"/>
          <w:sz w:val="28"/>
          <w:szCs w:val="28"/>
        </w:rPr>
        <w:t>-</w:t>
      </w:r>
      <w:r w:rsidRPr="00CD21D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классах — 10 минут на каж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дом</w:t>
      </w:r>
      <w:r>
        <w:rPr>
          <w:rFonts w:ascii="Times New Roman" w:hAnsi="Times New Roman" w:cs="Times New Roman"/>
          <w:sz w:val="28"/>
          <w:szCs w:val="28"/>
        </w:rPr>
        <w:t xml:space="preserve"> уроке русского языка</w:t>
      </w:r>
      <w:r w:rsidRPr="00CD21D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Необходимо учитывать требования к каллиграфическому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му: высота и ширина букв в рукописном шрифте должны находиться в соотношении 2:1 (кроме букв из трех элементов). Письмо должно быть наклонным в правую сторону под углом 65 градусов с соблю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дением параллельности основных штрихов. При изображении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вы, элементом кот</w:t>
      </w:r>
      <w:r>
        <w:rPr>
          <w:rFonts w:ascii="Times New Roman" w:hAnsi="Times New Roman" w:cs="Times New Roman"/>
          <w:sz w:val="28"/>
          <w:szCs w:val="28"/>
        </w:rPr>
        <w:t>орой является овал или полуовал,</w:t>
      </w:r>
      <w:r w:rsidRPr="00CD21DB">
        <w:rPr>
          <w:rFonts w:ascii="Times New Roman" w:hAnsi="Times New Roman" w:cs="Times New Roman"/>
          <w:sz w:val="28"/>
          <w:szCs w:val="28"/>
        </w:rPr>
        <w:t xml:space="preserve"> используются три способа соединения (верхнее, среднее, нижнее). Необходимо рав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номерно располагать буквы, слова на строке.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Несоблюдение вышеперечисленных требований считается недо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четом каллиграфического характера.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Каллиграфическая сторона письма тесно связана с умением вы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делять звук из слова и соотносить его со зрительным образом бук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вы. Прежде чем написать ту или иную букву, определить способ ее соединения с предыдущей и последующей, нужно сначала решить, какую букву надо писать. Выбор буквы осуществляется благодаря звуковому и орфографическому анализу слова. Эта работа ведет к предупреждению специфических </w:t>
      </w:r>
      <w:proofErr w:type="spellStart"/>
      <w:r w:rsidRPr="00CD21DB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ошибок (пропуск, замена, искажение букв, слов) и ор</w:t>
      </w:r>
      <w:r>
        <w:rPr>
          <w:rFonts w:ascii="Times New Roman" w:hAnsi="Times New Roman" w:cs="Times New Roman"/>
          <w:sz w:val="28"/>
          <w:szCs w:val="28"/>
        </w:rPr>
        <w:t>фографических ошибок.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Упражнения по чистописанию следует связывать с изучаемым на уроке грамматическим и лексическим материалом, поэтому воп</w:t>
      </w:r>
      <w:r>
        <w:rPr>
          <w:rFonts w:ascii="Times New Roman" w:hAnsi="Times New Roman" w:cs="Times New Roman"/>
          <w:sz w:val="28"/>
          <w:szCs w:val="28"/>
        </w:rPr>
        <w:t xml:space="preserve">рос о подборе букв и соединение их </w:t>
      </w:r>
      <w:r w:rsidRPr="00CD21DB">
        <w:rPr>
          <w:rFonts w:ascii="Times New Roman" w:hAnsi="Times New Roman" w:cs="Times New Roman"/>
          <w:sz w:val="28"/>
          <w:szCs w:val="28"/>
        </w:rPr>
        <w:t>элементов для работы над калли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 xml:space="preserve">графией решается на заключительных этапах подготовки к уроку. После подбора всего речевого </w:t>
      </w:r>
      <w:r w:rsidRPr="00CD21DB">
        <w:rPr>
          <w:rFonts w:ascii="Times New Roman" w:hAnsi="Times New Roman" w:cs="Times New Roman"/>
          <w:sz w:val="28"/>
          <w:szCs w:val="28"/>
        </w:rPr>
        <w:lastRenderedPageBreak/>
        <w:t>материала надо выбрать те буквы, которые чаще других могут встретиться на данном уроке.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Предпосылкой для выработки каллиграфического письма служит формирование гигиенических навыков письма (правильная посад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ка, положение тетради, ручки и др.).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структуру занятия по чистописанию рекомендуется вводить следующие упражнения: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укрепление</w:t>
      </w:r>
      <w:r w:rsidRPr="00CD21DB">
        <w:rPr>
          <w:rFonts w:ascii="Times New Roman" w:hAnsi="Times New Roman" w:cs="Times New Roman"/>
          <w:sz w:val="28"/>
          <w:szCs w:val="28"/>
        </w:rPr>
        <w:t xml:space="preserve"> мускулатуры пальцев, кисти, предплечья руки;</w:t>
      </w:r>
    </w:p>
    <w:p w:rsidR="00002C7C" w:rsidRPr="00CD21DB" w:rsidRDefault="00002C7C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формирование четких пальцевых кинестезий и подготовку руки к письму;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плавности и свободы движения руки («письмо в воз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духе», «письмо сухим пером», «крупные и мелкие росчерки»);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формирование зрительно-пространственных ориентировок и глазомера;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оптически сходных букв, ко</w:t>
      </w:r>
      <w:r>
        <w:rPr>
          <w:rFonts w:ascii="Times New Roman" w:hAnsi="Times New Roman" w:cs="Times New Roman"/>
          <w:sz w:val="28"/>
          <w:szCs w:val="28"/>
        </w:rPr>
        <w:t xml:space="preserve">нструирование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рекон</w:t>
      </w:r>
      <w:r w:rsidRPr="00CD21DB">
        <w:rPr>
          <w:rFonts w:ascii="Times New Roman" w:hAnsi="Times New Roman" w:cs="Times New Roman"/>
          <w:sz w:val="28"/>
          <w:szCs w:val="28"/>
        </w:rPr>
        <w:t>струирование</w:t>
      </w:r>
      <w:proofErr w:type="spellEnd"/>
      <w:r w:rsidRPr="00CD21DB">
        <w:rPr>
          <w:rFonts w:ascii="Times New Roman" w:hAnsi="Times New Roman" w:cs="Times New Roman"/>
          <w:sz w:val="28"/>
          <w:szCs w:val="28"/>
        </w:rPr>
        <w:t xml:space="preserve"> букв;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элементов букв и их соединений;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на развитие фонематического анализа и синтеза, фонематических представлений для соотнесения звука и буквы;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 xml:space="preserve">в написании отдельных букв, трудных по начертанию;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1DB">
        <w:rPr>
          <w:rFonts w:ascii="Times New Roman" w:hAnsi="Times New Roman" w:cs="Times New Roman"/>
          <w:sz w:val="28"/>
          <w:szCs w:val="28"/>
        </w:rPr>
        <w:t>в написании слов, предложений, текста.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упражняются в списывании с рукописного и печатно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го текста, в письме под диктовку, под счет на отобранном речевом материале.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Перед записью текста учитель разбирает </w:t>
      </w:r>
      <w:r>
        <w:rPr>
          <w:rFonts w:ascii="Times New Roman" w:hAnsi="Times New Roman" w:cs="Times New Roman"/>
          <w:sz w:val="28"/>
          <w:szCs w:val="28"/>
        </w:rPr>
        <w:t>орфограммы, чтобы внимание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в процессе письма равномерно распределялось между грамотностью и технической стороной письма.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При исправлении</w:t>
      </w:r>
      <w:r w:rsidRPr="00671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каллиграфических недочетов</w:t>
      </w:r>
      <w:r w:rsidRPr="00CD21DB">
        <w:rPr>
          <w:rFonts w:ascii="Times New Roman" w:hAnsi="Times New Roman" w:cs="Times New Roman"/>
          <w:sz w:val="28"/>
          <w:szCs w:val="28"/>
        </w:rPr>
        <w:t xml:space="preserve"> учитель оказывает доп</w:t>
      </w:r>
      <w:r>
        <w:rPr>
          <w:rFonts w:ascii="Times New Roman" w:hAnsi="Times New Roman" w:cs="Times New Roman"/>
          <w:sz w:val="28"/>
          <w:szCs w:val="28"/>
        </w:rPr>
        <w:t>олнительную помощь обучающимся</w:t>
      </w:r>
      <w:r w:rsidRPr="00CD21DB">
        <w:rPr>
          <w:rFonts w:ascii="Times New Roman" w:hAnsi="Times New Roman" w:cs="Times New Roman"/>
          <w:sz w:val="28"/>
          <w:szCs w:val="28"/>
        </w:rPr>
        <w:t>, учит</w:t>
      </w:r>
      <w:r>
        <w:rPr>
          <w:rFonts w:ascii="Times New Roman" w:hAnsi="Times New Roman" w:cs="Times New Roman"/>
          <w:sz w:val="28"/>
          <w:szCs w:val="28"/>
        </w:rPr>
        <w:t>ывая особенности каждого обучающегося</w:t>
      </w:r>
      <w:r w:rsidRPr="00CD21DB">
        <w:rPr>
          <w:rFonts w:ascii="Times New Roman" w:hAnsi="Times New Roman" w:cs="Times New Roman"/>
          <w:sz w:val="28"/>
          <w:szCs w:val="28"/>
        </w:rPr>
        <w:t>. С этой целью рекомендуется пропи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сывать образцы букв в тетрадях.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lastRenderedPageBreak/>
        <w:t>При планировании уроков необходимо предусматривать рацио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нальное чередование устных и письменных видов работ, соблюде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ние гигиенических требований к длительности непрерывного пись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ма (в 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E6ED6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="00FE6ED6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D21DB">
        <w:rPr>
          <w:rFonts w:ascii="Times New Roman" w:hAnsi="Times New Roman" w:cs="Times New Roman"/>
          <w:sz w:val="28"/>
          <w:szCs w:val="28"/>
        </w:rPr>
        <w:t xml:space="preserve"> классе — до 5 минут, во II классе — до 8 минут, в III клас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се — до 12 минут, в IV классе — до 15 минут).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Уроки русского языка должны способствовать закреплению ре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чевых навыков как в устной, так и в письменной речи.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Основными видами письменных работ по русскому языку явля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ются списы</w:t>
      </w:r>
      <w:r w:rsidR="000C57CF">
        <w:rPr>
          <w:rFonts w:ascii="Times New Roman" w:hAnsi="Times New Roman" w:cs="Times New Roman"/>
          <w:sz w:val="28"/>
          <w:szCs w:val="28"/>
        </w:rPr>
        <w:t>вание, диктанты</w:t>
      </w:r>
      <w:r w:rsidRPr="00CD21DB">
        <w:rPr>
          <w:rFonts w:ascii="Times New Roman" w:hAnsi="Times New Roman" w:cs="Times New Roman"/>
          <w:sz w:val="28"/>
          <w:szCs w:val="28"/>
        </w:rPr>
        <w:t>, обучающие из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ложения и сочинения.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Одним из важных дидактических условий успешного овладения языком является тесная связь обучения грамматике и правописа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нию с развитием речи, мышления и других психических процессов.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 xml:space="preserve">Во время изучения грамматико-орфографических тем следует уделять большое внимание лексико-семантическим, лексико-стилистическим упражнениям. </w:t>
      </w:r>
    </w:p>
    <w:p w:rsidR="004265E4" w:rsidRPr="00CD21DB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Активному усвоению учебного материала, созданию интереса и положительного эмоционального фона на уроке способствует ис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пользование наглядных и технических средств обучения, дидакти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ческих игр (ребусов, шарад, кроссвордов, «превращений» слов и др.).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21DB">
        <w:rPr>
          <w:rFonts w:ascii="Times New Roman" w:hAnsi="Times New Roman" w:cs="Times New Roman"/>
          <w:sz w:val="28"/>
          <w:szCs w:val="28"/>
        </w:rPr>
        <w:t>В целях предуп</w:t>
      </w:r>
      <w:r>
        <w:rPr>
          <w:rFonts w:ascii="Times New Roman" w:hAnsi="Times New Roman" w:cs="Times New Roman"/>
          <w:sz w:val="28"/>
          <w:szCs w:val="28"/>
        </w:rPr>
        <w:t>реждения утомляемости обучающихся</w:t>
      </w:r>
      <w:r w:rsidRPr="00CD21DB">
        <w:rPr>
          <w:rFonts w:ascii="Times New Roman" w:hAnsi="Times New Roman" w:cs="Times New Roman"/>
          <w:sz w:val="28"/>
          <w:szCs w:val="28"/>
        </w:rPr>
        <w:t xml:space="preserve"> следует че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редовать устные и письменные упражнения, своевременно прово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дить физкультминутки, речевые зарядки, включать в урок разнооб</w:t>
      </w:r>
      <w:r w:rsidRPr="00CD21DB">
        <w:rPr>
          <w:rFonts w:ascii="Times New Roman" w:hAnsi="Times New Roman" w:cs="Times New Roman"/>
          <w:sz w:val="28"/>
          <w:szCs w:val="28"/>
        </w:rPr>
        <w:softHyphen/>
        <w:t>разные виды деятельности.</w:t>
      </w:r>
    </w:p>
    <w:p w:rsidR="004265E4" w:rsidRDefault="004265E4" w:rsidP="002E4222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 учебного предмета «Ру</w:t>
      </w:r>
      <w:r>
        <w:rPr>
          <w:rFonts w:ascii="Times New Roman" w:hAnsi="Times New Roman"/>
          <w:sz w:val="28"/>
        </w:rPr>
        <w:t>сский язык»</w:t>
      </w:r>
      <w:r w:rsidRPr="00AD3553">
        <w:rPr>
          <w:rFonts w:ascii="Times New Roman" w:hAnsi="Times New Roman"/>
          <w:sz w:val="28"/>
        </w:rPr>
        <w:t>: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/>
          <w:kern w:val="2"/>
          <w:sz w:val="28"/>
        </w:rPr>
        <w:t>- овладение навыком письма;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овладение каллиграфическими умениями;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t>- усвоение орфографических правил и умение применять их на письме;</w:t>
      </w:r>
    </w:p>
    <w:p w:rsidR="004265E4" w:rsidRPr="008D291E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языковых обобщений, «чувства» языка;</w:t>
      </w:r>
    </w:p>
    <w:p w:rsidR="004265E4" w:rsidRPr="00D236FD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8D291E">
        <w:rPr>
          <w:rFonts w:ascii="Times New Roman" w:hAnsi="Times New Roman" w:cs="Times New Roman"/>
          <w:bCs/>
          <w:kern w:val="2"/>
          <w:sz w:val="28"/>
          <w:szCs w:val="28"/>
        </w:rPr>
        <w:lastRenderedPageBreak/>
        <w:t>- у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мение понимать обращенную речь, </w:t>
      </w:r>
      <w:r w:rsidRPr="00AB154E">
        <w:rPr>
          <w:rFonts w:ascii="Times New Roman" w:hAnsi="Times New Roman" w:cs="Times New Roman"/>
          <w:bCs/>
          <w:sz w:val="28"/>
          <w:szCs w:val="28"/>
        </w:rPr>
        <w:t>смысл доступных графич</w:t>
      </w:r>
      <w:r>
        <w:rPr>
          <w:rFonts w:ascii="Times New Roman" w:hAnsi="Times New Roman" w:cs="Times New Roman"/>
          <w:bCs/>
          <w:sz w:val="28"/>
          <w:szCs w:val="28"/>
        </w:rPr>
        <w:t>еских изображений (схем и др.);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использовать навыки устной и письменной речи в разл</w:t>
      </w:r>
      <w:r>
        <w:rPr>
          <w:rFonts w:ascii="Times New Roman" w:hAnsi="Times New Roman" w:cs="Times New Roman"/>
          <w:bCs/>
          <w:sz w:val="28"/>
          <w:szCs w:val="28"/>
        </w:rPr>
        <w:t>ичных коммуникативных ситуациях;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вступать в контакт, поддерживать и завершать его,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адекватно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используя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общения</w:t>
      </w:r>
      <w:r w:rsidRPr="00AB154E">
        <w:rPr>
          <w:rFonts w:ascii="Times New Roman" w:hAnsi="Times New Roman" w:cs="Times New Roman"/>
          <w:bCs/>
          <w:sz w:val="28"/>
          <w:szCs w:val="28"/>
        </w:rPr>
        <w:t>, соблюд</w:t>
      </w:r>
      <w:r>
        <w:rPr>
          <w:rFonts w:ascii="Times New Roman" w:hAnsi="Times New Roman" w:cs="Times New Roman"/>
          <w:bCs/>
          <w:sz w:val="28"/>
          <w:szCs w:val="28"/>
        </w:rPr>
        <w:t>ая общепринятые правила;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решать актуальные житейские задачи, используя коммуникацию как средство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достижения цели;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Pr="00AB154E">
        <w:rPr>
          <w:rFonts w:ascii="Times New Roman" w:hAnsi="Times New Roman" w:cs="Times New Roman"/>
          <w:bCs/>
          <w:sz w:val="28"/>
          <w:szCs w:val="28"/>
        </w:rPr>
        <w:t xml:space="preserve">богащение арсенала </w:t>
      </w:r>
      <w:r>
        <w:rPr>
          <w:rFonts w:ascii="Times New Roman" w:hAnsi="Times New Roman" w:cs="Times New Roman"/>
          <w:bCs/>
          <w:sz w:val="28"/>
          <w:szCs w:val="28"/>
        </w:rPr>
        <w:t>языковых средств в коммуникации;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активное использование языковых средств и коммуникативных технологий для решения коммуникативных и познавательных задач;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овладение речевым этикетом в коммуникации;</w:t>
      </w:r>
    </w:p>
    <w:p w:rsidR="004265E4" w:rsidRDefault="004265E4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</w:t>
      </w:r>
      <w:r w:rsidRPr="00AB154E">
        <w:rPr>
          <w:rFonts w:ascii="Times New Roman" w:hAnsi="Times New Roman" w:cs="Times New Roman"/>
          <w:bCs/>
          <w:sz w:val="28"/>
          <w:szCs w:val="28"/>
        </w:rPr>
        <w:t>мение основываться на нравственно-эстетическом чувстве и художественно</w:t>
      </w:r>
      <w:r>
        <w:rPr>
          <w:rFonts w:ascii="Times New Roman" w:hAnsi="Times New Roman" w:cs="Times New Roman"/>
          <w:bCs/>
          <w:sz w:val="28"/>
          <w:szCs w:val="28"/>
        </w:rPr>
        <w:t>м вкусе в речевой деятельности.</w:t>
      </w:r>
    </w:p>
    <w:p w:rsidR="005E3ED3" w:rsidRDefault="005E3ED3" w:rsidP="002E422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65E4" w:rsidRPr="00273C9A" w:rsidRDefault="004265E4" w:rsidP="00CE0CF3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273C9A">
        <w:rPr>
          <w:rFonts w:ascii="Times New Roman" w:hAnsi="Times New Roman" w:cs="Times New Roman"/>
          <w:b/>
          <w:kern w:val="28"/>
          <w:sz w:val="28"/>
          <w:szCs w:val="28"/>
        </w:rPr>
        <w:t>2. Литературное чтение</w:t>
      </w:r>
    </w:p>
    <w:p w:rsidR="00FC6522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«Литературное чтение» является важнейшим учебным предметом предметной области «Филология»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 служит для реализации о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бразовательных, воспитательных,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развивающих и коррекционных задач.</w:t>
      </w:r>
      <w:r w:rsidR="005C6EE5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6D0EB2">
        <w:rPr>
          <w:rFonts w:ascii="Times New Roman" w:hAnsi="Times New Roman" w:cs="Times New Roman"/>
          <w:kern w:val="28"/>
          <w:sz w:val="28"/>
          <w:szCs w:val="28"/>
        </w:rPr>
        <w:t>На уроках литературного чтения формируется функциональная грамотность, которая является основой эффективности обучения по другим учебным предметам начальной школы. Кроме этого литература является</w:t>
      </w:r>
      <w:r w:rsidR="00BB7471">
        <w:rPr>
          <w:rFonts w:ascii="Times New Roman" w:hAnsi="Times New Roman" w:cs="Times New Roman"/>
          <w:kern w:val="28"/>
          <w:sz w:val="28"/>
          <w:szCs w:val="28"/>
        </w:rPr>
        <w:t xml:space="preserve"> одним из самых мощных средств приобщения обучающихся к общечеловеческим ценностям, формирования их мировоззрения, духовно-нравственного, эстетического воспитания. В чтении содержится коррекционно-развивающий потенциал, позволяющий использовать</w:t>
      </w:r>
      <w:r w:rsidR="00372948">
        <w:rPr>
          <w:rFonts w:ascii="Times New Roman" w:hAnsi="Times New Roman" w:cs="Times New Roman"/>
          <w:kern w:val="28"/>
          <w:sz w:val="28"/>
          <w:szCs w:val="28"/>
        </w:rPr>
        <w:t xml:space="preserve"> его в целях преодоления нарушений устной речи, чтения, вторичных отклонений в развитии мышления, памяти, воображения, развития коммуникативно-речевых умений обучающихся с ТНР.</w:t>
      </w:r>
    </w:p>
    <w:p w:rsidR="00FC6522" w:rsidRDefault="00FC6522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lastRenderedPageBreak/>
        <w:t>Содержание программы по литературному чтению тесно связано с содержанием учебных предметов «Окружающий мир», «Русский язык», коррекционного курса «Развитие речи».</w:t>
      </w:r>
    </w:p>
    <w:p w:rsidR="006445AD" w:rsidRDefault="006445AD" w:rsidP="006445AD">
      <w:pPr>
        <w:spacing w:after="0" w:line="360" w:lineRule="auto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         </w:t>
      </w:r>
      <w:r w:rsidR="00FC6522">
        <w:rPr>
          <w:rFonts w:ascii="Times New Roman" w:hAnsi="Times New Roman" w:cs="Times New Roman"/>
          <w:kern w:val="28"/>
          <w:sz w:val="28"/>
          <w:szCs w:val="28"/>
        </w:rPr>
        <w:t>Приоритетной</w:t>
      </w:r>
      <w:r w:rsidR="00E41A13">
        <w:rPr>
          <w:rFonts w:ascii="Times New Roman" w:hAnsi="Times New Roman" w:cs="Times New Roman"/>
          <w:kern w:val="28"/>
          <w:sz w:val="28"/>
          <w:szCs w:val="28"/>
        </w:rPr>
        <w:t xml:space="preserve"> целью обучения литературному чтению является формирование читательской компетенции обучающихся с ТНР, </w:t>
      </w:r>
      <w:r w:rsidR="00772B66">
        <w:rPr>
          <w:rFonts w:ascii="Times New Roman" w:hAnsi="Times New Roman" w:cs="Times New Roman"/>
          <w:kern w:val="28"/>
          <w:sz w:val="28"/>
          <w:szCs w:val="28"/>
        </w:rPr>
        <w:t>определяющейся владением техникой чтения, пониманием прочитанного и прослушанного произведения, знанием книг и умением их самостоятельного выбора</w:t>
      </w:r>
      <w:r>
        <w:rPr>
          <w:rFonts w:ascii="Times New Roman" w:hAnsi="Times New Roman" w:cs="Times New Roman"/>
          <w:kern w:val="28"/>
          <w:sz w:val="28"/>
          <w:szCs w:val="28"/>
        </w:rPr>
        <w:t>, сформированного духовной потребностью к книге и чтению.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>Основны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ми </w:t>
      </w:r>
      <w:r w:rsidRPr="007F54EC">
        <w:rPr>
          <w:rFonts w:ascii="Times New Roman" w:hAnsi="Times New Roman" w:cs="Times New Roman"/>
          <w:b/>
          <w:kern w:val="28"/>
          <w:sz w:val="28"/>
          <w:szCs w:val="28"/>
        </w:rPr>
        <w:t>задачами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уроков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литературного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чтения являются:</w:t>
      </w:r>
    </w:p>
    <w:p w:rsidR="004265E4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обучение сознательному, правильному, беглому, выразительно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softHyphen/>
        <w:t>му чтению, чтению вслух и про себя;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освоение общекультурных навыков чтения,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формирование умений понимать содержание художественного произведения, работать с текстом;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овладение коммуникативной культурой,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обогащ</w:t>
      </w:r>
      <w:r>
        <w:rPr>
          <w:rFonts w:ascii="Times New Roman" w:hAnsi="Times New Roman" w:cs="Times New Roman"/>
          <w:kern w:val="28"/>
          <w:sz w:val="28"/>
          <w:szCs w:val="28"/>
        </w:rPr>
        <w:t>ение и активизация речи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, формирование умения выражать свои мысли;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расш</w:t>
      </w:r>
      <w:r>
        <w:rPr>
          <w:rFonts w:ascii="Times New Roman" w:hAnsi="Times New Roman" w:cs="Times New Roman"/>
          <w:kern w:val="28"/>
          <w:sz w:val="28"/>
          <w:szCs w:val="28"/>
        </w:rPr>
        <w:t>ирение и углубление знаний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об окружающем мире;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>формирование нравственного сознания и эстетического вкуса, понимания духовной сущности произведений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 формирование у обучающихся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интереса к книгам, к самостоятельному чтению;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-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 коррекция нарушений устной и письменной речи</w:t>
      </w:r>
      <w:r w:rsidR="006445AD">
        <w:rPr>
          <w:rFonts w:ascii="Times New Roman" w:hAnsi="Times New Roman" w:cs="Times New Roman"/>
          <w:kern w:val="28"/>
          <w:sz w:val="28"/>
          <w:szCs w:val="28"/>
        </w:rPr>
        <w:t xml:space="preserve"> (обогащение словарного запаса, уточнение значений слов, преодоление </w:t>
      </w:r>
      <w:proofErr w:type="spellStart"/>
      <w:r w:rsidR="006445AD">
        <w:rPr>
          <w:rFonts w:ascii="Times New Roman" w:hAnsi="Times New Roman" w:cs="Times New Roman"/>
          <w:kern w:val="28"/>
          <w:sz w:val="28"/>
          <w:szCs w:val="28"/>
        </w:rPr>
        <w:t>аграмматизма</w:t>
      </w:r>
      <w:proofErr w:type="spellEnd"/>
      <w:r w:rsidR="006445AD">
        <w:rPr>
          <w:rFonts w:ascii="Times New Roman" w:hAnsi="Times New Roman" w:cs="Times New Roman"/>
          <w:kern w:val="28"/>
          <w:sz w:val="28"/>
          <w:szCs w:val="28"/>
        </w:rPr>
        <w:t>, расширение речевой практики обучающихся, развитие их познавательной деятельности, мыслительных операций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>, интеллектуальных, организационных умений)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4265E4" w:rsidRPr="00174829" w:rsidRDefault="004265E4" w:rsidP="009F07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74829">
        <w:rPr>
          <w:rFonts w:ascii="Times New Roman" w:hAnsi="Times New Roman" w:cs="Times New Roman"/>
          <w:kern w:val="28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литературному 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чтению для каждого класса состоит из след</w:t>
      </w:r>
      <w:r>
        <w:rPr>
          <w:rFonts w:ascii="Times New Roman" w:hAnsi="Times New Roman" w:cs="Times New Roman"/>
          <w:kern w:val="28"/>
          <w:sz w:val="28"/>
          <w:szCs w:val="28"/>
        </w:rPr>
        <w:t>ующих разделов: «Виды речевой деятельности», «Виды читательской деятельности», «Круг детского чтения», «Литературоведческая пропедевтика</w:t>
      </w:r>
      <w:r w:rsidRPr="00174829">
        <w:rPr>
          <w:rFonts w:ascii="Times New Roman" w:hAnsi="Times New Roman" w:cs="Times New Roman"/>
          <w:kern w:val="28"/>
          <w:sz w:val="28"/>
          <w:szCs w:val="28"/>
        </w:rPr>
        <w:t>»</w:t>
      </w:r>
      <w:r>
        <w:rPr>
          <w:rFonts w:ascii="Times New Roman" w:hAnsi="Times New Roman" w:cs="Times New Roman"/>
          <w:kern w:val="28"/>
          <w:sz w:val="28"/>
          <w:szCs w:val="28"/>
        </w:rPr>
        <w:t>, «Творческая деятельность обучающихся (на основе литературных произведений)»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t xml:space="preserve">. С учетом особых образовательных </w:t>
      </w:r>
      <w:r w:rsidR="00204516">
        <w:rPr>
          <w:rFonts w:ascii="Times New Roman" w:hAnsi="Times New Roman" w:cs="Times New Roman"/>
          <w:kern w:val="28"/>
          <w:sz w:val="28"/>
          <w:szCs w:val="28"/>
        </w:rPr>
        <w:lastRenderedPageBreak/>
        <w:t>потребностей обучающихся с ТНР в программу по литературному чтению включается раздел «Коммуникативное и речевое развитие».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речевой и читательской деятельности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вслух.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Постепенный переход от слогового к плав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</w:t>
      </w:r>
      <w:r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позволяющ</w:t>
      </w:r>
      <w:r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й осознать текст. Соблюдение орфоэпических и интонационных норм чтения. Чтение предложений </w:t>
      </w:r>
      <w:r w:rsidRPr="00F13056">
        <w:rPr>
          <w:rFonts w:ascii="Times New Roman" w:hAnsi="Times New Roman" w:cs="Times New Roman"/>
          <w:sz w:val="28"/>
          <w:szCs w:val="28"/>
        </w:rPr>
        <w:t>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Чтение про себя.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Осознание смысла произведения при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др.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разными видами текста.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Общее представление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 разных видах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текста: художественный, учебный, научно-популярный, их сравнение. </w:t>
      </w:r>
      <w:r w:rsidRPr="00F13056">
        <w:rPr>
          <w:rFonts w:ascii="Times New Roman" w:hAnsi="Times New Roman" w:cs="Times New Roman"/>
          <w:sz w:val="28"/>
          <w:szCs w:val="28"/>
        </w:rPr>
        <w:t>Определение целей создания этих видов текста. Особенности фольклорного текста.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Самостоятельное определение темы, главной мысли, струк</w:t>
      </w:r>
      <w:r w:rsidRPr="00F13056">
        <w:rPr>
          <w:rFonts w:ascii="Times New Roman" w:hAnsi="Times New Roman" w:cs="Times New Roman"/>
          <w:sz w:val="28"/>
          <w:szCs w:val="28"/>
        </w:rPr>
        <w:t xml:space="preserve">туры текста; деление текста на смысловые части, их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Умение работать с разными видами информации.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Участие в коллективном обсуждении: умение отвечать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вопросы, выступать по теме, слушать выступления товарищей, дополнять ответы по ходу беседы, используя текст. Привлечение справочных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иллюстративно­изобразительных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материалов.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Библиографическая культура.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Книга как особый вид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t xml:space="preserve">её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справочно­иллюстративный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материал).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Типы книг (изданий):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>произведение</w:t>
      </w:r>
      <w:proofErr w:type="spellEnd"/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книга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>сборник</w:t>
      </w:r>
      <w:proofErr w:type="spellEnd"/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sz w:val="28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Выбор книг на основе рекомендованного списка, кар</w:t>
      </w:r>
      <w:r w:rsidRPr="00F13056">
        <w:rPr>
          <w:rFonts w:ascii="Times New Roman" w:hAnsi="Times New Roman" w:cs="Times New Roman"/>
          <w:sz w:val="28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z w:val="28"/>
          <w:szCs w:val="28"/>
        </w:rPr>
        <w:t>Работа с текстом художественного произведения.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текста: своеобразие выразительных средств языка (с помо</w:t>
      </w:r>
      <w:r w:rsidRPr="00F13056">
        <w:rPr>
          <w:rFonts w:ascii="Times New Roman" w:hAnsi="Times New Roman" w:cs="Times New Roman"/>
          <w:sz w:val="28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Понимание нравственного содержания прочитанного, осоз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воспроизведение текста с использованием выразительных средств языка: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последовательное воспроизведение эпизода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F13056">
        <w:rPr>
          <w:rFonts w:ascii="Times New Roman" w:hAnsi="Times New Roman" w:cs="Times New Roman"/>
          <w:sz w:val="28"/>
          <w:szCs w:val="28"/>
        </w:rPr>
        <w:t>пересказ.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Характеристика героя произведения с использованием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художественно­выразительных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средств данного текста. Нахож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дение в тексте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слов и выражений, характеризующих героя </w:t>
      </w:r>
      <w:r w:rsidRPr="00F13056">
        <w:rPr>
          <w:rFonts w:ascii="Times New Roman" w:hAnsi="Times New Roman" w:cs="Times New Roman"/>
          <w:sz w:val="28"/>
          <w:szCs w:val="28"/>
        </w:rPr>
        <w:t>и событие. Ан</w:t>
      </w:r>
      <w:r>
        <w:rPr>
          <w:rFonts w:ascii="Times New Roman" w:hAnsi="Times New Roman" w:cs="Times New Roman"/>
          <w:sz w:val="28"/>
          <w:szCs w:val="28"/>
        </w:rPr>
        <w:t>ализ (с помощью учителя) причины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поступка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персонажа. Сопоставление поступков героев по аналогии </w:t>
      </w:r>
      <w:r w:rsidRPr="00F13056">
        <w:rPr>
          <w:rFonts w:ascii="Times New Roman" w:hAnsi="Times New Roman" w:cs="Times New Roman"/>
          <w:sz w:val="28"/>
          <w:szCs w:val="28"/>
        </w:rPr>
        <w:t>или по контрасту. Выявление авторского отношения к герою</w:t>
      </w:r>
      <w:r w:rsidRPr="00F13056">
        <w:rPr>
          <w:rFonts w:ascii="Times New Roman" w:hAnsi="Times New Roman" w:cs="Times New Roman"/>
          <w:sz w:val="28"/>
          <w:szCs w:val="28"/>
        </w:rPr>
        <w:br/>
        <w:t>на основе анализа текста, авторских помет, имён героев.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Подробный пересказ текста: определение главной мыс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ли фрагмента, выделение опорных или ключевых слов,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главливание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, подробный пересказ эпизода; деление текста 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на части, определение главной мысли каждой части и всего текста,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Самостоятельный выборочный пересказ по заданному </w:t>
      </w:r>
      <w:r w:rsidRPr="00F13056">
        <w:rPr>
          <w:rFonts w:ascii="Times New Roman" w:hAnsi="Times New Roman" w:cs="Times New Roman"/>
          <w:sz w:val="28"/>
          <w:szCs w:val="28"/>
        </w:rPr>
        <w:t xml:space="preserve">фрагменту: характеристика героя произведения (отбор слов,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F13056">
        <w:rPr>
          <w:rFonts w:ascii="Times New Roman" w:hAnsi="Times New Roman" w:cs="Times New Roman"/>
          <w:sz w:val="28"/>
          <w:szCs w:val="28"/>
        </w:rPr>
        <w:t xml:space="preserve">тексте, позволяющих составить данное описание на основе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текста). Вычленение и сопоставление эпизодов из разных </w:t>
      </w:r>
      <w:r w:rsidRPr="00F13056">
        <w:rPr>
          <w:rFonts w:ascii="Times New Roman" w:hAnsi="Times New Roman" w:cs="Times New Roman"/>
          <w:sz w:val="28"/>
          <w:szCs w:val="28"/>
        </w:rPr>
        <w:t>произведений по общности ситуаций, эмоциональной окраске, характеру поступков героев.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Работа с учебными, </w:t>
      </w:r>
      <w:proofErr w:type="spellStart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>научно­популярными</w:t>
      </w:r>
      <w:proofErr w:type="spellEnd"/>
      <w:r w:rsidRPr="00F13056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и другими текстами.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Понимание заглавия произведения; адекватное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соотношение с его содержанием. Определение особенностей учебного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текстов (передача информации). Знакомство с простейшими приёмами анализа различных видов текста: установление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связей. Определение главной мысли текста. Деление текста на части. Определение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. Ключевые или опорные слова. Построение алгоритма деятельности по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воспроизведению текста. Воспроизведение текста с опорой </w:t>
      </w:r>
      <w:r w:rsidRPr="00F13056">
        <w:rPr>
          <w:rFonts w:ascii="Times New Roman" w:hAnsi="Times New Roman" w:cs="Times New Roman"/>
          <w:sz w:val="28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4265E4" w:rsidRPr="00FE42A1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2A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Говорение (культура речевого общения)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Осознание диалога как вида речи. Осо</w:t>
      </w:r>
      <w:r>
        <w:rPr>
          <w:rFonts w:ascii="Times New Roman" w:hAnsi="Times New Roman" w:cs="Times New Roman"/>
          <w:sz w:val="28"/>
          <w:szCs w:val="28"/>
        </w:rPr>
        <w:t>бенности диалогического общения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13056">
        <w:rPr>
          <w:rFonts w:ascii="Times New Roman" w:hAnsi="Times New Roman" w:cs="Times New Roman"/>
          <w:sz w:val="28"/>
          <w:szCs w:val="28"/>
        </w:rPr>
        <w:t xml:space="preserve">понимать вопросы, отвечать на них и самостоятельно задавать вопросы по тексту; выслушивать, не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перебивая, собеседника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Использование норм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речевого этикета в условиях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внеучебного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общения. 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Монолог как форма речевого высказывания. Монологиче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F13056">
        <w:rPr>
          <w:rFonts w:ascii="Times New Roman" w:hAnsi="Times New Roman" w:cs="Times New Roman"/>
          <w:sz w:val="28"/>
          <w:szCs w:val="28"/>
        </w:rPr>
        <w:t>сказывании. Передача содержания прочитанного или прослу</w:t>
      </w:r>
      <w:r>
        <w:rPr>
          <w:rFonts w:ascii="Times New Roman" w:hAnsi="Times New Roman" w:cs="Times New Roman"/>
          <w:spacing w:val="2"/>
          <w:sz w:val="28"/>
          <w:szCs w:val="28"/>
        </w:rPr>
        <w:t>шанного с учётом специфики учеб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ного и художественного текста. </w:t>
      </w:r>
      <w:r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строение плана собственного высказывания. Отбор и использование выразительных средств языка (синонимы, антонимы, сравнение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др.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 с учётом особенностей монологического высказывания.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 детского чтения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Представленность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разных видов книг: историческая, приключенческая, фантастическая,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научно­популярная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справоч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но­энциклопедическая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литература; детские периодические </w:t>
      </w:r>
      <w:r w:rsidRPr="00F13056">
        <w:rPr>
          <w:rFonts w:ascii="Times New Roman" w:hAnsi="Times New Roman" w:cs="Times New Roman"/>
          <w:sz w:val="28"/>
          <w:szCs w:val="28"/>
        </w:rPr>
        <w:t>издания (по выбору).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Основные темы детского чтения: фольклор разных народов, произведения о Родине, природе, детях, братьях наших меньших, </w:t>
      </w:r>
      <w:r>
        <w:rPr>
          <w:rFonts w:ascii="Times New Roman" w:hAnsi="Times New Roman" w:cs="Times New Roman"/>
          <w:sz w:val="28"/>
          <w:szCs w:val="28"/>
        </w:rPr>
        <w:t xml:space="preserve">труде, </w:t>
      </w:r>
      <w:r w:rsidRPr="00F13056">
        <w:rPr>
          <w:rFonts w:ascii="Times New Roman" w:hAnsi="Times New Roman" w:cs="Times New Roman"/>
          <w:sz w:val="28"/>
          <w:szCs w:val="28"/>
        </w:rPr>
        <w:t xml:space="preserve">добре и зле, </w:t>
      </w:r>
      <w:r>
        <w:rPr>
          <w:rFonts w:ascii="Times New Roman" w:hAnsi="Times New Roman" w:cs="Times New Roman"/>
          <w:sz w:val="28"/>
          <w:szCs w:val="28"/>
        </w:rPr>
        <w:t xml:space="preserve">хороших и плохих поступках 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Литературоведческая пропедевтика (практическое 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освоение)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>Нахождение в тексте, определение значения в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ственной речи (с помощью учителя) средств выразительности: синонимов, антонимов, эпитетов, сравнений, метафор, гипербол.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Ориентировка в литературных понятиях: художественное </w:t>
      </w:r>
      <w:r w:rsidRPr="00F13056">
        <w:rPr>
          <w:rFonts w:ascii="Times New Roman" w:hAnsi="Times New Roman" w:cs="Times New Roman"/>
          <w:sz w:val="28"/>
          <w:szCs w:val="28"/>
        </w:rPr>
        <w:t xml:space="preserve">произведение, автор (рассказчик), </w:t>
      </w:r>
      <w:r>
        <w:rPr>
          <w:rFonts w:ascii="Times New Roman" w:hAnsi="Times New Roman" w:cs="Times New Roman"/>
          <w:sz w:val="28"/>
          <w:szCs w:val="28"/>
        </w:rPr>
        <w:t>сюжет, тема; герой произведения (</w:t>
      </w:r>
      <w:r w:rsidRPr="00F13056">
        <w:rPr>
          <w:rFonts w:ascii="Times New Roman" w:hAnsi="Times New Roman" w:cs="Times New Roman"/>
          <w:sz w:val="28"/>
          <w:szCs w:val="28"/>
        </w:rPr>
        <w:t>портрет, речь, поступки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>; отношение автора к герою.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Общее представление о композиционных особенностях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построения разных видов рассказывания: повествование (рас­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сказ), описание (пейзаж, портрет, интерьер), рассуждение </w:t>
      </w:r>
      <w:r w:rsidRPr="00F13056">
        <w:rPr>
          <w:rFonts w:ascii="Times New Roman" w:hAnsi="Times New Roman" w:cs="Times New Roman"/>
          <w:sz w:val="28"/>
          <w:szCs w:val="28"/>
        </w:rPr>
        <w:t>(монолог героя, диалог героев).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Фольклор и авторские художественные произведения (различение).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Жанровое разнообразие произведений. Малые фольклор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ные формы (колыбельные песни,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потешки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пословицы и поговорки, загадки) —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узнавание, различение, определение основного смысла.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13056">
        <w:rPr>
          <w:rFonts w:ascii="Times New Roman" w:hAnsi="Times New Roman" w:cs="Times New Roman"/>
          <w:sz w:val="28"/>
          <w:szCs w:val="28"/>
        </w:rPr>
        <w:t xml:space="preserve">казки (о животных, бытовые, волшебные).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Художественные особенности сказок: лексика, построение </w:t>
      </w:r>
      <w:r w:rsidRPr="00F13056">
        <w:rPr>
          <w:rFonts w:ascii="Times New Roman" w:hAnsi="Times New Roman" w:cs="Times New Roman"/>
          <w:sz w:val="28"/>
          <w:szCs w:val="28"/>
        </w:rPr>
        <w:t>(композиция). Литературная (авторская) сказка.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Рассказ, стихотворение, басня — общее представление о жанре, особенностях построения и выразительных средствах.</w:t>
      </w:r>
    </w:p>
    <w:p w:rsidR="00773B00" w:rsidRDefault="00773B00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73B00">
        <w:rPr>
          <w:rFonts w:ascii="Times New Roman" w:hAnsi="Times New Roman" w:cs="Times New Roman"/>
          <w:b/>
          <w:i/>
          <w:sz w:val="28"/>
          <w:szCs w:val="28"/>
        </w:rPr>
        <w:t>Коммуникативное и речевое развитие</w:t>
      </w:r>
    </w:p>
    <w:p w:rsidR="00310033" w:rsidRDefault="00773B00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ориентирован на решение коррекционно-развивающих задач</w:t>
      </w:r>
      <w:r w:rsidR="007C68A5">
        <w:rPr>
          <w:rFonts w:ascii="Times New Roman" w:hAnsi="Times New Roman" w:cs="Times New Roman"/>
          <w:sz w:val="28"/>
          <w:szCs w:val="28"/>
        </w:rPr>
        <w:t xml:space="preserve"> в области преодоления первичного речевого </w:t>
      </w:r>
      <w:r w:rsidR="00262332">
        <w:rPr>
          <w:rFonts w:ascii="Times New Roman" w:hAnsi="Times New Roman" w:cs="Times New Roman"/>
          <w:sz w:val="28"/>
          <w:szCs w:val="28"/>
        </w:rPr>
        <w:t>нарушения</w:t>
      </w:r>
      <w:r w:rsidR="00DD3EC1">
        <w:rPr>
          <w:rFonts w:ascii="Times New Roman" w:hAnsi="Times New Roman" w:cs="Times New Roman"/>
          <w:sz w:val="28"/>
          <w:szCs w:val="28"/>
        </w:rPr>
        <w:t xml:space="preserve"> и содержит значительный потенциал для работы по преодолению фонетического, лексико-грамматического дефицита, для формирования речевых умений, связанных с </w:t>
      </w:r>
      <w:proofErr w:type="spellStart"/>
      <w:r w:rsidR="00DD3EC1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="00DD3EC1">
        <w:rPr>
          <w:rFonts w:ascii="Times New Roman" w:hAnsi="Times New Roman" w:cs="Times New Roman"/>
          <w:sz w:val="28"/>
          <w:szCs w:val="28"/>
        </w:rPr>
        <w:t xml:space="preserve"> (слушанием) и говорением. Особое место в этом отношении</w:t>
      </w:r>
      <w:r w:rsidR="00310033">
        <w:rPr>
          <w:rFonts w:ascii="Times New Roman" w:hAnsi="Times New Roman" w:cs="Times New Roman"/>
          <w:sz w:val="28"/>
          <w:szCs w:val="28"/>
        </w:rPr>
        <w:t xml:space="preserve"> принадлежит работе с текстом. Слушание, пересказ, </w:t>
      </w:r>
      <w:proofErr w:type="spellStart"/>
      <w:r w:rsidR="00310033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10033">
        <w:rPr>
          <w:rFonts w:ascii="Times New Roman" w:hAnsi="Times New Roman" w:cs="Times New Roman"/>
          <w:sz w:val="28"/>
          <w:szCs w:val="28"/>
        </w:rPr>
        <w:t xml:space="preserve"> литературного произведения, чтение по ролям, ответы на вопросы по содержанию, самостоятельное формулирование вопросов по </w:t>
      </w:r>
      <w:r w:rsidR="00310033">
        <w:rPr>
          <w:rFonts w:ascii="Times New Roman" w:hAnsi="Times New Roman" w:cs="Times New Roman"/>
          <w:sz w:val="28"/>
          <w:szCs w:val="28"/>
        </w:rPr>
        <w:lastRenderedPageBreak/>
        <w:t>содержанию текста, высказывание собственной точки зрения по обсуждаемому произведению</w:t>
      </w:r>
      <w:r w:rsidR="0065626A">
        <w:rPr>
          <w:rFonts w:ascii="Times New Roman" w:hAnsi="Times New Roman" w:cs="Times New Roman"/>
          <w:sz w:val="28"/>
          <w:szCs w:val="28"/>
        </w:rPr>
        <w:t>, передача впечатлений о прослушанном или прочитанном тексте и т.д. способствуют развитию важных для коммуникативного развития обучающихся видов речевой деятельности. Перечисленные (и другие) виды работы способствуют отработке следующих групп коммуникативных умений</w:t>
      </w:r>
      <w:r w:rsidR="00917FBC">
        <w:rPr>
          <w:rFonts w:ascii="Times New Roman" w:hAnsi="Times New Roman" w:cs="Times New Roman"/>
          <w:sz w:val="28"/>
          <w:szCs w:val="28"/>
        </w:rPr>
        <w:t>:</w:t>
      </w:r>
    </w:p>
    <w:p w:rsidR="00917FBC" w:rsidRDefault="00917FBC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информационно-коммуникативных (умение вступать в общение, ориентироваться</w:t>
      </w:r>
      <w:r w:rsidR="004C6009">
        <w:rPr>
          <w:rFonts w:ascii="Times New Roman" w:hAnsi="Times New Roman" w:cs="Times New Roman"/>
          <w:sz w:val="28"/>
          <w:szCs w:val="28"/>
        </w:rPr>
        <w:t xml:space="preserve"> в партнерах и ситуациях общения);</w:t>
      </w:r>
    </w:p>
    <w:p w:rsidR="004C6009" w:rsidRDefault="004C6009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регу</w:t>
      </w:r>
      <w:r w:rsidR="00C27A7D">
        <w:rPr>
          <w:rFonts w:ascii="Times New Roman" w:hAnsi="Times New Roman" w:cs="Times New Roman"/>
          <w:sz w:val="28"/>
          <w:szCs w:val="28"/>
        </w:rPr>
        <w:t>ляционно-коммуникативных</w:t>
      </w:r>
      <w:proofErr w:type="spellEnd"/>
      <w:r w:rsidR="00C27A7D">
        <w:rPr>
          <w:rFonts w:ascii="Times New Roman" w:hAnsi="Times New Roman" w:cs="Times New Roman"/>
          <w:sz w:val="28"/>
          <w:szCs w:val="28"/>
        </w:rPr>
        <w:t xml:space="preserve"> (умение</w:t>
      </w:r>
      <w:r>
        <w:rPr>
          <w:rFonts w:ascii="Times New Roman" w:hAnsi="Times New Roman" w:cs="Times New Roman"/>
          <w:sz w:val="28"/>
          <w:szCs w:val="28"/>
        </w:rPr>
        <w:t xml:space="preserve"> согласовывать действия, мнения, установки с потребностями партнеров по общению, применять индивидуальные способы при решении совместных </w:t>
      </w:r>
      <w:r w:rsidR="00795BD8">
        <w:rPr>
          <w:rFonts w:ascii="Times New Roman" w:hAnsi="Times New Roman" w:cs="Times New Roman"/>
          <w:sz w:val="28"/>
          <w:szCs w:val="28"/>
        </w:rPr>
        <w:t xml:space="preserve">коммуникативных </w:t>
      </w:r>
      <w:r>
        <w:rPr>
          <w:rFonts w:ascii="Times New Roman" w:hAnsi="Times New Roman" w:cs="Times New Roman"/>
          <w:sz w:val="28"/>
          <w:szCs w:val="28"/>
        </w:rPr>
        <w:t>задач,</w:t>
      </w:r>
      <w:r w:rsidR="00795BD8">
        <w:rPr>
          <w:rFonts w:ascii="Times New Roman" w:hAnsi="Times New Roman" w:cs="Times New Roman"/>
          <w:sz w:val="28"/>
          <w:szCs w:val="28"/>
        </w:rPr>
        <w:t xml:space="preserve"> оценивать результаты совместного общения);</w:t>
      </w:r>
    </w:p>
    <w:p w:rsidR="00795BD8" w:rsidRPr="00773B00" w:rsidRDefault="00795BD8" w:rsidP="0031003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аф</w:t>
      </w:r>
      <w:r w:rsidR="00C27A7D">
        <w:rPr>
          <w:rFonts w:ascii="Times New Roman" w:hAnsi="Times New Roman" w:cs="Times New Roman"/>
          <w:sz w:val="28"/>
          <w:szCs w:val="28"/>
        </w:rPr>
        <w:t>фективно-коммуникативных (умение</w:t>
      </w:r>
      <w:r>
        <w:rPr>
          <w:rFonts w:ascii="Times New Roman" w:hAnsi="Times New Roman" w:cs="Times New Roman"/>
          <w:sz w:val="28"/>
          <w:szCs w:val="28"/>
        </w:rPr>
        <w:t xml:space="preserve"> делиться своими чувствами, настроением с партнерами по общению,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="006E2F19">
        <w:rPr>
          <w:rFonts w:ascii="Times New Roman" w:hAnsi="Times New Roman" w:cs="Times New Roman"/>
          <w:sz w:val="28"/>
          <w:szCs w:val="28"/>
        </w:rPr>
        <w:t>, оценивать эмоциональное поведение друг друга).</w:t>
      </w:r>
    </w:p>
    <w:p w:rsidR="004265E4" w:rsidRPr="00F13056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Творческая деятельность обучающихся (на основе литературных произведений)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Интерпретация текста литературного произведения в </w:t>
      </w:r>
      <w:r>
        <w:rPr>
          <w:rFonts w:ascii="Times New Roman" w:hAnsi="Times New Roman" w:cs="Times New Roman"/>
          <w:sz w:val="28"/>
          <w:szCs w:val="28"/>
        </w:rPr>
        <w:t>творческой деятельности обучающихся</w:t>
      </w:r>
      <w:r w:rsidRPr="00F13056">
        <w:rPr>
          <w:rFonts w:ascii="Times New Roman" w:hAnsi="Times New Roman" w:cs="Times New Roman"/>
          <w:sz w:val="28"/>
          <w:szCs w:val="28"/>
        </w:rPr>
        <w:t xml:space="preserve">: чтение по ролям,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инсцениро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вание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>, драматизация; устное словесное рисование, знаком</w:t>
      </w:r>
      <w:r w:rsidRPr="00F13056">
        <w:rPr>
          <w:rFonts w:ascii="Times New Roman" w:hAnsi="Times New Roman" w:cs="Times New Roman"/>
          <w:sz w:val="28"/>
          <w:szCs w:val="28"/>
        </w:rPr>
        <w:t xml:space="preserve">ство с различными способами работы с деформированным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текстом и использование их (установление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причинно­следственных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свя</w:t>
      </w:r>
      <w:r>
        <w:rPr>
          <w:rFonts w:ascii="Times New Roman" w:hAnsi="Times New Roman" w:cs="Times New Roman"/>
          <w:spacing w:val="2"/>
          <w:sz w:val="28"/>
          <w:szCs w:val="28"/>
        </w:rPr>
        <w:t>зей, последовательности событий,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соблюдение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этапности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в выполнении действий); изложение с элементами сочинения, </w:t>
      </w:r>
      <w:r w:rsidRPr="001943B2">
        <w:rPr>
          <w:rFonts w:ascii="Times New Roman" w:hAnsi="Times New Roman" w:cs="Times New Roman"/>
          <w:iCs/>
          <w:sz w:val="28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1DF4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«Литературное чтение»: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восприятие художественной литературы как вид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искусства;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работать с информацией;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воспринимать на слух тексты в исполнении учителя, обучающихся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</w:t>
      </w:r>
      <w:r w:rsidRPr="00B555BC">
        <w:rPr>
          <w:rFonts w:ascii="Times New Roman" w:hAnsi="Times New Roman" w:cs="Times New Roman"/>
          <w:sz w:val="28"/>
          <w:szCs w:val="28"/>
        </w:rPr>
        <w:t xml:space="preserve"> чтение</w:t>
      </w:r>
      <w:r>
        <w:rPr>
          <w:rFonts w:ascii="Times New Roman" w:hAnsi="Times New Roman" w:cs="Times New Roman"/>
          <w:sz w:val="28"/>
          <w:szCs w:val="28"/>
        </w:rPr>
        <w:t>м вслух;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использовать разные виды чтения (ознакомительное, просмотровое, выборочное) в соответствии с коммуникативной установкой;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осознанно воспринимать и оценивать содержание текста;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прогнозировать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содержание текста по загла</w:t>
      </w:r>
      <w:r>
        <w:rPr>
          <w:rFonts w:ascii="Times New Roman" w:hAnsi="Times New Roman" w:cs="Times New Roman"/>
          <w:sz w:val="28"/>
          <w:szCs w:val="28"/>
        </w:rPr>
        <w:t>вию, фамилии автора, иллюстрациям, ключевым словам, самостоятельно находить ключевые слова в тексте художественного произведения;</w:t>
      </w: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читать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про себя незна</w:t>
      </w:r>
      <w:r>
        <w:rPr>
          <w:rFonts w:ascii="Times New Roman" w:hAnsi="Times New Roman" w:cs="Times New Roman"/>
          <w:sz w:val="28"/>
          <w:szCs w:val="28"/>
        </w:rPr>
        <w:t xml:space="preserve">комый текст, 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пользоваться  словарями и справочниками</w:t>
      </w:r>
      <w:r>
        <w:rPr>
          <w:rFonts w:ascii="Times New Roman" w:hAnsi="Times New Roman" w:cs="Times New Roman"/>
          <w:sz w:val="28"/>
          <w:szCs w:val="28"/>
        </w:rPr>
        <w:t xml:space="preserve"> для уточнения значения незнакомых слов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делить текст на части, составлять простой</w:t>
      </w:r>
      <w:r>
        <w:rPr>
          <w:rFonts w:ascii="Times New Roman" w:hAnsi="Times New Roman" w:cs="Times New Roman"/>
          <w:sz w:val="28"/>
          <w:szCs w:val="28"/>
        </w:rPr>
        <w:t xml:space="preserve"> и сложный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план;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самостоятельно формулировать главную мысль текста; 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находить в тексте материал для характеристики героя;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5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 xml:space="preserve">самостоятельно давать характеристику героя (портрет, черты характера и поступки, речь, отношение автора к герою; собственное отношение к герою);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владеть подробным и выборочным пересказом текста</w:t>
      </w:r>
      <w:r>
        <w:rPr>
          <w:rFonts w:ascii="Times New Roman" w:hAnsi="Times New Roman" w:cs="Times New Roman"/>
          <w:sz w:val="28"/>
          <w:szCs w:val="28"/>
        </w:rPr>
        <w:t xml:space="preserve"> по плану и без него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составлять устные и письменные описания;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по ходу чтения представлять картины, устно выражать (рисовать) то, что представили;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умение высказывать и аргументировать своё отношение к прочитанному, в том числе к художественной стороне текста (что понравилось из прочитанного и почему);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умение относить произведения к жанрам рассказа, повести,</w:t>
      </w:r>
      <w:r>
        <w:rPr>
          <w:rFonts w:ascii="Times New Roman" w:hAnsi="Times New Roman" w:cs="Times New Roman"/>
          <w:sz w:val="28"/>
          <w:szCs w:val="28"/>
        </w:rPr>
        <w:t xml:space="preserve"> басни,</w:t>
      </w:r>
      <w:r w:rsidRPr="00B555BC">
        <w:rPr>
          <w:rFonts w:ascii="Times New Roman" w:hAnsi="Times New Roman" w:cs="Times New Roman"/>
          <w:sz w:val="28"/>
          <w:szCs w:val="28"/>
        </w:rPr>
        <w:t xml:space="preserve"> пьесы по определённым признакам;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 xml:space="preserve">различать в прозаическом произведении героев, рассказчика и автора;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определять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 художественном тексте с</w:t>
      </w:r>
      <w:r>
        <w:rPr>
          <w:rFonts w:ascii="Times New Roman" w:hAnsi="Times New Roman" w:cs="Times New Roman"/>
          <w:sz w:val="28"/>
          <w:szCs w:val="28"/>
        </w:rPr>
        <w:t>равнения, эпитеты, метафоры</w:t>
      </w:r>
      <w:r w:rsidRPr="00B555B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соотносить автора, название и</w:t>
      </w:r>
      <w:r>
        <w:rPr>
          <w:rFonts w:ascii="Times New Roman" w:hAnsi="Times New Roman" w:cs="Times New Roman"/>
          <w:sz w:val="28"/>
          <w:szCs w:val="28"/>
        </w:rPr>
        <w:t xml:space="preserve"> героев прочитанных произведений;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</w:t>
      </w:r>
      <w:r w:rsidRPr="00B555BC">
        <w:rPr>
          <w:rFonts w:ascii="Times New Roman" w:hAnsi="Times New Roman" w:cs="Times New Roman"/>
          <w:sz w:val="28"/>
          <w:szCs w:val="28"/>
        </w:rPr>
        <w:t>самостоятельно осваивать незнакомый т</w:t>
      </w:r>
      <w:r>
        <w:rPr>
          <w:rFonts w:ascii="Times New Roman" w:hAnsi="Times New Roman" w:cs="Times New Roman"/>
          <w:sz w:val="28"/>
          <w:szCs w:val="28"/>
        </w:rPr>
        <w:t>екст (чтение про себя, постановка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вопросов автору по ходу чтения, прогно</w:t>
      </w:r>
      <w:r>
        <w:rPr>
          <w:rFonts w:ascii="Times New Roman" w:hAnsi="Times New Roman" w:cs="Times New Roman"/>
          <w:sz w:val="28"/>
          <w:szCs w:val="28"/>
        </w:rPr>
        <w:t>зирование ответов, самоконтроль, словарная работа</w:t>
      </w:r>
      <w:r w:rsidRPr="00B555B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265E4" w:rsidRPr="00B555BC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понимать и формулировать своё отн</w:t>
      </w:r>
      <w:r>
        <w:rPr>
          <w:rFonts w:ascii="Times New Roman" w:hAnsi="Times New Roman" w:cs="Times New Roman"/>
          <w:sz w:val="28"/>
          <w:szCs w:val="28"/>
        </w:rPr>
        <w:t>ошение к авторской манере изложения</w:t>
      </w:r>
      <w:r w:rsidRPr="00B555BC"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5B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</w:t>
      </w:r>
      <w:r w:rsidRPr="00B555BC">
        <w:rPr>
          <w:rFonts w:ascii="Times New Roman" w:hAnsi="Times New Roman" w:cs="Times New Roman"/>
          <w:sz w:val="28"/>
          <w:szCs w:val="28"/>
        </w:rPr>
        <w:t xml:space="preserve"> выступать перед знакомой аудиторией с небольшими сообщениями, используя иллюстрати</w:t>
      </w:r>
      <w:r>
        <w:rPr>
          <w:rFonts w:ascii="Times New Roman" w:hAnsi="Times New Roman" w:cs="Times New Roman"/>
          <w:sz w:val="28"/>
          <w:szCs w:val="28"/>
        </w:rPr>
        <w:t>вный ряд (плакаты, презентации);</w:t>
      </w:r>
    </w:p>
    <w:p w:rsidR="004265E4" w:rsidRDefault="004265E4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самостоятельно выбирать интересующую литературу.</w:t>
      </w:r>
    </w:p>
    <w:p w:rsidR="005E3ED3" w:rsidRDefault="005E3ED3" w:rsidP="009F07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65E4" w:rsidRDefault="004265E4" w:rsidP="009F07E4">
      <w:pPr>
        <w:pStyle w:val="af"/>
        <w:spacing w:line="360" w:lineRule="auto"/>
        <w:ind w:left="454" w:hanging="4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Иностранный язык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Иностранный язык </w:t>
      </w:r>
      <w:r w:rsidRPr="00DD60C2">
        <w:rPr>
          <w:rFonts w:ascii="Times New Roman" w:hAnsi="Times New Roman"/>
          <w:kern w:val="22"/>
          <w:sz w:val="28"/>
        </w:rPr>
        <w:t>входит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в число</w:t>
      </w:r>
      <w:r>
        <w:rPr>
          <w:rFonts w:ascii="Times New Roman" w:hAnsi="Times New Roman"/>
          <w:kern w:val="22"/>
          <w:sz w:val="28"/>
        </w:rPr>
        <w:t xml:space="preserve"> учебных предметов предметной области «Филология»</w:t>
      </w:r>
      <w:r w:rsidRPr="00DD60C2">
        <w:rPr>
          <w:rFonts w:ascii="Times New Roman" w:hAnsi="Times New Roman"/>
          <w:kern w:val="22"/>
          <w:sz w:val="28"/>
        </w:rPr>
        <w:t xml:space="preserve"> и </w:t>
      </w:r>
      <w:r>
        <w:rPr>
          <w:rFonts w:ascii="Times New Roman" w:hAnsi="Times New Roman"/>
          <w:kern w:val="22"/>
          <w:sz w:val="28"/>
        </w:rPr>
        <w:t xml:space="preserve"> призван формировать</w:t>
      </w:r>
      <w:r w:rsidRPr="00DD60C2">
        <w:rPr>
          <w:rFonts w:ascii="Times New Roman" w:hAnsi="Times New Roman"/>
          <w:kern w:val="22"/>
          <w:sz w:val="28"/>
        </w:rPr>
        <w:t xml:space="preserve"> ком</w:t>
      </w:r>
      <w:r>
        <w:rPr>
          <w:rFonts w:ascii="Times New Roman" w:hAnsi="Times New Roman"/>
          <w:kern w:val="22"/>
          <w:sz w:val="28"/>
        </w:rPr>
        <w:t>муникативную культуру обучающегося</w:t>
      </w:r>
      <w:r w:rsidRPr="00DD60C2">
        <w:rPr>
          <w:rFonts w:ascii="Times New Roman" w:hAnsi="Times New Roman"/>
          <w:kern w:val="22"/>
          <w:sz w:val="28"/>
        </w:rPr>
        <w:t>, способствует его общему</w:t>
      </w:r>
      <w:r>
        <w:rPr>
          <w:rFonts w:ascii="Times New Roman" w:hAnsi="Times New Roman"/>
          <w:kern w:val="22"/>
          <w:sz w:val="28"/>
        </w:rPr>
        <w:t xml:space="preserve"> </w:t>
      </w:r>
      <w:r w:rsidRPr="00DD60C2">
        <w:rPr>
          <w:rFonts w:ascii="Times New Roman" w:hAnsi="Times New Roman"/>
          <w:kern w:val="22"/>
          <w:sz w:val="28"/>
        </w:rPr>
        <w:t>речевому развитию, рас</w:t>
      </w:r>
      <w:r>
        <w:rPr>
          <w:rFonts w:ascii="Times New Roman" w:hAnsi="Times New Roman"/>
          <w:kern w:val="22"/>
          <w:sz w:val="28"/>
        </w:rPr>
        <w:t xml:space="preserve">ширению кругозора и воспитанию.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Основными </w:t>
      </w:r>
      <w:r w:rsidRPr="00675630">
        <w:rPr>
          <w:rFonts w:ascii="Times New Roman" w:hAnsi="Times New Roman"/>
          <w:b/>
          <w:kern w:val="22"/>
          <w:sz w:val="28"/>
        </w:rPr>
        <w:t xml:space="preserve">задачами </w:t>
      </w:r>
      <w:r>
        <w:rPr>
          <w:rFonts w:ascii="Times New Roman" w:hAnsi="Times New Roman"/>
          <w:kern w:val="22"/>
          <w:sz w:val="28"/>
        </w:rPr>
        <w:t>уроков иностранного языка являются: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расширение лингвистическ</w:t>
      </w:r>
      <w:r>
        <w:rPr>
          <w:rFonts w:ascii="Times New Roman" w:hAnsi="Times New Roman"/>
          <w:kern w:val="22"/>
          <w:sz w:val="28"/>
        </w:rPr>
        <w:t>ого кругозора обучающихся</w:t>
      </w:r>
      <w:r w:rsidRPr="00A141CA">
        <w:rPr>
          <w:rFonts w:ascii="Times New Roman" w:hAnsi="Times New Roman"/>
          <w:kern w:val="22"/>
          <w:sz w:val="28"/>
        </w:rPr>
        <w:t>; освоение элементарных лингвистических представлен</w:t>
      </w:r>
      <w:r>
        <w:rPr>
          <w:rFonts w:ascii="Times New Roman" w:hAnsi="Times New Roman"/>
          <w:kern w:val="22"/>
          <w:sz w:val="28"/>
        </w:rPr>
        <w:t>ий, доступных обучающимся</w:t>
      </w:r>
      <w:r w:rsidRPr="00A141CA">
        <w:rPr>
          <w:rFonts w:ascii="Times New Roman" w:hAnsi="Times New Roman"/>
          <w:kern w:val="22"/>
          <w:sz w:val="28"/>
        </w:rPr>
        <w:t xml:space="preserve"> и необходимых для овладения устной и письменной речью на иностранно</w:t>
      </w:r>
      <w:r>
        <w:rPr>
          <w:rFonts w:ascii="Times New Roman" w:hAnsi="Times New Roman"/>
          <w:kern w:val="22"/>
          <w:sz w:val="28"/>
        </w:rPr>
        <w:t>м языке на элементарном уровне;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обеспечение коммуникативно-</w:t>
      </w:r>
      <w:r w:rsidRPr="00A141CA">
        <w:rPr>
          <w:rFonts w:ascii="Times New Roman" w:hAnsi="Times New Roman"/>
          <w:kern w:val="22"/>
          <w:sz w:val="28"/>
        </w:rPr>
        <w:t>психологичес</w:t>
      </w:r>
      <w:r>
        <w:rPr>
          <w:rFonts w:ascii="Times New Roman" w:hAnsi="Times New Roman"/>
          <w:kern w:val="22"/>
          <w:sz w:val="28"/>
        </w:rPr>
        <w:t>кой адаптации обучающихся</w:t>
      </w:r>
      <w:r w:rsidRPr="00A141CA">
        <w:rPr>
          <w:rFonts w:ascii="Times New Roman" w:hAnsi="Times New Roman"/>
          <w:kern w:val="22"/>
          <w:sz w:val="28"/>
        </w:rPr>
        <w:t xml:space="preserve"> к новому языковому миру для преодоления в дальнейшем психологического барьера и использования иностранного языка </w:t>
      </w:r>
      <w:r>
        <w:rPr>
          <w:rFonts w:ascii="Times New Roman" w:hAnsi="Times New Roman"/>
          <w:kern w:val="22"/>
          <w:sz w:val="28"/>
        </w:rPr>
        <w:t>как средства общения;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lastRenderedPageBreak/>
        <w:t xml:space="preserve">- </w:t>
      </w:r>
      <w:r w:rsidRPr="00A141CA">
        <w:rPr>
          <w:rFonts w:ascii="Times New Roman" w:hAnsi="Times New Roman"/>
          <w:kern w:val="22"/>
          <w:sz w:val="28"/>
        </w:rPr>
        <w:t>развитие лично</w:t>
      </w:r>
      <w:r>
        <w:rPr>
          <w:rFonts w:ascii="Times New Roman" w:hAnsi="Times New Roman"/>
          <w:kern w:val="22"/>
          <w:sz w:val="28"/>
        </w:rPr>
        <w:t>стных качеств обучающегося</w:t>
      </w:r>
      <w:r w:rsidRPr="00A141CA">
        <w:rPr>
          <w:rFonts w:ascii="Times New Roman" w:hAnsi="Times New Roman"/>
          <w:kern w:val="22"/>
          <w:sz w:val="28"/>
        </w:rPr>
        <w:t>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>ра</w:t>
      </w:r>
      <w:r>
        <w:rPr>
          <w:rFonts w:ascii="Times New Roman" w:hAnsi="Times New Roman"/>
          <w:kern w:val="22"/>
          <w:sz w:val="28"/>
        </w:rPr>
        <w:t>звитие эмоциональной сферы обучающихся</w:t>
      </w:r>
      <w:r w:rsidRPr="00A141CA">
        <w:rPr>
          <w:rFonts w:ascii="Times New Roman" w:hAnsi="Times New Roman"/>
          <w:kern w:val="22"/>
          <w:sz w:val="28"/>
        </w:rPr>
        <w:t xml:space="preserve"> в процессе обучающих игр, учебных спектаклей с исп</w:t>
      </w:r>
      <w:r>
        <w:rPr>
          <w:rFonts w:ascii="Times New Roman" w:hAnsi="Times New Roman"/>
          <w:kern w:val="22"/>
          <w:sz w:val="28"/>
        </w:rPr>
        <w:t>ользованием иностранного языка;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приобщение обучающихся</w:t>
      </w:r>
      <w:r w:rsidRPr="00A141CA">
        <w:rPr>
          <w:rFonts w:ascii="Times New Roman" w:hAnsi="Times New Roman"/>
          <w:kern w:val="22"/>
          <w:sz w:val="28"/>
        </w:rPr>
        <w:t xml:space="preserve"> к новому социальному опыту за счет проигрывания на иностранном языке различных ролей в игровых ситуациях, типичных для семейного, бытового, учеб</w:t>
      </w:r>
      <w:r>
        <w:rPr>
          <w:rFonts w:ascii="Times New Roman" w:hAnsi="Times New Roman"/>
          <w:kern w:val="22"/>
          <w:sz w:val="28"/>
        </w:rPr>
        <w:t>ного общения;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</w:p>
    <w:p w:rsidR="003F19A9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r w:rsidRPr="00A141CA">
        <w:rPr>
          <w:rFonts w:ascii="Times New Roman" w:hAnsi="Times New Roman"/>
          <w:kern w:val="22"/>
          <w:sz w:val="28"/>
        </w:rPr>
        <w:t xml:space="preserve">развитие познавательных способностей, овладение умением координированной работы с разными компонентами </w:t>
      </w:r>
      <w:r>
        <w:rPr>
          <w:rFonts w:ascii="Times New Roman" w:hAnsi="Times New Roman"/>
          <w:kern w:val="22"/>
          <w:sz w:val="28"/>
        </w:rPr>
        <w:t>учебно-</w:t>
      </w:r>
      <w:r w:rsidRPr="00A141CA">
        <w:rPr>
          <w:rFonts w:ascii="Times New Roman" w:hAnsi="Times New Roman"/>
          <w:kern w:val="22"/>
          <w:sz w:val="28"/>
        </w:rPr>
        <w:t xml:space="preserve">методического комплекта (учебником, рабочей тетрадью, </w:t>
      </w:r>
      <w:proofErr w:type="spellStart"/>
      <w:r w:rsidRPr="00A141CA">
        <w:rPr>
          <w:rFonts w:ascii="Times New Roman" w:hAnsi="Times New Roman"/>
          <w:kern w:val="22"/>
          <w:sz w:val="28"/>
        </w:rPr>
        <w:t>аудиоприложением</w:t>
      </w:r>
      <w:proofErr w:type="spellEnd"/>
      <w:r w:rsidRPr="00A141CA">
        <w:rPr>
          <w:rFonts w:ascii="Times New Roman" w:hAnsi="Times New Roman"/>
          <w:kern w:val="22"/>
          <w:sz w:val="28"/>
        </w:rPr>
        <w:t xml:space="preserve">, </w:t>
      </w:r>
      <w:proofErr w:type="spellStart"/>
      <w:r w:rsidRPr="00A141CA">
        <w:rPr>
          <w:rFonts w:ascii="Times New Roman" w:hAnsi="Times New Roman"/>
          <w:kern w:val="22"/>
          <w:sz w:val="28"/>
        </w:rPr>
        <w:t>мультимедийным</w:t>
      </w:r>
      <w:proofErr w:type="spellEnd"/>
      <w:r w:rsidRPr="00A141CA">
        <w:rPr>
          <w:rFonts w:ascii="Times New Roman" w:hAnsi="Times New Roman"/>
          <w:kern w:val="22"/>
          <w:sz w:val="28"/>
        </w:rPr>
        <w:t xml:space="preserve"> приложением и т. д.), </w:t>
      </w:r>
      <w:r w:rsidR="003F19A9">
        <w:rPr>
          <w:rFonts w:ascii="Times New Roman" w:hAnsi="Times New Roman"/>
          <w:kern w:val="22"/>
          <w:sz w:val="28"/>
        </w:rPr>
        <w:t>умением работы в паре, в группе;</w:t>
      </w:r>
    </w:p>
    <w:p w:rsidR="004265E4" w:rsidRPr="00A141CA" w:rsidRDefault="003F19A9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- минимизация негативного влияния языковой интерференции.</w:t>
      </w:r>
      <w:r w:rsidR="004265E4" w:rsidRPr="00A141CA">
        <w:rPr>
          <w:rFonts w:ascii="Times New Roman" w:hAnsi="Times New Roman"/>
          <w:kern w:val="22"/>
          <w:sz w:val="28"/>
        </w:rPr>
        <w:t xml:space="preserve">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В процессе освоения содержания учебного предмета «Иностранный язык» формируются: </w:t>
      </w:r>
      <w:r w:rsidRPr="007C3151">
        <w:rPr>
          <w:rFonts w:ascii="Times New Roman" w:hAnsi="Times New Roman"/>
          <w:kern w:val="22"/>
          <w:sz w:val="28"/>
        </w:rPr>
        <w:t>коммуникативные умения в основных видах речевой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 xml:space="preserve">деятельности: </w:t>
      </w:r>
      <w:proofErr w:type="spellStart"/>
      <w:r w:rsidRPr="007C3151">
        <w:rPr>
          <w:rFonts w:ascii="Times New Roman" w:hAnsi="Times New Roman"/>
          <w:kern w:val="22"/>
          <w:sz w:val="28"/>
        </w:rPr>
        <w:t>аудировании</w:t>
      </w:r>
      <w:proofErr w:type="spellEnd"/>
      <w:r w:rsidRPr="007C3151">
        <w:rPr>
          <w:rFonts w:ascii="Times New Roman" w:hAnsi="Times New Roman"/>
          <w:kern w:val="22"/>
          <w:sz w:val="28"/>
        </w:rPr>
        <w:t>, говорении, чтении и письме; языковые сре</w:t>
      </w:r>
      <w:r>
        <w:rPr>
          <w:rFonts w:ascii="Times New Roman" w:hAnsi="Times New Roman"/>
          <w:kern w:val="22"/>
          <w:sz w:val="28"/>
        </w:rPr>
        <w:t xml:space="preserve">дства и навыки пользования ими; </w:t>
      </w:r>
      <w:proofErr w:type="spellStart"/>
      <w:r w:rsidRPr="007C3151">
        <w:rPr>
          <w:rFonts w:ascii="Times New Roman" w:hAnsi="Times New Roman"/>
          <w:kern w:val="22"/>
          <w:sz w:val="28"/>
        </w:rPr>
        <w:t>социокультурная</w:t>
      </w:r>
      <w:proofErr w:type="spellEnd"/>
      <w:r w:rsidRPr="007C3151">
        <w:rPr>
          <w:rFonts w:ascii="Times New Roman" w:hAnsi="Times New Roman"/>
          <w:kern w:val="22"/>
          <w:sz w:val="28"/>
        </w:rPr>
        <w:t xml:space="preserve"> осведомленность; </w:t>
      </w:r>
      <w:proofErr w:type="spellStart"/>
      <w:r w:rsidRPr="007C3151">
        <w:rPr>
          <w:rFonts w:ascii="Times New Roman" w:hAnsi="Times New Roman"/>
          <w:kern w:val="22"/>
          <w:sz w:val="28"/>
        </w:rPr>
        <w:t>общеучебные</w:t>
      </w:r>
      <w:proofErr w:type="spellEnd"/>
      <w:r w:rsidRPr="007C3151">
        <w:rPr>
          <w:rFonts w:ascii="Times New Roman" w:hAnsi="Times New Roman"/>
          <w:kern w:val="22"/>
          <w:sz w:val="28"/>
        </w:rPr>
        <w:t xml:space="preserve"> и специальные учебные умения.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Основным в</w:t>
      </w:r>
      <w:r w:rsidRPr="007C3151">
        <w:rPr>
          <w:rFonts w:ascii="Times New Roman" w:hAnsi="Times New Roman"/>
          <w:kern w:val="22"/>
          <w:sz w:val="28"/>
        </w:rPr>
        <w:t xml:space="preserve"> сод</w:t>
      </w:r>
      <w:r>
        <w:rPr>
          <w:rFonts w:ascii="Times New Roman" w:hAnsi="Times New Roman"/>
          <w:kern w:val="22"/>
          <w:sz w:val="28"/>
        </w:rPr>
        <w:t>ержании являе</w:t>
      </w:r>
      <w:r w:rsidRPr="007C3151">
        <w:rPr>
          <w:rFonts w:ascii="Times New Roman" w:hAnsi="Times New Roman"/>
          <w:kern w:val="22"/>
          <w:sz w:val="28"/>
        </w:rPr>
        <w:t>тся</w:t>
      </w:r>
      <w:r>
        <w:rPr>
          <w:rFonts w:ascii="Times New Roman" w:hAnsi="Times New Roman"/>
          <w:kern w:val="22"/>
          <w:sz w:val="28"/>
        </w:rPr>
        <w:t xml:space="preserve"> формирование коммуникативных умений</w:t>
      </w:r>
      <w:r w:rsidRPr="007C3151">
        <w:rPr>
          <w:rFonts w:ascii="Times New Roman" w:hAnsi="Times New Roman"/>
          <w:kern w:val="22"/>
          <w:sz w:val="28"/>
        </w:rPr>
        <w:t>, которые представляют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оперирования ими в процессе общения в устной и письменной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>форме. Таким образом, языковые навыки представляют собой</w:t>
      </w:r>
      <w:r>
        <w:rPr>
          <w:rFonts w:ascii="Times New Roman" w:hAnsi="Times New Roman"/>
          <w:kern w:val="22"/>
          <w:sz w:val="28"/>
        </w:rPr>
        <w:t xml:space="preserve"> </w:t>
      </w:r>
      <w:r w:rsidRPr="007C3151">
        <w:rPr>
          <w:rFonts w:ascii="Times New Roman" w:hAnsi="Times New Roman"/>
          <w:kern w:val="22"/>
          <w:sz w:val="28"/>
        </w:rPr>
        <w:t xml:space="preserve">часть названных сложных коммуникативных умений. Формирование коммуникативной компетенции также неразрывно связано с </w:t>
      </w:r>
      <w:proofErr w:type="spellStart"/>
      <w:r w:rsidRPr="007C3151">
        <w:rPr>
          <w:rFonts w:ascii="Times New Roman" w:hAnsi="Times New Roman"/>
          <w:kern w:val="22"/>
          <w:sz w:val="28"/>
        </w:rPr>
        <w:t>со</w:t>
      </w:r>
      <w:r>
        <w:rPr>
          <w:rFonts w:ascii="Times New Roman" w:hAnsi="Times New Roman"/>
          <w:kern w:val="22"/>
          <w:sz w:val="28"/>
        </w:rPr>
        <w:t>циокультурной</w:t>
      </w:r>
      <w:proofErr w:type="spellEnd"/>
      <w:r>
        <w:rPr>
          <w:rFonts w:ascii="Times New Roman" w:hAnsi="Times New Roman"/>
          <w:kern w:val="22"/>
          <w:sz w:val="28"/>
        </w:rPr>
        <w:t xml:space="preserve"> осведомленностью обучающихся. Все указанное находи</w:t>
      </w:r>
      <w:r w:rsidRPr="007C3151">
        <w:rPr>
          <w:rFonts w:ascii="Times New Roman" w:hAnsi="Times New Roman"/>
          <w:kern w:val="22"/>
          <w:sz w:val="28"/>
        </w:rPr>
        <w:t>тся в тесной взаимосвязи,</w:t>
      </w:r>
      <w:r>
        <w:rPr>
          <w:rFonts w:ascii="Times New Roman" w:hAnsi="Times New Roman"/>
          <w:kern w:val="22"/>
          <w:sz w:val="28"/>
        </w:rPr>
        <w:t xml:space="preserve"> что </w:t>
      </w:r>
      <w:r>
        <w:rPr>
          <w:rFonts w:ascii="Times New Roman" w:hAnsi="Times New Roman"/>
          <w:kern w:val="22"/>
          <w:sz w:val="28"/>
        </w:rPr>
        <w:lastRenderedPageBreak/>
        <w:t>обеспечивает</w:t>
      </w:r>
      <w:r w:rsidRPr="007C3151">
        <w:rPr>
          <w:rFonts w:ascii="Times New Roman" w:hAnsi="Times New Roman"/>
          <w:kern w:val="22"/>
          <w:sz w:val="28"/>
        </w:rPr>
        <w:t xml:space="preserve"> единство учебного предмета «Инос</w:t>
      </w:r>
      <w:r>
        <w:rPr>
          <w:rFonts w:ascii="Times New Roman" w:hAnsi="Times New Roman"/>
          <w:kern w:val="22"/>
          <w:sz w:val="28"/>
        </w:rPr>
        <w:t>транный язык». При этом</w:t>
      </w:r>
      <w:r w:rsidRPr="007C3151">
        <w:rPr>
          <w:rFonts w:ascii="Times New Roman" w:hAnsi="Times New Roman"/>
          <w:kern w:val="22"/>
          <w:sz w:val="28"/>
        </w:rPr>
        <w:t xml:space="preserve"> овладение письменными формами общения (чтением и письмом), связанное с необходимостью формирования техники</w:t>
      </w:r>
      <w:r>
        <w:rPr>
          <w:rFonts w:ascii="Times New Roman" w:hAnsi="Times New Roman"/>
          <w:kern w:val="22"/>
          <w:sz w:val="28"/>
        </w:rPr>
        <w:t xml:space="preserve"> чтения и техники письма, </w:t>
      </w:r>
      <w:r w:rsidRPr="007C3151">
        <w:rPr>
          <w:rFonts w:ascii="Times New Roman" w:hAnsi="Times New Roman"/>
          <w:kern w:val="22"/>
          <w:sz w:val="28"/>
        </w:rPr>
        <w:t>происходит более медленно. Поэтому темпы овладения разными видами речевой деятельности</w:t>
      </w:r>
      <w:r>
        <w:rPr>
          <w:rFonts w:ascii="Times New Roman" w:hAnsi="Times New Roman"/>
          <w:kern w:val="22"/>
          <w:sz w:val="28"/>
        </w:rPr>
        <w:t xml:space="preserve"> (устной/письменной) </w:t>
      </w:r>
      <w:r w:rsidRPr="007C3151">
        <w:rPr>
          <w:rFonts w:ascii="Times New Roman" w:hAnsi="Times New Roman"/>
          <w:kern w:val="22"/>
          <w:sz w:val="28"/>
        </w:rPr>
        <w:t>уравниваются только к ко</w:t>
      </w:r>
      <w:r>
        <w:rPr>
          <w:rFonts w:ascii="Times New Roman" w:hAnsi="Times New Roman"/>
          <w:kern w:val="22"/>
          <w:sz w:val="28"/>
        </w:rPr>
        <w:t>нцу обучения в начальной школе.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>Программа учебного предмета «Иностранный язык» представлена разделами «Предметное содержание речи», «Коммуникативные умения по видам речевой деятельности», «Языковые средства и навыки пользования ими».</w:t>
      </w:r>
    </w:p>
    <w:p w:rsidR="004265E4" w:rsidRPr="007F14D5" w:rsidRDefault="004265E4" w:rsidP="00701230">
      <w:pPr>
        <w:spacing w:after="0" w:line="360" w:lineRule="auto"/>
        <w:jc w:val="center"/>
        <w:rPr>
          <w:rFonts w:ascii="Times New Roman" w:hAnsi="Times New Roman"/>
          <w:b/>
          <w:i/>
          <w:color w:val="auto"/>
          <w:kern w:val="22"/>
          <w:sz w:val="28"/>
        </w:rPr>
      </w:pPr>
      <w:r w:rsidRPr="007F14D5">
        <w:rPr>
          <w:rFonts w:ascii="Times New Roman" w:hAnsi="Times New Roman"/>
          <w:b/>
          <w:i/>
          <w:kern w:val="22"/>
          <w:sz w:val="28"/>
        </w:rPr>
        <w:t>Предметное содержание речи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Знакомство. </w:t>
      </w:r>
      <w:r w:rsidRPr="0052750B">
        <w:rPr>
          <w:rFonts w:ascii="Times New Roman" w:hAnsi="Times New Roman"/>
          <w:color w:val="auto"/>
          <w:sz w:val="28"/>
        </w:rPr>
        <w:t>С одноклассниками, учителем, персонажами</w:t>
      </w:r>
      <w:r>
        <w:rPr>
          <w:rFonts w:ascii="Times New Roman" w:hAnsi="Times New Roman"/>
          <w:color w:val="auto"/>
          <w:sz w:val="28"/>
        </w:rPr>
        <w:t xml:space="preserve"> детских </w:t>
      </w:r>
      <w:r w:rsidRPr="0052750B">
        <w:rPr>
          <w:rFonts w:ascii="Times New Roman" w:hAnsi="Times New Roman"/>
          <w:color w:val="auto"/>
          <w:sz w:val="28"/>
        </w:rPr>
        <w:t>произведений: имя, возраст. Приветствие, прощание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 xml:space="preserve">(с использованием типичных фраз речевого этикета). </w:t>
      </w:r>
    </w:p>
    <w:p w:rsidR="004265E4" w:rsidRPr="00CF291C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Я и моя семья.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Мир моих увлечений. </w:t>
      </w:r>
      <w:r w:rsidRPr="00CF291C">
        <w:rPr>
          <w:rFonts w:ascii="Times New Roman" w:hAnsi="Times New Roman"/>
          <w:color w:val="auto"/>
          <w:kern w:val="28"/>
          <w:sz w:val="28"/>
        </w:rPr>
        <w:t>Мои любимые занятия. Виды спорта и спортивные игры. Мои любимые сказки. Выходной день ( в зоопарке, цирке), каникулы</w:t>
      </w:r>
      <w:r w:rsidRPr="0052750B"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i/>
          <w:color w:val="auto"/>
          <w:sz w:val="28"/>
        </w:rPr>
        <w:t>.</w:t>
      </w:r>
      <w:r>
        <w:rPr>
          <w:rFonts w:ascii="Times New Roman" w:hAnsi="Times New Roman"/>
          <w:i/>
          <w:color w:val="auto"/>
          <w:sz w:val="28"/>
        </w:rPr>
        <w:t xml:space="preserve">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Я и мои друзья. </w:t>
      </w:r>
      <w:r w:rsidRPr="0052750B">
        <w:rPr>
          <w:rFonts w:ascii="Times New Roman" w:hAnsi="Times New Roman"/>
          <w:color w:val="auto"/>
          <w:sz w:val="28"/>
        </w:rPr>
        <w:t>Имя, возраст, внешность, характер, увлечения/хо</w:t>
      </w:r>
      <w:r>
        <w:rPr>
          <w:rFonts w:ascii="Times New Roman" w:hAnsi="Times New Roman"/>
          <w:color w:val="auto"/>
          <w:sz w:val="28"/>
        </w:rPr>
        <w:t xml:space="preserve">бби. Совместные занятия. Письмо </w:t>
      </w:r>
      <w:r w:rsidRPr="0052750B">
        <w:rPr>
          <w:rFonts w:ascii="Times New Roman" w:hAnsi="Times New Roman"/>
          <w:color w:val="auto"/>
          <w:sz w:val="28"/>
        </w:rPr>
        <w:t>зарубежному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>другу. Любимое домаш</w:t>
      </w:r>
      <w:r>
        <w:rPr>
          <w:rFonts w:ascii="Times New Roman" w:hAnsi="Times New Roman"/>
          <w:color w:val="auto"/>
          <w:sz w:val="28"/>
        </w:rPr>
        <w:t>нее животное: кличка</w:t>
      </w:r>
      <w:r w:rsidRPr="0052750B">
        <w:rPr>
          <w:rFonts w:ascii="Times New Roman" w:hAnsi="Times New Roman"/>
          <w:color w:val="auto"/>
          <w:sz w:val="28"/>
        </w:rPr>
        <w:t xml:space="preserve">, возраст, цвет, размер, характер, что умеет делать.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Моя школа. </w:t>
      </w:r>
      <w:r w:rsidRPr="0052750B">
        <w:rPr>
          <w:rFonts w:ascii="Times New Roman" w:hAnsi="Times New Roman"/>
          <w:color w:val="auto"/>
          <w:sz w:val="28"/>
        </w:rPr>
        <w:t xml:space="preserve">Классная комната, учебные предметы, школьные принадлежности. Учебные занятия на уроках. </w:t>
      </w:r>
    </w:p>
    <w:p w:rsidR="004265E4" w:rsidRPr="00CF291C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kern w:val="28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t xml:space="preserve">Мир вокруг меня. </w:t>
      </w:r>
      <w:r w:rsidRPr="00CF291C">
        <w:rPr>
          <w:rFonts w:ascii="Times New Roman" w:hAnsi="Times New Roman"/>
          <w:color w:val="auto"/>
          <w:kern w:val="28"/>
          <w:sz w:val="28"/>
        </w:rPr>
        <w:t xml:space="preserve">Мой дом/квартира/комната: названия комнат, их размер, предметы мебели и интерьера. Природа. Дикие и домашние животные. Любимое время года. Погода. </w:t>
      </w:r>
    </w:p>
    <w:p w:rsidR="004265E4" w:rsidRPr="008D2DC0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b/>
          <w:color w:val="auto"/>
          <w:sz w:val="28"/>
        </w:rPr>
        <w:lastRenderedPageBreak/>
        <w:t xml:space="preserve">Страна/страны изучаемого языка и родная страна. </w:t>
      </w:r>
      <w:r w:rsidRPr="0052750B">
        <w:rPr>
          <w:rFonts w:ascii="Times New Roman" w:hAnsi="Times New Roman"/>
          <w:color w:val="auto"/>
          <w:sz w:val="28"/>
        </w:rPr>
        <w:t xml:space="preserve">Общие сведения: </w:t>
      </w:r>
      <w:r w:rsidRPr="00CF291C">
        <w:rPr>
          <w:rFonts w:ascii="Times New Roman" w:hAnsi="Times New Roman"/>
          <w:color w:val="auto"/>
          <w:kern w:val="28"/>
          <w:sz w:val="28"/>
        </w:rPr>
        <w:t>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 Некоторые формы речевого и неречевого этикета стран изучаемого языка в ряде ситуаций общения (в школе, во время</w:t>
      </w:r>
      <w:r>
        <w:rPr>
          <w:rFonts w:ascii="Times New Roman" w:hAnsi="Times New Roman"/>
          <w:color w:val="auto"/>
          <w:sz w:val="28"/>
        </w:rPr>
        <w:t xml:space="preserve"> совместной игры, в магазине).</w:t>
      </w:r>
    </w:p>
    <w:p w:rsidR="004265E4" w:rsidRPr="00E966F5" w:rsidRDefault="004265E4" w:rsidP="00701230">
      <w:pPr>
        <w:spacing w:after="0" w:line="360" w:lineRule="auto"/>
        <w:jc w:val="center"/>
        <w:rPr>
          <w:rFonts w:ascii="Times New Roman" w:hAnsi="Times New Roman"/>
          <w:i/>
          <w:color w:val="auto"/>
          <w:kern w:val="28"/>
          <w:sz w:val="28"/>
        </w:rPr>
      </w:pPr>
      <w:r w:rsidRPr="00E966F5">
        <w:rPr>
          <w:rFonts w:ascii="Times New Roman" w:hAnsi="Times New Roman"/>
          <w:b/>
          <w:i/>
          <w:color w:val="auto"/>
          <w:kern w:val="28"/>
          <w:sz w:val="28"/>
        </w:rPr>
        <w:t>Коммуникативные умения по видам речевой деятельности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Г</w:t>
      </w:r>
      <w:r w:rsidRPr="0052750B">
        <w:rPr>
          <w:rFonts w:ascii="Times New Roman" w:hAnsi="Times New Roman"/>
          <w:b/>
          <w:color w:val="auto"/>
          <w:sz w:val="28"/>
        </w:rPr>
        <w:t>оворени</w:t>
      </w:r>
      <w:r>
        <w:rPr>
          <w:rFonts w:ascii="Times New Roman" w:hAnsi="Times New Roman"/>
          <w:b/>
          <w:color w:val="auto"/>
          <w:sz w:val="28"/>
        </w:rPr>
        <w:t>е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750B">
        <w:rPr>
          <w:rFonts w:ascii="Times New Roman" w:hAnsi="Times New Roman"/>
          <w:i/>
          <w:color w:val="auto"/>
          <w:sz w:val="28"/>
        </w:rPr>
        <w:t>1. Диалогическая форма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Э</w:t>
      </w:r>
      <w:r w:rsidRPr="0052750B">
        <w:rPr>
          <w:rFonts w:ascii="Times New Roman" w:hAnsi="Times New Roman"/>
          <w:color w:val="auto"/>
          <w:sz w:val="28"/>
        </w:rPr>
        <w:t>тикетные диалоги в типичных ситуациях бытового, учеб</w:t>
      </w:r>
      <w:r>
        <w:rPr>
          <w:rFonts w:ascii="Times New Roman" w:hAnsi="Times New Roman"/>
          <w:color w:val="auto"/>
          <w:sz w:val="28"/>
        </w:rPr>
        <w:t>но-</w:t>
      </w:r>
      <w:r w:rsidRPr="0052750B">
        <w:rPr>
          <w:rFonts w:ascii="Times New Roman" w:hAnsi="Times New Roman"/>
          <w:color w:val="auto"/>
          <w:sz w:val="28"/>
        </w:rPr>
        <w:t xml:space="preserve">трудового и межкультурного общения; </w:t>
      </w:r>
      <w:r>
        <w:rPr>
          <w:rFonts w:ascii="Times New Roman" w:hAnsi="Times New Roman"/>
          <w:color w:val="auto"/>
          <w:sz w:val="28"/>
        </w:rPr>
        <w:t>диалог-</w:t>
      </w:r>
      <w:r w:rsidRPr="0052750B">
        <w:rPr>
          <w:rFonts w:ascii="Times New Roman" w:hAnsi="Times New Roman"/>
          <w:color w:val="auto"/>
          <w:sz w:val="28"/>
        </w:rPr>
        <w:t xml:space="preserve">расспрос (запрос информации и ответ на него); диалог </w:t>
      </w:r>
      <w:r>
        <w:rPr>
          <w:rFonts w:ascii="Times New Roman" w:hAnsi="Times New Roman"/>
          <w:color w:val="auto"/>
          <w:sz w:val="28"/>
        </w:rPr>
        <w:t xml:space="preserve">- </w:t>
      </w:r>
      <w:r w:rsidRPr="0052750B">
        <w:rPr>
          <w:rFonts w:ascii="Times New Roman" w:hAnsi="Times New Roman"/>
          <w:color w:val="auto"/>
          <w:sz w:val="28"/>
        </w:rPr>
        <w:t>побуждение к действию.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i/>
          <w:color w:val="auto"/>
          <w:sz w:val="28"/>
        </w:rPr>
        <w:t>2.</w:t>
      </w:r>
      <w:r w:rsidRPr="0052750B">
        <w:rPr>
          <w:rFonts w:ascii="Times New Roman" w:hAnsi="Times New Roman"/>
          <w:i/>
          <w:color w:val="auto"/>
          <w:sz w:val="28"/>
        </w:rPr>
        <w:t>Монологическая форма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Основные коммуникативные типы</w:t>
      </w:r>
      <w:r w:rsidRPr="0052750B">
        <w:rPr>
          <w:rFonts w:ascii="Times New Roman" w:hAnsi="Times New Roman"/>
          <w:color w:val="auto"/>
          <w:sz w:val="28"/>
        </w:rPr>
        <w:t xml:space="preserve"> речи: описание, сообщение, рассказ, характеристика (персонажей). </w:t>
      </w:r>
    </w:p>
    <w:p w:rsidR="004265E4" w:rsidRPr="0052750B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>
        <w:rPr>
          <w:rFonts w:ascii="Times New Roman" w:hAnsi="Times New Roman"/>
          <w:b/>
          <w:color w:val="auto"/>
          <w:sz w:val="28"/>
        </w:rPr>
        <w:t>А</w:t>
      </w:r>
      <w:r w:rsidRPr="0052750B">
        <w:rPr>
          <w:rFonts w:ascii="Times New Roman" w:hAnsi="Times New Roman"/>
          <w:b/>
          <w:color w:val="auto"/>
          <w:sz w:val="28"/>
        </w:rPr>
        <w:t>удировани</w:t>
      </w:r>
      <w:r>
        <w:rPr>
          <w:rFonts w:ascii="Times New Roman" w:hAnsi="Times New Roman"/>
          <w:b/>
          <w:color w:val="auto"/>
          <w:sz w:val="28"/>
        </w:rPr>
        <w:t>е</w:t>
      </w:r>
      <w:proofErr w:type="spellEnd"/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Восприятие на слух и понимание</w:t>
      </w:r>
      <w:r w:rsidRPr="0052750B">
        <w:rPr>
          <w:rFonts w:ascii="Times New Roman" w:hAnsi="Times New Roman"/>
          <w:color w:val="auto"/>
          <w:sz w:val="28"/>
        </w:rPr>
        <w:t>:</w:t>
      </w:r>
      <w:r>
        <w:rPr>
          <w:rFonts w:ascii="Times New Roman" w:hAnsi="Times New Roman"/>
          <w:color w:val="auto"/>
          <w:sz w:val="28"/>
        </w:rPr>
        <w:t xml:space="preserve"> речи</w:t>
      </w:r>
      <w:r w:rsidRPr="0052750B">
        <w:rPr>
          <w:rFonts w:ascii="Times New Roman" w:hAnsi="Times New Roman"/>
          <w:color w:val="auto"/>
          <w:sz w:val="28"/>
        </w:rPr>
        <w:t xml:space="preserve"> учителя и одноклассников в процессе общения на</w:t>
      </w:r>
      <w:r>
        <w:rPr>
          <w:rFonts w:ascii="Times New Roman" w:hAnsi="Times New Roman"/>
          <w:color w:val="auto"/>
          <w:sz w:val="28"/>
        </w:rPr>
        <w:t xml:space="preserve"> уроке; небольших</w:t>
      </w:r>
      <w:r w:rsidRPr="0052750B">
        <w:rPr>
          <w:rFonts w:ascii="Times New Roman" w:hAnsi="Times New Roman"/>
          <w:color w:val="auto"/>
          <w:sz w:val="28"/>
        </w:rPr>
        <w:t xml:space="preserve"> досту</w:t>
      </w:r>
      <w:r>
        <w:rPr>
          <w:rFonts w:ascii="Times New Roman" w:hAnsi="Times New Roman"/>
          <w:color w:val="auto"/>
          <w:sz w:val="28"/>
        </w:rPr>
        <w:t>пных текстов в аудиозаписи, построенных</w:t>
      </w:r>
      <w:r w:rsidRPr="0052750B">
        <w:rPr>
          <w:rFonts w:ascii="Times New Roman" w:hAnsi="Times New Roman"/>
          <w:color w:val="auto"/>
          <w:sz w:val="28"/>
        </w:rPr>
        <w:t xml:space="preserve"> на изученном языковом материале.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Ч</w:t>
      </w:r>
      <w:r w:rsidRPr="0052750B">
        <w:rPr>
          <w:rFonts w:ascii="Times New Roman" w:hAnsi="Times New Roman"/>
          <w:b/>
          <w:color w:val="auto"/>
          <w:sz w:val="28"/>
        </w:rPr>
        <w:t>тени</w:t>
      </w:r>
      <w:r>
        <w:rPr>
          <w:rFonts w:ascii="Times New Roman" w:hAnsi="Times New Roman"/>
          <w:b/>
          <w:color w:val="auto"/>
          <w:sz w:val="28"/>
        </w:rPr>
        <w:t>е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Чтение </w:t>
      </w:r>
      <w:r w:rsidRPr="0052750B">
        <w:rPr>
          <w:rFonts w:ascii="Times New Roman" w:hAnsi="Times New Roman"/>
          <w:color w:val="auto"/>
          <w:sz w:val="28"/>
        </w:rPr>
        <w:t>вслух</w:t>
      </w:r>
      <w:r>
        <w:rPr>
          <w:rFonts w:ascii="Times New Roman" w:hAnsi="Times New Roman"/>
          <w:color w:val="auto"/>
          <w:sz w:val="28"/>
        </w:rPr>
        <w:t>/про себя небольших текстов, построенных</w:t>
      </w:r>
      <w:r w:rsidRPr="0052750B">
        <w:rPr>
          <w:rFonts w:ascii="Times New Roman" w:hAnsi="Times New Roman"/>
          <w:color w:val="auto"/>
          <w:sz w:val="28"/>
        </w:rPr>
        <w:t xml:space="preserve"> на изученн</w:t>
      </w:r>
      <w:r>
        <w:rPr>
          <w:rFonts w:ascii="Times New Roman" w:hAnsi="Times New Roman"/>
          <w:color w:val="auto"/>
          <w:sz w:val="28"/>
        </w:rPr>
        <w:t>ом языковом материале, и понимание текстов, содержащих</w:t>
      </w:r>
      <w:r w:rsidRPr="0052750B">
        <w:rPr>
          <w:rFonts w:ascii="Times New Roman" w:hAnsi="Times New Roman"/>
          <w:color w:val="auto"/>
          <w:sz w:val="28"/>
        </w:rPr>
        <w:t xml:space="preserve"> как изученный</w:t>
      </w:r>
      <w:r>
        <w:rPr>
          <w:rFonts w:ascii="Times New Roman" w:hAnsi="Times New Roman"/>
          <w:color w:val="auto"/>
          <w:sz w:val="28"/>
        </w:rPr>
        <w:t xml:space="preserve"> </w:t>
      </w:r>
      <w:r w:rsidRPr="0052750B">
        <w:rPr>
          <w:rFonts w:ascii="Times New Roman" w:hAnsi="Times New Roman"/>
          <w:color w:val="auto"/>
          <w:sz w:val="28"/>
        </w:rPr>
        <w:t>языковой материал, так и отде</w:t>
      </w:r>
      <w:r>
        <w:rPr>
          <w:rFonts w:ascii="Times New Roman" w:hAnsi="Times New Roman"/>
          <w:color w:val="auto"/>
          <w:sz w:val="28"/>
        </w:rPr>
        <w:t>льные новые слова; нахождение</w:t>
      </w:r>
      <w:r w:rsidRPr="0052750B">
        <w:rPr>
          <w:rFonts w:ascii="Times New Roman" w:hAnsi="Times New Roman"/>
          <w:color w:val="auto"/>
          <w:sz w:val="28"/>
        </w:rPr>
        <w:t xml:space="preserve"> в</w:t>
      </w:r>
      <w:r>
        <w:rPr>
          <w:rFonts w:ascii="Times New Roman" w:hAnsi="Times New Roman"/>
          <w:color w:val="auto"/>
          <w:sz w:val="28"/>
        </w:rPr>
        <w:t xml:space="preserve"> тексте необходимой информации</w:t>
      </w:r>
      <w:r w:rsidRPr="0052750B">
        <w:rPr>
          <w:rFonts w:ascii="Times New Roman" w:hAnsi="Times New Roman"/>
          <w:color w:val="auto"/>
          <w:sz w:val="28"/>
        </w:rPr>
        <w:t xml:space="preserve"> (имена персонажей, где</w:t>
      </w:r>
      <w:r>
        <w:rPr>
          <w:rFonts w:ascii="Times New Roman" w:hAnsi="Times New Roman"/>
          <w:color w:val="auto"/>
          <w:sz w:val="28"/>
        </w:rPr>
        <w:t xml:space="preserve"> </w:t>
      </w:r>
      <w:r w:rsidR="00701230">
        <w:rPr>
          <w:rFonts w:ascii="Times New Roman" w:hAnsi="Times New Roman"/>
          <w:color w:val="auto"/>
          <w:sz w:val="28"/>
        </w:rPr>
        <w:t>происходит действие и т.</w:t>
      </w:r>
      <w:r w:rsidRPr="0052750B">
        <w:rPr>
          <w:rFonts w:ascii="Times New Roman" w:hAnsi="Times New Roman"/>
          <w:color w:val="auto"/>
          <w:sz w:val="28"/>
        </w:rPr>
        <w:t>д.).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t>П</w:t>
      </w:r>
      <w:r w:rsidRPr="0052750B">
        <w:rPr>
          <w:rFonts w:ascii="Times New Roman" w:hAnsi="Times New Roman"/>
          <w:b/>
          <w:color w:val="auto"/>
          <w:sz w:val="28"/>
        </w:rPr>
        <w:t>исьм</w:t>
      </w:r>
      <w:r>
        <w:rPr>
          <w:rFonts w:ascii="Times New Roman" w:hAnsi="Times New Roman"/>
          <w:b/>
          <w:color w:val="auto"/>
          <w:sz w:val="28"/>
        </w:rPr>
        <w:t>о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color w:val="auto"/>
          <w:kern w:val="2"/>
          <w:sz w:val="28"/>
        </w:rPr>
        <w:t>Владение</w:t>
      </w:r>
      <w:r w:rsidRPr="008D2DC0">
        <w:rPr>
          <w:rFonts w:ascii="Times New Roman" w:hAnsi="Times New Roman"/>
          <w:color w:val="auto"/>
          <w:kern w:val="2"/>
          <w:sz w:val="28"/>
        </w:rPr>
        <w:t xml:space="preserve"> техникой письма (графикой, каллиграфией, орфографией); основами письменной речи: </w:t>
      </w:r>
      <w:r>
        <w:rPr>
          <w:rFonts w:ascii="Times New Roman" w:hAnsi="Times New Roman"/>
          <w:color w:val="auto"/>
          <w:kern w:val="2"/>
          <w:sz w:val="28"/>
        </w:rPr>
        <w:t>написание</w:t>
      </w:r>
      <w:r w:rsidRPr="008D2DC0">
        <w:rPr>
          <w:rFonts w:ascii="Times New Roman" w:hAnsi="Times New Roman"/>
          <w:color w:val="auto"/>
          <w:kern w:val="2"/>
          <w:sz w:val="28"/>
        </w:rPr>
        <w:t xml:space="preserve"> с опорой на образец </w:t>
      </w:r>
      <w:r w:rsidRPr="008D2DC0">
        <w:rPr>
          <w:rFonts w:ascii="Times New Roman" w:hAnsi="Times New Roman"/>
          <w:kern w:val="2"/>
          <w:sz w:val="28"/>
        </w:rPr>
        <w:t>п</w:t>
      </w:r>
      <w:r>
        <w:rPr>
          <w:rFonts w:ascii="Times New Roman" w:hAnsi="Times New Roman"/>
          <w:kern w:val="2"/>
          <w:sz w:val="28"/>
        </w:rPr>
        <w:t>оздравления с праздником, короткого личного письма</w:t>
      </w:r>
      <w:r w:rsidRPr="008D2DC0">
        <w:rPr>
          <w:rFonts w:ascii="Times New Roman" w:hAnsi="Times New Roman"/>
          <w:kern w:val="2"/>
          <w:sz w:val="28"/>
        </w:rPr>
        <w:t xml:space="preserve">. </w:t>
      </w:r>
    </w:p>
    <w:p w:rsidR="004265E4" w:rsidRPr="00CF291C" w:rsidRDefault="004265E4" w:rsidP="00701230">
      <w:pPr>
        <w:spacing w:after="0" w:line="360" w:lineRule="auto"/>
        <w:jc w:val="center"/>
        <w:rPr>
          <w:rFonts w:ascii="Times New Roman" w:hAnsi="Times New Roman"/>
          <w:b/>
          <w:i/>
          <w:color w:val="auto"/>
          <w:kern w:val="2"/>
          <w:sz w:val="28"/>
        </w:rPr>
      </w:pPr>
      <w:r w:rsidRPr="00CF291C">
        <w:rPr>
          <w:rFonts w:ascii="Times New Roman" w:hAnsi="Times New Roman"/>
          <w:b/>
          <w:i/>
          <w:kern w:val="22"/>
          <w:sz w:val="28"/>
        </w:rPr>
        <w:t>Языковые средства и навыки пользования ими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lastRenderedPageBreak/>
        <w:t>Раздел «Языковые средства и навыки пользования ими» включает в себя следующие подразделы: «Графика, каллиграфия, орфография»; «Фонетическая сторона речи»; «Лексическая сторона речи»; «Грамматическая сторона речи». Содержание указанных подразделов определяется выбором для изучения конкретного иностранного языка.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b/>
          <w:i/>
          <w:kern w:val="22"/>
          <w:sz w:val="28"/>
        </w:rPr>
        <w:t>Предметные</w:t>
      </w:r>
      <w:r w:rsidRPr="003F4687">
        <w:rPr>
          <w:rFonts w:ascii="Times New Roman" w:hAnsi="Times New Roman"/>
          <w:b/>
          <w:i/>
          <w:kern w:val="22"/>
          <w:sz w:val="28"/>
        </w:rPr>
        <w:t xml:space="preserve"> результат</w:t>
      </w:r>
      <w:r>
        <w:rPr>
          <w:rFonts w:ascii="Times New Roman" w:hAnsi="Times New Roman"/>
          <w:b/>
          <w:i/>
          <w:kern w:val="22"/>
          <w:sz w:val="28"/>
        </w:rPr>
        <w:t>ы</w:t>
      </w:r>
      <w:r>
        <w:rPr>
          <w:rFonts w:ascii="Times New Roman" w:hAnsi="Times New Roman"/>
          <w:kern w:val="22"/>
          <w:sz w:val="28"/>
        </w:rPr>
        <w:t xml:space="preserve"> освоения программы учебного предмета «Иностранный язык»:</w:t>
      </w:r>
    </w:p>
    <w:p w:rsidR="004265E4" w:rsidRDefault="004265E4" w:rsidP="00701230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</w:t>
      </w:r>
      <w:proofErr w:type="spellStart"/>
      <w:r>
        <w:rPr>
          <w:rFonts w:ascii="Times New Roman" w:hAnsi="Times New Roman"/>
          <w:kern w:val="22"/>
          <w:sz w:val="28"/>
        </w:rPr>
        <w:t>сформированность</w:t>
      </w:r>
      <w:proofErr w:type="spellEnd"/>
      <w:r>
        <w:rPr>
          <w:rFonts w:ascii="Times New Roman" w:hAnsi="Times New Roman"/>
          <w:kern w:val="22"/>
          <w:sz w:val="28"/>
        </w:rPr>
        <w:t xml:space="preserve"> речевой компетенции в различных видах речевой деятельности;</w:t>
      </w:r>
    </w:p>
    <w:p w:rsidR="004265E4" w:rsidRPr="00520F7D" w:rsidRDefault="004265E4" w:rsidP="00701230">
      <w:pPr>
        <w:spacing w:after="0" w:line="360" w:lineRule="auto"/>
        <w:ind w:firstLine="709"/>
        <w:rPr>
          <w:rFonts w:ascii="Times New Roman" w:hAnsi="Times New Roman"/>
          <w:kern w:val="22"/>
          <w:sz w:val="28"/>
        </w:rPr>
      </w:pPr>
      <w:r>
        <w:rPr>
          <w:rFonts w:ascii="Times New Roman" w:hAnsi="Times New Roman"/>
          <w:kern w:val="22"/>
          <w:sz w:val="28"/>
        </w:rPr>
        <w:t xml:space="preserve">- умение </w:t>
      </w:r>
      <w:r w:rsidRPr="009665B1">
        <w:rPr>
          <w:rFonts w:ascii="Times New Roman" w:hAnsi="Times New Roman"/>
          <w:sz w:val="28"/>
        </w:rPr>
        <w:t>вести элементарный этикетный диалог в ограниченном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круге типичных ситуаций об</w:t>
      </w:r>
      <w:r>
        <w:rPr>
          <w:rFonts w:ascii="Times New Roman" w:hAnsi="Times New Roman"/>
          <w:sz w:val="28"/>
        </w:rPr>
        <w:t>щения (диалог-расспрос (вопрос - ответ) и диалог - побуждение к действию); умение</w:t>
      </w:r>
      <w:r w:rsidRPr="009665B1">
        <w:rPr>
          <w:rFonts w:ascii="Times New Roman" w:hAnsi="Times New Roman"/>
          <w:sz w:val="28"/>
        </w:rPr>
        <w:t xml:space="preserve"> на элементарном уровне рассказывать о себе, семье, друге; описывать предмет, картинку; кратко охарактеризовать персонаж</w:t>
      </w:r>
      <w:r>
        <w:rPr>
          <w:rFonts w:ascii="Times New Roman" w:hAnsi="Times New Roman"/>
          <w:sz w:val="28"/>
        </w:rPr>
        <w:t xml:space="preserve"> (говорение)</w:t>
      </w:r>
      <w:r w:rsidRPr="009665B1">
        <w:rPr>
          <w:rFonts w:ascii="Times New Roman" w:hAnsi="Times New Roman"/>
          <w:sz w:val="28"/>
        </w:rPr>
        <w:t xml:space="preserve">;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>
        <w:rPr>
          <w:rFonts w:ascii="Times New Roman" w:hAnsi="Times New Roman"/>
          <w:kern w:val="28"/>
          <w:sz w:val="28"/>
        </w:rPr>
        <w:t>- умение</w:t>
      </w:r>
      <w:r>
        <w:rPr>
          <w:rFonts w:ascii="Times New Roman" w:hAnsi="Times New Roman"/>
          <w:i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понимать на слух речь учителя и одноклассников; основ</w:t>
      </w:r>
      <w:r w:rsidRPr="009665B1">
        <w:rPr>
          <w:rFonts w:ascii="Times New Roman" w:hAnsi="Times New Roman"/>
          <w:kern w:val="2"/>
          <w:sz w:val="28"/>
        </w:rPr>
        <w:t>ное содержание небольших доступных текстов в аудиозаписи, построенных на изученном языковом материале</w:t>
      </w:r>
      <w:r>
        <w:rPr>
          <w:rFonts w:ascii="Times New Roman" w:hAnsi="Times New Roman"/>
          <w:kern w:val="2"/>
          <w:sz w:val="28"/>
        </w:rPr>
        <w:t xml:space="preserve"> (</w:t>
      </w:r>
      <w:proofErr w:type="spellStart"/>
      <w:r>
        <w:rPr>
          <w:rFonts w:ascii="Times New Roman" w:hAnsi="Times New Roman"/>
          <w:kern w:val="2"/>
          <w:sz w:val="28"/>
        </w:rPr>
        <w:t>аудирование</w:t>
      </w:r>
      <w:proofErr w:type="spellEnd"/>
      <w:r>
        <w:rPr>
          <w:rFonts w:ascii="Times New Roman" w:hAnsi="Times New Roman"/>
          <w:kern w:val="2"/>
          <w:sz w:val="28"/>
        </w:rPr>
        <w:t>)</w:t>
      </w:r>
      <w:r w:rsidRPr="009665B1">
        <w:rPr>
          <w:rFonts w:ascii="Times New Roman" w:hAnsi="Times New Roman"/>
          <w:kern w:val="2"/>
          <w:sz w:val="28"/>
        </w:rPr>
        <w:t xml:space="preserve">; 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"/>
          <w:sz w:val="28"/>
        </w:rPr>
        <w:t xml:space="preserve">- умение </w:t>
      </w:r>
      <w:r w:rsidRPr="009665B1">
        <w:rPr>
          <w:rFonts w:ascii="Times New Roman" w:hAnsi="Times New Roman"/>
          <w:kern w:val="2"/>
          <w:sz w:val="28"/>
        </w:rPr>
        <w:t>читать вслух небольшие тексты, построенные на изучен</w:t>
      </w:r>
      <w:r w:rsidRPr="009665B1">
        <w:rPr>
          <w:rFonts w:ascii="Times New Roman" w:hAnsi="Times New Roman"/>
          <w:sz w:val="28"/>
        </w:rPr>
        <w:t>ном языковом материале, соблюдая правила чтения и нужную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</w:t>
      </w:r>
      <w:r>
        <w:rPr>
          <w:rFonts w:ascii="Times New Roman" w:hAnsi="Times New Roman"/>
          <w:sz w:val="28"/>
        </w:rPr>
        <w:t xml:space="preserve"> (чтение)</w:t>
      </w:r>
      <w:r w:rsidRPr="009665B1">
        <w:rPr>
          <w:rFonts w:ascii="Times New Roman" w:hAnsi="Times New Roman"/>
          <w:sz w:val="28"/>
        </w:rPr>
        <w:t>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kern w:val="28"/>
          <w:sz w:val="28"/>
        </w:rPr>
        <w:t xml:space="preserve">- </w:t>
      </w:r>
      <w:r>
        <w:rPr>
          <w:rFonts w:ascii="Times New Roman" w:hAnsi="Times New Roman"/>
          <w:sz w:val="28"/>
        </w:rPr>
        <w:t>владение</w:t>
      </w:r>
      <w:r w:rsidRPr="009665B1">
        <w:rPr>
          <w:rFonts w:ascii="Times New Roman" w:hAnsi="Times New Roman"/>
          <w:sz w:val="28"/>
        </w:rPr>
        <w:t xml:space="preserve"> техникой письма; </w:t>
      </w:r>
      <w:r>
        <w:rPr>
          <w:rFonts w:ascii="Times New Roman" w:hAnsi="Times New Roman"/>
          <w:sz w:val="28"/>
        </w:rPr>
        <w:t xml:space="preserve">умение </w:t>
      </w:r>
      <w:r w:rsidRPr="009665B1">
        <w:rPr>
          <w:rFonts w:ascii="Times New Roman" w:hAnsi="Times New Roman"/>
          <w:sz w:val="28"/>
        </w:rPr>
        <w:t>писать с опорой на образец поздравление с праздником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короткое личное письмо</w:t>
      </w:r>
      <w:r>
        <w:rPr>
          <w:rFonts w:ascii="Times New Roman" w:hAnsi="Times New Roman"/>
          <w:sz w:val="28"/>
        </w:rPr>
        <w:t xml:space="preserve"> (письмо);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адекватное произношение и различение на слух всех звуков иностранного языка; соблюдение правильного ударения 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словах и фразах; соблюдение особенностей интонации основных типов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 xml:space="preserve">предложений; применение основных правил чтения и орфографии, изученных в курсе начальной школы; распознавание и употребление в речи изученных в курсе </w:t>
      </w:r>
      <w:r w:rsidRPr="009665B1">
        <w:rPr>
          <w:rFonts w:ascii="Times New Roman" w:hAnsi="Times New Roman"/>
          <w:sz w:val="28"/>
        </w:rPr>
        <w:lastRenderedPageBreak/>
        <w:t>начальной школы лексических единиц (слов, словосочетаний, оценочной лексики, речевых клише) и грамматических</w:t>
      </w:r>
      <w:r>
        <w:rPr>
          <w:rFonts w:ascii="Times New Roman" w:hAnsi="Times New Roman"/>
          <w:sz w:val="28"/>
        </w:rPr>
        <w:t xml:space="preserve"> явлений;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(стихов, песен); знание элементарных норм речевого и неречевого поведения, при</w:t>
      </w:r>
      <w:r>
        <w:rPr>
          <w:rFonts w:ascii="Times New Roman" w:hAnsi="Times New Roman"/>
          <w:sz w:val="28"/>
        </w:rPr>
        <w:t>нятых в стране изучаемого языка;</w:t>
      </w:r>
      <w:r w:rsidRPr="009665B1">
        <w:rPr>
          <w:rFonts w:ascii="Times New Roman" w:hAnsi="Times New Roman"/>
          <w:sz w:val="28"/>
        </w:rPr>
        <w:t xml:space="preserve"> </w:t>
      </w:r>
    </w:p>
    <w:p w:rsidR="004265E4" w:rsidRPr="00F74443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умение сравнивать языковые явления родного и иностранного языков на уровн</w:t>
      </w:r>
      <w:r>
        <w:rPr>
          <w:rFonts w:ascii="Times New Roman" w:hAnsi="Times New Roman"/>
          <w:sz w:val="28"/>
        </w:rPr>
        <w:t xml:space="preserve">е отдельных звуков, букв, слов, </w:t>
      </w:r>
      <w:r w:rsidRPr="009665B1">
        <w:rPr>
          <w:rFonts w:ascii="Times New Roman" w:hAnsi="Times New Roman"/>
          <w:sz w:val="28"/>
        </w:rPr>
        <w:t>словосочетаний, простых предложений; умение действовать по образцу при выполнении упражнений и составлении собственных высказываний в пределах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тематики начальной школы; совершенствование приемов работы с текстом с опорой на умения, приобретенные на уроках родного языка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(прогнозировать содержание текста по заголовку, иллюстрациям и др.);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</w:t>
      </w:r>
      <w:r>
        <w:rPr>
          <w:rFonts w:ascii="Times New Roman" w:hAnsi="Times New Roman"/>
          <w:sz w:val="28"/>
        </w:rPr>
        <w:t xml:space="preserve"> доступных обучающемуся пределах;</w:t>
      </w:r>
    </w:p>
    <w:p w:rsidR="004265E4" w:rsidRPr="00F74443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представление об изучаемом иностранном языке как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средстве выраж</w:t>
      </w:r>
      <w:r>
        <w:rPr>
          <w:rFonts w:ascii="Times New Roman" w:hAnsi="Times New Roman"/>
          <w:sz w:val="28"/>
        </w:rPr>
        <w:t xml:space="preserve">ения мыслей, чувств, эмоций; </w:t>
      </w:r>
      <w:r w:rsidRPr="009665B1">
        <w:rPr>
          <w:rFonts w:ascii="Times New Roman" w:hAnsi="Times New Roman"/>
          <w:sz w:val="28"/>
        </w:rPr>
        <w:t>приобщение к культурным ценностям другого народа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через произведения детского фольклора, через непосредственное уч</w:t>
      </w:r>
      <w:r>
        <w:rPr>
          <w:rFonts w:ascii="Times New Roman" w:hAnsi="Times New Roman"/>
          <w:sz w:val="28"/>
        </w:rPr>
        <w:t>астие в туристических поездках;</w:t>
      </w:r>
    </w:p>
    <w:p w:rsidR="004265E4" w:rsidRDefault="004265E4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9665B1">
        <w:rPr>
          <w:rFonts w:ascii="Times New Roman" w:hAnsi="Times New Roman"/>
          <w:sz w:val="28"/>
        </w:rPr>
        <w:t>владение элементарными средствами выражения чувств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и эмоций на иностранном языке;  развитие чувства прекрасного в процессе знакомства с</w:t>
      </w:r>
      <w:r>
        <w:rPr>
          <w:rFonts w:ascii="Times New Roman" w:hAnsi="Times New Roman"/>
          <w:sz w:val="28"/>
        </w:rPr>
        <w:t xml:space="preserve"> </w:t>
      </w:r>
      <w:r w:rsidRPr="009665B1">
        <w:rPr>
          <w:rFonts w:ascii="Times New Roman" w:hAnsi="Times New Roman"/>
          <w:sz w:val="28"/>
        </w:rPr>
        <w:t>образцами доступно</w:t>
      </w:r>
      <w:r>
        <w:rPr>
          <w:rFonts w:ascii="Times New Roman" w:hAnsi="Times New Roman"/>
          <w:sz w:val="28"/>
        </w:rPr>
        <w:t>й детской литературы.</w:t>
      </w:r>
    </w:p>
    <w:p w:rsidR="005E3ED3" w:rsidRDefault="005E3ED3" w:rsidP="00701230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265E4" w:rsidRPr="009F601E" w:rsidRDefault="004265E4" w:rsidP="0070123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9F601E">
        <w:rPr>
          <w:rFonts w:ascii="Times New Roman" w:hAnsi="Times New Roman" w:cs="Times New Roman"/>
          <w:b/>
          <w:sz w:val="28"/>
          <w:szCs w:val="28"/>
        </w:rPr>
        <w:t>Математик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41AF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курса математики в начальной школе для </w:t>
      </w:r>
      <w:r>
        <w:rPr>
          <w:rFonts w:ascii="Times New Roman" w:hAnsi="Times New Roman" w:cs="Times New Roman"/>
          <w:sz w:val="28"/>
          <w:szCs w:val="28"/>
        </w:rPr>
        <w:t>обучающихся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заключаются в том, </w:t>
      </w:r>
      <w:r>
        <w:rPr>
          <w:rFonts w:ascii="Times New Roman" w:hAnsi="Times New Roman" w:cs="Times New Roman"/>
          <w:sz w:val="28"/>
          <w:szCs w:val="28"/>
        </w:rPr>
        <w:t>чтобы:</w:t>
      </w:r>
    </w:p>
    <w:p w:rsidR="00641C45" w:rsidRDefault="00641C45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сформировать психологические механизмы, обеспечивающие успешность овладения математической деятельностью и применения</w:t>
      </w:r>
      <w:r w:rsidR="000A4CD1">
        <w:rPr>
          <w:rFonts w:ascii="Times New Roman" w:hAnsi="Times New Roman" w:cs="Times New Roman"/>
          <w:sz w:val="28"/>
          <w:szCs w:val="28"/>
        </w:rPr>
        <w:t xml:space="preserve"> математического опыта в практической жизни;</w:t>
      </w:r>
    </w:p>
    <w:p w:rsidR="000A4CD1" w:rsidRDefault="000A4CD1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усвоение письменной </w:t>
      </w:r>
      <w:r w:rsidR="00C53F28">
        <w:rPr>
          <w:rFonts w:ascii="Times New Roman" w:hAnsi="Times New Roman" w:cs="Times New Roman"/>
          <w:sz w:val="28"/>
          <w:szCs w:val="28"/>
        </w:rPr>
        <w:t xml:space="preserve">(нумерации) и буквенной </w:t>
      </w:r>
      <w:r>
        <w:rPr>
          <w:rFonts w:ascii="Times New Roman" w:hAnsi="Times New Roman" w:cs="Times New Roman"/>
          <w:sz w:val="28"/>
          <w:szCs w:val="28"/>
        </w:rPr>
        <w:t>символики чисел;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стойкие вычислительные навыки;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9F601E">
        <w:rPr>
          <w:rFonts w:ascii="Times New Roman" w:hAnsi="Times New Roman" w:cs="Times New Roman"/>
          <w:sz w:val="28"/>
          <w:szCs w:val="28"/>
        </w:rPr>
        <w:t>умение анализировать условие задачи, определять связи м</w:t>
      </w:r>
      <w:r>
        <w:rPr>
          <w:rFonts w:ascii="Times New Roman" w:hAnsi="Times New Roman" w:cs="Times New Roman"/>
          <w:sz w:val="28"/>
          <w:szCs w:val="28"/>
        </w:rPr>
        <w:t>ежду ее отдельными компонентами;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умение </w:t>
      </w:r>
      <w:r w:rsidRPr="009F601E">
        <w:rPr>
          <w:rFonts w:ascii="Times New Roman" w:hAnsi="Times New Roman" w:cs="Times New Roman"/>
          <w:sz w:val="28"/>
          <w:szCs w:val="28"/>
        </w:rPr>
        <w:t>нах</w:t>
      </w:r>
      <w:r>
        <w:rPr>
          <w:rFonts w:ascii="Times New Roman" w:hAnsi="Times New Roman" w:cs="Times New Roman"/>
          <w:sz w:val="28"/>
          <w:szCs w:val="28"/>
        </w:rPr>
        <w:t>одить правильное решение задачи;</w:t>
      </w:r>
    </w:p>
    <w:p w:rsidR="007F39E2" w:rsidRDefault="007F39E2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представления об элементах геометрии (познакомить обучающихся с простейшими геометрическими</w:t>
      </w:r>
      <w:r w:rsidR="001D11D8">
        <w:rPr>
          <w:rFonts w:ascii="Times New Roman" w:hAnsi="Times New Roman" w:cs="Times New Roman"/>
          <w:sz w:val="28"/>
          <w:szCs w:val="28"/>
        </w:rPr>
        <w:t xml:space="preserve"> понятиями и формами);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развивать у обучающихся </w:t>
      </w:r>
      <w:r>
        <w:rPr>
          <w:rFonts w:ascii="Times New Roman" w:hAnsi="Times New Roman" w:cs="Times New Roman"/>
          <w:sz w:val="28"/>
          <w:szCs w:val="28"/>
        </w:rPr>
        <w:t>интерес</w:t>
      </w:r>
      <w:r w:rsidR="00641C45">
        <w:rPr>
          <w:rFonts w:ascii="Times New Roman" w:hAnsi="Times New Roman" w:cs="Times New Roman"/>
          <w:sz w:val="28"/>
          <w:szCs w:val="28"/>
        </w:rPr>
        <w:t xml:space="preserve"> к 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</w:rPr>
        <w:t>математичес</w:t>
      </w:r>
      <w:r>
        <w:rPr>
          <w:rFonts w:ascii="Times New Roman" w:hAnsi="Times New Roman" w:cs="Times New Roman"/>
          <w:sz w:val="28"/>
          <w:szCs w:val="28"/>
        </w:rPr>
        <w:t>кие способности;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</w:t>
      </w:r>
      <w:r w:rsidRPr="009F601E">
        <w:rPr>
          <w:rFonts w:ascii="Times New Roman" w:hAnsi="Times New Roman" w:cs="Times New Roman"/>
          <w:sz w:val="28"/>
          <w:szCs w:val="28"/>
        </w:rPr>
        <w:t>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F601E">
        <w:rPr>
          <w:rFonts w:ascii="Times New Roman" w:hAnsi="Times New Roman" w:cs="Times New Roman"/>
          <w:sz w:val="28"/>
          <w:szCs w:val="28"/>
        </w:rPr>
        <w:t>,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>, 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сравнения, классификации,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, умозаключения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601E">
        <w:rPr>
          <w:rFonts w:ascii="Times New Roman" w:hAnsi="Times New Roman" w:cs="Times New Roman"/>
          <w:sz w:val="28"/>
          <w:szCs w:val="28"/>
        </w:rPr>
        <w:t>мышлени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первоначальные представления</w:t>
      </w:r>
      <w:r w:rsidR="00A5247E">
        <w:rPr>
          <w:rFonts w:ascii="Times New Roman" w:hAnsi="Times New Roman" w:cs="Times New Roman"/>
          <w:sz w:val="28"/>
          <w:szCs w:val="28"/>
        </w:rPr>
        <w:t xml:space="preserve"> о компьютерной грамотности;</w:t>
      </w:r>
    </w:p>
    <w:p w:rsidR="00A5247E" w:rsidRDefault="00A5247E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</w:t>
      </w:r>
      <w:r w:rsidR="000A4CD1">
        <w:rPr>
          <w:rFonts w:ascii="Times New Roman" w:hAnsi="Times New Roman" w:cs="Times New Roman"/>
          <w:sz w:val="28"/>
          <w:szCs w:val="28"/>
        </w:rPr>
        <w:t>ь/развивать математическую речь;</w:t>
      </w:r>
    </w:p>
    <w:p w:rsidR="000A4CD1" w:rsidRPr="00C23128" w:rsidRDefault="000A4CD1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39E2">
        <w:rPr>
          <w:rFonts w:ascii="Times New Roman" w:hAnsi="Times New Roman" w:cs="Times New Roman"/>
          <w:sz w:val="28"/>
          <w:szCs w:val="28"/>
        </w:rPr>
        <w:t xml:space="preserve"> обеспечить профила</w:t>
      </w:r>
      <w:r w:rsidR="004A555D">
        <w:rPr>
          <w:rFonts w:ascii="Times New Roman" w:hAnsi="Times New Roman" w:cs="Times New Roman"/>
          <w:sz w:val="28"/>
          <w:szCs w:val="28"/>
        </w:rPr>
        <w:t xml:space="preserve">ктику </w:t>
      </w:r>
      <w:proofErr w:type="spellStart"/>
      <w:r w:rsidR="004A555D"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 w:rsidR="004A555D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Математическая деятельн</w:t>
      </w:r>
      <w:r>
        <w:rPr>
          <w:rFonts w:ascii="Times New Roman" w:hAnsi="Times New Roman" w:cs="Times New Roman"/>
          <w:sz w:val="28"/>
          <w:szCs w:val="28"/>
        </w:rPr>
        <w:t>ость обучающихся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развитию наглядно-действенного, наглядно-образного,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вербально-логического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мышления. Она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и закрепить </w:t>
      </w:r>
      <w:r w:rsidRPr="009F601E">
        <w:rPr>
          <w:rFonts w:ascii="Times New Roman" w:hAnsi="Times New Roman" w:cs="Times New Roman"/>
          <w:sz w:val="28"/>
          <w:szCs w:val="28"/>
        </w:rPr>
        <w:t xml:space="preserve">абстрактные, отвлеченные, обобщающие понятия, способствует развитию процессов символизации, </w:t>
      </w:r>
      <w:r>
        <w:rPr>
          <w:rFonts w:ascii="Times New Roman" w:hAnsi="Times New Roman" w:cs="Times New Roman"/>
          <w:sz w:val="28"/>
          <w:szCs w:val="28"/>
        </w:rPr>
        <w:t xml:space="preserve">навыка понимания информации, представленной разными способами (текст задачи, формулировка правила, таблицы, алгоритм действий и т.п.), </w:t>
      </w:r>
      <w:r w:rsidRPr="009F601E">
        <w:rPr>
          <w:rFonts w:ascii="Times New Roman" w:hAnsi="Times New Roman" w:cs="Times New Roman"/>
          <w:sz w:val="28"/>
          <w:szCs w:val="28"/>
        </w:rPr>
        <w:t>формированию математической</w:t>
      </w:r>
      <w:r>
        <w:rPr>
          <w:rFonts w:ascii="Times New Roman" w:hAnsi="Times New Roman" w:cs="Times New Roman"/>
          <w:sz w:val="28"/>
          <w:szCs w:val="28"/>
        </w:rPr>
        <w:t xml:space="preserve"> лексики, пониманию и употребле</w:t>
      </w:r>
      <w:r w:rsidRPr="009F601E">
        <w:rPr>
          <w:rFonts w:ascii="Times New Roman" w:hAnsi="Times New Roman" w:cs="Times New Roman"/>
          <w:sz w:val="28"/>
          <w:szCs w:val="28"/>
        </w:rPr>
        <w:t>нию сложных логико-грамматических конструкций</w:t>
      </w:r>
      <w:r>
        <w:rPr>
          <w:rFonts w:ascii="Times New Roman" w:hAnsi="Times New Roman" w:cs="Times New Roman"/>
          <w:sz w:val="28"/>
          <w:szCs w:val="28"/>
        </w:rPr>
        <w:t xml:space="preserve">, связной устной и письменной речи (порождение связанного учебного высказывания с использованием математических терминов и понятий),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lastRenderedPageBreak/>
        <w:t>Уроки ма</w:t>
      </w:r>
      <w:r>
        <w:rPr>
          <w:rFonts w:ascii="Times New Roman" w:hAnsi="Times New Roman" w:cs="Times New Roman"/>
          <w:sz w:val="28"/>
          <w:szCs w:val="28"/>
        </w:rPr>
        <w:t>тематики развивают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наблюдательность, воображение</w:t>
      </w:r>
      <w:r>
        <w:rPr>
          <w:rFonts w:ascii="Times New Roman" w:hAnsi="Times New Roman" w:cs="Times New Roman"/>
          <w:sz w:val="28"/>
          <w:szCs w:val="28"/>
        </w:rPr>
        <w:t>, творческую активность,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обучают приемам самостоятельной работы,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формированию навыков самоконтроля.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Основное содержание программы по математике включает изучение натуральных чисел и счетных операций, усвоение математической терминологии и письменной символики, связанной с выполнением счетных операций. Особое внимание уделяется доведению счетных операций до автоматизма, формированию счетных навыков (прямой, обратный счет, таблицы сложения, вычитания, умножения, деления).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задач, по развитию мыслительных операций анализа, синтеза, сравнения, обобщения,  что отражает специфику обучения математике обучающихся с ТНР. 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счетных операций и вычислительных навыков осуществляется на основе тесной взаимосвязи с другими </w:t>
      </w:r>
      <w:r>
        <w:rPr>
          <w:rFonts w:ascii="Times New Roman" w:hAnsi="Times New Roman" w:cs="Times New Roman"/>
          <w:sz w:val="28"/>
          <w:szCs w:val="28"/>
        </w:rPr>
        <w:t xml:space="preserve">учебными предметами, </w:t>
      </w:r>
      <w:r w:rsidRPr="009F601E">
        <w:rPr>
          <w:rFonts w:ascii="Times New Roman" w:hAnsi="Times New Roman" w:cs="Times New Roman"/>
          <w:sz w:val="28"/>
          <w:szCs w:val="28"/>
        </w:rPr>
        <w:t xml:space="preserve">так как многие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создают базис для овладения математическими умениями и навыками.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математических умений, навыков и знаний связано с</w:t>
      </w:r>
      <w:r>
        <w:rPr>
          <w:rFonts w:ascii="Times New Roman" w:hAnsi="Times New Roman" w:cs="Times New Roman"/>
          <w:sz w:val="28"/>
          <w:szCs w:val="28"/>
        </w:rPr>
        <w:t xml:space="preserve"> усвоением программного материала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9F601E">
        <w:rPr>
          <w:rFonts w:ascii="Times New Roman" w:hAnsi="Times New Roman" w:cs="Times New Roman"/>
          <w:sz w:val="28"/>
          <w:szCs w:val="28"/>
        </w:rPr>
        <w:t>предметов: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>Русский язык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литературное чтение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337A88">
        <w:rPr>
          <w:rFonts w:ascii="Times New Roman" w:hAnsi="Times New Roman" w:cs="Times New Roman"/>
          <w:iCs/>
          <w:sz w:val="28"/>
          <w:szCs w:val="28"/>
        </w:rPr>
        <w:t>зрительное восприятие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пространственно-временные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представления (последовательность событий в рассказах, время как грамматическая категория); классификация (звуки, слова, предложения); установление логических связей при изучении грамматических правил (обобщение, умозаключение и др.); понимание и употребление л</w:t>
      </w:r>
      <w:r>
        <w:rPr>
          <w:rFonts w:ascii="Times New Roman" w:hAnsi="Times New Roman" w:cs="Times New Roman"/>
          <w:sz w:val="28"/>
          <w:szCs w:val="28"/>
        </w:rPr>
        <w:t>огико-грамматических конструкций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(формулирование правил грамматики, понимание сравнительных, предложно</w:t>
      </w:r>
      <w:r>
        <w:rPr>
          <w:rFonts w:ascii="Times New Roman" w:hAnsi="Times New Roman" w:cs="Times New Roman"/>
          <w:sz w:val="28"/>
          <w:szCs w:val="28"/>
        </w:rPr>
        <w:t>-падежных конструкций).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Окружающий мир: </w:t>
      </w:r>
      <w:r w:rsidRPr="009F601E">
        <w:rPr>
          <w:rFonts w:ascii="Times New Roman" w:hAnsi="Times New Roman" w:cs="Times New Roman"/>
          <w:sz w:val="28"/>
          <w:szCs w:val="28"/>
        </w:rPr>
        <w:t>временные и пространственные представления (наблюдение признаков различных времен года,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человека в различные времена года, табели погоды, температуры и т. д.); классификации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 xml:space="preserve">(естественные классификации животных, растений и т. п.); установление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(дни недели, месяцы, температура, времена года и т. д.).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Музыка: </w:t>
      </w:r>
      <w:r w:rsidRPr="009F601E">
        <w:rPr>
          <w:rFonts w:ascii="Times New Roman" w:hAnsi="Times New Roman" w:cs="Times New Roman"/>
          <w:sz w:val="28"/>
          <w:szCs w:val="28"/>
        </w:rPr>
        <w:t>слуховое восприятие, восприятие и воспроизведение ри</w:t>
      </w:r>
      <w:r>
        <w:rPr>
          <w:rFonts w:ascii="Times New Roman" w:hAnsi="Times New Roman" w:cs="Times New Roman"/>
          <w:sz w:val="28"/>
          <w:szCs w:val="28"/>
        </w:rPr>
        <w:t>тма; слуховая память;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символизация понятий.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Изобразительное искусство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 и труд: </w:t>
      </w:r>
      <w:r w:rsidRPr="009F601E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(высоко, низко, справа, слева и т. д.); развитие зрительного восприятия (форма, цвет, </w:t>
      </w:r>
      <w:r>
        <w:rPr>
          <w:rFonts w:ascii="Times New Roman" w:hAnsi="Times New Roman" w:cs="Times New Roman"/>
          <w:sz w:val="28"/>
          <w:szCs w:val="28"/>
        </w:rPr>
        <w:t>величина, пропорции);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соотнесение части и целого.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На уроках математики осуществляется интеграция содержания обучения по </w:t>
      </w:r>
      <w:r>
        <w:rPr>
          <w:rFonts w:ascii="Times New Roman" w:hAnsi="Times New Roman" w:cs="Times New Roman"/>
          <w:sz w:val="28"/>
          <w:szCs w:val="28"/>
        </w:rPr>
        <w:t>всем предметным областям</w:t>
      </w:r>
      <w:r w:rsidRPr="009F601E">
        <w:rPr>
          <w:rFonts w:ascii="Times New Roman" w:hAnsi="Times New Roman" w:cs="Times New Roman"/>
          <w:sz w:val="28"/>
          <w:szCs w:val="28"/>
        </w:rPr>
        <w:t>, формирование новых, глобальных понятий и умений.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формирования математических знаний, умений и навыков необходимо учитывать сложную структуру математической деятельности обучающихся (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мотивационно-целевой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операциональный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этап, этап контроля).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связи с этим большое внимание должно быть уделено вызыванию интереса к выполнению математических действий путем использования наглядности, значимых для обучающихся реальных ситуаций</w:t>
      </w:r>
      <w:r>
        <w:rPr>
          <w:rFonts w:ascii="Times New Roman" w:hAnsi="Times New Roman" w:cs="Times New Roman"/>
          <w:sz w:val="28"/>
          <w:szCs w:val="28"/>
        </w:rPr>
        <w:t>, игровой деятельности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изучения математики ставятся задачи научить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преодолевать трудности и находить способы выхода из сложной ситуации, научить самоконтролю и исправлению ошибок, развивать устойчивость внимания и стремление довести работу до конца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внимание при изучении математики должно быть уделено формированию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компонента математи</w:t>
      </w:r>
      <w:r>
        <w:rPr>
          <w:rFonts w:ascii="Times New Roman" w:hAnsi="Times New Roman" w:cs="Times New Roman"/>
          <w:sz w:val="28"/>
          <w:szCs w:val="28"/>
        </w:rPr>
        <w:t>ческой деятельности обучающихся: развитию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процессов восприятия (зрительного, пространственного, слухового), мыслительных о</w:t>
      </w:r>
      <w:r>
        <w:rPr>
          <w:rFonts w:ascii="Times New Roman" w:hAnsi="Times New Roman" w:cs="Times New Roman"/>
          <w:sz w:val="28"/>
          <w:szCs w:val="28"/>
        </w:rPr>
        <w:t xml:space="preserve">пераций, приводящих </w:t>
      </w:r>
      <w:r w:rsidRPr="009F601E">
        <w:rPr>
          <w:rFonts w:ascii="Times New Roman" w:hAnsi="Times New Roman" w:cs="Times New Roman"/>
          <w:sz w:val="28"/>
          <w:szCs w:val="28"/>
        </w:rPr>
        <w:t>к овладению понятием о структуре числа и математическими действиями.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Формирование математических умений и навыков должно осуществляться в следующих </w:t>
      </w:r>
      <w:r>
        <w:rPr>
          <w:rFonts w:ascii="Times New Roman" w:hAnsi="Times New Roman" w:cs="Times New Roman"/>
          <w:sz w:val="28"/>
          <w:szCs w:val="28"/>
        </w:rPr>
        <w:t>направлениях: понятие числа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счетные </w:t>
      </w:r>
      <w:r>
        <w:rPr>
          <w:rFonts w:ascii="Times New Roman" w:hAnsi="Times New Roman" w:cs="Times New Roman"/>
          <w:sz w:val="28"/>
          <w:szCs w:val="28"/>
        </w:rPr>
        <w:t>операции -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решение задачи. Умение пользоваться операциями сче</w:t>
      </w:r>
      <w:r>
        <w:rPr>
          <w:rFonts w:ascii="Times New Roman" w:hAnsi="Times New Roman" w:cs="Times New Roman"/>
          <w:sz w:val="28"/>
          <w:szCs w:val="28"/>
        </w:rPr>
        <w:t xml:space="preserve">та, </w:t>
      </w:r>
      <w:r w:rsidRPr="009F601E">
        <w:rPr>
          <w:rFonts w:ascii="Times New Roman" w:hAnsi="Times New Roman" w:cs="Times New Roman"/>
          <w:sz w:val="28"/>
          <w:szCs w:val="28"/>
        </w:rPr>
        <w:t xml:space="preserve">с одной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сторон</w:t>
      </w:r>
      <w:r>
        <w:rPr>
          <w:rFonts w:ascii="Times New Roman" w:hAnsi="Times New Roman" w:cs="Times New Roman"/>
          <w:sz w:val="28"/>
          <w:szCs w:val="28"/>
        </w:rPr>
        <w:t xml:space="preserve">ы, и умозаключениями, с другой, </w:t>
      </w:r>
      <w:r w:rsidRPr="009F601E">
        <w:rPr>
          <w:rFonts w:ascii="Times New Roman" w:hAnsi="Times New Roman" w:cs="Times New Roman"/>
          <w:sz w:val="28"/>
          <w:szCs w:val="28"/>
        </w:rPr>
        <w:t>способствует развитию умения решать математические задачи.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Предпосылками овладения счетными операциями и умения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математические задачи является развитие всех типов мышле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(наглядно-действенное, наглядно-образное,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вербально-логическое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связи с этим формирование счетных операций как сложных умственных действий осуществляется по следующим этапам (с учетом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поэтапности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формирования умственных действий (по П. Я. Гальперину): выполнение математического действия на основе предметных действий с конкретными предметами (этап материализации действия) сначала с помощью учителя, </w:t>
      </w:r>
      <w:r>
        <w:rPr>
          <w:rFonts w:ascii="Times New Roman" w:hAnsi="Times New Roman" w:cs="Times New Roman"/>
          <w:sz w:val="28"/>
          <w:szCs w:val="28"/>
        </w:rPr>
        <w:t>затем самостоятельно;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математического действия с опорой на наглядность и громкую речь, но без использования практических действий с конкрет</w:t>
      </w:r>
      <w:r>
        <w:rPr>
          <w:rFonts w:ascii="Times New Roman" w:hAnsi="Times New Roman" w:cs="Times New Roman"/>
          <w:sz w:val="28"/>
          <w:szCs w:val="28"/>
        </w:rPr>
        <w:t>ными предметами;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действий только в </w:t>
      </w:r>
      <w:r>
        <w:rPr>
          <w:rFonts w:ascii="Times New Roman" w:hAnsi="Times New Roman" w:cs="Times New Roman"/>
          <w:sz w:val="28"/>
          <w:szCs w:val="28"/>
        </w:rPr>
        <w:t>речевом плане;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выполнение математических дейс</w:t>
      </w:r>
      <w:r>
        <w:rPr>
          <w:rFonts w:ascii="Times New Roman" w:hAnsi="Times New Roman" w:cs="Times New Roman"/>
          <w:sz w:val="28"/>
          <w:szCs w:val="28"/>
        </w:rPr>
        <w:t>твий в умственном плане,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внутренней речи.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Таким образом,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плане, что является необходимым признаком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автоматизированности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действия.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овладения математическими знаниями, умениями и навыками необходимо осуществлять постепенный переход 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 заданий к активному, что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способствует овладению способами и методами математических действий.</w:t>
      </w:r>
    </w:p>
    <w:p w:rsidR="004265E4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При изучении математики наиболее трудной задачей для обучающих</w:t>
      </w:r>
      <w:r>
        <w:rPr>
          <w:rFonts w:ascii="Times New Roman" w:hAnsi="Times New Roman" w:cs="Times New Roman"/>
          <w:sz w:val="28"/>
          <w:szCs w:val="28"/>
        </w:rPr>
        <w:t>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является понимание и решение математических задач, которые представляют собой сложную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вербально-мыслительно-мнестическую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 xml:space="preserve"> деятельность. Формирование этого вида математической деятельности у обучающихся с ТНР вызывает необходимость «пош</w:t>
      </w:r>
      <w:r>
        <w:rPr>
          <w:rFonts w:ascii="Times New Roman" w:hAnsi="Times New Roman" w:cs="Times New Roman"/>
          <w:sz w:val="28"/>
          <w:szCs w:val="28"/>
        </w:rPr>
        <w:t>агового», постепенного обучения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: на начальном этапе используется наглядное восприятие содержания условия задачи с помощью реальных рисунков, далее с помощью абстрактных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графических схем и, наконец, решен</w:t>
      </w:r>
      <w:r>
        <w:rPr>
          <w:rFonts w:ascii="Times New Roman" w:hAnsi="Times New Roman" w:cs="Times New Roman"/>
          <w:sz w:val="28"/>
          <w:szCs w:val="28"/>
        </w:rPr>
        <w:t>ие задачи лишь на основе устной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речи без испо</w:t>
      </w:r>
      <w:r>
        <w:rPr>
          <w:rFonts w:ascii="Times New Roman" w:hAnsi="Times New Roman" w:cs="Times New Roman"/>
          <w:sz w:val="28"/>
          <w:szCs w:val="28"/>
        </w:rPr>
        <w:t>льзования зрительной опоры</w:t>
      </w:r>
      <w:r w:rsidRPr="009F601E">
        <w:rPr>
          <w:rFonts w:ascii="Times New Roman" w:hAnsi="Times New Roman" w:cs="Times New Roman"/>
          <w:sz w:val="28"/>
          <w:szCs w:val="28"/>
        </w:rPr>
        <w:t>. Важное значение при обучении решению задач приобретает использование приема моделирования, построения конкретной модели, усвоения алгоритма решения определенного типа задач.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процессе анализа усл</w:t>
      </w:r>
      <w:r>
        <w:rPr>
          <w:rFonts w:ascii="Times New Roman" w:hAnsi="Times New Roman" w:cs="Times New Roman"/>
          <w:sz w:val="28"/>
          <w:szCs w:val="28"/>
        </w:rPr>
        <w:t>овия задачи необходимо уточнять лексическое значение слов, значение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сложных логико-грам</w:t>
      </w:r>
      <w:r>
        <w:rPr>
          <w:rFonts w:ascii="Times New Roman" w:hAnsi="Times New Roman" w:cs="Times New Roman"/>
          <w:sz w:val="28"/>
          <w:szCs w:val="28"/>
        </w:rPr>
        <w:t>матических конструкций, устанавливать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причинно-следственные зависимости, смысловые соотношения числовых данных. Особое внимание уделяется умению формулировать вопрос, находить решение, давать правильный и развернутый ответ на вопрос </w:t>
      </w:r>
      <w:r>
        <w:rPr>
          <w:rFonts w:ascii="Times New Roman" w:hAnsi="Times New Roman" w:cs="Times New Roman"/>
          <w:sz w:val="28"/>
          <w:szCs w:val="28"/>
        </w:rPr>
        <w:t>задачи. Обучающиеся должны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анализировать содержание ситуации, представленной в условии задачи, уметь запомнить и пересказать</w:t>
      </w:r>
      <w:r>
        <w:rPr>
          <w:rFonts w:ascii="Times New Roman" w:hAnsi="Times New Roman" w:cs="Times New Roman"/>
          <w:sz w:val="28"/>
          <w:szCs w:val="28"/>
        </w:rPr>
        <w:t xml:space="preserve"> ее условие</w:t>
      </w:r>
      <w:r w:rsidRPr="009F601E">
        <w:rPr>
          <w:rFonts w:ascii="Times New Roman" w:hAnsi="Times New Roman" w:cs="Times New Roman"/>
          <w:sz w:val="28"/>
          <w:szCs w:val="28"/>
        </w:rPr>
        <w:t>, ответить на вопросы по содержанию задачи.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>ывая характер речевого нарушения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важную роль речи в развитии математической деятельности обучающихся, необходимо максимально включать речевые обозначения на всех этапах формирования математических действий, начи</w:t>
      </w:r>
      <w:r>
        <w:rPr>
          <w:rFonts w:ascii="Times New Roman" w:hAnsi="Times New Roman" w:cs="Times New Roman"/>
          <w:sz w:val="28"/>
          <w:szCs w:val="28"/>
        </w:rPr>
        <w:t>ная с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выполнения с</w:t>
      </w:r>
      <w:r>
        <w:rPr>
          <w:rFonts w:ascii="Times New Roman" w:hAnsi="Times New Roman" w:cs="Times New Roman"/>
          <w:sz w:val="28"/>
          <w:szCs w:val="28"/>
        </w:rPr>
        <w:t>четных операций на основе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практических действий.</w:t>
      </w:r>
    </w:p>
    <w:p w:rsidR="004265E4" w:rsidRPr="008F1E2B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 содержанием программы по учебному предмету «Математика»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85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CA1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) классе обеспечивает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дискалькулии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обучающихся с ТНР при дальнейшем обучении.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CE4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D85CA1">
        <w:rPr>
          <w:rFonts w:ascii="Times New Roman" w:hAnsi="Times New Roman" w:cs="Times New Roman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sz w:val="28"/>
          <w:szCs w:val="28"/>
        </w:rPr>
        <w:t>) классе</w:t>
      </w:r>
      <w:r w:rsidR="00682B72">
        <w:rPr>
          <w:rFonts w:ascii="Times New Roman" w:hAnsi="Times New Roman" w:cs="Times New Roman"/>
          <w:sz w:val="28"/>
          <w:szCs w:val="28"/>
        </w:rPr>
        <w:t xml:space="preserve"> предусматривает формирование сенсомоторных, интеллектуальных, речевых предпосылок овладения понятием числа, структурой числа, счетными операциями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>включает: дифференциацию и сравнение предметов по различным признакам (цвету</w:t>
      </w:r>
      <w:r w:rsidR="00682B72">
        <w:rPr>
          <w:rFonts w:ascii="Times New Roman" w:hAnsi="Times New Roman" w:cs="Times New Roman"/>
          <w:sz w:val="28"/>
          <w:szCs w:val="28"/>
        </w:rPr>
        <w:t xml:space="preserve"> (</w:t>
      </w:r>
      <w:r w:rsidR="00682B72" w:rsidRPr="00F90843">
        <w:rPr>
          <w:rFonts w:ascii="Times New Roman" w:hAnsi="Times New Roman" w:cs="Times New Roman"/>
          <w:sz w:val="28"/>
          <w:szCs w:val="28"/>
        </w:rPr>
        <w:t>основные цвета и их оттенки</w:t>
      </w:r>
      <w:r w:rsidR="00682B72"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, величине</w:t>
      </w:r>
      <w:r w:rsidR="00B70D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одинаковый-неодинаковый</w:t>
      </w:r>
      <w:proofErr w:type="spellEnd"/>
      <w:r w:rsidRPr="00F90843">
        <w:rPr>
          <w:rFonts w:ascii="Times New Roman" w:hAnsi="Times New Roman" w:cs="Times New Roman"/>
          <w:i/>
          <w:sz w:val="28"/>
          <w:szCs w:val="28"/>
        </w:rPr>
        <w:t>,</w:t>
      </w:r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равный-неравный</w:t>
      </w:r>
      <w:proofErr w:type="spellEnd"/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большой-маленький</w:t>
      </w:r>
      <w:proofErr w:type="spellEnd"/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больше-меньше</w:t>
      </w:r>
      <w:proofErr w:type="spellEnd"/>
      <w:r w:rsidR="00B70DFB" w:rsidRP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B70DFB" w:rsidRPr="00F90843">
        <w:rPr>
          <w:rFonts w:ascii="Times New Roman" w:hAnsi="Times New Roman" w:cs="Times New Roman"/>
          <w:i/>
          <w:sz w:val="28"/>
          <w:szCs w:val="28"/>
        </w:rPr>
        <w:t>большой-средний-маленький</w:t>
      </w:r>
      <w:proofErr w:type="spellEnd"/>
      <w:r w:rsidR="00B70DFB">
        <w:rPr>
          <w:rFonts w:ascii="Times New Roman" w:hAnsi="Times New Roman" w:cs="Times New Roman"/>
          <w:sz w:val="28"/>
          <w:szCs w:val="28"/>
        </w:rPr>
        <w:t>),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длине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длинный-короткий</w:t>
      </w:r>
      <w:proofErr w:type="spellEnd"/>
      <w:r w:rsid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длиннее-короче</w:t>
      </w:r>
      <w:proofErr w:type="spellEnd"/>
      <w:r w:rsidR="00F90843">
        <w:rPr>
          <w:rFonts w:ascii="Times New Roman" w:hAnsi="Times New Roman" w:cs="Times New Roman"/>
          <w:i/>
          <w:sz w:val="28"/>
          <w:szCs w:val="28"/>
        </w:rPr>
        <w:t>,</w:t>
      </w:r>
      <w:r w:rsidR="00D86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длинный-средний-короткий</w:t>
      </w:r>
      <w:proofErr w:type="spellEnd"/>
      <w:r w:rsidR="00F908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толщине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толстый-тонкий</w:t>
      </w:r>
      <w:proofErr w:type="spellEnd"/>
      <w:r w:rsidR="00F908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толще-тоньше</w:t>
      </w:r>
      <w:proofErr w:type="spellEnd"/>
      <w:r w:rsidR="00F90843">
        <w:rPr>
          <w:rFonts w:ascii="Times New Roman" w:hAnsi="Times New Roman" w:cs="Times New Roman"/>
          <w:i/>
          <w:sz w:val="28"/>
          <w:szCs w:val="28"/>
        </w:rPr>
        <w:t>,</w:t>
      </w:r>
      <w:r w:rsidR="00D86F4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90843">
        <w:rPr>
          <w:rFonts w:ascii="Times New Roman" w:hAnsi="Times New Roman" w:cs="Times New Roman"/>
          <w:i/>
          <w:sz w:val="28"/>
          <w:szCs w:val="28"/>
        </w:rPr>
        <w:t>толстый-средний-тонкий</w:t>
      </w:r>
      <w:proofErr w:type="spellEnd"/>
      <w:r w:rsidR="00F908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ширине</w:t>
      </w:r>
      <w:r w:rsidR="00F9084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широкий-узкий</w:t>
      </w:r>
      <w:proofErr w:type="spellEnd"/>
      <w:r w:rsidR="00D86F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шире-уже</w:t>
      </w:r>
      <w:proofErr w:type="spellEnd"/>
      <w:r w:rsidR="00D86F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широкий-средний-узкий</w:t>
      </w:r>
      <w:proofErr w:type="spellEnd"/>
      <w:r w:rsidR="00D86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весу</w:t>
      </w:r>
      <w:r w:rsidR="00D86F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тяжелый-легкий</w:t>
      </w:r>
      <w:proofErr w:type="spellEnd"/>
      <w:r w:rsidR="00D86F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тяжелее-легче</w:t>
      </w:r>
      <w:proofErr w:type="spellEnd"/>
      <w:r w:rsidR="00D86F4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86F4C">
        <w:rPr>
          <w:rFonts w:ascii="Times New Roman" w:hAnsi="Times New Roman" w:cs="Times New Roman"/>
          <w:i/>
          <w:sz w:val="28"/>
          <w:szCs w:val="28"/>
        </w:rPr>
        <w:t>тяжелый-средний-легкий</w:t>
      </w:r>
      <w:proofErr w:type="spellEnd"/>
      <w:r w:rsidR="00D86F4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форме</w:t>
      </w:r>
      <w:r w:rsidR="00D86F4C">
        <w:rPr>
          <w:rFonts w:ascii="Times New Roman" w:hAnsi="Times New Roman" w:cs="Times New Roman"/>
          <w:sz w:val="28"/>
          <w:szCs w:val="28"/>
        </w:rPr>
        <w:t xml:space="preserve"> (круглые </w:t>
      </w:r>
      <w:r w:rsidR="00D86F4C">
        <w:rPr>
          <w:rFonts w:ascii="Times New Roman" w:hAnsi="Times New Roman" w:cs="Times New Roman"/>
          <w:sz w:val="28"/>
          <w:szCs w:val="28"/>
        </w:rPr>
        <w:lastRenderedPageBreak/>
        <w:t xml:space="preserve">(шар, мяч, арбуз и т.д.), овальные (яйцо, огурец, селедочница и т.д.), </w:t>
      </w:r>
      <w:r w:rsidR="006E3237">
        <w:rPr>
          <w:rFonts w:ascii="Times New Roman" w:hAnsi="Times New Roman" w:cs="Times New Roman"/>
          <w:sz w:val="28"/>
          <w:szCs w:val="28"/>
        </w:rPr>
        <w:t>квадратные (стол, платок, печенье и т.д.), прямоугольные (парта, книга, тетрадь и т.д.), треугольные (лист, крыша дома и т.д.)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усвоение относительности признаков предметов (в зависимос</w:t>
      </w:r>
      <w:r>
        <w:rPr>
          <w:rFonts w:ascii="Times New Roman" w:hAnsi="Times New Roman" w:cs="Times New Roman"/>
          <w:sz w:val="28"/>
          <w:szCs w:val="28"/>
        </w:rPr>
        <w:t>ти от того, с чем сравнивается);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знакомство с простейшими геометрическими формами</w:t>
      </w:r>
      <w:r w:rsidR="006E3237">
        <w:rPr>
          <w:rFonts w:ascii="Times New Roman" w:hAnsi="Times New Roman" w:cs="Times New Roman"/>
          <w:sz w:val="28"/>
          <w:szCs w:val="28"/>
        </w:rPr>
        <w:t xml:space="preserve"> (круг, овал, квадрат, прямоугольник</w:t>
      </w:r>
      <w:r w:rsidR="004B21DE">
        <w:rPr>
          <w:rFonts w:ascii="Times New Roman" w:hAnsi="Times New Roman" w:cs="Times New Roman"/>
          <w:sz w:val="28"/>
          <w:szCs w:val="28"/>
        </w:rPr>
        <w:t>, треугольник, пятиугольник</w:t>
      </w:r>
      <w:r w:rsidR="004613B5">
        <w:rPr>
          <w:rFonts w:ascii="Times New Roman" w:hAnsi="Times New Roman" w:cs="Times New Roman"/>
          <w:sz w:val="28"/>
          <w:szCs w:val="28"/>
        </w:rPr>
        <w:t>,</w:t>
      </w:r>
      <w:r w:rsidR="004B21DE">
        <w:rPr>
          <w:rFonts w:ascii="Times New Roman" w:hAnsi="Times New Roman" w:cs="Times New Roman"/>
          <w:sz w:val="28"/>
          <w:szCs w:val="28"/>
        </w:rPr>
        <w:t xml:space="preserve"> обведение контурных изображений геометрических фигур, рисование, закрашивание, </w:t>
      </w:r>
      <w:proofErr w:type="spellStart"/>
      <w:r w:rsidR="004B21DE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4B21DE">
        <w:rPr>
          <w:rFonts w:ascii="Times New Roman" w:hAnsi="Times New Roman" w:cs="Times New Roman"/>
          <w:sz w:val="28"/>
          <w:szCs w:val="28"/>
        </w:rPr>
        <w:t xml:space="preserve"> незаконченных геометрических фигур, нахождение аналогичных </w:t>
      </w:r>
      <w:r w:rsidR="004613B5">
        <w:rPr>
          <w:rFonts w:ascii="Times New Roman" w:hAnsi="Times New Roman" w:cs="Times New Roman"/>
          <w:sz w:val="28"/>
          <w:szCs w:val="28"/>
        </w:rPr>
        <w:t>из серии предложенных).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4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85CA1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 xml:space="preserve">) классе </w:t>
      </w: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развити</w:t>
      </w:r>
      <w:r>
        <w:rPr>
          <w:rFonts w:ascii="Times New Roman" w:hAnsi="Times New Roman" w:cs="Times New Roman"/>
          <w:sz w:val="28"/>
          <w:szCs w:val="28"/>
        </w:rPr>
        <w:t>е зрительной памяти</w:t>
      </w:r>
      <w:r w:rsidR="004613B5">
        <w:rPr>
          <w:rFonts w:ascii="Times New Roman" w:hAnsi="Times New Roman" w:cs="Times New Roman"/>
          <w:sz w:val="28"/>
          <w:szCs w:val="28"/>
        </w:rPr>
        <w:t xml:space="preserve"> (запоминание и воспроизведение от 4 до 6 предметов, игрушек, картинок, геометрических фигур, букв, цифр)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(уточнение схемы тела, дифференциация правых и левых частей тела, формирование ориентировки в окружающем пространстве,</w:t>
      </w:r>
      <w:r w:rsidR="004613B5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 на листе бумаги,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закрепление речевых обозначе</w:t>
      </w:r>
      <w:r>
        <w:rPr>
          <w:rFonts w:ascii="Times New Roman" w:hAnsi="Times New Roman" w:cs="Times New Roman"/>
          <w:sz w:val="28"/>
          <w:szCs w:val="28"/>
        </w:rPr>
        <w:t>ний пространственных отношений</w:t>
      </w:r>
      <w:r w:rsidR="004613B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613B5">
        <w:rPr>
          <w:rFonts w:ascii="Times New Roman" w:hAnsi="Times New Roman" w:cs="Times New Roman"/>
          <w:sz w:val="28"/>
          <w:szCs w:val="28"/>
        </w:rPr>
        <w:t>справа-слева</w:t>
      </w:r>
      <w:proofErr w:type="spellEnd"/>
      <w:r w:rsidR="00461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3B5">
        <w:rPr>
          <w:rFonts w:ascii="Times New Roman" w:hAnsi="Times New Roman" w:cs="Times New Roman"/>
          <w:sz w:val="28"/>
          <w:szCs w:val="28"/>
        </w:rPr>
        <w:t>выше-ниже</w:t>
      </w:r>
      <w:proofErr w:type="spellEnd"/>
      <w:r w:rsidR="004613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13B5">
        <w:rPr>
          <w:rFonts w:ascii="Times New Roman" w:hAnsi="Times New Roman" w:cs="Times New Roman"/>
          <w:sz w:val="28"/>
          <w:szCs w:val="28"/>
        </w:rPr>
        <w:t>вверху-внизу</w:t>
      </w:r>
      <w:proofErr w:type="spellEnd"/>
      <w:r w:rsidR="006F1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F1D27">
        <w:rPr>
          <w:rFonts w:ascii="Times New Roman" w:hAnsi="Times New Roman" w:cs="Times New Roman"/>
          <w:sz w:val="28"/>
          <w:szCs w:val="28"/>
        </w:rPr>
        <w:t>над-под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временных представлений</w:t>
      </w:r>
      <w:r w:rsidR="006F1D27">
        <w:rPr>
          <w:rFonts w:ascii="Times New Roman" w:hAnsi="Times New Roman" w:cs="Times New Roman"/>
          <w:sz w:val="28"/>
          <w:szCs w:val="28"/>
        </w:rPr>
        <w:t xml:space="preserve"> и их речевых обозначений (</w:t>
      </w:r>
      <w:r w:rsidR="006F1D27" w:rsidRPr="006F1D27">
        <w:rPr>
          <w:rFonts w:ascii="Times New Roman" w:hAnsi="Times New Roman" w:cs="Times New Roman"/>
          <w:i/>
          <w:sz w:val="28"/>
          <w:szCs w:val="28"/>
        </w:rPr>
        <w:t xml:space="preserve">сегодня, завтра, вчера, день, ночь, утро, вечер, лето, осень, зима, весна, </w:t>
      </w:r>
      <w:proofErr w:type="spellStart"/>
      <w:r w:rsidR="006F1D27" w:rsidRPr="006F1D27">
        <w:rPr>
          <w:rFonts w:ascii="Times New Roman" w:hAnsi="Times New Roman" w:cs="Times New Roman"/>
          <w:i/>
          <w:sz w:val="28"/>
          <w:szCs w:val="28"/>
        </w:rPr>
        <w:t>раньше-позже</w:t>
      </w:r>
      <w:proofErr w:type="spellEnd"/>
      <w:r w:rsidR="006F1D27" w:rsidRPr="006F1D27">
        <w:rPr>
          <w:rFonts w:ascii="Times New Roman" w:hAnsi="Times New Roman" w:cs="Times New Roman"/>
          <w:i/>
          <w:sz w:val="28"/>
          <w:szCs w:val="28"/>
        </w:rPr>
        <w:t xml:space="preserve">, до-после, </w:t>
      </w:r>
      <w:proofErr w:type="spellStart"/>
      <w:r w:rsidR="006F1D27" w:rsidRPr="006F1D27">
        <w:rPr>
          <w:rFonts w:ascii="Times New Roman" w:hAnsi="Times New Roman" w:cs="Times New Roman"/>
          <w:i/>
          <w:sz w:val="28"/>
          <w:szCs w:val="28"/>
        </w:rPr>
        <w:t>сначала-потом</w:t>
      </w:r>
      <w:proofErr w:type="spellEnd"/>
      <w:r w:rsidR="006F1D27" w:rsidRPr="006F1D27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6F1D2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63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зрительного анализа и синтеза; логических операций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(классификация</w:t>
      </w:r>
      <w:r w:rsidR="006F1D27">
        <w:rPr>
          <w:rFonts w:ascii="Times New Roman" w:hAnsi="Times New Roman" w:cs="Times New Roman"/>
          <w:sz w:val="28"/>
          <w:szCs w:val="28"/>
        </w:rPr>
        <w:t xml:space="preserve"> (классификация предметов на основе родовидовых отношений, по одному, по двум признакам и т.д.)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сериация</w:t>
      </w:r>
      <w:proofErr w:type="spellEnd"/>
      <w:r w:rsidR="000A4F1D">
        <w:rPr>
          <w:rFonts w:ascii="Times New Roman" w:hAnsi="Times New Roman" w:cs="Times New Roman"/>
          <w:sz w:val="28"/>
          <w:szCs w:val="28"/>
        </w:rPr>
        <w:t xml:space="preserve"> (раскладывание картинок по различным принципам, ранжирование полосок, отличающихся длиной, ранжирование по величине, толщине, высоте с использованием сравнительной лексики и т.д.)</w:t>
      </w:r>
      <w:r>
        <w:rPr>
          <w:rFonts w:ascii="Times New Roman" w:hAnsi="Times New Roman" w:cs="Times New Roman"/>
          <w:sz w:val="28"/>
          <w:szCs w:val="28"/>
        </w:rPr>
        <w:t>, сравнение</w:t>
      </w:r>
      <w:r w:rsidR="000A4F1D">
        <w:rPr>
          <w:rFonts w:ascii="Times New Roman" w:hAnsi="Times New Roman" w:cs="Times New Roman"/>
          <w:sz w:val="28"/>
          <w:szCs w:val="28"/>
        </w:rPr>
        <w:t xml:space="preserve"> (сравнение предметов</w:t>
      </w:r>
      <w:r w:rsidR="000A4F1D" w:rsidRPr="000A4F1D">
        <w:rPr>
          <w:rFonts w:ascii="Times New Roman" w:hAnsi="Times New Roman" w:cs="Times New Roman"/>
          <w:sz w:val="28"/>
          <w:szCs w:val="28"/>
        </w:rPr>
        <w:t>/</w:t>
      </w:r>
      <w:r w:rsidR="000A4F1D">
        <w:rPr>
          <w:rFonts w:ascii="Times New Roman" w:hAnsi="Times New Roman" w:cs="Times New Roman"/>
          <w:sz w:val="28"/>
          <w:szCs w:val="28"/>
        </w:rPr>
        <w:t>изображений, отличающихся количеством, пространственным расположением элементов, установление равенства</w:t>
      </w:r>
      <w:r w:rsidR="000A4F1D" w:rsidRPr="000A4F1D">
        <w:rPr>
          <w:rFonts w:ascii="Times New Roman" w:hAnsi="Times New Roman" w:cs="Times New Roman"/>
          <w:sz w:val="28"/>
          <w:szCs w:val="28"/>
        </w:rPr>
        <w:t>/</w:t>
      </w:r>
      <w:r w:rsidR="000A4F1D">
        <w:rPr>
          <w:rFonts w:ascii="Times New Roman" w:hAnsi="Times New Roman" w:cs="Times New Roman"/>
          <w:sz w:val="28"/>
          <w:szCs w:val="28"/>
        </w:rPr>
        <w:t>неравенства двух серий по количеству элементов</w:t>
      </w:r>
      <w:r w:rsidR="00364775">
        <w:rPr>
          <w:rFonts w:ascii="Times New Roman" w:hAnsi="Times New Roman" w:cs="Times New Roman"/>
          <w:sz w:val="28"/>
          <w:szCs w:val="28"/>
        </w:rPr>
        <w:t xml:space="preserve"> и т.д.)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Обучающиеся  должны уметь выделять признак количества как стабильный признак, независимый от пространственного расположения элементов, их величины, формы, цвета и т. д.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F601E">
        <w:rPr>
          <w:rFonts w:ascii="Times New Roman" w:hAnsi="Times New Roman" w:cs="Times New Roman"/>
          <w:sz w:val="28"/>
          <w:szCs w:val="28"/>
        </w:rPr>
        <w:t>усвоить элементар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r>
        <w:rPr>
          <w:rFonts w:ascii="Times New Roman" w:hAnsi="Times New Roman" w:cs="Times New Roman"/>
          <w:sz w:val="28"/>
          <w:szCs w:val="28"/>
        </w:rPr>
        <w:lastRenderedPageBreak/>
        <w:t>математическую терминологию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F601E">
        <w:rPr>
          <w:rFonts w:ascii="Times New Roman" w:hAnsi="Times New Roman" w:cs="Times New Roman"/>
          <w:i/>
          <w:iCs/>
          <w:sz w:val="28"/>
          <w:szCs w:val="28"/>
        </w:rPr>
        <w:t xml:space="preserve">равно, столько же, больше, меньше, один, много </w:t>
      </w:r>
      <w:r w:rsidRPr="009F601E">
        <w:rPr>
          <w:rFonts w:ascii="Times New Roman" w:hAnsi="Times New Roman" w:cs="Times New Roman"/>
          <w:sz w:val="28"/>
          <w:szCs w:val="28"/>
        </w:rPr>
        <w:t>и др.</w:t>
      </w:r>
      <w:r>
        <w:rPr>
          <w:rFonts w:ascii="Times New Roman" w:hAnsi="Times New Roman" w:cs="Times New Roman"/>
          <w:sz w:val="28"/>
          <w:szCs w:val="28"/>
        </w:rPr>
        <w:t>); письменную символику чисел;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овладеть</w:t>
      </w:r>
      <w:r>
        <w:rPr>
          <w:rFonts w:ascii="Times New Roman" w:hAnsi="Times New Roman" w:cs="Times New Roman"/>
          <w:sz w:val="28"/>
          <w:szCs w:val="28"/>
        </w:rPr>
        <w:t xml:space="preserve"> прямым и обратным счетом</w:t>
      </w:r>
      <w:r w:rsidR="006208FF">
        <w:rPr>
          <w:rFonts w:ascii="Times New Roman" w:hAnsi="Times New Roman" w:cs="Times New Roman"/>
          <w:sz w:val="28"/>
          <w:szCs w:val="28"/>
        </w:rPr>
        <w:t xml:space="preserve"> до 10 в</w:t>
      </w:r>
      <w:r w:rsidR="00364775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8FF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</w:rPr>
        <w:t>дополнительном классе,</w:t>
      </w:r>
      <w:r>
        <w:rPr>
          <w:rFonts w:ascii="Times New Roman" w:hAnsi="Times New Roman" w:cs="Times New Roman"/>
          <w:sz w:val="28"/>
          <w:szCs w:val="28"/>
        </w:rPr>
        <w:t xml:space="preserve"> до 20</w:t>
      </w:r>
      <w:r w:rsidR="006208FF">
        <w:rPr>
          <w:rFonts w:ascii="Times New Roman" w:hAnsi="Times New Roman" w:cs="Times New Roman"/>
          <w:sz w:val="28"/>
          <w:szCs w:val="28"/>
        </w:rPr>
        <w:t xml:space="preserve"> в </w:t>
      </w:r>
      <w:r w:rsidR="006208F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208FF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6208FF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уметь выполнять счетные операции сложения и вычитания в пределах</w:t>
      </w:r>
      <w:r w:rsidR="0047461C">
        <w:rPr>
          <w:rFonts w:ascii="Times New Roman" w:hAnsi="Times New Roman" w:cs="Times New Roman"/>
          <w:sz w:val="28"/>
          <w:szCs w:val="28"/>
        </w:rPr>
        <w:t xml:space="preserve"> 10 в </w:t>
      </w:r>
      <w:r w:rsidR="00474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61C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>дополнительном классе,</w:t>
      </w:r>
      <w:r w:rsidRPr="009F601E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7461C" w:rsidRPr="0047461C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 xml:space="preserve">в </w:t>
      </w:r>
      <w:r w:rsidR="004746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461C" w:rsidRPr="006208FF">
        <w:rPr>
          <w:rFonts w:ascii="Times New Roman" w:hAnsi="Times New Roman" w:cs="Times New Roman"/>
          <w:sz w:val="28"/>
          <w:szCs w:val="28"/>
        </w:rPr>
        <w:t xml:space="preserve"> </w:t>
      </w:r>
      <w:r w:rsidR="0047461C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>; составлять и решать простые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 на сложение и вычитание; уметь определять время по часам; владеть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измерения длины.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обучающих</w:t>
      </w:r>
      <w:r w:rsidRPr="009F601E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Pr="009F601E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классах формируются умения называть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определять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последовательность</w:t>
      </w:r>
      <w:r>
        <w:rPr>
          <w:rFonts w:ascii="Times New Roman" w:hAnsi="Times New Roman" w:cs="Times New Roman"/>
          <w:sz w:val="28"/>
          <w:szCs w:val="28"/>
        </w:rPr>
        <w:t xml:space="preserve"> числового ряда от 1 до 1000;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называть и запи</w:t>
      </w:r>
      <w:r>
        <w:rPr>
          <w:rFonts w:ascii="Times New Roman" w:hAnsi="Times New Roman" w:cs="Times New Roman"/>
          <w:sz w:val="28"/>
          <w:szCs w:val="28"/>
        </w:rPr>
        <w:t>сывать любое число данного ряда;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выполнять сложение, вычитание, у</w:t>
      </w:r>
      <w:r>
        <w:rPr>
          <w:rFonts w:ascii="Times New Roman" w:hAnsi="Times New Roman" w:cs="Times New Roman"/>
          <w:sz w:val="28"/>
          <w:szCs w:val="28"/>
        </w:rPr>
        <w:t>множение деление в пределах 100; решать арифметические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из двух действий на сложение, вычитание, умножение и деление</w:t>
      </w:r>
      <w:r>
        <w:rPr>
          <w:rFonts w:ascii="Times New Roman" w:hAnsi="Times New Roman" w:cs="Times New Roman"/>
          <w:sz w:val="28"/>
          <w:szCs w:val="28"/>
        </w:rPr>
        <w:t>, оперируя математической терминологией</w:t>
      </w:r>
      <w:r w:rsidRPr="009F601E">
        <w:rPr>
          <w:rFonts w:ascii="Times New Roman" w:hAnsi="Times New Roman" w:cs="Times New Roman"/>
          <w:sz w:val="28"/>
          <w:szCs w:val="28"/>
        </w:rPr>
        <w:t xml:space="preserve"> (</w:t>
      </w:r>
      <w:r w:rsidRPr="008B3157">
        <w:rPr>
          <w:rFonts w:ascii="Times New Roman" w:hAnsi="Times New Roman" w:cs="Times New Roman"/>
          <w:i/>
          <w:sz w:val="28"/>
          <w:szCs w:val="28"/>
        </w:rPr>
        <w:t>сумма, разность, произведение, частное</w:t>
      </w:r>
      <w:r w:rsidRPr="009F601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владея приемами проверки устных и письменных вычислений. Обучающимися должна быть усвоена таблица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сложения, вычитания, умножения и де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выработки навыков правильных устных вычислени</w:t>
      </w:r>
      <w:r>
        <w:rPr>
          <w:rFonts w:ascii="Times New Roman" w:hAnsi="Times New Roman" w:cs="Times New Roman"/>
          <w:sz w:val="28"/>
          <w:szCs w:val="28"/>
        </w:rPr>
        <w:t xml:space="preserve">й на каждом уроке математики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34CE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34CE4" w:rsidRPr="00634CE4">
        <w:rPr>
          <w:rFonts w:ascii="Times New Roman" w:hAnsi="Times New Roman" w:cs="Times New Roman"/>
          <w:sz w:val="28"/>
          <w:szCs w:val="28"/>
        </w:rPr>
        <w:t xml:space="preserve"> </w:t>
      </w:r>
      <w:r w:rsidR="00634CE4">
        <w:rPr>
          <w:rFonts w:ascii="Times New Roman" w:hAnsi="Times New Roman" w:cs="Times New Roman"/>
          <w:sz w:val="28"/>
          <w:szCs w:val="28"/>
        </w:rPr>
        <w:t>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0EB9">
        <w:rPr>
          <w:rFonts w:ascii="Times New Roman" w:hAnsi="Times New Roman" w:cs="Times New Roman"/>
          <w:sz w:val="28"/>
          <w:szCs w:val="28"/>
        </w:rPr>
        <w:t xml:space="preserve"> </w:t>
      </w:r>
      <w:r w:rsidRPr="009F601E">
        <w:rPr>
          <w:rFonts w:ascii="Times New Roman" w:hAnsi="Times New Roman" w:cs="Times New Roman"/>
          <w:sz w:val="28"/>
          <w:szCs w:val="28"/>
        </w:rPr>
        <w:t xml:space="preserve">-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проводя</w:t>
      </w:r>
      <w:r w:rsidRPr="009F601E">
        <w:rPr>
          <w:rFonts w:ascii="Times New Roman" w:hAnsi="Times New Roman" w:cs="Times New Roman"/>
          <w:sz w:val="28"/>
          <w:szCs w:val="28"/>
        </w:rPr>
        <w:t>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5 – 10 минут тренировочные упражнения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в устных вычислениях, предусмотренные программой каждого класса.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F601E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знакомят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с различными прие</w:t>
      </w:r>
      <w:r>
        <w:rPr>
          <w:rFonts w:ascii="Times New Roman" w:hAnsi="Times New Roman" w:cs="Times New Roman"/>
          <w:sz w:val="28"/>
          <w:szCs w:val="28"/>
        </w:rPr>
        <w:t>мами устных вычислений и создают</w:t>
      </w:r>
      <w:r w:rsidRPr="009F601E">
        <w:rPr>
          <w:rFonts w:ascii="Times New Roman" w:hAnsi="Times New Roman" w:cs="Times New Roman"/>
          <w:sz w:val="28"/>
          <w:szCs w:val="28"/>
        </w:rPr>
        <w:t xml:space="preserve"> у них установку на запоминание результатов табличного сложения (вычитания) и умножения (деления).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классе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закрепляют знания о классе единиц и классе тысяч, овладевают навыком представления числа в виде суммы его разрядных слагаемых, знакомятся с единицами измерения длины, массы, времени. Программой </w:t>
      </w:r>
      <w:r w:rsidRPr="009F60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F601E">
        <w:rPr>
          <w:rFonts w:ascii="Times New Roman" w:hAnsi="Times New Roman" w:cs="Times New Roman"/>
          <w:sz w:val="28"/>
          <w:szCs w:val="28"/>
        </w:rPr>
        <w:t xml:space="preserve"> класса предусмотрено закрепление действий сложения, вычитания, умножения, деления в пределах 1 000 </w:t>
      </w:r>
      <w:proofErr w:type="spellStart"/>
      <w:r w:rsidRPr="009F601E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9F601E">
        <w:rPr>
          <w:rFonts w:ascii="Times New Roman" w:hAnsi="Times New Roman" w:cs="Times New Roman"/>
          <w:sz w:val="28"/>
          <w:szCs w:val="28"/>
        </w:rPr>
        <w:t>, решение арифметических задач с 2—3 действиями и про</w:t>
      </w:r>
      <w:r w:rsidRPr="009F601E">
        <w:rPr>
          <w:rFonts w:ascii="Times New Roman" w:hAnsi="Times New Roman" w:cs="Times New Roman"/>
          <w:sz w:val="28"/>
          <w:szCs w:val="28"/>
        </w:rPr>
        <w:softHyphen/>
        <w:t xml:space="preserve">стых уравнений с одним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неизвестным, формирование умения называть и записывать компоненты математических действий.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 xml:space="preserve">В процессе изучения натурального ряда чисел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F601E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601E">
        <w:rPr>
          <w:rFonts w:ascii="Times New Roman" w:hAnsi="Times New Roman" w:cs="Times New Roman"/>
          <w:sz w:val="28"/>
          <w:szCs w:val="28"/>
        </w:rPr>
        <w:t>щиеся овладевают прямым и обратным счетом, усваивают представления о месте каждого числа в натуральном ряду, определяют предыдущие и последующие числа.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От класса к классу осуществляется не только расширение числового ряда, но и углубление, систематизация, обобщение представлений о структуре натурального ряда, разрядах, классах.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рограмме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предусмотрено овладение четырьмя арифметическими действиями: сложением, вычитанием, умножением и делением; усвоение математической терминологии, связанной с выполнением счетных операций. По мере изучения арифметических действий у обучающихся  формируются и автоматизируются вычислительные навыки, которые в соответствии с программой все более и более усложняются. Каждое </w:t>
      </w:r>
      <w:r>
        <w:rPr>
          <w:rFonts w:ascii="Times New Roman" w:hAnsi="Times New Roman" w:cs="Times New Roman"/>
          <w:sz w:val="28"/>
          <w:szCs w:val="28"/>
        </w:rPr>
        <w:t>арифметическое действие систематически закрепляет</w:t>
      </w:r>
      <w:r w:rsidRPr="009F601E">
        <w:rPr>
          <w:rFonts w:ascii="Times New Roman" w:hAnsi="Times New Roman" w:cs="Times New Roman"/>
          <w:sz w:val="28"/>
          <w:szCs w:val="28"/>
        </w:rPr>
        <w:t>ся в процессе решения примеров и арифметических задач.</w:t>
      </w:r>
      <w:r w:rsidR="0047461C">
        <w:rPr>
          <w:rFonts w:ascii="Times New Roman" w:hAnsi="Times New Roman" w:cs="Times New Roman"/>
          <w:sz w:val="28"/>
          <w:szCs w:val="28"/>
        </w:rPr>
        <w:t xml:space="preserve"> Содержание программы по математике предполагает постепенное овладение таблицами сложения и вычитания, умножения и деления, доведение этих знаний до автоматизма. По мере овладения арифметическими действиями обучающиеся овладевают математической терминологией</w:t>
      </w:r>
      <w:r w:rsidR="000C27D6">
        <w:rPr>
          <w:rFonts w:ascii="Times New Roman" w:hAnsi="Times New Roman" w:cs="Times New Roman"/>
          <w:sz w:val="28"/>
          <w:szCs w:val="28"/>
        </w:rPr>
        <w:t>, закрепляют знания и умения в устных и письменных вычислениях.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в</w:t>
      </w:r>
      <w:r w:rsidRPr="009F601E">
        <w:rPr>
          <w:rFonts w:ascii="Times New Roman" w:hAnsi="Times New Roman" w:cs="Times New Roman"/>
          <w:sz w:val="28"/>
          <w:szCs w:val="28"/>
        </w:rPr>
        <w:t xml:space="preserve"> программе уделяется геометрическому материалу, который изучается в тесной связи с усвоением арифметических знани</w:t>
      </w:r>
      <w:r>
        <w:rPr>
          <w:rFonts w:ascii="Times New Roman" w:hAnsi="Times New Roman" w:cs="Times New Roman"/>
          <w:sz w:val="28"/>
          <w:szCs w:val="28"/>
        </w:rPr>
        <w:t>й. Обучающиеся с ТНР</w:t>
      </w:r>
      <w:r w:rsidRPr="009F601E">
        <w:rPr>
          <w:rFonts w:ascii="Times New Roman" w:hAnsi="Times New Roman" w:cs="Times New Roman"/>
          <w:sz w:val="28"/>
          <w:szCs w:val="28"/>
        </w:rPr>
        <w:t xml:space="preserve"> овладевают такими понятиями</w:t>
      </w:r>
      <w:r>
        <w:rPr>
          <w:rFonts w:ascii="Times New Roman" w:hAnsi="Times New Roman" w:cs="Times New Roman"/>
          <w:sz w:val="28"/>
          <w:szCs w:val="28"/>
        </w:rPr>
        <w:t xml:space="preserve"> и терминами</w:t>
      </w:r>
      <w:r w:rsidRPr="009F601E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точка, прямая и ломаная линия</w:t>
      </w:r>
      <w:r w:rsidRPr="009F601E">
        <w:rPr>
          <w:rFonts w:ascii="Times New Roman" w:hAnsi="Times New Roman" w:cs="Times New Roman"/>
          <w:sz w:val="28"/>
          <w:szCs w:val="28"/>
        </w:rPr>
        <w:t>, знакомятся с различными геометрическими фигурами (</w:t>
      </w:r>
      <w:r w:rsidRPr="009E79A5">
        <w:rPr>
          <w:rFonts w:ascii="Times New Roman" w:hAnsi="Times New Roman" w:cs="Times New Roman"/>
          <w:i/>
          <w:kern w:val="28"/>
          <w:sz w:val="28"/>
          <w:szCs w:val="28"/>
        </w:rPr>
        <w:t>треугольник, квадрат, прямоугольник, круг</w:t>
      </w:r>
      <w:r w:rsidRPr="009F601E">
        <w:rPr>
          <w:rFonts w:ascii="Times New Roman" w:hAnsi="Times New Roman" w:cs="Times New Roman"/>
          <w:sz w:val="28"/>
          <w:szCs w:val="28"/>
        </w:rPr>
        <w:t xml:space="preserve"> и др.)</w:t>
      </w:r>
      <w:r>
        <w:rPr>
          <w:rFonts w:ascii="Times New Roman" w:hAnsi="Times New Roman" w:cs="Times New Roman"/>
          <w:sz w:val="28"/>
          <w:szCs w:val="28"/>
        </w:rPr>
        <w:t xml:space="preserve"> и их названиями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Для закрепления представлений о геометрических фигурах,</w:t>
      </w:r>
      <w:r>
        <w:rPr>
          <w:rFonts w:ascii="Times New Roman" w:hAnsi="Times New Roman" w:cs="Times New Roman"/>
          <w:sz w:val="28"/>
          <w:szCs w:val="28"/>
        </w:rPr>
        <w:t xml:space="preserve"> развития зрительно-пространственных отношений,</w:t>
      </w:r>
      <w:r w:rsidRPr="009F601E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9F601E">
        <w:rPr>
          <w:rFonts w:ascii="Times New Roman" w:hAnsi="Times New Roman" w:cs="Times New Roman"/>
          <w:sz w:val="28"/>
          <w:szCs w:val="28"/>
        </w:rPr>
        <w:t xml:space="preserve">ручной моторики рекомендуются практические упражнения по воспроизведению </w:t>
      </w:r>
      <w:r w:rsidRPr="009F601E">
        <w:rPr>
          <w:rFonts w:ascii="Times New Roman" w:hAnsi="Times New Roman" w:cs="Times New Roman"/>
          <w:sz w:val="28"/>
          <w:szCs w:val="28"/>
        </w:rPr>
        <w:lastRenderedPageBreak/>
        <w:t>геометрических фигур с помощью линейки, циркуля, транспортира и др. инструментов.</w:t>
      </w:r>
    </w:p>
    <w:p w:rsidR="004265E4" w:rsidRPr="009F601E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1E">
        <w:rPr>
          <w:rFonts w:ascii="Times New Roman" w:hAnsi="Times New Roman" w:cs="Times New Roman"/>
          <w:sz w:val="28"/>
          <w:szCs w:val="28"/>
        </w:rPr>
        <w:t>Программой предусмотрено выполнение различных видов практической деятельности по измерению с постепенным расширением единиц измерения (площади, длины</w:t>
      </w:r>
      <w:r>
        <w:rPr>
          <w:rFonts w:ascii="Times New Roman" w:hAnsi="Times New Roman" w:cs="Times New Roman"/>
          <w:sz w:val="28"/>
          <w:szCs w:val="28"/>
        </w:rPr>
        <w:t>, массы, времени). Формируются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элементарные практ</w:t>
      </w:r>
      <w:r>
        <w:rPr>
          <w:rFonts w:ascii="Times New Roman" w:hAnsi="Times New Roman" w:cs="Times New Roman"/>
          <w:sz w:val="28"/>
          <w:szCs w:val="28"/>
        </w:rPr>
        <w:t>ические навыки измерения, умения</w:t>
      </w:r>
      <w:r w:rsidRPr="009F601E">
        <w:rPr>
          <w:rFonts w:ascii="Times New Roman" w:hAnsi="Times New Roman" w:cs="Times New Roman"/>
          <w:sz w:val="28"/>
          <w:szCs w:val="28"/>
        </w:rPr>
        <w:t xml:space="preserve"> решать практические задачи в реальных жизненных ситуациях</w:t>
      </w:r>
      <w:r w:rsidR="0003135E">
        <w:rPr>
          <w:rFonts w:ascii="Times New Roman" w:hAnsi="Times New Roman" w:cs="Times New Roman"/>
          <w:sz w:val="28"/>
          <w:szCs w:val="28"/>
        </w:rPr>
        <w:t xml:space="preserve"> (определять время по часам, в том числе до минуты; соотносить время с режимом дня; уметь ориентироваться в наборе и достоинстве монет</w:t>
      </w:r>
      <w:r w:rsidR="0003135E" w:rsidRPr="0003135E">
        <w:rPr>
          <w:rFonts w:ascii="Times New Roman" w:hAnsi="Times New Roman" w:cs="Times New Roman"/>
          <w:sz w:val="28"/>
          <w:szCs w:val="28"/>
        </w:rPr>
        <w:t>/</w:t>
      </w:r>
      <w:r w:rsidR="0003135E">
        <w:rPr>
          <w:rFonts w:ascii="Times New Roman" w:hAnsi="Times New Roman" w:cs="Times New Roman"/>
          <w:sz w:val="28"/>
          <w:szCs w:val="28"/>
        </w:rPr>
        <w:t>бумажных купюр, возможностях их размена; ориентироваться в мерах веса</w:t>
      </w:r>
      <w:r w:rsidR="0003135E" w:rsidRPr="0003135E">
        <w:rPr>
          <w:rFonts w:ascii="Times New Roman" w:hAnsi="Times New Roman" w:cs="Times New Roman"/>
          <w:sz w:val="28"/>
          <w:szCs w:val="28"/>
        </w:rPr>
        <w:t>/</w:t>
      </w:r>
      <w:r w:rsidR="0003135E">
        <w:rPr>
          <w:rFonts w:ascii="Times New Roman" w:hAnsi="Times New Roman" w:cs="Times New Roman"/>
          <w:sz w:val="28"/>
          <w:szCs w:val="28"/>
        </w:rPr>
        <w:t>емкости при осуществлении покупок;</w:t>
      </w:r>
      <w:r w:rsidR="00C35164">
        <w:rPr>
          <w:rFonts w:ascii="Times New Roman" w:hAnsi="Times New Roman" w:cs="Times New Roman"/>
          <w:sz w:val="28"/>
          <w:szCs w:val="28"/>
        </w:rPr>
        <w:t xml:space="preserve"> уметь использовать знание различных единиц измерения при изготовлении поделок, моделей, в процессе самообслуживания, в быту и т.д.)</w:t>
      </w:r>
      <w:r w:rsidRPr="009F601E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73522" w:rsidRDefault="004265E4" w:rsidP="00D7347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F73522">
        <w:rPr>
          <w:rFonts w:ascii="Times New Roman" w:hAnsi="Times New Roman"/>
          <w:kern w:val="22"/>
          <w:sz w:val="28"/>
        </w:rPr>
        <w:t>Программа по математике включает в себя следующие разделы: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Числа и величины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Счёт предметов. Чтение и запись чисел от нуля до миллиона. Классы и разряды.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многозначных чисел в виде суммы разрядных слагаемых. </w:t>
      </w:r>
      <w:r w:rsidRPr="00F13056">
        <w:rPr>
          <w:rFonts w:ascii="Times New Roman" w:hAnsi="Times New Roman" w:cs="Times New Roman"/>
          <w:sz w:val="28"/>
          <w:szCs w:val="28"/>
        </w:rPr>
        <w:t>Сравнение и упорядочение чисел, знаки сравнения.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</w:t>
      </w:r>
      <w:r>
        <w:rPr>
          <w:rFonts w:ascii="Times New Roman" w:hAnsi="Times New Roman" w:cs="Times New Roman"/>
          <w:sz w:val="28"/>
          <w:szCs w:val="28"/>
        </w:rPr>
        <w:t>, сутки, неделя, месяц, год, век</w:t>
      </w:r>
      <w:r w:rsidRPr="00F13056">
        <w:rPr>
          <w:rFonts w:ascii="Times New Roman" w:hAnsi="Times New Roman" w:cs="Times New Roman"/>
          <w:sz w:val="28"/>
          <w:szCs w:val="28"/>
        </w:rPr>
        <w:t>). Соотношения между единицами измерения однородных величин. Сравне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ние и упорядочение однородных величин. Доля величины </w:t>
      </w:r>
      <w:r w:rsidRPr="00F13056">
        <w:rPr>
          <w:rFonts w:ascii="Times New Roman" w:hAnsi="Times New Roman" w:cs="Times New Roman"/>
          <w:sz w:val="28"/>
          <w:szCs w:val="28"/>
        </w:rPr>
        <w:t>(половина, треть, четверть, десятая, сотая, тысячная).</w:t>
      </w:r>
      <w:r w:rsidR="00DA5A78">
        <w:rPr>
          <w:rFonts w:ascii="Times New Roman" w:hAnsi="Times New Roman" w:cs="Times New Roman"/>
          <w:sz w:val="28"/>
          <w:szCs w:val="28"/>
        </w:rPr>
        <w:t xml:space="preserve"> Знакомство с буквенной символикой.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Арифметические действия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Сложение, вычитание, умножение и деление. Названия </w:t>
      </w:r>
      <w:r w:rsidRPr="00F13056">
        <w:rPr>
          <w:rFonts w:ascii="Times New Roman" w:hAnsi="Times New Roman" w:cs="Times New Roman"/>
          <w:sz w:val="28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ем, вычитанием, умножением и делением.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Нахождение неизвестного компонента арифметического действия. Деление </w:t>
      </w:r>
      <w:r w:rsidRPr="00F13056">
        <w:rPr>
          <w:rFonts w:ascii="Times New Roman" w:hAnsi="Times New Roman" w:cs="Times New Roman"/>
          <w:sz w:val="28"/>
          <w:szCs w:val="28"/>
        </w:rPr>
        <w:t>с остатком.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свойств арифметических действий в вычислениях (переста</w:t>
      </w:r>
      <w:r w:rsidRPr="00F13056">
        <w:rPr>
          <w:rFonts w:ascii="Times New Roman" w:hAnsi="Times New Roman" w:cs="Times New Roman"/>
          <w:sz w:val="28"/>
          <w:szCs w:val="28"/>
        </w:rPr>
        <w:t>новка и группировка слагаемых в сумме, множителей в произведении; умножение суммы и разности на число).</w:t>
      </w:r>
      <w:r w:rsidR="00DA5A78">
        <w:rPr>
          <w:rFonts w:ascii="Times New Roman" w:hAnsi="Times New Roman" w:cs="Times New Roman"/>
          <w:sz w:val="28"/>
          <w:szCs w:val="28"/>
        </w:rPr>
        <w:t xml:space="preserve"> Буквенные выражения.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Способы проверки правильности вычислений (алгоритм, </w:t>
      </w:r>
      <w:r w:rsidRPr="00F13056">
        <w:rPr>
          <w:rFonts w:ascii="Times New Roman" w:hAnsi="Times New Roman" w:cs="Times New Roman"/>
          <w:sz w:val="28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Текстовые задачи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Решение текстовых задач арифметическим способом. Зада</w:t>
      </w:r>
      <w:r w:rsidRPr="00F13056">
        <w:rPr>
          <w:rFonts w:ascii="Times New Roman" w:hAnsi="Times New Roman" w:cs="Times New Roman"/>
          <w:sz w:val="28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ющими процессы движения, работы,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купли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noBreakHyphen/>
        <w:t>продажи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F13056">
        <w:rPr>
          <w:rFonts w:ascii="Times New Roman" w:hAnsi="Times New Roman" w:cs="Times New Roman"/>
          <w:sz w:val="28"/>
          <w:szCs w:val="28"/>
        </w:rPr>
        <w:t>корость, время, путь; объём работы, время, производительность труда; количество товара, его цена и стоимость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Планирование хода решения задачи. Представление текста </w:t>
      </w:r>
      <w:r w:rsidRPr="00F13056">
        <w:rPr>
          <w:rFonts w:ascii="Times New Roman" w:hAnsi="Times New Roman" w:cs="Times New Roman"/>
          <w:sz w:val="28"/>
          <w:szCs w:val="28"/>
        </w:rPr>
        <w:t>задачи (схема, таблица, диаграмма и другие модели).</w:t>
      </w:r>
      <w:r w:rsidR="00DA5A78">
        <w:rPr>
          <w:rFonts w:ascii="Times New Roman" w:hAnsi="Times New Roman" w:cs="Times New Roman"/>
          <w:sz w:val="28"/>
          <w:szCs w:val="28"/>
        </w:rPr>
        <w:t xml:space="preserve"> Решение задач с применением буквенных выражений</w:t>
      </w:r>
      <w:r w:rsidR="00C763AD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Задачи на нахождение доли целого и целого по его доле.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Пространственные отношения. Геометрические фи</w:t>
      </w: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гуры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Взаимное расположение предметов в пр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остранстве и на плоскости (выше - ниже, слева - справа, сверху - снизу, ближе -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дальше, между 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пр.).  Распознавание и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изображение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геометрических фигур: точка, линия (кривая, прямая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42C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ломаная</w:t>
      </w:r>
      <w:r>
        <w:rPr>
          <w:rFonts w:ascii="Times New Roman" w:hAnsi="Times New Roman" w:cs="Times New Roman"/>
          <w:sz w:val="28"/>
          <w:szCs w:val="28"/>
        </w:rPr>
        <w:t>), отрезок,</w:t>
      </w:r>
      <w:r w:rsidRPr="00F13056">
        <w:rPr>
          <w:rFonts w:ascii="Times New Roman" w:hAnsi="Times New Roman" w:cs="Times New Roman"/>
          <w:sz w:val="28"/>
          <w:szCs w:val="28"/>
        </w:rPr>
        <w:t xml:space="preserve"> угол, многоугольник, треугольник, прямоуголь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Распознавание и называние: </w:t>
      </w:r>
      <w:r w:rsidRPr="00F13056">
        <w:rPr>
          <w:rFonts w:ascii="Times New Roman" w:hAnsi="Times New Roman" w:cs="Times New Roman"/>
          <w:sz w:val="28"/>
          <w:szCs w:val="28"/>
        </w:rPr>
        <w:t>куб, шар, параллелепипед, пирамида, цилиндр, конус.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величины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Геометрические величины и их измерение. Измерение </w:t>
      </w:r>
      <w:r w:rsidRPr="00F13056">
        <w:rPr>
          <w:rFonts w:ascii="Times New Roman" w:hAnsi="Times New Roman" w:cs="Times New Roman"/>
          <w:sz w:val="28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Площадь геометрической фигуры. Единицы площади (см</w:t>
      </w:r>
      <w:r w:rsidRPr="00F1305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дм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, м</w:t>
      </w:r>
      <w:r w:rsidRPr="00F13056">
        <w:rPr>
          <w:rFonts w:ascii="Times New Roman" w:hAnsi="Times New Roman" w:cs="Times New Roman"/>
          <w:spacing w:val="2"/>
          <w:sz w:val="28"/>
          <w:szCs w:val="28"/>
          <w:vertAlign w:val="superscript"/>
        </w:rPr>
        <w:t>2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). Точное и приближённое измерение площади гео</w:t>
      </w:r>
      <w:r w:rsidRPr="00F13056">
        <w:rPr>
          <w:rFonts w:ascii="Times New Roman" w:hAnsi="Times New Roman" w:cs="Times New Roman"/>
          <w:sz w:val="28"/>
          <w:szCs w:val="28"/>
        </w:rPr>
        <w:t>метрической фигуры. Вычисление площади прямоугольника.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данными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Сбор и предоставление информации, связанной со счетом (пересчетом), измерение величин, фиксирование, анализ полученной информации.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4265E4" w:rsidRPr="00F13056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>Составление конечной последовательности (цепочки) пред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метов, чисел, геометрических фигур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др. по правилу. </w:t>
      </w:r>
      <w:r w:rsidRPr="00F13056">
        <w:rPr>
          <w:rFonts w:ascii="Times New Roman" w:hAnsi="Times New Roman" w:cs="Times New Roman"/>
          <w:sz w:val="28"/>
          <w:szCs w:val="28"/>
        </w:rPr>
        <w:t>Составление, запись и выполнение простого алгоритма, плана поиска информации.</w:t>
      </w:r>
    </w:p>
    <w:p w:rsidR="004265E4" w:rsidRDefault="004265E4" w:rsidP="00D73475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Чтение и заполнение таблицы. Интерпретация данных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таблицы. Чтение столбчатой</w:t>
      </w:r>
      <w:r>
        <w:rPr>
          <w:rFonts w:ascii="Times New Roman" w:hAnsi="Times New Roman" w:cs="Times New Roman"/>
          <w:sz w:val="28"/>
          <w:szCs w:val="28"/>
        </w:rPr>
        <w:t xml:space="preserve"> и круговой</w:t>
      </w:r>
      <w:r w:rsidRPr="00F13056">
        <w:rPr>
          <w:rFonts w:ascii="Times New Roman" w:hAnsi="Times New Roman" w:cs="Times New Roman"/>
          <w:sz w:val="28"/>
          <w:szCs w:val="28"/>
        </w:rPr>
        <w:t xml:space="preserve"> диаграммы. Создание простейшей информационной модели (схема, таблица, цепочка).</w:t>
      </w:r>
    </w:p>
    <w:p w:rsidR="004265E4" w:rsidRDefault="004265E4" w:rsidP="00D73475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AD3553">
        <w:rPr>
          <w:rFonts w:ascii="Times New Roman" w:hAnsi="Times New Roman"/>
          <w:b/>
          <w:i/>
          <w:sz w:val="28"/>
        </w:rPr>
        <w:t>Предметные результаты</w:t>
      </w:r>
      <w:r w:rsidRPr="00AD3553">
        <w:rPr>
          <w:rFonts w:ascii="Times New Roman" w:hAnsi="Times New Roman"/>
          <w:sz w:val="28"/>
        </w:rPr>
        <w:t xml:space="preserve"> освоения программы</w:t>
      </w:r>
      <w:r>
        <w:rPr>
          <w:rFonts w:ascii="Times New Roman" w:hAnsi="Times New Roman"/>
          <w:sz w:val="28"/>
        </w:rPr>
        <w:t xml:space="preserve"> учебного предмета «Математика»</w:t>
      </w:r>
      <w:r w:rsidRPr="00AD3553">
        <w:rPr>
          <w:rFonts w:ascii="Times New Roman" w:hAnsi="Times New Roman"/>
          <w:sz w:val="28"/>
        </w:rPr>
        <w:t>:</w:t>
      </w:r>
    </w:p>
    <w:p w:rsidR="004265E4" w:rsidRPr="0015753B" w:rsidRDefault="004265E4" w:rsidP="00D734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овладение основами математических знаний, умениями сравнивать и упорядочивать объекты по различным математическим основаниям;</w:t>
      </w:r>
      <w:r w:rsidRPr="0015753B">
        <w:rPr>
          <w:rFonts w:ascii="Times New Roman" w:hAnsi="Times New Roman"/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15C3F">
        <w:rPr>
          <w:sz w:val="28"/>
          <w:szCs w:val="28"/>
        </w:rPr>
        <w:t>азвитие внимания, памяти, восприятия, мышления, логических операций сравнения, классиф</w:t>
      </w:r>
      <w:r>
        <w:rPr>
          <w:sz w:val="28"/>
          <w:szCs w:val="28"/>
        </w:rPr>
        <w:t xml:space="preserve">икации, </w:t>
      </w:r>
      <w:proofErr w:type="spellStart"/>
      <w:r>
        <w:rPr>
          <w:sz w:val="28"/>
          <w:szCs w:val="28"/>
        </w:rPr>
        <w:t>сериации</w:t>
      </w:r>
      <w:proofErr w:type="spellEnd"/>
      <w:r>
        <w:rPr>
          <w:sz w:val="28"/>
          <w:szCs w:val="28"/>
        </w:rPr>
        <w:t>, умозаключения;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8C20E8">
        <w:rPr>
          <w:sz w:val="28"/>
          <w:szCs w:val="28"/>
        </w:rPr>
        <w:t xml:space="preserve">владение основами логического и алгоритмического мышления, пространственного воображения, основами счета, измерений, прикидки </w:t>
      </w:r>
      <w:r w:rsidRPr="008C20E8">
        <w:rPr>
          <w:sz w:val="28"/>
          <w:szCs w:val="28"/>
        </w:rPr>
        <w:lastRenderedPageBreak/>
        <w:t>результата и его оценки, наглядного представления данных в разной форме (таблицы, схемы, диаграммы),</w:t>
      </w:r>
      <w:r>
        <w:rPr>
          <w:sz w:val="28"/>
          <w:szCs w:val="28"/>
        </w:rPr>
        <w:t xml:space="preserve"> записи и выполнения алгоритмов;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элементов системного мышления и приобретение основ информационной грамотности;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овладение математической терминологией;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абстрактных, отвлеченных, обобщающих понят</w:t>
      </w:r>
      <w:r>
        <w:rPr>
          <w:sz w:val="28"/>
          <w:szCs w:val="28"/>
        </w:rPr>
        <w:t>ий;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понимание и употребление</w:t>
      </w:r>
      <w:r w:rsidRPr="00A15C3F">
        <w:rPr>
          <w:sz w:val="28"/>
          <w:szCs w:val="28"/>
        </w:rPr>
        <w:t xml:space="preserve"> сложных логико-грамматических конструкций</w:t>
      </w:r>
      <w:r>
        <w:rPr>
          <w:sz w:val="28"/>
          <w:szCs w:val="28"/>
        </w:rPr>
        <w:t>;</w:t>
      </w:r>
    </w:p>
    <w:p w:rsidR="00C35164" w:rsidRDefault="00C3516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умений высказывать свои суждения с использованием математических терминов</w:t>
      </w:r>
      <w:r w:rsidR="00242F5B">
        <w:rPr>
          <w:sz w:val="28"/>
          <w:szCs w:val="28"/>
        </w:rPr>
        <w:t xml:space="preserve"> и понятий, ставить вопросы по ходу выполнения задания, обосновывать этапы решения учебной задачи;</w:t>
      </w:r>
    </w:p>
    <w:p w:rsidR="004265E4" w:rsidRPr="008B3157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 w:rsidRPr="008B315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8B3157">
        <w:rPr>
          <w:sz w:val="28"/>
          <w:szCs w:val="28"/>
        </w:rPr>
        <w:t>умение анализировать содержание ситуации, представленной в условии задачи, пересказывать условие задачи, формулировать вопрос, давать развернутый ответ на вопрос задачи;</w:t>
      </w:r>
    </w:p>
    <w:p w:rsidR="004265E4" w:rsidRPr="008C20E8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общих приемов решения задач;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</w:t>
      </w:r>
      <w:r w:rsidRPr="008C20E8">
        <w:rPr>
          <w:sz w:val="28"/>
          <w:szCs w:val="28"/>
        </w:rPr>
        <w:t xml:space="preserve"> выполнять устно и письменно арифметические действия с числами и числовыми выражениями, решать текстовые задачи, выполнять и строить алгорит</w:t>
      </w:r>
      <w:r>
        <w:rPr>
          <w:sz w:val="28"/>
          <w:szCs w:val="28"/>
        </w:rPr>
        <w:t>мы и стратегии в игре;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распознавать</w:t>
      </w:r>
      <w:r>
        <w:rPr>
          <w:sz w:val="28"/>
          <w:szCs w:val="28"/>
        </w:rPr>
        <w:t xml:space="preserve">, </w:t>
      </w:r>
      <w:r w:rsidRPr="008C20E8">
        <w:rPr>
          <w:sz w:val="28"/>
          <w:szCs w:val="28"/>
        </w:rPr>
        <w:t>исследовать, и и</w:t>
      </w:r>
      <w:r>
        <w:rPr>
          <w:sz w:val="28"/>
          <w:szCs w:val="28"/>
        </w:rPr>
        <w:t>зображать геометрические фигуры;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</w:t>
      </w:r>
      <w:r w:rsidRPr="008C20E8">
        <w:rPr>
          <w:sz w:val="28"/>
          <w:szCs w:val="28"/>
        </w:rPr>
        <w:t>работать с таблицами, схемами, гра</w:t>
      </w:r>
      <w:r>
        <w:rPr>
          <w:sz w:val="28"/>
          <w:szCs w:val="28"/>
        </w:rPr>
        <w:t>фиками и диаграммами, цепочками,</w:t>
      </w:r>
      <w:r w:rsidRPr="007E052E">
        <w:rPr>
          <w:sz w:val="28"/>
          <w:szCs w:val="28"/>
        </w:rPr>
        <w:t xml:space="preserve"> </w:t>
      </w:r>
      <w:r w:rsidRPr="008C20E8">
        <w:rPr>
          <w:sz w:val="28"/>
          <w:szCs w:val="28"/>
        </w:rPr>
        <w:t>анализир</w:t>
      </w:r>
      <w:r>
        <w:rPr>
          <w:sz w:val="28"/>
          <w:szCs w:val="28"/>
        </w:rPr>
        <w:t>овать и интерпретировать представленные в них данные;</w:t>
      </w:r>
      <w:r w:rsidRPr="008C20E8">
        <w:rPr>
          <w:sz w:val="28"/>
          <w:szCs w:val="28"/>
        </w:rPr>
        <w:t xml:space="preserve"> 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проводить проверку правильности вычислений разными способами;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5753B">
        <w:rPr>
          <w:sz w:val="28"/>
          <w:szCs w:val="28"/>
        </w:rPr>
        <w:t>мение и</w:t>
      </w:r>
      <w:r>
        <w:rPr>
          <w:sz w:val="28"/>
          <w:szCs w:val="28"/>
        </w:rPr>
        <w:t>спользовать приобретенные математические знания</w:t>
      </w:r>
      <w:r w:rsidRPr="0015753B">
        <w:rPr>
          <w:sz w:val="28"/>
          <w:szCs w:val="28"/>
        </w:rPr>
        <w:t xml:space="preserve"> для описания и объяснения окружающих предме</w:t>
      </w:r>
      <w:r>
        <w:rPr>
          <w:sz w:val="28"/>
          <w:szCs w:val="28"/>
        </w:rPr>
        <w:t>тов, процессов, явлений,</w:t>
      </w:r>
      <w:r w:rsidRPr="0015753B">
        <w:rPr>
          <w:sz w:val="28"/>
          <w:szCs w:val="28"/>
        </w:rPr>
        <w:t xml:space="preserve"> оценки их количественн</w:t>
      </w:r>
      <w:r>
        <w:rPr>
          <w:sz w:val="28"/>
          <w:szCs w:val="28"/>
        </w:rPr>
        <w:t>ых и пространственных отношений, решения учебно-познавательных и учебно-практических задач;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D824AD">
        <w:rPr>
          <w:sz w:val="28"/>
          <w:szCs w:val="28"/>
        </w:rPr>
        <w:t>нание назначения основных устройств компьютера для ввод</w:t>
      </w:r>
      <w:r>
        <w:rPr>
          <w:sz w:val="28"/>
          <w:szCs w:val="28"/>
        </w:rPr>
        <w:t>а, вывода, обработки информации;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 xml:space="preserve">мение пользоваться простейшими </w:t>
      </w:r>
      <w:r>
        <w:rPr>
          <w:sz w:val="28"/>
          <w:szCs w:val="28"/>
        </w:rPr>
        <w:t>средствами текстового редактора;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824AD">
        <w:rPr>
          <w:sz w:val="28"/>
          <w:szCs w:val="28"/>
        </w:rPr>
        <w:t>мение работать с цифровыми образовательными ресурсами, готовыми матер</w:t>
      </w:r>
      <w:r>
        <w:rPr>
          <w:sz w:val="28"/>
          <w:szCs w:val="28"/>
        </w:rPr>
        <w:t>иалами на электронных носителях;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работать с</w:t>
      </w:r>
      <w:r w:rsidRPr="00D824AD">
        <w:rPr>
          <w:sz w:val="28"/>
          <w:szCs w:val="28"/>
        </w:rPr>
        <w:t xml:space="preserve"> простыми информационными объектами (текст, таблица, схема, рисунок): создание, преобразование, сохране</w:t>
      </w:r>
      <w:r>
        <w:rPr>
          <w:sz w:val="28"/>
          <w:szCs w:val="28"/>
        </w:rPr>
        <w:t>ние, удаление, вывод на принтер;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</w:t>
      </w:r>
      <w:r w:rsidRPr="00D824AD">
        <w:rPr>
          <w:sz w:val="28"/>
          <w:szCs w:val="28"/>
        </w:rPr>
        <w:t>мение создавать небольшие тексты по инте</w:t>
      </w:r>
      <w:r>
        <w:rPr>
          <w:sz w:val="28"/>
          <w:szCs w:val="28"/>
        </w:rPr>
        <w:t>ресной для обучающихся тематике;</w:t>
      </w:r>
    </w:p>
    <w:p w:rsidR="004265E4" w:rsidRDefault="004265E4" w:rsidP="00D73475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соблюдать правила безопасной</w:t>
      </w:r>
      <w:r w:rsidRPr="00D824AD">
        <w:rPr>
          <w:sz w:val="28"/>
          <w:szCs w:val="28"/>
        </w:rPr>
        <w:t xml:space="preserve"> работы на компьютере.</w:t>
      </w:r>
    </w:p>
    <w:p w:rsidR="004549E8" w:rsidRPr="00D824AD" w:rsidRDefault="004549E8" w:rsidP="00D73475">
      <w:pPr>
        <w:pStyle w:val="27"/>
        <w:ind w:left="0" w:firstLine="709"/>
        <w:jc w:val="both"/>
        <w:rPr>
          <w:sz w:val="28"/>
          <w:szCs w:val="28"/>
        </w:rPr>
      </w:pPr>
    </w:p>
    <w:p w:rsidR="004265E4" w:rsidRPr="005050D6" w:rsidRDefault="004265E4" w:rsidP="00D73475">
      <w:pPr>
        <w:spacing w:after="0" w:line="360" w:lineRule="auto"/>
        <w:jc w:val="center"/>
        <w:rPr>
          <w:rFonts w:ascii="Times New Roman" w:hAnsi="Times New Roman"/>
          <w:b/>
          <w:kern w:val="22"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BD16B3">
        <w:rPr>
          <w:rFonts w:ascii="Times New Roman" w:hAnsi="Times New Roman" w:cs="Times New Roman"/>
          <w:b/>
          <w:sz w:val="28"/>
        </w:rPr>
        <w:t>.</w:t>
      </w:r>
      <w:r w:rsidRPr="00BD16B3">
        <w:rPr>
          <w:sz w:val="28"/>
        </w:rPr>
        <w:t xml:space="preserve"> </w:t>
      </w:r>
      <w:r w:rsidRPr="00BD16B3">
        <w:rPr>
          <w:rFonts w:ascii="Times New Roman" w:hAnsi="Times New Roman"/>
          <w:b/>
          <w:kern w:val="22"/>
          <w:sz w:val="28"/>
        </w:rPr>
        <w:t>Окружающий</w:t>
      </w:r>
      <w:r>
        <w:rPr>
          <w:rFonts w:ascii="Times New Roman" w:hAnsi="Times New Roman"/>
          <w:b/>
          <w:kern w:val="22"/>
          <w:sz w:val="28"/>
        </w:rPr>
        <w:t xml:space="preserve"> мир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123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учебного предмета «Окружающий мир» состоят в следующем: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научного мировоззрения обучающихся;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овладение основными предс</w:t>
      </w:r>
      <w:r>
        <w:rPr>
          <w:rFonts w:ascii="Times New Roman" w:hAnsi="Times New Roman" w:cs="Times New Roman"/>
          <w:sz w:val="28"/>
          <w:szCs w:val="28"/>
        </w:rPr>
        <w:t>тавлениями об окружающем мире</w:t>
      </w:r>
      <w:r w:rsidRPr="009123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формирование умений использовать знания об окружающем мире, о живой и неживой природе на основе систематических </w:t>
      </w:r>
      <w:r w:rsidR="002B50A0">
        <w:rPr>
          <w:rFonts w:ascii="Times New Roman" w:hAnsi="Times New Roman" w:cs="Times New Roman"/>
          <w:sz w:val="28"/>
          <w:szCs w:val="28"/>
        </w:rPr>
        <w:t>наблюдений за явлениями природы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для осмысленной и самостоятельной организации безопасной жизни в конкретных природных и климатических условиях;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развитие активности, любознательности и разумной предприимчивости во взаимодействии с миром живой и неживой природы; 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знаний о человеке, развитие представлений о себе и круге близких людей, осознание общности и различий с другими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 xml:space="preserve">овладение первоначальными представлениями о социальной жизни: профессиональных и социальных ролях людей, об истории своей большой и малой Родины;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самого ребёнка, его роли ученика и члена своей семьи, растущего гражданина своего государства, труженика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ребёнка, требованиям его безопасности, продуктивного взаимодействия с другими людьми, трудового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знания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характере труда людей, связанного с использованием природы;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понимания взаимосвязи и взаимозависимости жизнедеятельности человека и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сенсорное развитие обучающихся с ТНР;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процессов обобщения, систематизации, логического мышления, основываясь на анализе явлений природы и опосредуя их речью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развитие речи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12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2B50A0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/>
          <w:sz w:val="28"/>
        </w:rPr>
        <w:t>- совершенствование познавательной функции речи;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50A0">
        <w:rPr>
          <w:rFonts w:ascii="Times New Roman" w:hAnsi="Times New Roman" w:cs="Times New Roman"/>
          <w:sz w:val="28"/>
          <w:szCs w:val="28"/>
        </w:rPr>
        <w:t>- овладение  знаниями о мероприятиях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по охране природы</w:t>
      </w:r>
      <w:r w:rsidRPr="002E6536">
        <w:rPr>
          <w:rFonts w:ascii="Times New Roman" w:hAnsi="Times New Roman" w:cs="Times New Roman"/>
          <w:sz w:val="28"/>
          <w:szCs w:val="28"/>
        </w:rPr>
        <w:t xml:space="preserve"> </w:t>
      </w:r>
      <w:r w:rsidRPr="0091231F">
        <w:rPr>
          <w:rFonts w:ascii="Times New Roman" w:hAnsi="Times New Roman" w:cs="Times New Roman"/>
          <w:sz w:val="28"/>
          <w:szCs w:val="28"/>
        </w:rPr>
        <w:t>на основе анализа конкретной деятельности в данной мес</w:t>
      </w:r>
      <w:r>
        <w:rPr>
          <w:rFonts w:ascii="Times New Roman" w:hAnsi="Times New Roman" w:cs="Times New Roman"/>
          <w:sz w:val="28"/>
          <w:szCs w:val="28"/>
        </w:rPr>
        <w:t xml:space="preserve">тности (крае, республике) </w:t>
      </w:r>
      <w:r w:rsidRPr="0091231F">
        <w:rPr>
          <w:rFonts w:ascii="Times New Roman" w:hAnsi="Times New Roman" w:cs="Times New Roman"/>
          <w:sz w:val="28"/>
          <w:szCs w:val="28"/>
        </w:rPr>
        <w:t>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воспитание гуманного отношения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живой и неживой природе, чувства</w:t>
      </w:r>
      <w:r w:rsidRPr="0091231F">
        <w:rPr>
          <w:rFonts w:ascii="Times New Roman" w:hAnsi="Times New Roman" w:cs="Times New Roman"/>
          <w:sz w:val="28"/>
          <w:szCs w:val="28"/>
        </w:rPr>
        <w:t xml:space="preserve"> милосердия, стремлени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 бережному отношению и охране природы;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ознакомление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обучающихся с необход</w:t>
      </w:r>
      <w:r>
        <w:rPr>
          <w:rFonts w:ascii="Times New Roman" w:hAnsi="Times New Roman" w:cs="Times New Roman"/>
          <w:sz w:val="28"/>
          <w:szCs w:val="28"/>
        </w:rPr>
        <w:t>имыми гигиеническими знаниями, формирование представлений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 значении гигиенических навыков для здоровья и деяте</w:t>
      </w:r>
      <w:r>
        <w:rPr>
          <w:rFonts w:ascii="Times New Roman" w:hAnsi="Times New Roman" w:cs="Times New Roman"/>
          <w:sz w:val="28"/>
          <w:szCs w:val="28"/>
        </w:rPr>
        <w:t>льности человека, формирование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у обучающихся навыков личной и общественной гигиены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Специфика учебного  предмета «Окружающий ми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231F">
        <w:rPr>
          <w:rFonts w:ascii="Times New Roman" w:hAnsi="Times New Roman" w:cs="Times New Roman"/>
          <w:sz w:val="28"/>
          <w:szCs w:val="28"/>
        </w:rPr>
        <w:t>» 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программы учебного предмета «Окружаю</w:t>
      </w:r>
      <w:r>
        <w:rPr>
          <w:rFonts w:ascii="Times New Roman" w:hAnsi="Times New Roman" w:cs="Times New Roman"/>
          <w:sz w:val="28"/>
          <w:szCs w:val="28"/>
        </w:rPr>
        <w:t>щий мир» обеспечивает основу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>язей дисциплин начальной школы.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Русский язык и литературное чтение: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обогащение лексикона обучающихся, развитие понимания и способности употребления логико-грамматических конструкций при анализе явлений, происходящих в живой и неживой природе, в социуме; развитие речевых/языковых средств с целью осуществления продуктивного взаимодействия с окружающими; совершенствование навыков установления смысловых (причинно-следственных, временных и т.д.) связей при анализе текстов, содержащих природоведческую, обществоведческую, историческую информацию; </w:t>
      </w:r>
      <w:r w:rsidRPr="0091231F">
        <w:rPr>
          <w:rFonts w:ascii="Times New Roman" w:hAnsi="Times New Roman" w:cs="Times New Roman"/>
          <w:iCs/>
          <w:sz w:val="28"/>
          <w:szCs w:val="28"/>
        </w:rPr>
        <w:t>закрепление правильных речевых навыков устной и письменной речи в различных коммуникативн</w:t>
      </w:r>
      <w:r>
        <w:rPr>
          <w:rFonts w:ascii="Times New Roman" w:hAnsi="Times New Roman" w:cs="Times New Roman"/>
          <w:iCs/>
          <w:sz w:val="28"/>
          <w:szCs w:val="28"/>
        </w:rPr>
        <w:t>ых ситуациях.</w:t>
      </w:r>
      <w:r w:rsidRPr="0091231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>Музыка:</w:t>
      </w:r>
      <w:r w:rsidRPr="00671D9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развитие способности соотносить изменения в живой и неживой природе с музыкальными произведениями различных жанров, эмоционально относиться к ним, выражать свое отношение к музыкальным произведениям</w:t>
      </w:r>
      <w:r w:rsidRPr="0091231F"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i/>
          <w:iCs/>
          <w:sz w:val="28"/>
          <w:szCs w:val="28"/>
        </w:rPr>
        <w:t xml:space="preserve">Изобразительное искусство и  труд: </w:t>
      </w:r>
      <w:r w:rsidRPr="00671D96">
        <w:rPr>
          <w:rFonts w:ascii="Times New Roman" w:hAnsi="Times New Roman" w:cs="Times New Roman"/>
          <w:iCs/>
          <w:kern w:val="28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t xml:space="preserve">умений осуществлять эстетическую оценку явлений природы, событий окружающего </w:t>
      </w:r>
      <w:r>
        <w:rPr>
          <w:rFonts w:ascii="Times New Roman" w:hAnsi="Times New Roman" w:cs="Times New Roman"/>
          <w:iCs/>
          <w:kern w:val="28"/>
          <w:sz w:val="28"/>
          <w:szCs w:val="28"/>
        </w:rPr>
        <w:lastRenderedPageBreak/>
        <w:t xml:space="preserve">мира; способность передавать в своей практической и художественно-творческой деятельности отношение к природе, человеку, обществу; закрепление навыков использования технологических приемов при проведении практических/лабораторных работ, опытов. </w:t>
      </w:r>
    </w:p>
    <w:p w:rsidR="004265E4" w:rsidRPr="00EB2BF0" w:rsidRDefault="004265E4" w:rsidP="00B82A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2"/>
          <w:sz w:val="28"/>
          <w:szCs w:val="28"/>
        </w:rPr>
      </w:pPr>
      <w:r w:rsidRPr="00EB2BF0">
        <w:rPr>
          <w:rFonts w:ascii="Times New Roman" w:hAnsi="Times New Roman"/>
          <w:i/>
          <w:kern w:val="22"/>
          <w:sz w:val="28"/>
        </w:rPr>
        <w:t>Математика</w:t>
      </w:r>
      <w:r w:rsidRPr="00EB2BF0">
        <w:rPr>
          <w:rFonts w:ascii="Times New Roman" w:hAnsi="Times New Roman"/>
          <w:kern w:val="22"/>
          <w:sz w:val="28"/>
        </w:rPr>
        <w:t xml:space="preserve">: развитие наглядно-действенного, наглядно-образного, </w:t>
      </w:r>
      <w:proofErr w:type="spellStart"/>
      <w:r w:rsidRPr="00EB2BF0">
        <w:rPr>
          <w:rFonts w:ascii="Times New Roman" w:hAnsi="Times New Roman"/>
          <w:kern w:val="22"/>
          <w:sz w:val="28"/>
        </w:rPr>
        <w:t>вербально-логического</w:t>
      </w:r>
      <w:proofErr w:type="spellEnd"/>
      <w:r w:rsidRPr="00EB2BF0">
        <w:rPr>
          <w:rFonts w:ascii="Times New Roman" w:hAnsi="Times New Roman"/>
          <w:kern w:val="22"/>
          <w:sz w:val="28"/>
        </w:rPr>
        <w:t xml:space="preserve"> мышления; закрепление навыков вычисления с использованием единиц полученных при измерении; использование навыков ориентирования на местности</w:t>
      </w:r>
      <w:r>
        <w:rPr>
          <w:rFonts w:ascii="Times New Roman" w:hAnsi="Times New Roman"/>
          <w:kern w:val="22"/>
          <w:sz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учебного предмета «Окружающий мир» имеет большое развивающее, корригирующее и воспитательное значение, способствует воспитанию любви к родной природе, уважения к труду, гуманного отношения к живой и неживой природе, милосердия, доброты.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Важное место при изучении начального курса окружающего мира занимают вопросы охраны природы. Обучающиеся должны не только усвоить знания о необходимости охраны природы, о мероприятиях по ее охране, но и принимать посильное практическое участие в работе по охране природы (изготовление кормушек для птиц, сбор семян, уход за комнатными растениями в классе, за растениями на пришкольном участке).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Программой предусмотрено проведение экскурсий, практических работ, опытов. В процессе проведения экскурсий осуществляется не только наблюдение за явлениями природы и их изменениями, но и их анализ, выявление закономерных связей между явлениями природы. В ходе экскурсий, а также при обсуждениях в классе необходимо закреплять связи между конкретными образами предметов, признаков, явлений с их речевым обозначением, формировать умение связно их описывать в рассказах-повествованиях, описаниях, рассуждениях.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Личные впечатления от наблюдения за явлениями природы служат основой для ведения календарей природы, труда, для составления письменных связных высказываний.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При изучении  окружающего мира  необходимо учитывать особенности родного края,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31F">
        <w:rPr>
          <w:rFonts w:ascii="Times New Roman" w:hAnsi="Times New Roman" w:cs="Times New Roman"/>
          <w:sz w:val="28"/>
          <w:szCs w:val="28"/>
        </w:rPr>
        <w:t xml:space="preserve"> время и место экскурсий определяются с учетом особенностей климата, природных условий и местности.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Краеведческий принцип учитывается и при изучении сельскохозяйственного и промышленного производства.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В содержание учебного предмета «Окружающий мир» входят  темы: «Сезонные изменения в природе», «Ориентировка на местности», «Природа нашего края», «Организм человека и охрана его здоровья».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«Сезонные изменения в природе» осуществляется в определенной логической последовательности, отражающей реальную связь явлений природы: изменения, происходящие в неживой природе, изменения в жизни растений, охрана растений, изменения в жизни животных, охрана животных, сезонный труд людей, охрана и укрепление здоровья людей. При этом обучающиеся должны не только обращать внимание на сезонные изменения, но и усвоить закономерные связи между происходящими в природе изменениями неживой природы и изменениями в жизни растений и животных, что, в свою очередь, обусловливает изменения поведения и трудовой деятельности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 теме «Ориентировка на местности» программой предусмотрено овладение основными способами ориентировки, выполнение практической деятельности по нахождению направлений на местности, знакомство с устройством компаса.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Изучение темы «Природа нашего края»  предполагает знакомство с природой области (края, республики) в следующей последовательности: неживая природа, недра, почва, водоемы; живая природа: растения и их охрана, животные и их охрана, трудовая деятельность людей, использование природных богатств.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Особое внимание уделяется изучению темы «Организм человека и охрана его здоровья». Усвоение элементарных знаний об организме человека,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органах и их функциях создает фундамент понимания необходимости личной и общественной гигиены, сохранения и укрепления здоровья обучающихся.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Структуру учебного предмета «Окружающий мир» составляют следующие разделы: «Человек и природа», «Человек и общество», «Правила безопасной жизни»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природа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Вещество – то, из чего состоят все природные объекты и предметы.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Звезды и планеты. Солнце – ближайшая к нам звезда, источник света и тепла для всего живого на Земле. Земля - планета, общее представление о форме и размерах Земли. Глобус как модель Земли. Географическая карта и план. Материки и ок</w:t>
      </w:r>
      <w:r>
        <w:rPr>
          <w:rFonts w:ascii="Times New Roman" w:hAnsi="Times New Roman" w:cs="Times New Roman"/>
          <w:sz w:val="28"/>
          <w:szCs w:val="28"/>
        </w:rPr>
        <w:t>еаны, их названия, расположение</w:t>
      </w:r>
      <w:r w:rsidRPr="0091231F">
        <w:rPr>
          <w:rFonts w:ascii="Times New Roman" w:hAnsi="Times New Roman" w:cs="Times New Roman"/>
          <w:sz w:val="28"/>
          <w:szCs w:val="28"/>
        </w:rPr>
        <w:t xml:space="preserve"> на глобусе и карте. Важнейшие природные объекты своей страны, района. Ориентирование на местности. Компас.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Погода, ее составляющие (температура воздуха, облачность, осадки, ветер). Наблюдение за погодой своего края. Предсказание погоды и его значение в жизни людей.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Воздух – смесь газов. Свойства воздуха. Значение воздуха для растений, животных, человека.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Полезные ископаемые, их значение в хозяйстве человека, бережное отношение людей к полезным ископаемым. Полезные ископаемые родного края (2 – 3 примера).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Почва, ее состав, значение для живой природы и для хозяйственной жизни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Растения, их разнообразие,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Грибы: съедобные и ядовитые. Правила сбора грибов.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Лес, луг, водоем –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 – 3 примера на основе наблюдений).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Человек и общество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Внутренний мир человека: общее представление о человеческих свойствах и качествах.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>Профессии людей. Личная ответственность человека за результаты своего труда и профессиональное мастерство.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Средства связи: почта, телеграф, телефон, электронная почта, аудио- и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видеочаты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>, форум.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России, правила поведения при прослушивания гимна. Конституция – Основной закон Российской Федерации. Права ребенка.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Президент Российской Федерации – глава государства. Ответственность главы государства за социальное и духовно-нравственное благополучие граждан.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на карте, государственная граница России.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</w:t>
      </w: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(основание Москвы, строительство Кремля и др.). Герб Москвы. Расположение Москвы на карте. 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Города России. Санкт-Петербург: достопримечательности (Зимний дворец, памятник Петру </w:t>
      </w:r>
      <w:r w:rsidRPr="009123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1231F">
        <w:rPr>
          <w:rFonts w:ascii="Times New Roman" w:hAnsi="Times New Roman" w:cs="Times New Roman"/>
          <w:sz w:val="28"/>
          <w:szCs w:val="28"/>
        </w:rPr>
        <w:t xml:space="preserve"> – Медный всадник, разводные мосты через Неву и др.), города Золотого кольца (по выбору).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Россию, их обычаи, характерные особенности быта (по выбору).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Правила безопасной жизни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Ценность здоровья и здорового образа жизни.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>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порез, ожог), обмораживании, перегреве.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Правила безопасного поведения в природе.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Забота о здоровье и безопасности окружающих людей – нравственный долг каждого человека.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 xml:space="preserve">В предмете «Окружающий мир» возможно </w:t>
      </w:r>
      <w:r>
        <w:rPr>
          <w:rFonts w:ascii="Times New Roman" w:hAnsi="Times New Roman" w:cs="Times New Roman"/>
          <w:sz w:val="28"/>
          <w:szCs w:val="28"/>
        </w:rPr>
        <w:t>реализовывать  модульно курс «Основы безопасности жизнедеятельности» (включая правила дорожного движения</w:t>
      </w:r>
      <w:r w:rsidRPr="0091231F">
        <w:rPr>
          <w:rFonts w:ascii="Times New Roman" w:hAnsi="Times New Roman" w:cs="Times New Roman"/>
          <w:sz w:val="28"/>
          <w:szCs w:val="28"/>
        </w:rPr>
        <w:t>).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91231F">
        <w:rPr>
          <w:rFonts w:ascii="Times New Roman" w:hAnsi="Times New Roman" w:cs="Times New Roman"/>
          <w:sz w:val="28"/>
          <w:szCs w:val="28"/>
        </w:rPr>
        <w:t xml:space="preserve"> освоения программы учебного предмета «Окружающий мир»: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России, знание государственной символики;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прав</w:t>
      </w:r>
      <w:r>
        <w:rPr>
          <w:rFonts w:ascii="Times New Roman" w:hAnsi="Times New Roman" w:cs="Times New Roman"/>
          <w:sz w:val="28"/>
          <w:szCs w:val="28"/>
        </w:rPr>
        <w:t>ах и обязанностях самого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как ученика, как сына/дочери, как гражданина и т.д.;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целостного, социально ориентированного взгляда  на мир в его органичном единстве и разнообразии природы, народов, культур;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адекватно использов</w:t>
      </w:r>
      <w:r>
        <w:rPr>
          <w:rFonts w:ascii="Times New Roman" w:hAnsi="Times New Roman" w:cs="Times New Roman"/>
          <w:sz w:val="28"/>
          <w:szCs w:val="28"/>
        </w:rPr>
        <w:t>ать принятые в окружении обучающегося</w:t>
      </w:r>
      <w:r w:rsidRPr="0091231F">
        <w:rPr>
          <w:rFonts w:ascii="Times New Roman" w:hAnsi="Times New Roman" w:cs="Times New Roman"/>
          <w:sz w:val="28"/>
          <w:szCs w:val="28"/>
        </w:rPr>
        <w:t xml:space="preserve"> социальные ритуалы, умение вступить в речевой контакт и общаться в соответствии с возрастом и речевыми/коммуникативными возможностями, близостью и социальным статусом собеседника;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взаимодействовать с окружающими людьми в соответствии с общепринятыми нормами;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знаниями об окружающей среде, об объектах и явлениях живой и неживой природы и их значении в жизни человека;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животном и растительном мире, их значении в жизни человека;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представления о закономерных связях между явлениями живой и неживой природы, между деятельностью человека и изменениями в природе;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овладение основами экологической и культурологической грамотности, элементарными правилами нравственного и безопасного поведения в мире природы и людей;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знания о родном крае, особенностях климатических и погодных условий;</w:t>
      </w:r>
    </w:p>
    <w:p w:rsidR="004265E4" w:rsidRPr="0091231F" w:rsidRDefault="004265E4" w:rsidP="00B82A29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  - знания о характере труда людей, связанного с использованием природы;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lastRenderedPageBreak/>
        <w:t>- владение элементарными способами изучения природы и общества;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использовать простейшее лабораторное оборудование и измерительные приборы;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собственном теле, распознавание своих ощущений и обогащение сенсорного опыта;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представлений о здоровье и нездоровье;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1231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91231F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лексики, формирование грамматического строя и связной речи;</w:t>
      </w:r>
    </w:p>
    <w:p w:rsidR="004265E4" w:rsidRPr="0091231F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развитие процессов обобщения, систематизации, классификации, основываясь на анализе явлений природы и опосредуя их речью;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31F">
        <w:rPr>
          <w:rFonts w:ascii="Times New Roman" w:hAnsi="Times New Roman" w:cs="Times New Roman"/>
          <w:sz w:val="28"/>
          <w:szCs w:val="28"/>
        </w:rPr>
        <w:t>- расширение круга</w:t>
      </w:r>
      <w:r>
        <w:rPr>
          <w:rFonts w:ascii="Times New Roman" w:hAnsi="Times New Roman" w:cs="Times New Roman"/>
          <w:sz w:val="28"/>
          <w:szCs w:val="28"/>
        </w:rPr>
        <w:t xml:space="preserve"> освоенных социальных контактов;</w:t>
      </w:r>
    </w:p>
    <w:p w:rsidR="004265E4" w:rsidRDefault="004265E4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1231F">
        <w:rPr>
          <w:rFonts w:ascii="Times New Roman" w:hAnsi="Times New Roman" w:cs="Times New Roman"/>
          <w:sz w:val="28"/>
          <w:szCs w:val="28"/>
        </w:rPr>
        <w:t xml:space="preserve">мение ограничивать свои контакты и взаимодействия в соответствии с требованиями безопасности жизнедеятельности. </w:t>
      </w:r>
    </w:p>
    <w:p w:rsidR="005E3ED3" w:rsidRPr="0091231F" w:rsidRDefault="005E3ED3" w:rsidP="00B82A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5E4" w:rsidRPr="00F61DEB" w:rsidRDefault="004265E4" w:rsidP="002A53E4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1D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1DEB">
        <w:rPr>
          <w:rFonts w:ascii="Times New Roman" w:hAnsi="Times New Roman" w:cs="Times New Roman"/>
          <w:b/>
          <w:color w:val="auto"/>
          <w:sz w:val="28"/>
          <w:szCs w:val="28"/>
        </w:rPr>
        <w:t>Основы религиозных культур и светской этики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0A6E68">
        <w:rPr>
          <w:rFonts w:ascii="Times New Roman" w:eastAsia="Times New Roman" w:hAnsi="Times New Roman" w:cs="Times New Roman"/>
          <w:b/>
          <w:color w:val="auto"/>
          <w:kern w:val="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накомство с основными нормами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 и религиозной морали;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понимание значения нравственности, веры и религии в жизни челов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ека и общества;</w:t>
      </w:r>
    </w:p>
    <w:p w:rsidR="004265E4" w:rsidRDefault="004265E4" w:rsidP="002A53E4">
      <w:pPr>
        <w:suppressAutoHyphens w:val="0"/>
        <w:spacing w:after="0" w:line="360" w:lineRule="auto"/>
        <w:ind w:right="99"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 первоначальных представлений о религиозных культурах и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светской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этике, об</w:t>
      </w:r>
      <w:r w:rsidRPr="00F61DE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их роли в культуре, истории и современности России.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 xml:space="preserve">Данный предмет обладает широкими возможностями для формирования у обучающихся фундаментальных основ культурологической грамотности,  </w:t>
      </w:r>
      <w:r w:rsidRPr="003F20B2">
        <w:rPr>
          <w:rFonts w:ascii="Times New Roman" w:hAnsi="Times New Roman"/>
          <w:sz w:val="28"/>
          <w:szCs w:val="28"/>
        </w:rPr>
        <w:lastRenderedPageBreak/>
        <w:t>толерантного поведения в многонациональной среде, формируют вектор культурно-ценностных ориентиров обучающихся.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В образовательном процессе обучающиеся с ТНР должны в широко</w:t>
      </w:r>
      <w:r>
        <w:rPr>
          <w:rFonts w:ascii="Times New Roman" w:hAnsi="Times New Roman"/>
          <w:sz w:val="28"/>
          <w:szCs w:val="28"/>
        </w:rPr>
        <w:t>м объеме овладеть</w:t>
      </w:r>
      <w:r w:rsidRPr="003F20B2">
        <w:rPr>
          <w:rFonts w:ascii="Times New Roman" w:hAnsi="Times New Roman"/>
          <w:sz w:val="28"/>
          <w:szCs w:val="28"/>
        </w:rPr>
        <w:t xml:space="preserve"> знаниями</w:t>
      </w:r>
      <w:r>
        <w:rPr>
          <w:rFonts w:ascii="Times New Roman" w:hAnsi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/>
          <w:sz w:val="28"/>
          <w:szCs w:val="28"/>
        </w:rPr>
        <w:t>многополярности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мира и</w:t>
      </w:r>
      <w:r w:rsidRPr="003F20B2">
        <w:rPr>
          <w:rFonts w:ascii="Times New Roman" w:hAnsi="Times New Roman"/>
          <w:sz w:val="28"/>
          <w:szCs w:val="28"/>
        </w:rPr>
        <w:t xml:space="preserve"> умениями жить, учиться, работать в многонациональном обществе на благо нашей общей родины - России.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имеет</w:t>
      </w:r>
      <w:r w:rsidRPr="003F20B2">
        <w:rPr>
          <w:rFonts w:ascii="Times New Roman" w:hAnsi="Times New Roman"/>
          <w:sz w:val="28"/>
          <w:szCs w:val="28"/>
        </w:rPr>
        <w:t xml:space="preserve"> интегр</w:t>
      </w:r>
      <w:r>
        <w:rPr>
          <w:rFonts w:ascii="Times New Roman" w:hAnsi="Times New Roman"/>
          <w:sz w:val="28"/>
          <w:szCs w:val="28"/>
        </w:rPr>
        <w:t>ированный характер, поскольку</w:t>
      </w:r>
      <w:r w:rsidRPr="003F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содержание </w:t>
      </w:r>
      <w:r w:rsidRPr="003F20B2">
        <w:rPr>
          <w:rFonts w:ascii="Times New Roman" w:hAnsi="Times New Roman"/>
          <w:sz w:val="28"/>
          <w:szCs w:val="28"/>
        </w:rPr>
        <w:t>аккумулирует в себе первоначальные представления из истории, литературы, географии и других социально – гуманитарных наук.</w:t>
      </w:r>
      <w:r>
        <w:rPr>
          <w:rFonts w:ascii="Times New Roman" w:hAnsi="Times New Roman"/>
          <w:sz w:val="28"/>
          <w:szCs w:val="28"/>
        </w:rPr>
        <w:t xml:space="preserve"> 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 тесно связано с содержанием учебного предмета «Окружающий мир»: формирование представления о роли обучающегося как растущего гражданина своего государства; овладение социальными ритуалами и совершенствование форм социального взаимодействия в многонациональном обществе; воспитание чувства милосердия, социально ориентированного взгляда на мир в его органическом единстве и разнообразии народов, культур, религий.</w:t>
      </w:r>
    </w:p>
    <w:p w:rsidR="004265E4" w:rsidRPr="003F20B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0B2">
        <w:rPr>
          <w:rFonts w:ascii="Times New Roman" w:hAnsi="Times New Roman"/>
          <w:sz w:val="28"/>
          <w:szCs w:val="28"/>
        </w:rPr>
        <w:t>Отбор изучаемого материала осуществляется с учетом целей и задач данного предмета, его места в системе школьного образования, а также возрастных потребн</w:t>
      </w:r>
      <w:r>
        <w:rPr>
          <w:rFonts w:ascii="Times New Roman" w:hAnsi="Times New Roman"/>
          <w:sz w:val="28"/>
          <w:szCs w:val="28"/>
        </w:rPr>
        <w:t>остей и с учетом речевых</w:t>
      </w:r>
      <w:r w:rsidRPr="003F20B2">
        <w:rPr>
          <w:rFonts w:ascii="Times New Roman" w:hAnsi="Times New Roman"/>
          <w:sz w:val="28"/>
          <w:szCs w:val="28"/>
        </w:rPr>
        <w:t xml:space="preserve">  особенностей обучающихся с ТНР.</w:t>
      </w:r>
    </w:p>
    <w:p w:rsidR="004265E4" w:rsidRPr="00BA1EF1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EF1">
        <w:rPr>
          <w:rFonts w:ascii="Times New Roman" w:hAnsi="Times New Roman"/>
          <w:sz w:val="28"/>
        </w:rPr>
        <w:t xml:space="preserve">Программа учебного предмета </w:t>
      </w:r>
      <w:r w:rsidRPr="00BA1EF1">
        <w:rPr>
          <w:rFonts w:ascii="Times New Roman" w:eastAsia="Times New Roman" w:hAnsi="Times New Roman" w:cs="Times New Roman"/>
          <w:color w:val="auto"/>
          <w:kern w:val="0"/>
          <w:sz w:val="28"/>
          <w:lang w:eastAsia="ru-RU"/>
        </w:rPr>
        <w:t>«Основы религиозных культур и светской этики»</w:t>
      </w:r>
      <w:r w:rsidRPr="00BA1EF1">
        <w:rPr>
          <w:rFonts w:ascii="Times New Roman" w:hAnsi="Times New Roman"/>
          <w:sz w:val="28"/>
        </w:rPr>
        <w:t xml:space="preserve"> представлена разделами  </w:t>
      </w:r>
      <w:r w:rsidRPr="00BA1EF1">
        <w:rPr>
          <w:rFonts w:ascii="Times New Roman" w:hAnsi="Times New Roman"/>
          <w:kern w:val="2"/>
          <w:sz w:val="28"/>
        </w:rPr>
        <w:t xml:space="preserve">«Основы религиозных культур народов России» и </w:t>
      </w:r>
      <w:r w:rsidRPr="00BA1EF1">
        <w:rPr>
          <w:rFonts w:ascii="Times New Roman" w:hAnsi="Times New Roman"/>
          <w:kern w:val="2"/>
          <w:sz w:val="28"/>
          <w:szCs w:val="28"/>
        </w:rPr>
        <w:t>«Основы светской этики».</w:t>
      </w:r>
    </w:p>
    <w:p w:rsidR="004265E4" w:rsidRPr="00BA1EF1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A1EF1">
        <w:rPr>
          <w:rFonts w:ascii="Times New Roman" w:hAnsi="Times New Roman"/>
          <w:kern w:val="2"/>
          <w:sz w:val="28"/>
        </w:rPr>
        <w:t xml:space="preserve">Тематически разделы объединяются, носят светский характер, не навязывают никакой религии. </w:t>
      </w:r>
    </w:p>
    <w:p w:rsidR="004265E4" w:rsidRPr="00B15118" w:rsidRDefault="004265E4" w:rsidP="002A53E4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разделов учебного предмета предусматривает </w:t>
      </w:r>
      <w:r w:rsidRPr="003F20B2">
        <w:rPr>
          <w:sz w:val="28"/>
          <w:szCs w:val="28"/>
        </w:rPr>
        <w:t>общее знакомство с соответствующими религиями, их культ</w:t>
      </w:r>
      <w:r>
        <w:rPr>
          <w:sz w:val="28"/>
          <w:szCs w:val="28"/>
        </w:rPr>
        <w:t xml:space="preserve">урой (исключая </w:t>
      </w:r>
      <w:r w:rsidRPr="00B15118">
        <w:rPr>
          <w:sz w:val="28"/>
          <w:szCs w:val="28"/>
        </w:rPr>
        <w:t>изучение специальных богословских вопросов) и не содержит критических оценок разных религий и основанных на них мировоззрений.</w:t>
      </w:r>
    </w:p>
    <w:p w:rsidR="004265E4" w:rsidRPr="00B15118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5118">
        <w:rPr>
          <w:rFonts w:ascii="Times New Roman" w:hAnsi="Times New Roman" w:cs="Times New Roman"/>
          <w:sz w:val="28"/>
          <w:szCs w:val="28"/>
        </w:rPr>
        <w:lastRenderedPageBreak/>
        <w:t>Названные разделы учебного предмета пре</w:t>
      </w:r>
      <w:r>
        <w:rPr>
          <w:rFonts w:ascii="Times New Roman" w:hAnsi="Times New Roman" w:cs="Times New Roman"/>
          <w:sz w:val="28"/>
          <w:szCs w:val="28"/>
        </w:rPr>
        <w:t>дставлены следующим содержанием:</w:t>
      </w:r>
    </w:p>
    <w:p w:rsidR="004265E4" w:rsidRPr="002556F5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-</w:t>
      </w:r>
      <w:r w:rsidRPr="009123B1">
        <w:rPr>
          <w:rFonts w:ascii="Times New Roman" w:hAnsi="Times New Roman" w:cs="Times New Roman"/>
          <w:sz w:val="28"/>
          <w:szCs w:val="28"/>
        </w:rPr>
        <w:t xml:space="preserve"> наша Родина.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3B1">
        <w:rPr>
          <w:rFonts w:ascii="Times New Roman" w:hAnsi="Times New Roman" w:cs="Times New Roman"/>
          <w:sz w:val="28"/>
          <w:szCs w:val="28"/>
        </w:rPr>
        <w:t xml:space="preserve">Культура и религия. 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Праздники в религиях мира. </w:t>
      </w:r>
    </w:p>
    <w:p w:rsidR="004265E4" w:rsidRPr="009123B1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Светская этика. Отечественные традиционные религии, их роль</w:t>
      </w:r>
      <w:r w:rsidRPr="009123B1">
        <w:rPr>
          <w:rFonts w:ascii="Times New Roman" w:hAnsi="Times New Roman" w:cs="Times New Roman"/>
          <w:spacing w:val="-3"/>
          <w:sz w:val="28"/>
          <w:szCs w:val="28"/>
        </w:rPr>
        <w:t xml:space="preserve"> в культуре, истории и современности России.</w:t>
      </w:r>
    </w:p>
    <w:p w:rsidR="004265E4" w:rsidRPr="00BA471A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Основные нормы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светской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религиозной морали, их значение</w:t>
      </w:r>
      <w:r w:rsidRPr="00BA471A">
        <w:rPr>
          <w:rFonts w:ascii="Times New Roman" w:hAnsi="Times New Roman" w:cs="Times New Roman"/>
          <w:spacing w:val="-3"/>
          <w:sz w:val="28"/>
          <w:szCs w:val="28"/>
        </w:rPr>
        <w:t xml:space="preserve"> в  выстраивании конструктивных отношений в семье и обществе. Значение нравственности, веры и религии в жизни человека и общества. </w:t>
      </w:r>
      <w:r w:rsidRPr="00BA471A">
        <w:rPr>
          <w:rFonts w:ascii="Times New Roman" w:hAnsi="Times New Roman"/>
          <w:sz w:val="28"/>
        </w:rPr>
        <w:t>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  <w:r>
        <w:rPr>
          <w:rFonts w:ascii="Times New Roman" w:hAnsi="Times New Roman"/>
          <w:sz w:val="28"/>
        </w:rPr>
        <w:t xml:space="preserve"> Понятие толерантности, </w:t>
      </w:r>
      <w:proofErr w:type="spellStart"/>
      <w:r>
        <w:rPr>
          <w:rFonts w:ascii="Times New Roman" w:hAnsi="Times New Roman"/>
          <w:sz w:val="28"/>
        </w:rPr>
        <w:t>многополярности</w:t>
      </w:r>
      <w:proofErr w:type="spellEnd"/>
      <w:r>
        <w:rPr>
          <w:rFonts w:ascii="Times New Roman" w:hAnsi="Times New Roman"/>
          <w:sz w:val="28"/>
        </w:rPr>
        <w:t xml:space="preserve"> мира.</w:t>
      </w:r>
      <w:r w:rsidRPr="00BA471A">
        <w:rPr>
          <w:rFonts w:ascii="Times New Roman" w:hAnsi="Times New Roman"/>
          <w:sz w:val="28"/>
        </w:rPr>
        <w:t xml:space="preserve"> 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 xml:space="preserve"> может быть реализовано</w:t>
      </w:r>
      <w:r w:rsidRPr="003F20B2">
        <w:rPr>
          <w:rFonts w:ascii="Times New Roman" w:hAnsi="Times New Roman"/>
          <w:sz w:val="28"/>
          <w:szCs w:val="28"/>
        </w:rPr>
        <w:t xml:space="preserve"> и во внеурочной деятельности, так как в</w:t>
      </w:r>
      <w:r>
        <w:rPr>
          <w:rFonts w:ascii="Times New Roman" w:hAnsi="Times New Roman"/>
          <w:sz w:val="28"/>
          <w:szCs w:val="28"/>
        </w:rPr>
        <w:t>неурочные мероприятия способствуют расширению</w:t>
      </w:r>
      <w:r w:rsidRPr="003F20B2">
        <w:rPr>
          <w:rFonts w:ascii="Times New Roman" w:hAnsi="Times New Roman"/>
          <w:sz w:val="28"/>
          <w:szCs w:val="28"/>
        </w:rPr>
        <w:t xml:space="preserve"> круго</w:t>
      </w:r>
      <w:r>
        <w:rPr>
          <w:rFonts w:ascii="Times New Roman" w:hAnsi="Times New Roman"/>
          <w:sz w:val="28"/>
          <w:szCs w:val="28"/>
        </w:rPr>
        <w:t>зора обучающихся с ТНР, развитию</w:t>
      </w:r>
      <w:r w:rsidRPr="003F20B2">
        <w:rPr>
          <w:rFonts w:ascii="Times New Roman" w:hAnsi="Times New Roman"/>
          <w:sz w:val="28"/>
          <w:szCs w:val="28"/>
        </w:rPr>
        <w:t xml:space="preserve"> их интереса к конкретной области знаний.</w:t>
      </w:r>
    </w:p>
    <w:p w:rsidR="004265E4" w:rsidRP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</w:t>
      </w:r>
      <w:r w:rsidRPr="009D5FE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»:</w:t>
      </w:r>
    </w:p>
    <w:p w:rsidR="004265E4" w:rsidRPr="00C91DB7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наличие представлений о национальном составе народов мира, разнообразии мировых религий и общечеловеческих ценностей;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онимание значения нравственности, веры и религии в жизни человека и общества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 культурных и религиозных традиций своего народа, уважение к памятникам культуры независимо от национальной и религиозной принадлежности их создателей, ценностях независимо от этнокультуры;</w:t>
      </w:r>
    </w:p>
    <w:p w:rsidR="004265E4" w:rsidRPr="00DA5BE2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представления об исторической роли традиционных  религий в становлении российской государственности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знание основных норм</w:t>
      </w:r>
      <w:r w:rsidRPr="00DE4B4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 xml:space="preserve"> светской и религиозной морали, понимание их значения в выстраивании конструктивных отношений в семье и обществе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ru-RU"/>
        </w:rPr>
        <w:t>,</w:t>
      </w:r>
      <w:r w:rsidRPr="00B75C4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их роли в истории и современности России;</w:t>
      </w:r>
    </w:p>
    <w:p w:rsidR="002A53E4" w:rsidRDefault="004265E4" w:rsidP="00ED366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AA5E94">
        <w:rPr>
          <w:rFonts w:ascii="Times New Roman" w:hAnsi="Times New Roman"/>
          <w:sz w:val="28"/>
        </w:rPr>
        <w:t xml:space="preserve">- </w:t>
      </w:r>
      <w:r w:rsidRPr="00AA5E94">
        <w:rPr>
          <w:rFonts w:ascii="Times New Roman" w:hAnsi="Times New Roman"/>
          <w:kern w:val="2"/>
          <w:sz w:val="28"/>
        </w:rPr>
        <w:t>становление внутренней установки личности поступать согласно своей совести; проявления нравственности, основанной на свободе совести и вероисповедания, духовных традициях народов России.</w:t>
      </w:r>
      <w:r w:rsidRPr="00AA5E94">
        <w:rPr>
          <w:rFonts w:ascii="Times New Roman" w:hAnsi="Times New Roman"/>
          <w:b/>
          <w:i/>
          <w:sz w:val="28"/>
        </w:rPr>
        <w:t xml:space="preserve"> </w:t>
      </w:r>
    </w:p>
    <w:p w:rsidR="002A53E4" w:rsidRDefault="002A53E4" w:rsidP="002A53E4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4265E4" w:rsidRDefault="00ED366E" w:rsidP="00ED366E">
      <w:pPr>
        <w:spacing w:after="0" w:line="360" w:lineRule="auto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</w:t>
      </w:r>
      <w:r>
        <w:rPr>
          <w:rFonts w:ascii="Times New Roman" w:hAnsi="Times New Roman"/>
          <w:b/>
          <w:sz w:val="28"/>
        </w:rPr>
        <w:t>7</w:t>
      </w:r>
      <w:r w:rsidR="004265E4" w:rsidRPr="00AA5E94">
        <w:rPr>
          <w:rFonts w:ascii="Times New Roman" w:hAnsi="Times New Roman"/>
          <w:b/>
          <w:i/>
          <w:sz w:val="28"/>
        </w:rPr>
        <w:t>. Музыка</w:t>
      </w:r>
    </w:p>
    <w:p w:rsidR="004265E4" w:rsidRPr="00451830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451830">
        <w:rPr>
          <w:rFonts w:ascii="Times New Roman" w:hAnsi="Times New Roman"/>
          <w:kern w:val="28"/>
          <w:sz w:val="28"/>
        </w:rPr>
        <w:t xml:space="preserve">Уроки музыки являются важным средством музыкально-эстетического воспитания обучающихся с ТНР. У обучающихся формируются глубокий и устойчивый интерес и любовь к музыке. 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 xml:space="preserve">Основными </w:t>
      </w:r>
      <w:r w:rsidRPr="00451830">
        <w:rPr>
          <w:rFonts w:ascii="Times New Roman" w:hAnsi="Times New Roman"/>
          <w:b/>
          <w:sz w:val="28"/>
        </w:rPr>
        <w:t>задачами</w:t>
      </w:r>
      <w:r w:rsidRPr="00451830">
        <w:rPr>
          <w:rFonts w:ascii="Times New Roman" w:hAnsi="Times New Roman"/>
          <w:sz w:val="28"/>
        </w:rPr>
        <w:t xml:space="preserve"> обучения музыке являются: 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51830">
        <w:rPr>
          <w:rFonts w:ascii="Times New Roman" w:hAnsi="Times New Roman"/>
          <w:sz w:val="28"/>
        </w:rPr>
        <w:t>- формирование первоначальных представлений о роли музыки в жизни человека, ее роли в духовно-нравственном развитии человека;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30">
        <w:rPr>
          <w:rFonts w:ascii="Times New Roman" w:hAnsi="Times New Roman" w:cs="Times New Roman"/>
          <w:sz w:val="28"/>
          <w:szCs w:val="28"/>
        </w:rPr>
        <w:t>- формирование основ музыкальной культуры, развитие художественного вкуса и интереса к музыкальному искусству и музыкальной деятельности;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формирование умений воспринимать музыку и выражать свое отношение к музыкальному произведению;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451830">
        <w:rPr>
          <w:rFonts w:ascii="Times New Roman" w:hAnsi="Times New Roman"/>
          <w:kern w:val="2"/>
          <w:sz w:val="28"/>
        </w:rPr>
        <w:t>- развитие способностей к художественно-образному, эмоционально-целостному восприятию произведений музыкального искусства;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E79">
        <w:rPr>
          <w:rFonts w:ascii="Times New Roman" w:hAnsi="Times New Roman"/>
          <w:kern w:val="2"/>
          <w:sz w:val="28"/>
        </w:rPr>
        <w:t xml:space="preserve">- развитие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звуковысотного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тембрового и динамического слуха, дыхания, способности к свободной </w:t>
      </w:r>
      <w:proofErr w:type="spellStart"/>
      <w:r w:rsidRPr="006D4E79">
        <w:rPr>
          <w:rFonts w:ascii="Times New Roman" w:hAnsi="Times New Roman"/>
          <w:kern w:val="2"/>
          <w:sz w:val="28"/>
        </w:rPr>
        <w:t>голосоподаче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 и голосоведению;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</w:rPr>
      </w:pPr>
      <w:r w:rsidRPr="006D4E79">
        <w:rPr>
          <w:rFonts w:ascii="Times New Roman" w:hAnsi="Times New Roman"/>
          <w:kern w:val="2"/>
          <w:sz w:val="28"/>
        </w:rPr>
        <w:t xml:space="preserve">- создание благоприятных предпосылок для коррекции просодических нарушений (восприятие и осознание </w:t>
      </w:r>
      <w:proofErr w:type="spellStart"/>
      <w:r w:rsidRPr="006D4E79">
        <w:rPr>
          <w:rFonts w:ascii="Times New Roman" w:hAnsi="Times New Roman"/>
          <w:kern w:val="2"/>
          <w:sz w:val="28"/>
        </w:rPr>
        <w:t>темпо-ритмических</w:t>
      </w:r>
      <w:proofErr w:type="spellEnd"/>
      <w:r w:rsidRPr="006D4E79">
        <w:rPr>
          <w:rFonts w:ascii="Times New Roman" w:hAnsi="Times New Roman"/>
          <w:kern w:val="2"/>
          <w:sz w:val="28"/>
        </w:rPr>
        <w:t xml:space="preserve">, </w:t>
      </w:r>
      <w:proofErr w:type="spellStart"/>
      <w:r w:rsidRPr="006D4E79">
        <w:rPr>
          <w:rFonts w:ascii="Times New Roman" w:hAnsi="Times New Roman"/>
          <w:kern w:val="2"/>
          <w:sz w:val="28"/>
        </w:rPr>
        <w:t>звуковысотных</w:t>
      </w:r>
      <w:proofErr w:type="spellEnd"/>
      <w:r w:rsidRPr="006D4E79">
        <w:rPr>
          <w:rFonts w:ascii="Times New Roman" w:hAnsi="Times New Roman"/>
          <w:kern w:val="2"/>
          <w:sz w:val="28"/>
        </w:rPr>
        <w:t>, динамических изменений в музыкальных произведениях) и овладение обучающимися комплексом просодических средств, необходимых для реализации эмоционально-экспрессивной функции интонации;</w:t>
      </w:r>
    </w:p>
    <w:p w:rsidR="004118E6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развитие слухового внимания, координации между дыханием и голосом;</w:t>
      </w:r>
    </w:p>
    <w:p w:rsid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lastRenderedPageBreak/>
        <w:t>- формирование и охрана детского голоса с учетом психофизиологического и речевого развития обучающихся;</w:t>
      </w:r>
    </w:p>
    <w:p w:rsidR="004265E4" w:rsidRPr="006D4E79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6D4E79">
        <w:rPr>
          <w:rFonts w:ascii="Times New Roman" w:hAnsi="Times New Roman" w:cs="Times New Roman"/>
          <w:kern w:val="2"/>
          <w:sz w:val="28"/>
          <w:szCs w:val="28"/>
        </w:rPr>
        <w:t>- закрепление сформированной (на логопедических занятиях) артикуляции звуков.</w:t>
      </w:r>
    </w:p>
    <w:p w:rsidR="004265E4" w:rsidRDefault="004265E4" w:rsidP="002A53E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 w:rsidRPr="00F63078">
        <w:rPr>
          <w:rFonts w:ascii="Times New Roman" w:hAnsi="Times New Roman"/>
          <w:i w:val="0"/>
          <w:sz w:val="28"/>
        </w:rPr>
        <w:t xml:space="preserve">Основными видами учебной деятельности обучающихся являются слушание музыки, пение, инструментальное </w:t>
      </w:r>
      <w:proofErr w:type="spellStart"/>
      <w:r w:rsidRPr="00F63078">
        <w:rPr>
          <w:rFonts w:ascii="Times New Roman" w:hAnsi="Times New Roman"/>
          <w:i w:val="0"/>
          <w:sz w:val="28"/>
        </w:rPr>
        <w:t>музицирование</w:t>
      </w:r>
      <w:proofErr w:type="spellEnd"/>
      <w:r w:rsidRPr="00F63078">
        <w:rPr>
          <w:rFonts w:ascii="Times New Roman" w:hAnsi="Times New Roman"/>
          <w:i w:val="0"/>
          <w:sz w:val="28"/>
        </w:rPr>
        <w:t>, музыкально-пластическое движение, драматизация музыкальных произведений.</w:t>
      </w:r>
    </w:p>
    <w:p w:rsidR="004265E4" w:rsidRPr="00B613BA" w:rsidRDefault="004265E4" w:rsidP="002A53E4">
      <w:pPr>
        <w:pStyle w:val="4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Содержание программы учебного предмета «Музыка» по таким видам учебной деятельности как слушание музыки, пение, музыкально-пластическое движение, драматизация музыкальных произведений тесным образом с</w:t>
      </w:r>
      <w:r w:rsidR="002B50A0">
        <w:rPr>
          <w:rFonts w:ascii="Times New Roman" w:hAnsi="Times New Roman"/>
          <w:i w:val="0"/>
          <w:sz w:val="28"/>
        </w:rPr>
        <w:t>вязано с содержанием коррекционных</w:t>
      </w:r>
      <w:r>
        <w:rPr>
          <w:rFonts w:ascii="Times New Roman" w:hAnsi="Times New Roman"/>
          <w:i w:val="0"/>
          <w:sz w:val="28"/>
        </w:rPr>
        <w:t xml:space="preserve"> курсов «Произношение», «Логопедическая ритмика» и содержанием индивидуальной/подгрупповой логопедической работы, обеспечивая коррекцию психофизиологических механизмов речевой деятельности. Связь учебных предметов «Музыка», «Литературное чтение», «Изобразительное искусство» способствует эстетическому развитию, обогащает опыт целостного восприятия литературных художественных произведений, произведений музыкального и изобразительного искусства.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185B6C">
        <w:rPr>
          <w:rStyle w:val="afd"/>
          <w:rFonts w:ascii="Times New Roman" w:hAnsi="Times New Roman"/>
          <w:i/>
          <w:color w:val="000000"/>
          <w:sz w:val="28"/>
        </w:rPr>
        <w:t>Слушание музыки</w:t>
      </w:r>
      <w:r w:rsidRPr="004118E6">
        <w:rPr>
          <w:rStyle w:val="afd"/>
          <w:rFonts w:ascii="Times New Roman" w:hAnsi="Times New Roman"/>
          <w:i/>
          <w:color w:val="000000"/>
          <w:sz w:val="28"/>
        </w:rPr>
        <w:t>.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  Слушание музыки является важным элементом музыкально-эс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тетического воспитания детей. Оно способствует восприятию и пониманию музы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ки во всем богатстве ее форм и жанров, расширяет музыкальный кругозор, развивает музыкальное мышление, обогащает внутрен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ний мир ребенка, воспитывает у обучающихся музыкаль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ную культуру как часть духовной культуры.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Слушание музыки является важным средст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темпо-ритмических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,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звуковысотных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:rsidR="004265E4" w:rsidRPr="004118E6" w:rsidRDefault="004265E4" w:rsidP="002A53E4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lastRenderedPageBreak/>
        <w:t>Восприятие музыки во многом зависит от установки, которая дается педагогом перед слушанием музыки. После прослу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шивания музыкального произведения следует перейти к его анализу</w:t>
      </w:r>
      <w:r w:rsidR="004118E6">
        <w:rPr>
          <w:rStyle w:val="af7"/>
          <w:rFonts w:ascii="Times New Roman" w:hAnsi="Times New Roman"/>
          <w:color w:val="000000"/>
          <w:sz w:val="28"/>
        </w:rPr>
        <w:t>.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Анализ при активном участии обучающихся, с привлечением внимания к средствам музыкальной выразительности (темп, динамика, регистр, характер мелодии, состав исполнителей, форма произведения).</w:t>
      </w:r>
    </w:p>
    <w:p w:rsidR="004265E4" w:rsidRPr="004118E6" w:rsidRDefault="004265E4" w:rsidP="002A53E4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В процессе осуществления этого вида деятельности следует применять разнообразные учебные пособия и технические средства обучения, что обеспечивает возможность разнообразить слуховые впечатления от зву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чания симфонического оркестра, инструментальной и вокально-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хоровой музыки.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Слушание музыки обогащает опыт эмоциональ</w:t>
      </w:r>
      <w:r w:rsidR="004118E6">
        <w:rPr>
          <w:rStyle w:val="af7"/>
          <w:rFonts w:ascii="Times New Roman" w:hAnsi="Times New Roman"/>
          <w:color w:val="000000"/>
          <w:sz w:val="28"/>
        </w:rPr>
        <w:t>но-образного вос</w:t>
      </w:r>
      <w:r w:rsidRPr="004118E6">
        <w:rPr>
          <w:rStyle w:val="af7"/>
          <w:rFonts w:ascii="Times New Roman" w:hAnsi="Times New Roman"/>
          <w:color w:val="000000"/>
          <w:sz w:val="28"/>
        </w:rPr>
        <w:t>приятия музыки различной по содержанию, характеру и сред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ствам музыкальной выразительности.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>Пение.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af7"/>
          <w:rFonts w:ascii="Times New Roman" w:hAnsi="Times New Roman"/>
          <w:color w:val="000000"/>
          <w:sz w:val="28"/>
        </w:rPr>
        <w:t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ненапряженно, слегка отведя плечи назад.</w:t>
      </w:r>
    </w:p>
    <w:p w:rsid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Это необходимо для развития фонационного дыхания и формиро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кого, красивого вокального звучания голоса.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Важной задачей является формирование и охрана детского го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лоса. При подборе песен для обучающихся с ТНР учитывается характер нарушений психофизиологического и речевого развития детей, что обусловливает отбор вокального и речевого материала.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Усложнение в обучении пению идет постепенно, с соблюдением последовательности в выборе песен и упражнений. Специальные вокальные упражнения - распевания должны соответствовать оп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 xml:space="preserve">ределенным певческим и </w:t>
      </w:r>
      <w:r w:rsidRPr="004118E6">
        <w:rPr>
          <w:rStyle w:val="af7"/>
          <w:rFonts w:ascii="Times New Roman" w:hAnsi="Times New Roman"/>
          <w:color w:val="000000"/>
          <w:sz w:val="28"/>
        </w:rPr>
        <w:lastRenderedPageBreak/>
        <w:t xml:space="preserve">коррекционным задачам, обеспечивая координированную работу дыхательной и голосовой мускулатуры, свободную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голосоподачу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и голосоведение, закрепление сформированной (на логопедических занятиях) артикуляции звуков.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Работа по обучению пению включает в себя не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сколько этапов. После беседы и исполнения песни проводится раз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:rsidR="00D51960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Развивая у обучающихся сознательное и эмоциональное отношение к содержанию песни, учитель приучает их к художественной вырази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тельности в пении, воспитывает музыкальный вкус.</w:t>
      </w:r>
    </w:p>
    <w:p w:rsidR="004265E4" w:rsidRPr="00D51960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Обучение пению обеспечивает самовыражение обучающегося в пении, освоение вокально-хоровых умений и навыков для пе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редачи музыкально-исполнительского замысла, импровизации.</w:t>
      </w:r>
    </w:p>
    <w:p w:rsidR="004265E4" w:rsidRPr="004118E6" w:rsidRDefault="004265E4" w:rsidP="002A53E4">
      <w:pPr>
        <w:pStyle w:val="ad"/>
        <w:spacing w:after="0" w:line="360" w:lineRule="auto"/>
        <w:ind w:right="40" w:firstLine="709"/>
        <w:jc w:val="both"/>
        <w:rPr>
          <w:rFonts w:ascii="Times New Roman" w:hAnsi="Times New Roman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 xml:space="preserve">Инструментальное </w:t>
      </w:r>
      <w:proofErr w:type="spellStart"/>
      <w:r w:rsidRPr="004118E6">
        <w:rPr>
          <w:rStyle w:val="afd"/>
          <w:rFonts w:ascii="Times New Roman" w:hAnsi="Times New Roman"/>
          <w:i/>
          <w:color w:val="000000"/>
          <w:sz w:val="28"/>
        </w:rPr>
        <w:t>музицирование</w:t>
      </w:r>
      <w:proofErr w:type="spellEnd"/>
      <w:r w:rsidRPr="004118E6">
        <w:rPr>
          <w:rStyle w:val="afd"/>
          <w:rFonts w:ascii="Times New Roman" w:hAnsi="Times New Roman"/>
          <w:i/>
          <w:color w:val="000000"/>
          <w:sz w:val="28"/>
        </w:rPr>
        <w:t>.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afd"/>
          <w:rFonts w:ascii="Times New Roman" w:hAnsi="Times New Roman"/>
          <w:b w:val="0"/>
          <w:color w:val="000000"/>
          <w:sz w:val="28"/>
        </w:rPr>
        <w:t xml:space="preserve">Предусматривает 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коллективное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музи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цирование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на элементарных и электронных музыкальных инструментах, участие в исполнении музыкальных произведе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ний, овладение опытом индивидуальной творческой деятельности (сочине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ние, импровизация).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d"/>
          <w:rFonts w:ascii="Times New Roman" w:hAnsi="Times New Roman"/>
          <w:i/>
          <w:color w:val="000000"/>
          <w:sz w:val="28"/>
        </w:rPr>
        <w:t>Музыкально-пластическое движение</w:t>
      </w:r>
      <w:r w:rsidRPr="004118E6">
        <w:rPr>
          <w:rStyle w:val="afd"/>
          <w:rFonts w:ascii="Times New Roman" w:hAnsi="Times New Roman"/>
          <w:color w:val="000000"/>
          <w:sz w:val="28"/>
        </w:rPr>
        <w:t xml:space="preserve">. </w:t>
      </w:r>
      <w:r w:rsidRPr="004118E6">
        <w:rPr>
          <w:rStyle w:val="afd"/>
          <w:rFonts w:ascii="Times New Roman" w:hAnsi="Times New Roman"/>
          <w:b w:val="0"/>
          <w:color w:val="000000"/>
          <w:sz w:val="28"/>
        </w:rPr>
        <w:t>Ре</w:t>
      </w:r>
      <w:r w:rsidRPr="004118E6">
        <w:rPr>
          <w:rStyle w:val="af7"/>
          <w:rFonts w:ascii="Times New Roman" w:hAnsi="Times New Roman"/>
          <w:color w:val="000000"/>
          <w:sz w:val="28"/>
        </w:rPr>
        <w:t>ализация данного вида деятельности способствует формированию общих представ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лений о пластических средствах выразительности, развитию индивидуально-личностного выражения образного содержания музыки через пластику, созданию коллективных музыкально-пластических композиций, танцевальных импровизаций.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1b"/>
          <w:rFonts w:ascii="Times New Roman" w:hAnsi="Times New Roman"/>
          <w:i/>
          <w:color w:val="000000"/>
          <w:sz w:val="28"/>
        </w:rPr>
        <w:t>Драматизация музыкальных произведений.</w:t>
      </w:r>
      <w:r w:rsidRPr="004118E6">
        <w:rPr>
          <w:rStyle w:val="1b"/>
          <w:rFonts w:ascii="Times New Roman" w:hAnsi="Times New Roman"/>
          <w:color w:val="000000"/>
          <w:sz w:val="28"/>
        </w:rPr>
        <w:t xml:space="preserve"> </w:t>
      </w:r>
      <w:r w:rsidRPr="004118E6">
        <w:rPr>
          <w:rStyle w:val="1b"/>
          <w:rFonts w:ascii="Times New Roman" w:hAnsi="Times New Roman"/>
          <w:b w:val="0"/>
          <w:color w:val="000000"/>
          <w:sz w:val="28"/>
        </w:rPr>
        <w:t>Осуществляется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 в театрали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зованных </w:t>
      </w:r>
      <w:r w:rsidRPr="004118E6">
        <w:rPr>
          <w:rStyle w:val="af7"/>
          <w:rFonts w:ascii="Times New Roman" w:hAnsi="Times New Roman"/>
          <w:color w:val="000000"/>
          <w:sz w:val="28"/>
        </w:rPr>
        <w:t>формах музыкально-творческой деятельности (музы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кальные </w:t>
      </w:r>
      <w:r w:rsidRPr="004118E6">
        <w:rPr>
          <w:rStyle w:val="af7"/>
          <w:rFonts w:ascii="Times New Roman" w:hAnsi="Times New Roman"/>
          <w:color w:val="000000"/>
          <w:sz w:val="28"/>
        </w:rPr>
        <w:t xml:space="preserve">игры, </w:t>
      </w:r>
      <w:proofErr w:type="spellStart"/>
      <w:r w:rsidRPr="004118E6">
        <w:rPr>
          <w:rStyle w:val="af7"/>
          <w:rFonts w:ascii="Times New Roman" w:hAnsi="Times New Roman"/>
          <w:color w:val="000000"/>
          <w:sz w:val="28"/>
        </w:rPr>
        <w:t>инсценирование</w:t>
      </w:r>
      <w:proofErr w:type="spellEnd"/>
      <w:r w:rsidRPr="004118E6">
        <w:rPr>
          <w:rStyle w:val="af7"/>
          <w:rFonts w:ascii="Times New Roman" w:hAnsi="Times New Roman"/>
          <w:color w:val="000000"/>
          <w:sz w:val="28"/>
        </w:rPr>
        <w:t xml:space="preserve"> песен, танцев, игры-драмати</w:t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зации) </w:t>
      </w:r>
      <w:r w:rsidRPr="004118E6">
        <w:rPr>
          <w:rStyle w:val="8pt"/>
          <w:rFonts w:ascii="Times New Roman" w:hAnsi="Times New Roman"/>
          <w:color w:val="000000"/>
          <w:sz w:val="28"/>
        </w:rPr>
        <w:lastRenderedPageBreak/>
        <w:t xml:space="preserve">посредством </w:t>
      </w:r>
      <w:r w:rsidRPr="004118E6">
        <w:rPr>
          <w:rStyle w:val="af7"/>
          <w:rFonts w:ascii="Times New Roman" w:hAnsi="Times New Roman"/>
          <w:color w:val="000000"/>
          <w:sz w:val="28"/>
        </w:rPr>
        <w:t>выражения образного содержания музыкальных произ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</w:r>
      <w:r w:rsidRPr="004118E6">
        <w:rPr>
          <w:rStyle w:val="8pt"/>
          <w:rFonts w:ascii="Times New Roman" w:hAnsi="Times New Roman"/>
          <w:color w:val="000000"/>
          <w:sz w:val="28"/>
        </w:rPr>
        <w:t xml:space="preserve">ведений </w:t>
      </w:r>
      <w:r w:rsidRPr="004118E6">
        <w:rPr>
          <w:rStyle w:val="af7"/>
          <w:rFonts w:ascii="Times New Roman" w:hAnsi="Times New Roman"/>
          <w:color w:val="000000"/>
          <w:sz w:val="28"/>
        </w:rPr>
        <w:t>с помощью средств выразительности различных видов искусств.</w:t>
      </w:r>
    </w:p>
    <w:p w:rsidR="004265E4" w:rsidRPr="004118E6" w:rsidRDefault="004265E4" w:rsidP="002A53E4">
      <w:pPr>
        <w:pStyle w:val="ad"/>
        <w:spacing w:after="0" w:line="360" w:lineRule="auto"/>
        <w:ind w:right="60" w:firstLine="709"/>
        <w:jc w:val="both"/>
        <w:rPr>
          <w:rStyle w:val="af7"/>
          <w:rFonts w:ascii="Times New Roman" w:hAnsi="Times New Roman"/>
          <w:color w:val="000000"/>
          <w:sz w:val="28"/>
        </w:rPr>
      </w:pPr>
      <w:r w:rsidRPr="004118E6">
        <w:rPr>
          <w:rStyle w:val="af7"/>
          <w:rFonts w:ascii="Times New Roman" w:hAnsi="Times New Roman"/>
          <w:color w:val="000000"/>
          <w:sz w:val="28"/>
        </w:rPr>
        <w:t>Программу учебного предмета «Музыка» составляют следующие разделы: «Музыка в жизни человека», «Ос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новные закономерности музыкального искусства», «Музыкаль</w:t>
      </w:r>
      <w:r w:rsidRPr="004118E6">
        <w:rPr>
          <w:rStyle w:val="af7"/>
          <w:rFonts w:ascii="Times New Roman" w:hAnsi="Times New Roman"/>
          <w:color w:val="000000"/>
          <w:sz w:val="28"/>
        </w:rPr>
        <w:softHyphen/>
        <w:t>ная картина мира».</w:t>
      </w:r>
    </w:p>
    <w:p w:rsidR="004265E4" w:rsidRPr="004118E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118E6">
        <w:rPr>
          <w:rFonts w:ascii="Times New Roman" w:hAnsi="Times New Roman" w:cs="Times New Roman"/>
          <w:b/>
          <w:bCs/>
          <w:i/>
          <w:sz w:val="28"/>
          <w:szCs w:val="28"/>
        </w:rPr>
        <w:t>Музыка в жизни человека</w:t>
      </w:r>
      <w:r w:rsidRPr="004118E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118E6">
        <w:rPr>
          <w:rFonts w:ascii="Times New Roman" w:hAnsi="Times New Roman" w:cs="Times New Roman"/>
          <w:sz w:val="28"/>
          <w:szCs w:val="28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Обобщённое предст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авление об основных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образно­эмо</w:t>
      </w:r>
      <w:r w:rsidRPr="00F13056">
        <w:rPr>
          <w:rFonts w:ascii="Times New Roman" w:hAnsi="Times New Roman" w:cs="Times New Roman"/>
          <w:sz w:val="28"/>
          <w:szCs w:val="28"/>
        </w:rPr>
        <w:t>ци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ональных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сферах музыки и о многообразии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жанров и стилей. Песня, танец, марш и их разновидности.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Песенность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танцевальность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маршевость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>. Опера, балет, симфония, концерт, сюита, кантата, мюзикл.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Отечественные народные музыкальные традиции. Твор</w:t>
      </w:r>
      <w:r w:rsidRPr="00F13056">
        <w:rPr>
          <w:rFonts w:ascii="Times New Roman" w:hAnsi="Times New Roman" w:cs="Times New Roman"/>
          <w:sz w:val="28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proofErr w:type="spellStart"/>
      <w:r w:rsidRPr="00F13056">
        <w:rPr>
          <w:rFonts w:ascii="Times New Roman" w:hAnsi="Times New Roman" w:cs="Times New Roman"/>
          <w:spacing w:val="2"/>
          <w:sz w:val="28"/>
          <w:szCs w:val="28"/>
        </w:rPr>
        <w:t>игры­драматизации</w:t>
      </w:r>
      <w:proofErr w:type="spellEnd"/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. Историческое прошлое в музыкальных </w:t>
      </w:r>
      <w:r w:rsidRPr="00F13056">
        <w:rPr>
          <w:rFonts w:ascii="Times New Roman" w:hAnsi="Times New Roman" w:cs="Times New Roman"/>
          <w:sz w:val="28"/>
          <w:szCs w:val="28"/>
        </w:rPr>
        <w:t xml:space="preserve">образах. Народная и профессиональная музыка. Сочинения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отечественных композиторов о Родине. Духовная музыка в </w:t>
      </w:r>
      <w:r w:rsidRPr="00F13056">
        <w:rPr>
          <w:rFonts w:ascii="Times New Roman" w:hAnsi="Times New Roman" w:cs="Times New Roman"/>
          <w:sz w:val="28"/>
          <w:szCs w:val="28"/>
        </w:rPr>
        <w:t>творчестве композиторов.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Основные закономерности музыкального искусства</w:t>
      </w:r>
      <w:r>
        <w:rPr>
          <w:rFonts w:ascii="Times New Roman" w:hAnsi="Times New Roman" w:cs="Times New Roman"/>
          <w:b/>
          <w:bCs/>
          <w:i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13056">
        <w:rPr>
          <w:rFonts w:ascii="Times New Roman" w:hAnsi="Times New Roman" w:cs="Times New Roman"/>
          <w:spacing w:val="-2"/>
          <w:sz w:val="28"/>
          <w:szCs w:val="28"/>
        </w:rPr>
        <w:t>Ин</w:t>
      </w:r>
      <w:r w:rsidRPr="00F13056">
        <w:rPr>
          <w:rFonts w:ascii="Times New Roman" w:hAnsi="Times New Roman" w:cs="Times New Roman"/>
          <w:sz w:val="28"/>
          <w:szCs w:val="28"/>
        </w:rPr>
        <w:t>тонационно­образная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природа музыкального искусства. Вы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разительность и изобразительность в м</w:t>
      </w:r>
      <w:r>
        <w:rPr>
          <w:rFonts w:ascii="Times New Roman" w:hAnsi="Times New Roman" w:cs="Times New Roman"/>
          <w:spacing w:val="-2"/>
          <w:sz w:val="28"/>
          <w:szCs w:val="28"/>
        </w:rPr>
        <w:t>узыке. Интонация как озвученное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выражение эмоций и мыслей человека.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Интонации музыкальные и речевые. </w:t>
      </w:r>
      <w:r>
        <w:rPr>
          <w:rFonts w:ascii="Times New Roman" w:hAnsi="Times New Roman" w:cs="Times New Roman"/>
          <w:sz w:val="28"/>
          <w:szCs w:val="28"/>
        </w:rPr>
        <w:t>Сходство и различия. Интонация -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источник музыкальной речи. Основные сред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с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тва музыкальной выразительности (мелодия, ритм,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темп,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динамика, тембр, лад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Музыкальная речь как способ общения между людьми, её эмоцион</w:t>
      </w:r>
      <w:r>
        <w:rPr>
          <w:rFonts w:ascii="Times New Roman" w:hAnsi="Times New Roman" w:cs="Times New Roman"/>
          <w:sz w:val="28"/>
          <w:szCs w:val="28"/>
        </w:rPr>
        <w:t>альное воздействие. Композитор - исполнитель -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слушатель. Особенности музыкальной речи в сочинениях </w:t>
      </w:r>
      <w:r w:rsidRPr="00F13056">
        <w:rPr>
          <w:rFonts w:ascii="Times New Roman" w:hAnsi="Times New Roman" w:cs="Times New Roman"/>
          <w:sz w:val="28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музыки - 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сопоставление и столкновение чувств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и мыслей человека, музыкальных интонаций, тем, художе</w:t>
      </w:r>
      <w:r w:rsidRPr="00F13056">
        <w:rPr>
          <w:rFonts w:ascii="Times New Roman" w:hAnsi="Times New Roman" w:cs="Times New Roman"/>
          <w:sz w:val="28"/>
          <w:szCs w:val="28"/>
        </w:rPr>
        <w:t>ственных образов. Основные приёмы музыкального развития (повтор и контраст).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Формы построения музыки как обобщённое выражение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художественно­образного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содержания произведений. Формы одночастные, двух</w:t>
      </w:r>
      <w:r w:rsidRPr="00F13056">
        <w:rPr>
          <w:rFonts w:ascii="Times New Roman" w:hAnsi="Times New Roman" w:cs="Times New Roman"/>
          <w:sz w:val="28"/>
          <w:szCs w:val="28"/>
        </w:rPr>
        <w:noBreakHyphen/>
        <w:t xml:space="preserve"> и трёхчастные, вариации, рондо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8437FB">
        <w:rPr>
          <w:rFonts w:ascii="Times New Roman" w:hAnsi="Times New Roman" w:cs="Times New Roman"/>
          <w:b/>
          <w:bCs/>
          <w:i/>
          <w:sz w:val="28"/>
          <w:szCs w:val="28"/>
        </w:rPr>
        <w:t>Музыкальная картина мира.</w:t>
      </w:r>
      <w:r w:rsidRPr="00F13056">
        <w:rPr>
          <w:rFonts w:ascii="Times New Roman" w:hAnsi="Times New Roman" w:cs="Times New Roman"/>
          <w:sz w:val="28"/>
          <w:szCs w:val="28"/>
        </w:rPr>
        <w:t xml:space="preserve"> Интонационное богатство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музыкального мира. Общие представления о музыкальной 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noBreakHyphen/>
        <w:t xml:space="preserve"> и телепередачи, видеофильмы, звукозаписи (CD, DVD).</w:t>
      </w:r>
    </w:p>
    <w:p w:rsidR="004265E4" w:rsidRPr="00F13056" w:rsidRDefault="004265E4" w:rsidP="002A53E4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4"/>
          <w:sz w:val="28"/>
          <w:szCs w:val="28"/>
        </w:rPr>
        <w:t>Различные виды музыки: вокальная, инструментальная; соль</w:t>
      </w:r>
      <w:r w:rsidRPr="00F13056">
        <w:rPr>
          <w:rFonts w:ascii="Times New Roman" w:hAnsi="Times New Roman" w:cs="Times New Roman"/>
          <w:sz w:val="28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4265E4" w:rsidRDefault="004265E4" w:rsidP="002A53E4">
      <w:pPr>
        <w:pStyle w:val="af"/>
        <w:spacing w:line="360" w:lineRule="auto"/>
        <w:ind w:firstLine="709"/>
        <w:rPr>
          <w:rFonts w:ascii="Times New Roman" w:hAnsi="Times New Roman"/>
          <w:sz w:val="28"/>
        </w:rPr>
      </w:pPr>
      <w:r w:rsidRPr="00E24827">
        <w:rPr>
          <w:rFonts w:ascii="Times New Roman" w:hAnsi="Times New Roman"/>
          <w:spacing w:val="-4"/>
          <w:sz w:val="28"/>
        </w:rPr>
        <w:t>Народное и профессиональное музыкальное творчество раз</w:t>
      </w:r>
      <w:r w:rsidRPr="00E24827">
        <w:rPr>
          <w:rFonts w:ascii="Times New Roman" w:hAnsi="Times New Roman"/>
          <w:sz w:val="28"/>
        </w:rPr>
        <w:t xml:space="preserve">ных стран мира. Многообразие этнокультурных, исторически сложившихся традиций. Региональные </w:t>
      </w:r>
      <w:proofErr w:type="spellStart"/>
      <w:r w:rsidRPr="00E24827">
        <w:rPr>
          <w:rFonts w:ascii="Times New Roman" w:hAnsi="Times New Roman"/>
          <w:sz w:val="28"/>
        </w:rPr>
        <w:t>музыкально­поэтические</w:t>
      </w:r>
      <w:proofErr w:type="spellEnd"/>
      <w:r w:rsidRPr="00E24827">
        <w:rPr>
          <w:rFonts w:ascii="Times New Roman" w:hAnsi="Times New Roman"/>
          <w:sz w:val="28"/>
        </w:rPr>
        <w:t xml:space="preserve"> традиции: содержание, образная сфера и музыкальный язык.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«Музыка»: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представлений о роли музыки в жизни человека, в его духовно-нравственном развитии;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общих представлений о музыкальной картине мира;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основ музыкальной культуры, (в том числе на материале музыкальной культуры родного края), наличие художественного вкуса и интереса к музыкальному искусству и музыкальной деятельности;</w:t>
      </w:r>
    </w:p>
    <w:p w:rsidR="004265E4" w:rsidRDefault="00D51960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="004265E4"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 w:rsidR="004265E4"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 w:rsidR="004265E4">
        <w:rPr>
          <w:rFonts w:ascii="Times New Roman" w:hAnsi="Times New Roman"/>
          <w:kern w:val="28"/>
          <w:sz w:val="28"/>
          <w:szCs w:val="28"/>
        </w:rPr>
        <w:t xml:space="preserve"> устойчивого интереса к музыке и к различным видам музыкально-творческой деятельности </w:t>
      </w:r>
      <w:r w:rsidR="004265E4" w:rsidRPr="001E39AE">
        <w:rPr>
          <w:rFonts w:ascii="Times New Roman" w:hAnsi="Times New Roman"/>
          <w:kern w:val="28"/>
          <w:sz w:val="28"/>
          <w:szCs w:val="28"/>
        </w:rPr>
        <w:t>(слушание, пе</w:t>
      </w:r>
      <w:r w:rsidR="004265E4">
        <w:rPr>
          <w:rFonts w:ascii="Times New Roman" w:hAnsi="Times New Roman"/>
          <w:kern w:val="28"/>
          <w:sz w:val="28"/>
          <w:szCs w:val="28"/>
        </w:rPr>
        <w:t>ние, движения под музыку и др.);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lastRenderedPageBreak/>
        <w:t>- умение воспринимать музыку и выражать свое отношение к музыкальным произведениям;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умение воспринимать и осознавать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темпо-ритмические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звуковысотные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динамические изменения в музыкальных произведениях;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фонационного дыхания, правильной техники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голосоподачи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>, умений произвольно изменять акустические характеристики голоса в диапазоне, заданном музыкальным произведением;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</w:t>
      </w:r>
      <w:r w:rsidRPr="000F6681">
        <w:rPr>
          <w:rFonts w:ascii="Times New Roman" w:hAnsi="Times New Roman"/>
          <w:kern w:val="28"/>
          <w:sz w:val="28"/>
          <w:szCs w:val="28"/>
        </w:rPr>
        <w:t xml:space="preserve"> коорд</w:t>
      </w:r>
      <w:r>
        <w:rPr>
          <w:rFonts w:ascii="Times New Roman" w:hAnsi="Times New Roman"/>
          <w:kern w:val="28"/>
          <w:sz w:val="28"/>
          <w:szCs w:val="28"/>
        </w:rPr>
        <w:t>инировать работу дыхательной и голосовой мускулатуры;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приемами пения,</w:t>
      </w:r>
      <w:r w:rsidRPr="00053F0E">
        <w:t xml:space="preserve"> </w:t>
      </w:r>
      <w:r w:rsidRPr="00053F0E">
        <w:rPr>
          <w:rFonts w:ascii="Times New Roman" w:hAnsi="Times New Roman"/>
          <w:kern w:val="28"/>
          <w:sz w:val="28"/>
          <w:szCs w:val="28"/>
        </w:rPr>
        <w:t>освоение вокально-хоровых умений и навыков</w:t>
      </w:r>
      <w:r>
        <w:rPr>
          <w:rFonts w:ascii="Times New Roman" w:hAnsi="Times New Roman"/>
          <w:kern w:val="28"/>
          <w:sz w:val="28"/>
          <w:szCs w:val="28"/>
        </w:rPr>
        <w:t xml:space="preserve"> (с соблюдением нормативного произношения звуков);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умение эмоционально и осознанно относиться к музыке различных направлений (фольклору, религиозной, классической и современной</w:t>
      </w:r>
      <w:r w:rsidRPr="0001233E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музыке);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 умение понимать содержание, интонационно-образный смысл произведений разных жанров и стилей;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- овладение способностью музыкального анализа произведений;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kern w:val="28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kern w:val="28"/>
          <w:sz w:val="28"/>
          <w:szCs w:val="28"/>
        </w:rPr>
        <w:t xml:space="preserve"> пространственной ориентировки обучающихся при выполнении движения под музыку;</w:t>
      </w:r>
    </w:p>
    <w:p w:rsidR="004265E4" w:rsidRPr="00A4547F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A4547F">
        <w:rPr>
          <w:rFonts w:ascii="Times New Roman" w:hAnsi="Times New Roman"/>
          <w:kern w:val="28"/>
          <w:sz w:val="28"/>
          <w:szCs w:val="28"/>
        </w:rPr>
        <w:t>-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</w:t>
      </w:r>
    </w:p>
    <w:p w:rsidR="004265E4" w:rsidRDefault="004265E4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</w:rPr>
      </w:pPr>
      <w:r w:rsidRPr="00B50C60">
        <w:rPr>
          <w:rFonts w:ascii="Times New Roman" w:hAnsi="Times New Roman"/>
          <w:kern w:val="28"/>
          <w:sz w:val="28"/>
        </w:rPr>
        <w:t>- освоение приемов игры на детских музыкальных инструментах, умение сопровождать мелодию собственной игрой на музыкальных инструментах.</w:t>
      </w:r>
    </w:p>
    <w:p w:rsidR="00090A43" w:rsidRPr="00B50C60" w:rsidRDefault="00090A43" w:rsidP="002A53E4">
      <w:pPr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4265E4" w:rsidRPr="00BD374A" w:rsidRDefault="004265E4" w:rsidP="002A53E4">
      <w:pPr>
        <w:pStyle w:val="af"/>
        <w:spacing w:line="360" w:lineRule="auto"/>
        <w:ind w:firstLine="0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>8.</w:t>
      </w:r>
      <w:r w:rsidRPr="00A035E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Изобразительное искусство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BD374A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обучения изобразительному искусству являются: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эстетических чувств и понимания прекрасного, способности наслаждаться искусством, раскрывать специфику художественно-образного отображения действительности средствами графики, живописи, скульптуры и декоративно-прикладного искусства;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культуры, эстетического отношения к миру, понимания красоты как ценности, потребности в художественном творчестве;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ознакомление с выдающимися произведениями изобразительного искусства и архитектуры разных эпох и народов, с  произведениями декоративно-прикладного искусства и дизайна;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овладение элементарными практическими умениями и навыками в различных видах художественной деятельности;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выражению в творческих работах своего отношения к окружающему миру;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усвоение элементарных знаний основ реалистического рисунка, навыков рисования с натуры, по памяти, по представлению; формирование умения самостоятельно выполнять сюжетные рисунки;</w:t>
      </w:r>
    </w:p>
    <w:p w:rsidR="004265E4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развитие изобразительных способностей, художественного вкуса, творческого воображения;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 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- коррекция недостатков в развитии мелкой моторики;</w:t>
      </w:r>
    </w:p>
    <w:p w:rsidR="004265E4" w:rsidRPr="00BD374A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>, графических умений и навыков;</w:t>
      </w:r>
    </w:p>
    <w:p w:rsidR="004265E4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усвоение слов, словосочетаний и фраз, на основе которых достигается овладение изобразительной грамотой.</w:t>
      </w:r>
    </w:p>
    <w:p w:rsidR="004265E4" w:rsidRPr="00BD374A" w:rsidRDefault="004265E4" w:rsidP="008243B3">
      <w:pPr>
        <w:spacing w:after="0" w:line="360" w:lineRule="auto"/>
        <w:ind w:right="9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учебного предмета «Изобразительное искусство» с учебными предметами «Русский язык», «Литературное чтение», «Окружающий мир», «Основы религиозных культур и светской этики», «Музыка» обеспечивают обогащение и уточнение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эмотивной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лексики, развитие рефлексии, передаваемых чувств, отношений к природе, культурным традициям различных народов и стран, их музыке, былинам, сказкам, человеческим взаимоотношениям; формирование представлений о роли изобразительного искусства в организации материального окружения человека.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Изучение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содержания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учебного материала по изобразительному искусству осуществляется в процессе рисования, лепки и выполнения аппликаций.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Программой предусмотрены следующие виды рисования: рисование с натуры, рисование на темы, декоративное рисование. При обучении этим видам изобразительной практической деятельности решаются как учебные, так и коррекционные задачи.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Рисование с натуры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способствует формированию у обучающихся умения внимательно рассматривать предметы, анализировать их форму, пропорции и конструкцию, определять соотношения между объектами изображения и т.д. В процессе рисования с натуры развиваются зрительное восприятие, внимание обучающихся, их воображение и творческое мышление.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по рисованию с натуры могут быть длительными (1-2 и даже 3 урока) и кратковременными (выполнение набросков и зарисовок в течение 10-20 минут). Как правило, наброски и зарисовки выполняются в начале, в середине или в конце урока, но начиная 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класса, им посвящается весь урок. </w:t>
      </w:r>
    </w:p>
    <w:p w:rsidR="004265E4" w:rsidRPr="00BD374A" w:rsidRDefault="00C44D69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Предметы для рисования с натуры в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классах ставятся перед</w:t>
      </w:r>
      <w:r w:rsidR="004265E4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обучающимися во фронтальном положении. Объекты изображения, за небольшим исключением, располагают несколько ниже уровня зрения обучающихся. Знакомя обучающихся с натурой, учитель прежде всего создает условия для ее эмоционального, целостного восприятия. Внимание обучающихся в основном направляется на определение и передачу общего пространственного положения, конструкции, цвета изображаемых объектов. Чтобы облегчить обучающимся передачу сходства с натурой, им предлагают изображать в натуральную величину предметы небольших размеров (листья, фрукты, игрушки, грибы и др.).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обучающихся учат сравнивать свой рисунок с изображаемым предметом, проводить планомерный анализ этого предмета, в котором важное место занимает выявление общей формы. При этом используются обводящие по контуру движения рукой, которые затем повторяются в воздухе, а также соотнесение формы изучаемого предмета со знакомой геометрической формой («На что похоже по форме на круг или на треугольник?» и т.п.).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анализе объекта для изображения внимание обучающихся обращают на вертикальные и горизонтальные линии, добиваются их правильного воспроизведения в изображении. Сопоставляя объект и рисунок, уже 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обучающимся показывают целесообразность использования некоторых вспомогательных линий (осевой линии, линии, обрисовывающей общую форму объекта и т.д.), а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 требуют их применения.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последующих классах учебные задачи постепенно усложняются. Обучающиеся должны научиться более точно передавать форму изображаемых предметов, особенности их конструкции и пропорций, а также соблюдать целесообразную последовательность при выполнении рисунка.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Большое внимание при рисовании с натуры следует уделять показу рациональных способов изображения, обеспечивающих передачу в рисунке сходства с натурой.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 для обучающихся с ТНР при рисовании таких трудных для изображения объектов, как человек,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животное, птицы и др., наряду с планомерным анализом, вычленением геометрических форм, полезен показ доступного обучающимся простейшего способа изображения, отвечающего требованиям грамотного построения рисунка с натуры. В более старших классах способы изображения следует усложнять, вводить вспомогательные средства для более точной передачи в рисунке соотношения частей и конструкции изображаемых объектов.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При показе способа изображения нового и сложного объекта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C44D69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C44D69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44D69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) и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допускается поэтапное рисова</w:t>
      </w:r>
      <w:r>
        <w:rPr>
          <w:rFonts w:ascii="Times New Roman" w:hAnsi="Times New Roman" w:cs="Times New Roman"/>
          <w:spacing w:val="-3"/>
          <w:sz w:val="28"/>
          <w:szCs w:val="28"/>
        </w:rPr>
        <w:t>ние совместно с учителем (обучающийся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рисует в альбоме, учитель – на доске).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Рисунки на темы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выполняются по памяти, на основе предварительных целенаправленных наблюдений. В процессе рисования на темы совершенствуются и закрепляются навыки грамотного изображения пропорций, конструктивных особенностей объекта, пространственного положения, освещенности, цвета предметов, а также формируется умение выполнять рисунок выразительно. Необходимо поощрять самостоятельность обучающихся в выборе тем и их раскрытии, использование оригинальных композиций и техники исполнения.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задача тематического рисования сводится к тому, чтобы обучающиеся смогли изобразить отдельные предметы, наиболее простые по форме и окраске (например, выполняют рисунки к сказкам «Колобок», «Три медведя»).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перед  обучающимися ставятся простейшие изобразительные задачи правильно передавать зрительное соотношение величины предметов, усвоить правило загораживания одних предметов другими.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Чтобы помочь обучающимся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припомнить образы ранее рассматриваемых предметов используются тесты, подобранные учителем и содержащие задания с описанием двух-трех предметов. Задания включают обозначение знакомого графического образа и воспроизведение известных пространственных отношений, отношений по цвету и величине.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Ста</w:t>
      </w:r>
      <w:r>
        <w:rPr>
          <w:rFonts w:ascii="Times New Roman" w:hAnsi="Times New Roman" w:cs="Times New Roman"/>
          <w:spacing w:val="-3"/>
          <w:sz w:val="28"/>
          <w:szCs w:val="28"/>
        </w:rPr>
        <w:t>вя перед обучающимися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задачу</w:t>
      </w:r>
      <w:r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передать в рисунке какую-либо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 обучающиеся рассказывают, что следует нарисовать, где, как и в какой последовательности.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обогащения зрительных представлений  обучающихся используются книжные иллюстрации, таблицы с изображением людей и животных, различные репродукции, плакаты, открытки, фотографии.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рисования на темы осуществляется обучение способам передачи пространства (начиная с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класса) посредством формирования у обучающихся понятия об изломе пространства и границе излома (граница стены и пола, земли и неба), умений правильно размещать в рисунке предметы на поверхности пола или земли. В рисунках на темы целесообразно наряду с цветными карандашами использовать акварельные и гуашевые краски.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С целью повышения речевой активности обучающихся используются различные приемы (словесное описание структуры объекта, особенностей объектов, включаемых в тематический рисунок, определение последовательности работы над рисунком и т.п.).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У обучающихся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(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D240E1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>дополнительного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D240E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классов предусматривается развитие умения видеть многообразие цветов, различать и составлять сложные оттенки цветов посредством смешения красок.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представления обучающихся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 цвете расширяются.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Начиная с 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,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осуществляется ознакомление  обучающихся с понятием «единая точка зрения»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рисующему, изучается влияние света на цвет и приемы выделения объемной формы предметов средствами светотени и с помощью цвета.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lastRenderedPageBreak/>
        <w:t>Декоративное рисование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является одним из видов изобразительного искусства. Источником для данного вида изображения является многообразное народное искусство, в орнаментах которого отражается  природа и национальная культура. Основное    назначение декоративного рисования – это украшение самых разных предметов. Особенностью народного декоративного узора является  ритмическое повторение  тех или иных элементов рисунка.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уроках декоративного рисования происходит знакомство с творчеством мастеров городецкой  живописи, нижегородской резьбы, дымковской игрушки,  травяного узора Хохломы. Обучающиеся  осваивают в процессе обучения навыки свободной кистевой росписи и первоначальную технику изображения узоров.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 процессе обучения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лепке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обучающиеся работают с предметами, имеющими определенную форму и конструкцию, что обеспечивает взаимодействие двигательно-осязательных и зрительных ощущений.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Знакомятся с пластичными материалами (глина, пластилин и др.); с основными способами лепки (конструктивный, скульптурный, комбинированный), приемами соединения деталей (прижатие,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примазывание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, вдавливание, насадка на каркас, соединение с помощью жгута, врезание).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На практической части урока обучающиеся выполняют работы в технике пластилиновой живописи (плоская рельефная и др.), процарапывания, из колец, лепка на форме, отпечатывание, а также заглаживание, декорирование приспособлениями и инструментами.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4E3578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4E3578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4E3578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обучающиеся знакомятся с мягким материалом (глиной, пластилином и др.). Они узнают, что объем занимает место в пространстве, и его можно рассматривать с разных сторон. Знакомятся с предметной лепкой. Учатся превращать комочки пластилина в изображаемый предмет (лепка с натуры фруктов и овощей, жанр натюрморт).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учатся лепить из куска пластилина, путем вытягивания и вдавливания, передавая композицию. Узнают, что изображения, созданные в объеме, тоже выражают наше отношение к миру.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лепят игрушки по выбору, знакомятся с видами игрушек, лепят посуду, определяя ее назначение, знакомятся с миром театра кукол (лепка дымковских коней и т.п.). Используют в работе декоративную лепку.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уроках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значительно возрастает коллективная работа на уроке (лепка фигуры человека в движении, пропорции тела человека).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</w:t>
      </w:r>
      <w:r w:rsidRPr="00D27A22">
        <w:rPr>
          <w:rFonts w:ascii="Times New Roman" w:hAnsi="Times New Roman" w:cs="Times New Roman"/>
          <w:i/>
          <w:spacing w:val="-3"/>
          <w:sz w:val="28"/>
          <w:szCs w:val="28"/>
        </w:rPr>
        <w:t>аппликацией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так же, как и на занятиях лепкой у обучающихся развивается способность изображать предметы и явления окружающего, выражать свои впечатления и замыслы.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развивает декоративное чувство, способствует развитию колористического чувства и композиционных навыков, дает возможность перед наклеиванием попробовать по-разному разложить вырезанные фигуры и выбрать наилучший вариант их размещения. Занятия развивают воображение и фантазию, пространственное мышление, восприятие, способствуют раскрытию творческого потенциала личности и т.д. Для развития познавательных и творческих способностей обучающихся используются впечатления от прочитанных сказок, литературных произведений.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Аппликация состоит в изготовлении различных плоских изображений – узоров, орнаментов, рисунков, картин – путем вырезания и укрепления на поверхности разнообразных по форме, материалу, цвету и фактуре деталей или иных подобранных материалов (цветная бумага, ткани, кожа, соломка, береста, шпон и т.п.)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Для выполнения аппликации необходимо, чтобы обучающиеся овладели техникой складывания изображения из частей и наклеивания их, владели техникой самостоятельного вырезания формы предметов.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Занятия аппликацией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="0089560F"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</w:t>
      </w:r>
      <w:r w:rsidR="0089560F"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89560F">
        <w:rPr>
          <w:rFonts w:ascii="Times New Roman" w:hAnsi="Times New Roman" w:cs="Times New Roman"/>
          <w:spacing w:val="-3"/>
          <w:sz w:val="28"/>
          <w:szCs w:val="28"/>
        </w:rPr>
        <w:t>дополнительном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) классе носят подготовительный характер. Формируется представление о различных видах используемого материал</w:t>
      </w:r>
      <w:r>
        <w:rPr>
          <w:rFonts w:ascii="Times New Roman" w:hAnsi="Times New Roman" w:cs="Times New Roman"/>
          <w:spacing w:val="-3"/>
          <w:sz w:val="28"/>
          <w:szCs w:val="28"/>
        </w:rPr>
        <w:t>а и способов их обработки. Учащихся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обучают различать и понимать особенности различных видов аппликаций.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Отрабатываются приемы коллективной творческой работы в процессе построения геометрического орнамента, оригами, «обратной» аппликации.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Во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классе обучающиеся учатся читать схемы выполнения изделия, работать с инструментами, выполнять аппликацию с использованием растительного орнамента различных видов его композиции. проводить анализ самостоятельной и коллективной работы.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 занятиях в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III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– </w:t>
      </w:r>
      <w:r w:rsidRPr="00BD374A">
        <w:rPr>
          <w:rFonts w:ascii="Times New Roman" w:hAnsi="Times New Roman" w:cs="Times New Roman"/>
          <w:spacing w:val="-3"/>
          <w:sz w:val="28"/>
          <w:szCs w:val="28"/>
          <w:lang w:val="en-US"/>
        </w:rPr>
        <w:t>IV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классах обучающиеся выполняют декоративное панно в технике аппликации (оригами, плетение, обрывная аппликация, по контору).  Работа выполняется как самостоятельно, так и коллективно.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программе для каждого класса предлагается речевой материал, который  обучающиеся должны усвоить в течение года: примерный перечень слов, словосочетаний, понятий, терминов.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Целенаправленно проводимая словарная работа обеспечивает прочное усвоение обучающимися слов, словосочетаний и фраз, на основе которых достигаетс</w:t>
      </w:r>
      <w:r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усвоение изобразительной грамоты.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 структуру учебного предмета «Изобразительное искусство» входят следующие разделы: «Виды художественной деятельности», «Азбука искусства (обучение основам художественной грамоты)»,  «Значимые темы искусства», «Опыт художественно – творческой деятельности».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Виды художественной деятельности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Восприятие произведений искусства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художественные музеи России (Русский музей, Эрмитаж и т.д.)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Рисунок.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для рисунка: карандаш, ручка, фломастер, уголь, пастель, мелки и т.д.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Живопись.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Живописные материалы. Красота и разнообразие природы, человека, зданий, предметов, выраженные средствами рисунка.  Цвет - основа языка живописи. Выбор средств худо</w:t>
      </w:r>
      <w:r>
        <w:rPr>
          <w:rFonts w:ascii="Times New Roman" w:hAnsi="Times New Roman" w:cs="Times New Roman"/>
          <w:spacing w:val="-3"/>
          <w:sz w:val="28"/>
          <w:szCs w:val="28"/>
        </w:rPr>
        <w:t>жественной выразительности для с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оздания выразительного образа в соответствии поставленными задачами. Образы природы и человека в живописи.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Скульптура.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– раскатывание, набор объема, вытягивание формы). Объем – основа языка скульптуры. Основные темы скульптуры. Красота человека и животных, выраженная средствами скульптуры.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Художественное конструирование и дизайн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>. Разнообразие материалов 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– раскатывание, набор объема, вытягивание формы; бумага и картон -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Декоративно-прикладное искусство.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Истоки декоративно-прикладного искусства и его роль в жизни человека. Понятие о синтетическом характере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народного искусства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Представление народа о мужской и женской красоте, отраженной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Азбука искусства (обучение основам художественной грамоты)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Композиция.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Элементарные приемы композиции на плоскости и в пространств</w:t>
      </w:r>
      <w:r>
        <w:rPr>
          <w:rFonts w:ascii="Times New Roman" w:hAnsi="Times New Roman" w:cs="Times New Roman"/>
          <w:spacing w:val="-3"/>
          <w:sz w:val="28"/>
          <w:szCs w:val="28"/>
        </w:rPr>
        <w:t>е.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горизонталь, вертикаль и диагональ в построении композиции. </w:t>
      </w:r>
      <w:r>
        <w:rPr>
          <w:rFonts w:ascii="Times New Roman" w:hAnsi="Times New Roman" w:cs="Times New Roman"/>
          <w:spacing w:val="-3"/>
          <w:sz w:val="28"/>
          <w:szCs w:val="28"/>
        </w:rPr>
        <w:t>Пропорции и перспектива. Понятия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: линия горизонта, ближе - дальше, дальше - меньше, загораживание. Роль контрастов в композиции: низкое и высокое, большое и маленькое, тонкое и толстое, темное и светлое, спокойное и динамичное и т.д.. Композиционный центр (зрительный центр композиции). Главное и второстепенное в композиции. Симметрия и асимметрия.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Цвет.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цветоведения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 Передача с помощью цвета характера персонажа, его эмоционального состояния.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Линия.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Форма.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Природные формы. Трансформация форм. Влияние формы предмета на представление о его характере. Силуэт.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Объем.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Объем в пространстве и объем на плоскости. Способы передачи объема. Выразительность объемных композиций.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Ритм.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Значимые темы искусства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Земля – наш общий дом.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черепахи, домик улитки и т.д.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отношение к природе в произведениях авторов – представителей р</w:t>
      </w:r>
      <w:r w:rsidR="0088359A">
        <w:rPr>
          <w:rFonts w:ascii="Times New Roman" w:hAnsi="Times New Roman" w:cs="Times New Roman"/>
          <w:spacing w:val="-3"/>
          <w:sz w:val="28"/>
          <w:szCs w:val="28"/>
        </w:rPr>
        <w:t>азных культур, народов, стран (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например, А. К. Саврасов, И. И. Левитан, И. И. Шишкин, Н. К. Рерих¸ К. Моне, П. Сезанн, В. Ван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Гог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 др.) 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Знакомство с несколькими наиболее яркими культурами мира, представляющими разные народы и эпохи (Древняя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 мира. Образы культуры и декоративно -прикладного искусства.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Родина моя – Россия.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изобразительного искусства с музыкой, песней, танцами, былинами, сказаниями, сказками. Образ человека и традиционной культуры. Представление народа о красоте человека (внешней и духовной), отраженные в искусстве. Образ защитника Отечества.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Человек и человеческие взаимоотношения.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 и т.д. образы персонажей, вызывающие гнев, раздражение, презрение.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i/>
          <w:spacing w:val="-3"/>
          <w:sz w:val="28"/>
          <w:szCs w:val="28"/>
        </w:rPr>
        <w:t>Искусство дарит людям  красоту.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верованиях разных народов (на примере изобразительного и 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мебели, одежды, книг и игрушек.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i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b/>
          <w:i/>
          <w:spacing w:val="-3"/>
          <w:sz w:val="28"/>
          <w:szCs w:val="28"/>
        </w:rPr>
        <w:t>Опыт художественно-творческой деятельности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Овладение</w:t>
      </w: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 основами художественной грамоты: композицией, формой, ритмом, линией, цветом, объемом, фактурой.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 xml:space="preserve">Создание моделей бытового окружения человека. Овладение элементарными навыками лепки и </w:t>
      </w:r>
      <w:proofErr w:type="spellStart"/>
      <w:r w:rsidRPr="00BD374A">
        <w:rPr>
          <w:rFonts w:ascii="Times New Roman" w:hAnsi="Times New Roman" w:cs="Times New Roman"/>
          <w:spacing w:val="-3"/>
          <w:sz w:val="28"/>
          <w:szCs w:val="28"/>
        </w:rPr>
        <w:t>бумагопластики</w:t>
      </w:r>
      <w:proofErr w:type="spellEnd"/>
      <w:r w:rsidRPr="00BD374A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lastRenderedPageBreak/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Использование в индивидуальной и коллективной деятельности различных художественных техник и материалов: фотографии, видеосъемки,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4265E4" w:rsidRPr="00BD374A" w:rsidRDefault="004265E4" w:rsidP="008243B3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BD374A">
        <w:rPr>
          <w:rFonts w:ascii="Times New Roman" w:hAnsi="Times New Roman" w:cs="Times New Roman"/>
          <w:spacing w:val="-3"/>
          <w:sz w:val="28"/>
          <w:szCs w:val="28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«Изобразительное искусство»: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понимание образной природы изобразительного искусства;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Pr="00BD374A">
        <w:rPr>
          <w:rFonts w:ascii="Times New Roman" w:hAnsi="Times New Roman" w:cs="Times New Roman"/>
          <w:sz w:val="28"/>
          <w:szCs w:val="28"/>
        </w:rPr>
        <w:t>представление о роли искусства в жизни и духовно-нравственном развитии человека;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D374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sz w:val="28"/>
          <w:szCs w:val="28"/>
        </w:rPr>
        <w:t xml:space="preserve"> основ художественной культуры, в том числе на материале художественной культуры родного края;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развитие эстетического чувства на основе знакомства с мировой и отечественной художественной культурой;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воспринимать, элементарно анализировать и оценивать произведения искусства;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освоение средств изобразительной деятельности;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74A">
        <w:rPr>
          <w:rFonts w:ascii="Times New Roman" w:hAnsi="Times New Roman" w:cs="Times New Roman"/>
          <w:sz w:val="28"/>
          <w:szCs w:val="28"/>
        </w:rPr>
        <w:t>- умение использовать инструменты, материалы в процессе доступной изобразительной деятельности, а также умение использовать различные технологии в процессе рисования, лепки, аппликации;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sz w:val="28"/>
          <w:szCs w:val="28"/>
        </w:rPr>
        <w:t>- способность к совместной и самостоятельной изобразительной деятельности;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умение осуществлять эстетическую оценку явлений природы, событий окружающего мира;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различение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декоративно-прикладные виды искусства);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применение художественных умений, знаний и представлений в процессе выполнения художественно-творческих работ;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навыком изображения многофигурных композиций на значимые жизненные темы;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компоновать на плоскости листа и в объеме задуманный художественный образ;</w:t>
      </w:r>
    </w:p>
    <w:p w:rsidR="004265E4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 определять замысел изображения, словесно его формулировать, следовать ему в процессе работы;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овладение навыками моделирования из бумаги, лепки из пластилина, навыками изображения средствами аппликациями и коллажа (по рисунку, простейшему чертежу или эскизу, образцу и доступным заданным условиям);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зрительного восприятия, оптико-пространственных представлений, конструктивного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праксиса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графических умений и навыков;</w:t>
      </w:r>
    </w:p>
    <w:p w:rsidR="004265E4" w:rsidRPr="00BD374A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проводить сравнение, </w:t>
      </w:r>
      <w:proofErr w:type="spellStart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сериацию</w:t>
      </w:r>
      <w:proofErr w:type="spellEnd"/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классификацию по заданным критериям;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строить высказывания  в форме суждений об объекте, его строении, свойствах и связях;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умение использовать речь для регуляции изобразительной деятельности;</w:t>
      </w:r>
    </w:p>
    <w:p w:rsidR="00226098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овладение терминологическим аппаратом изобразительного искусства (употреблением слов, словосочетаний, фраз, обеспечивающих овла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дение изобразительной грамотой);</w:t>
      </w:r>
    </w:p>
    <w:p w:rsidR="004265E4" w:rsidRDefault="004265E4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BD374A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- зна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ние правил техники безопасности.</w:t>
      </w:r>
    </w:p>
    <w:p w:rsidR="00090A43" w:rsidRPr="00BD374A" w:rsidRDefault="00090A43" w:rsidP="008243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265E4" w:rsidRPr="008437FB" w:rsidRDefault="00ED366E" w:rsidP="00ED366E">
      <w:pPr>
        <w:pStyle w:val="af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</w:t>
      </w:r>
      <w:r w:rsidR="004265E4">
        <w:rPr>
          <w:rFonts w:ascii="Times New Roman" w:hAnsi="Times New Roman" w:cs="Times New Roman"/>
          <w:b/>
          <w:spacing w:val="-3"/>
          <w:sz w:val="28"/>
          <w:szCs w:val="28"/>
        </w:rPr>
        <w:t>9</w:t>
      </w:r>
      <w:r w:rsidR="004265E4" w:rsidRPr="00010CD6">
        <w:rPr>
          <w:rFonts w:ascii="Times New Roman" w:hAnsi="Times New Roman" w:cs="Times New Roman"/>
          <w:b/>
          <w:spacing w:val="-3"/>
          <w:sz w:val="28"/>
          <w:szCs w:val="28"/>
        </w:rPr>
        <w:t>. Физическая культура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Важнейшим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требован</w:t>
      </w:r>
      <w:r>
        <w:rPr>
          <w:rFonts w:ascii="Times New Roman" w:hAnsi="Times New Roman" w:cs="Times New Roman"/>
          <w:spacing w:val="-3"/>
          <w:sz w:val="28"/>
          <w:szCs w:val="28"/>
        </w:rPr>
        <w:t>ием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к программе по физической культуре   является обеспечение дифференцированного и индивидуального подхода к обучающимся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Основными </w:t>
      </w:r>
      <w:r w:rsidRPr="00712B7E">
        <w:rPr>
          <w:rFonts w:ascii="Times New Roman" w:hAnsi="Times New Roman" w:cs="Times New Roman"/>
          <w:b/>
          <w:spacing w:val="-3"/>
          <w:sz w:val="28"/>
          <w:szCs w:val="28"/>
        </w:rPr>
        <w:t>задачами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программы по физической культуре для обуча</w:t>
      </w:r>
      <w:r>
        <w:rPr>
          <w:rFonts w:ascii="Times New Roman" w:hAnsi="Times New Roman" w:cs="Times New Roman"/>
          <w:spacing w:val="-3"/>
          <w:sz w:val="28"/>
          <w:szCs w:val="28"/>
        </w:rPr>
        <w:t>ющихся с ТНР являются: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начальных представлений о значении физической культуры для укрепления здоровья человека;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укрепление здоровья обучающихся, улучшение осанки, проф</w:t>
      </w:r>
      <w:r>
        <w:rPr>
          <w:rFonts w:ascii="Times New Roman" w:hAnsi="Times New Roman" w:cs="Times New Roman"/>
          <w:spacing w:val="-3"/>
          <w:sz w:val="28"/>
          <w:szCs w:val="28"/>
        </w:rPr>
        <w:t>илактика плоскостопия,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устойчивости, приспособленности организма к неблагоприятным условиям внешней среды;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содействие гармоничному физическому развитию;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повышение физической и умственной работоспособности;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овладение школой движения;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развитие координационных и кондиционных способностей;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формирование знаний о лич</w:t>
      </w:r>
      <w:r>
        <w:rPr>
          <w:rFonts w:ascii="Times New Roman" w:hAnsi="Times New Roman" w:cs="Times New Roman"/>
          <w:spacing w:val="-3"/>
          <w:sz w:val="28"/>
          <w:szCs w:val="28"/>
        </w:rPr>
        <w:t>ной гигиене, режиме дня, влиянии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физических упражнений на состояние здоров</w:t>
      </w:r>
      <w:r>
        <w:rPr>
          <w:rFonts w:ascii="Times New Roman" w:hAnsi="Times New Roman" w:cs="Times New Roman"/>
          <w:spacing w:val="-3"/>
          <w:sz w:val="28"/>
          <w:szCs w:val="28"/>
        </w:rPr>
        <w:t>ья, работоспособности 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двигательных способностей;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выработка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об основных видах спорта;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- приобщение к самостоятельным занятиям физи</w:t>
      </w:r>
      <w:r>
        <w:rPr>
          <w:rFonts w:ascii="Times New Roman" w:hAnsi="Times New Roman" w:cs="Times New Roman"/>
          <w:spacing w:val="-3"/>
          <w:sz w:val="28"/>
          <w:szCs w:val="28"/>
        </w:rPr>
        <w:t>ческими упражнениями, подвижным играм, сознательное их применение в целях отдыха, тренировки, укрепления здоровья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lastRenderedPageBreak/>
        <w:t>- воспитание дисциплинированности, доброжелательного от</w:t>
      </w:r>
      <w:r>
        <w:rPr>
          <w:rFonts w:ascii="Times New Roman" w:hAnsi="Times New Roman" w:cs="Times New Roman"/>
          <w:spacing w:val="-3"/>
          <w:sz w:val="28"/>
          <w:szCs w:val="28"/>
        </w:rPr>
        <w:t>ношения к одноклассникам, умения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взаимодейств</w:t>
      </w:r>
      <w:r>
        <w:rPr>
          <w:rFonts w:ascii="Times New Roman" w:hAnsi="Times New Roman" w:cs="Times New Roman"/>
          <w:spacing w:val="-3"/>
          <w:sz w:val="28"/>
          <w:szCs w:val="28"/>
        </w:rPr>
        <w:t>овать с ними в процессе занятий;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воспитание нравственных и волевых качеств, развитие психических процессов и свойств личности.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Содержание учебного предмета «Физическая культура» тесно связано с содержанием учебного предмета «Окружающий мир», обеспечивая закрепление знаний о необходимости сохранения и укрепления здоровья, об общественной и личной гигиене, установку на здор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овый образ жизни; с коррекционным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курсом «Логопедическая ритмика», способствуя выработке координированных, точных и полных по объему движений, синхронизированных с темпом и ритмом музыки.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Занятия физической культурой содействуют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правильному физическому развитию и </w:t>
      </w:r>
      <w:r>
        <w:rPr>
          <w:rFonts w:ascii="Times New Roman" w:hAnsi="Times New Roman" w:cs="Times New Roman"/>
          <w:spacing w:val="-3"/>
          <w:sz w:val="28"/>
          <w:szCs w:val="28"/>
        </w:rPr>
        <w:t>закаливанию организма, повышению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физической и умственной ра</w:t>
      </w:r>
      <w:r>
        <w:rPr>
          <w:rFonts w:ascii="Times New Roman" w:hAnsi="Times New Roman" w:cs="Times New Roman"/>
          <w:spacing w:val="-3"/>
          <w:sz w:val="28"/>
          <w:szCs w:val="28"/>
        </w:rPr>
        <w:t>ботоспособности, освоению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основных двигательных умений и навыков из числа предусмотренных программой по физической к</w:t>
      </w:r>
      <w:r>
        <w:rPr>
          <w:rFonts w:ascii="Times New Roman" w:hAnsi="Times New Roman" w:cs="Times New Roman"/>
          <w:spacing w:val="-3"/>
          <w:sz w:val="28"/>
          <w:szCs w:val="28"/>
        </w:rPr>
        <w:t>ультуре для общеобразовательной организации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Правильное ф</w:t>
      </w:r>
      <w:r>
        <w:rPr>
          <w:rFonts w:ascii="Times New Roman" w:hAnsi="Times New Roman" w:cs="Times New Roman"/>
          <w:spacing w:val="-3"/>
          <w:sz w:val="28"/>
          <w:szCs w:val="28"/>
        </w:rPr>
        <w:t>изическое воспитание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необходимое условие нормального развития всего организма. Благодаря двигательной активности обеспечивается развитие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сердечно-сосудистой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системы и органов дыхания, улучшается обмен веществ, повышается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общий тонус жизнедеятельности.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Двигательная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активность,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о</w:t>
      </w:r>
      <w:r>
        <w:rPr>
          <w:rFonts w:ascii="Times New Roman" w:hAnsi="Times New Roman" w:cs="Times New Roman"/>
          <w:spacing w:val="-3"/>
          <w:sz w:val="28"/>
          <w:szCs w:val="28"/>
        </w:rPr>
        <w:t>существляющаяся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физического воспитания, является необходимым у</w:t>
      </w:r>
      <w:r>
        <w:rPr>
          <w:rFonts w:ascii="Times New Roman" w:hAnsi="Times New Roman" w:cs="Times New Roman"/>
          <w:spacing w:val="-3"/>
          <w:sz w:val="28"/>
          <w:szCs w:val="28"/>
        </w:rPr>
        <w:t>словием нормального развития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центральной нервной системы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обучающегося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средством усовершенс</w:t>
      </w:r>
      <w:r>
        <w:rPr>
          <w:rFonts w:ascii="Times New Roman" w:hAnsi="Times New Roman" w:cs="Times New Roman"/>
          <w:spacing w:val="-3"/>
          <w:sz w:val="28"/>
          <w:szCs w:val="28"/>
        </w:rPr>
        <w:t>твования межанализаторного взаимодействия.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Учитель на уроках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 физической культуре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сообщает обучающимся необходимые сведения о режиме дня, о закаливании организма, правильном дыхании, осанке, приви</w:t>
      </w:r>
      <w:r>
        <w:rPr>
          <w:rFonts w:ascii="Times New Roman" w:hAnsi="Times New Roman" w:cs="Times New Roman"/>
          <w:spacing w:val="-3"/>
          <w:sz w:val="28"/>
          <w:szCs w:val="28"/>
        </w:rPr>
        <w:t>вает и закрепляет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гигиенические навыки (уход за телом, мытье рук после занятий, опрятность физкультурной формы и т.д.), воспитывает устойчивый интерес и привычку к систематическим занятиям физической культурой.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Р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еализуется вся сист</w:t>
      </w:r>
      <w:r>
        <w:rPr>
          <w:rFonts w:ascii="Times New Roman" w:hAnsi="Times New Roman" w:cs="Times New Roman"/>
          <w:spacing w:val="-3"/>
          <w:sz w:val="28"/>
          <w:szCs w:val="28"/>
        </w:rPr>
        <w:t>ема физического воспитания -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уроки физической культуры, физкультурные мероприятия в режиме учебного дня (физкультминутка, гимнастика до уроков, упражнения и игры на переменах) и во внеурочное время. Ведущее место в системе фи</w:t>
      </w:r>
      <w:r>
        <w:rPr>
          <w:rFonts w:ascii="Times New Roman" w:hAnsi="Times New Roman" w:cs="Times New Roman"/>
          <w:spacing w:val="-3"/>
          <w:sz w:val="28"/>
          <w:szCs w:val="28"/>
        </w:rPr>
        <w:t>зического воспитания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зани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мает урок.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Эффективность обучения двигательным действиям зависит от методики проведения урока, от того, как в процессе обучения активизируется познавательная деятельно</w:t>
      </w:r>
      <w:r>
        <w:rPr>
          <w:rFonts w:ascii="Times New Roman" w:hAnsi="Times New Roman" w:cs="Times New Roman"/>
          <w:spacing w:val="-3"/>
          <w:sz w:val="28"/>
          <w:szCs w:val="28"/>
        </w:rPr>
        <w:t>сть обучающихся, наск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олько сознательно относятся они к усвоению двигательных действий. 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Формирование двигательных умений и навыков в начал</w:t>
      </w:r>
      <w:r>
        <w:rPr>
          <w:rFonts w:ascii="Times New Roman" w:hAnsi="Times New Roman" w:cs="Times New Roman"/>
          <w:spacing w:val="-3"/>
          <w:sz w:val="28"/>
          <w:szCs w:val="28"/>
        </w:rPr>
        <w:t>ьных классах проводится в соответствии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с учебной программой, которая пред</w:t>
      </w:r>
      <w:r>
        <w:rPr>
          <w:rFonts w:ascii="Times New Roman" w:hAnsi="Times New Roman" w:cs="Times New Roman"/>
          <w:spacing w:val="-3"/>
          <w:sz w:val="28"/>
          <w:szCs w:val="28"/>
        </w:rPr>
        <w:t>усматривает обучение учащихся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упражнением основной гимнастики, легкой атлетики, игр, лыжной подготовки, плавания.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Формируя у обучающихся жизненно важные умения и навыки, следует уделять надлежащее внимание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выработке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у них умения быстро и точно выполнять мелкие движения пальцами рук, умело взаимодействовать обеими руками, быстро перестраивать дви</w:t>
      </w:r>
      <w:r>
        <w:rPr>
          <w:rFonts w:ascii="Times New Roman" w:hAnsi="Times New Roman" w:cs="Times New Roman"/>
          <w:spacing w:val="-3"/>
          <w:sz w:val="28"/>
          <w:szCs w:val="28"/>
        </w:rPr>
        <w:t>жения в соответствии с двигательной задачей. Развитие движений рук обучающихся с ТНР обеспечивают повышение работоспособности головного мозга, способствуют успешности овладения различными видами деятельности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: письмо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рисование</w:t>
      </w:r>
      <w:r>
        <w:rPr>
          <w:rFonts w:ascii="Times New Roman" w:hAnsi="Times New Roman" w:cs="Times New Roman"/>
          <w:spacing w:val="-3"/>
          <w:sz w:val="28"/>
          <w:szCs w:val="28"/>
        </w:rPr>
        <w:t>м,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труд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ом и пр. 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 содержании программы учебного предмета «Физическая культура» выделяются следующие разделы: «Знания о физической культуре», «Способы физкультурной деятельности», «Физическое совершенствование».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Pr="00D21C5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spacing w:val="-3"/>
          <w:sz w:val="28"/>
          <w:szCs w:val="28"/>
        </w:rPr>
        <w:t>Знания о физической культуре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Физическая культура.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i/>
          <w:spacing w:val="-3"/>
          <w:sz w:val="28"/>
          <w:szCs w:val="28"/>
        </w:rPr>
        <w:lastRenderedPageBreak/>
        <w:t>Из истории развития физической культуры</w:t>
      </w:r>
      <w:r w:rsidRPr="006D4046">
        <w:rPr>
          <w:rFonts w:ascii="Times New Roman" w:hAnsi="Times New Roman" w:cs="Times New Roman"/>
          <w:i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История развития физической культуры и первых соревнований. Особенности физической культуры разных народов. Связь физической культуры с трудовой и военной деятельностью.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Физические упражнения.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Физическая нагрузка и её влияние на повышение частоты сердечных сокращений.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Овладение правильной техникой выполнения физических упражнений, рациональная техника их выполнения; формирование умения целесообразно распределять усилия и эффективно осуществлять различные движения, быстро усваивать новые двигательные действия.</w:t>
      </w:r>
    </w:p>
    <w:p w:rsidR="004265E4" w:rsidRPr="00D21C5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Способы физкультурной деятельности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занятия.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</w:t>
      </w:r>
      <w:r>
        <w:rPr>
          <w:rFonts w:ascii="Times New Roman" w:hAnsi="Times New Roman" w:cs="Times New Roman"/>
          <w:spacing w:val="-3"/>
          <w:sz w:val="28"/>
          <w:szCs w:val="28"/>
        </w:rPr>
        <w:t>тия основных физических качеств. П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роведение оздоровительных занятий в режиме дня (утренняя зарядка, физкультминутки).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D21C54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наблюдения за физическим развитием и физической подготовленностью.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Самостоятельные игры и развлечения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Физическое совершенствование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Физкультурно­оздоровительная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</w:t>
      </w:r>
      <w:r w:rsidRPr="00CF2EA0">
        <w:rPr>
          <w:rFonts w:ascii="Times New Roman" w:hAnsi="Times New Roman" w:cs="Times New Roman"/>
          <w:b/>
          <w:bCs/>
          <w:spacing w:val="-3"/>
          <w:sz w:val="28"/>
          <w:szCs w:val="28"/>
        </w:rPr>
        <w:t>.</w:t>
      </w:r>
      <w:r w:rsidRPr="00010CD6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на развитие физических качеств.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010CD6">
        <w:rPr>
          <w:rFonts w:ascii="Times New Roman" w:hAnsi="Times New Roman" w:cs="Times New Roman"/>
          <w:spacing w:val="-3"/>
          <w:sz w:val="28"/>
          <w:szCs w:val="28"/>
        </w:rPr>
        <w:lastRenderedPageBreak/>
        <w:t>Комплексы дыхательных упражнений. Гимнастика для глаз.</w:t>
      </w:r>
    </w:p>
    <w:p w:rsidR="004265E4" w:rsidRPr="00ED02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Спортивно­оздоровительная</w:t>
      </w:r>
      <w:proofErr w:type="spellEnd"/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 xml:space="preserve"> деятельность. </w:t>
      </w: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Гимнастика.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Организующие команды и приёмы.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Строевые действия в шеренге и колонне; выполнение строевых команд.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Гимнастические упражнения прикладного характера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.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перелезания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,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переползания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>, передвижение по наклонной гимнастической скамейке</w:t>
      </w:r>
      <w:r>
        <w:rPr>
          <w:rFonts w:ascii="Times New Roman" w:hAnsi="Times New Roman" w:cs="Times New Roman"/>
          <w:spacing w:val="-3"/>
          <w:sz w:val="28"/>
          <w:szCs w:val="28"/>
        </w:rPr>
        <w:t>, акробатические упражнения, висы, танцевальные упражнения.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Лёгкая атлетика.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ED02D6">
        <w:rPr>
          <w:rFonts w:ascii="Times New Roman" w:hAnsi="Times New Roman" w:cs="Times New Roman"/>
          <w:iCs/>
          <w:spacing w:val="-3"/>
          <w:sz w:val="28"/>
          <w:szCs w:val="28"/>
        </w:rPr>
        <w:t>Беговые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Прыжковые упражнения: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Броски: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большого мяча (</w:t>
      </w:r>
      <w:smartTag w:uri="urn:schemas-microsoft-com:office:smarttags" w:element="metricconverter">
        <w:smartTagPr>
          <w:attr w:name="ProductID" w:val="1 кг"/>
        </w:smartTagPr>
        <w:r w:rsidRPr="00010CD6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 w:rsidRPr="00010CD6">
        <w:rPr>
          <w:rFonts w:ascii="Times New Roman" w:hAnsi="Times New Roman" w:cs="Times New Roman"/>
          <w:spacing w:val="-3"/>
          <w:sz w:val="28"/>
          <w:szCs w:val="28"/>
        </w:rPr>
        <w:t>) на дальность разными способами.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>Метание:</w:t>
      </w:r>
      <w:r w:rsidRPr="00010CD6">
        <w:rPr>
          <w:rFonts w:ascii="Times New Roman" w:hAnsi="Times New Roman" w:cs="Times New Roman"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малого мяча в вертикальную цель и на дальность.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Лыжные гонки.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лыжах; повороты; спуски; подъёмы; торможение.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i/>
          <w:spacing w:val="-3"/>
          <w:sz w:val="28"/>
          <w:szCs w:val="28"/>
        </w:rPr>
        <w:t>Плавание.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121DBE">
        <w:rPr>
          <w:rFonts w:ascii="Times New Roman" w:hAnsi="Times New Roman" w:cs="Times New Roman"/>
          <w:spacing w:val="-3"/>
          <w:sz w:val="28"/>
          <w:szCs w:val="28"/>
        </w:rPr>
        <w:t>Подводящие упражнения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: вхождение в воду; передвижение по дну бассейна;  упражнения на всплывание, лежание и скольжение; упражнения на согласованность работы рук и ног.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произвольным способом учебных дистанций.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>Подвижные и спортивные игры.</w:t>
      </w:r>
      <w:r w:rsidRPr="00010CD6">
        <w:rPr>
          <w:rFonts w:ascii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гимнастики с основами акробатики: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игровые задания с использованием строевых упражнений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, упражнений на внимание, силу, ловкость и координацию.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лёгкой атлетики: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На материале лыжной подготовки: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эстафеты в передвижении на лыжах, упражнения на выносливость и координацию.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lastRenderedPageBreak/>
        <w:t>На материале спортивных игр: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Футбол: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удар по неподвижному и катящемуся мячу; остановка мяча; ведение мяча; подвижные игры на материале футбола.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Баскетбол: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Волейбол: </w:t>
      </w:r>
      <w:r w:rsidRPr="003D4777">
        <w:rPr>
          <w:rFonts w:ascii="Times New Roman" w:hAnsi="Times New Roman" w:cs="Times New Roman"/>
          <w:spacing w:val="-3"/>
          <w:sz w:val="28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4265E4" w:rsidRPr="003D4777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3D4777">
        <w:rPr>
          <w:rFonts w:ascii="Times New Roman" w:hAnsi="Times New Roman" w:cs="Times New Roman"/>
          <w:spacing w:val="-3"/>
          <w:sz w:val="28"/>
          <w:szCs w:val="28"/>
        </w:rPr>
        <w:t>Подвижные игры разных народов.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</w:pPr>
      <w:proofErr w:type="spellStart"/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>Общеразвивающие</w:t>
      </w:r>
      <w:proofErr w:type="spellEnd"/>
      <w:r w:rsidRPr="00CF2EA0">
        <w:rPr>
          <w:rFonts w:ascii="Times New Roman" w:hAnsi="Times New Roman" w:cs="Times New Roman"/>
          <w:b/>
          <w:bCs/>
          <w:iCs/>
          <w:spacing w:val="-3"/>
          <w:sz w:val="28"/>
          <w:szCs w:val="28"/>
        </w:rPr>
        <w:t xml:space="preserve"> упражнения</w:t>
      </w:r>
    </w:p>
    <w:p w:rsidR="004265E4" w:rsidRPr="00CF2EA0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гимнастики с основами акробатики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гибкости: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широкие стойки на ногах; ходьба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  <w:t xml:space="preserve">с включением широкого шага, глубоких выпадов, в приседе, со взмахом ногами; наклоны вперёд, назад, в сторону в стойках на ногах, в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; выпады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полушпагаты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месте; «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выкруты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прогибание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туловища (в стойках и </w:t>
      </w:r>
      <w:proofErr w:type="spellStart"/>
      <w:r w:rsidRPr="00584162">
        <w:rPr>
          <w:rFonts w:ascii="Times New Roman" w:hAnsi="Times New Roman" w:cs="Times New Roman"/>
          <w:spacing w:val="-3"/>
          <w:sz w:val="28"/>
          <w:szCs w:val="28"/>
        </w:rPr>
        <w:t>седах</w:t>
      </w:r>
      <w:proofErr w:type="spellEnd"/>
      <w:r w:rsidRPr="00584162">
        <w:rPr>
          <w:rFonts w:ascii="Times New Roman" w:hAnsi="Times New Roman" w:cs="Times New Roman"/>
          <w:spacing w:val="-3"/>
          <w:sz w:val="28"/>
          <w:szCs w:val="28"/>
        </w:rPr>
        <w:t>); индивидуальные комплексы по развитию гибкости.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: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произвольное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4265E4" w:rsidRPr="00584162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Формирование осанки: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его звеньев стоя, сидя, лёжа; </w:t>
      </w:r>
      <w:r>
        <w:rPr>
          <w:rFonts w:ascii="Times New Roman" w:hAnsi="Times New Roman" w:cs="Times New Roman"/>
          <w:spacing w:val="-3"/>
          <w:sz w:val="28"/>
          <w:szCs w:val="28"/>
        </w:rPr>
        <w:t>комплексы упражнений для укреп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ления мышечного корсета.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r w:rsidRPr="00CF2EA0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силовых способностей:</w:t>
      </w:r>
      <w:r w:rsidRPr="00584162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>динамические упражнения с переменой опоры на руки и ноги,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упражнения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t xml:space="preserve">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 кг"/>
        </w:smartTagP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1 кг</w:t>
        </w:r>
      </w:smartTag>
      <w:r>
        <w:rPr>
          <w:rFonts w:ascii="Times New Roman" w:hAnsi="Times New Roman" w:cs="Times New Roman"/>
          <w:spacing w:val="-3"/>
          <w:sz w:val="28"/>
          <w:szCs w:val="28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 w:cs="Times New Roman"/>
            <w:spacing w:val="-3"/>
            <w:sz w:val="28"/>
            <w:szCs w:val="28"/>
          </w:rPr>
          <w:t xml:space="preserve">100 </w:t>
        </w:r>
        <w:r w:rsidRPr="00584162">
          <w:rPr>
            <w:rFonts w:ascii="Times New Roman" w:hAnsi="Times New Roman" w:cs="Times New Roman"/>
            <w:spacing w:val="-3"/>
            <w:sz w:val="28"/>
            <w:szCs w:val="28"/>
          </w:rPr>
          <w:t>г</w:t>
        </w:r>
      </w:smartTag>
      <w:r w:rsidRPr="00584162">
        <w:rPr>
          <w:rFonts w:ascii="Times New Roman" w:hAnsi="Times New Roman" w:cs="Times New Roman"/>
          <w:spacing w:val="-3"/>
          <w:sz w:val="28"/>
          <w:szCs w:val="28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отжимание лёжа с опорой на гимнастическую скамейку; прыжковые упражнения с предметом в руках</w:t>
      </w:r>
      <w:r w:rsidRPr="00584162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(с продвижением вперёд поочерёдно на правой и левой ноге, на месте вверх и вверх с поворотами вправо и влево), прыжки </w:t>
      </w:r>
      <w:proofErr w:type="spellStart"/>
      <w:r w:rsidRPr="00010CD6">
        <w:rPr>
          <w:rFonts w:ascii="Times New Roman" w:hAnsi="Times New Roman" w:cs="Times New Roman"/>
          <w:spacing w:val="-3"/>
          <w:sz w:val="28"/>
          <w:szCs w:val="28"/>
        </w:rPr>
        <w:t>вверх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noBreakHyphen/>
        <w:t>вперёд</w:t>
      </w:r>
      <w:proofErr w:type="spellEnd"/>
      <w:r w:rsidRPr="00010CD6">
        <w:rPr>
          <w:rFonts w:ascii="Times New Roman" w:hAnsi="Times New Roman" w:cs="Times New Roman"/>
          <w:spacing w:val="-3"/>
          <w:sz w:val="28"/>
          <w:szCs w:val="28"/>
        </w:rPr>
        <w:t xml:space="preserve"> толчком одной ногой и двумя ногами о гимнастический мостик; переноска партнёра в парах.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лёгкой атлетики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бег с изменяющимся направлением по ограниченной опоре;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пробегание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быстроты: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броски в стенку и ловля теннисного мяча в максимальном темпе, из разных исходных положений,  с поворотами.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30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 м"/>
        </w:smartTagPr>
        <w:r w:rsidRPr="002870D8">
          <w:rPr>
            <w:rFonts w:ascii="Times New Roman" w:hAnsi="Times New Roman" w:cs="Times New Roman"/>
            <w:spacing w:val="-3"/>
            <w:sz w:val="28"/>
            <w:szCs w:val="28"/>
          </w:rPr>
          <w:t>400 м</w:t>
        </w:r>
      </w:smartTag>
      <w:r w:rsidRPr="002870D8">
        <w:rPr>
          <w:rFonts w:ascii="Times New Roman" w:hAnsi="Times New Roman" w:cs="Times New Roman"/>
          <w:spacing w:val="-3"/>
          <w:sz w:val="28"/>
          <w:szCs w:val="28"/>
        </w:rPr>
        <w:t>; равномерный 6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noBreakHyphen/>
        <w:t>минутный бег.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bCs/>
          <w:i/>
          <w:spacing w:val="-3"/>
          <w:sz w:val="28"/>
          <w:szCs w:val="28"/>
        </w:rPr>
        <w:t>На материале лыжных гонок</w:t>
      </w:r>
    </w:p>
    <w:p w:rsidR="004265E4" w:rsidRPr="002870D8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координации: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общеразвивающих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упражнений с изменением поз тела, стоя на лыжах; скольжение на правой (левой) ноге после </w:t>
      </w:r>
      <w:proofErr w:type="spellStart"/>
      <w:r w:rsidRPr="002870D8">
        <w:rPr>
          <w:rFonts w:ascii="Times New Roman" w:hAnsi="Times New Roman" w:cs="Times New Roman"/>
          <w:spacing w:val="-3"/>
          <w:sz w:val="28"/>
          <w:szCs w:val="28"/>
        </w:rPr>
        <w:t>двух­трёх</w:t>
      </w:r>
      <w:proofErr w:type="spellEnd"/>
      <w:r w:rsidRPr="002870D8">
        <w:rPr>
          <w:rFonts w:ascii="Times New Roman" w:hAnsi="Times New Roman" w:cs="Times New Roman"/>
          <w:spacing w:val="-3"/>
          <w:sz w:val="28"/>
          <w:szCs w:val="28"/>
        </w:rPr>
        <w:t xml:space="preserve"> шагов; спуск с горы с изменяющимися стойками на лыжах; подбирание предметов во время спуска в низкой стойке.</w:t>
      </w:r>
    </w:p>
    <w:p w:rsidR="004265E4" w:rsidRPr="00010CD6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iCs/>
          <w:spacing w:val="-3"/>
          <w:sz w:val="28"/>
          <w:szCs w:val="28"/>
        </w:rPr>
        <w:t>Развитие выносливости:</w:t>
      </w:r>
      <w:r w:rsidRPr="002870D8">
        <w:rPr>
          <w:rFonts w:ascii="Times New Roman" w:hAnsi="Times New Roman" w:cs="Times New Roman"/>
          <w:iCs/>
          <w:spacing w:val="-3"/>
          <w:sz w:val="28"/>
          <w:szCs w:val="28"/>
        </w:rPr>
        <w:t xml:space="preserve"> </w:t>
      </w:r>
      <w:r w:rsidRPr="002870D8">
        <w:rPr>
          <w:rFonts w:ascii="Times New Roman" w:hAnsi="Times New Roman" w:cs="Times New Roman"/>
          <w:spacing w:val="-3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</w:r>
      <w:r w:rsidRPr="00010CD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F9218D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b/>
          <w:i/>
          <w:spacing w:val="-3"/>
          <w:sz w:val="28"/>
          <w:szCs w:val="28"/>
        </w:rPr>
        <w:t>На материале плавания</w:t>
      </w:r>
    </w:p>
    <w:p w:rsidR="004265E4" w:rsidRDefault="004265E4" w:rsidP="001609F8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9218D">
        <w:rPr>
          <w:rFonts w:ascii="Times New Roman" w:hAnsi="Times New Roman" w:cs="Times New Roman"/>
          <w:i/>
          <w:spacing w:val="-3"/>
          <w:sz w:val="28"/>
          <w:szCs w:val="28"/>
        </w:rPr>
        <w:t>Развитие выносливости: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на ногах, держась за доску; повторное скольжение на груди с задержкой дыхания; повторное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проплывание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отрезков одним из способов плавания.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«Физическая культура»: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первоначальных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успешной учебы и социализации;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представлений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собственном теле, о своих физичес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ких возможностях и ограничениях;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устанавливать связь телесного самочувствия с физической нагрузкой (усталость и болевые ощущения в мышц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ах после физических упражнений);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азвитие общей моторики в соответст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вии с физическими возможностями;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умение ориентироваться в пространстве, используя словесные обозначения пространственных координат в ходе занятий физической культурой; 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риентация в понятиях «режи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 дня» и «здоровый образ жизни», понимание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роли и значении режима дня в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охранении и укреплении здоровья;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>-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мение организовывать собственную </w:t>
      </w:r>
      <w:proofErr w:type="spellStart"/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здоровьесберегающую</w:t>
      </w:r>
      <w:proofErr w:type="spellEnd"/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приятия, подвижные игры и т.д.);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знание и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с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облюдать правила личной гигиены;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владение комплексами физических упражнений, рекоме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ндованных по состоянию здоровья, у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мение дозировать физическую нагрузку в соответствии с индивидуа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льными особенностями организма;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авык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а</w:t>
      </w:r>
      <w:r w:rsidRPr="00FC3325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систематического наблюдения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за своим физическим состоянием;</w:t>
      </w:r>
    </w:p>
    <w:p w:rsidR="00BE74D1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01757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развитие основных физических качеств;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выполнять акробатические, гимнастические, легкоатлетические упражнения, игровые действия и упражнения из подвижных игр разной функциональной направленности;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умение взаимодействовать со сверстниками по правилам проведения подвижных игр и соревнований, в доступной форме объясняя правила, технику выполнения двигательных действий с последующим их анализом и коррекцией;</w:t>
      </w:r>
    </w:p>
    <w:p w:rsidR="004265E4" w:rsidRDefault="004265E4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выполнение тестовых нормативов по физической подготовке.</w:t>
      </w:r>
    </w:p>
    <w:p w:rsidR="00EB7D8F" w:rsidRPr="00080FDC" w:rsidRDefault="00EB7D8F" w:rsidP="001609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4265E4" w:rsidRPr="00222E9D" w:rsidRDefault="00ED366E" w:rsidP="00ED366E">
      <w:pPr>
        <w:pStyle w:val="af"/>
        <w:spacing w:line="360" w:lineRule="auto"/>
        <w:ind w:firstLine="0"/>
        <w:rPr>
          <w:rFonts w:ascii="Times New Roman" w:hAnsi="Times New Roman" w:cs="Times New Roman"/>
          <w:b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    </w:t>
      </w:r>
      <w:r w:rsidR="004265E4">
        <w:rPr>
          <w:rFonts w:ascii="Times New Roman" w:hAnsi="Times New Roman" w:cs="Times New Roman"/>
          <w:b/>
          <w:spacing w:val="-3"/>
          <w:sz w:val="28"/>
          <w:szCs w:val="28"/>
        </w:rPr>
        <w:t>10. Труд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рограмма отражает современные требования к модернизации содержания технологического образования при сохранении традиций русской школы, в том числе и в области трудового обучения, учитывает психологические закономерности формирования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общетрудовых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 специ</w:t>
      </w:r>
      <w:r>
        <w:rPr>
          <w:rFonts w:ascii="Times New Roman" w:hAnsi="Times New Roman" w:cs="Times New Roman"/>
          <w:spacing w:val="-3"/>
          <w:sz w:val="28"/>
          <w:szCs w:val="28"/>
        </w:rPr>
        <w:t>альных знаний и умений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 преобразованию различных материалов в материальные продукты.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Программа разработана в соответствии с требованиями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личностно-деятельностного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подхода к </w:t>
      </w:r>
      <w:r>
        <w:rPr>
          <w:rFonts w:ascii="Times New Roman" w:hAnsi="Times New Roman" w:cs="Times New Roman"/>
          <w:spacing w:val="-3"/>
          <w:sz w:val="28"/>
          <w:szCs w:val="28"/>
        </w:rPr>
        <w:t>трудовому обучению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ориентирована на формирование у обучающихся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с ТНР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общих учебных умений и навыков в различных видах умственной, практической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речевой деятельности.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spacing w:val="-3"/>
          <w:sz w:val="28"/>
          <w:szCs w:val="28"/>
        </w:rPr>
        <w:lastRenderedPageBreak/>
        <w:t xml:space="preserve">Задачами </w:t>
      </w:r>
      <w:r>
        <w:rPr>
          <w:rFonts w:ascii="Times New Roman" w:hAnsi="Times New Roman" w:cs="Times New Roman"/>
          <w:spacing w:val="-3"/>
          <w:sz w:val="28"/>
          <w:szCs w:val="28"/>
        </w:rPr>
        <w:t>программы являю</w:t>
      </w:r>
      <w:r w:rsidRPr="00DB5652">
        <w:rPr>
          <w:rFonts w:ascii="Times New Roman" w:hAnsi="Times New Roman" w:cs="Times New Roman"/>
          <w:spacing w:val="-3"/>
          <w:sz w:val="28"/>
          <w:szCs w:val="28"/>
        </w:rPr>
        <w:t>тся: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hAnsi="Times New Roman" w:cs="Times New Roman"/>
          <w:spacing w:val="-3"/>
          <w:sz w:val="28"/>
          <w:szCs w:val="28"/>
        </w:rPr>
        <w:t>ормирование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роли труда в жизнедеятельности человека и его со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циальной значимости,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первоначальных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представлений о мире профессий,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потр</w:t>
      </w:r>
      <w:r>
        <w:rPr>
          <w:rFonts w:ascii="Times New Roman" w:hAnsi="Times New Roman" w:cs="Times New Roman"/>
          <w:spacing w:val="-3"/>
          <w:sz w:val="28"/>
          <w:szCs w:val="28"/>
        </w:rPr>
        <w:t>ебности в трудовой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spacing w:val="-3"/>
          <w:sz w:val="28"/>
          <w:szCs w:val="28"/>
        </w:rPr>
        <w:t>своение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технологических знаний, технологической культуры, получаемых при изучении предметов начальной школы, а также на основе включения в разнообразные ви</w:t>
      </w:r>
      <w:r>
        <w:rPr>
          <w:rFonts w:ascii="Times New Roman" w:hAnsi="Times New Roman" w:cs="Times New Roman"/>
          <w:spacing w:val="-3"/>
          <w:sz w:val="28"/>
          <w:szCs w:val="28"/>
        </w:rPr>
        <w:t>ды технологической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развития, помощи близким;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обучение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spacing w:val="-3"/>
          <w:sz w:val="28"/>
          <w:szCs w:val="28"/>
        </w:rPr>
        <w:t>ланированию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spacing w:val="-3"/>
          <w:sz w:val="28"/>
          <w:szCs w:val="28"/>
        </w:rPr>
        <w:t>зации практической деятельности, осуществлению объективной оценки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проц</w:t>
      </w:r>
      <w:r>
        <w:rPr>
          <w:rFonts w:ascii="Times New Roman" w:hAnsi="Times New Roman" w:cs="Times New Roman"/>
          <w:spacing w:val="-3"/>
          <w:sz w:val="28"/>
          <w:szCs w:val="28"/>
        </w:rPr>
        <w:t>есса и результатов деятельности,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соблюдению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безопасных приемов работы при работе с различными инструментами и материалами</w:t>
      </w:r>
      <w:r>
        <w:rPr>
          <w:rFonts w:ascii="Times New Roman" w:hAnsi="Times New Roman" w:cs="Times New Roman"/>
          <w:spacing w:val="-3"/>
          <w:sz w:val="28"/>
          <w:szCs w:val="28"/>
        </w:rPr>
        <w:t>;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</w:rPr>
        <w:t>оспитание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трудолюбия, усидчивости, терпения, инициативности, сознательности, уважительного отношения к людям и ре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зультатам труда,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причастности к кол</w:t>
      </w:r>
      <w:r>
        <w:rPr>
          <w:rFonts w:ascii="Times New Roman" w:hAnsi="Times New Roman" w:cs="Times New Roman"/>
          <w:spacing w:val="-3"/>
          <w:sz w:val="28"/>
          <w:szCs w:val="28"/>
        </w:rPr>
        <w:t>лективной трудовой деятельности;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овладение первоначальными умениями поиска, передачи, хранения, преобразования информации в процессе работы с компьютером;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-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spacing w:val="-3"/>
          <w:sz w:val="28"/>
          <w:szCs w:val="28"/>
        </w:rPr>
        <w:t>оррекция и развитие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психических процессов</w:t>
      </w:r>
      <w:r>
        <w:rPr>
          <w:rFonts w:ascii="Times New Roman" w:hAnsi="Times New Roman" w:cs="Times New Roman"/>
          <w:spacing w:val="-3"/>
          <w:sz w:val="28"/>
          <w:szCs w:val="28"/>
        </w:rPr>
        <w:t>, мелкой моторики, речи.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Структура программы обеспечивает вариативность и свободу выбора учителем (в соответствии с материально-техническими условиями, особенностями и возможностями обучающихся, со своими личными интересами и уровнем подготовки) моделей реализации необходимого уровня технической подготовки  обучающихся, соответствующей требованиям к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преподаванию труда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. В программе учтены необходимые </w:t>
      </w:r>
      <w:proofErr w:type="spellStart"/>
      <w:r w:rsidRPr="00E90972"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связи и преемственность содержания трудового обучения </w:t>
      </w:r>
      <w:r>
        <w:rPr>
          <w:rFonts w:ascii="Times New Roman" w:hAnsi="Times New Roman" w:cs="Times New Roman"/>
          <w:spacing w:val="-3"/>
          <w:sz w:val="28"/>
          <w:szCs w:val="28"/>
        </w:rPr>
        <w:t>на его различных ступенях.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Учебный предмет «Труд»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На уроках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труда</w:t>
      </w:r>
      <w:r w:rsidRPr="006A0E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закрепляются речевые навыки и умения, которые обучающиеся с ТНР получают на уроках 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Русского языка, Литературного чтения</w:t>
      </w:r>
      <w:r w:rsidR="00B93B7B">
        <w:rPr>
          <w:rFonts w:ascii="Times New Roman" w:hAnsi="Times New Roman" w:cs="Times New Roman"/>
          <w:spacing w:val="-3"/>
          <w:sz w:val="28"/>
          <w:szCs w:val="28"/>
        </w:rPr>
        <w:t>, на коррекционных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курсах 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роизношение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>, Р</w:t>
      </w:r>
      <w:r>
        <w:rPr>
          <w:rFonts w:ascii="Times New Roman" w:hAnsi="Times New Roman" w:cs="Times New Roman"/>
          <w:i/>
          <w:spacing w:val="-3"/>
          <w:sz w:val="28"/>
          <w:szCs w:val="28"/>
        </w:rPr>
        <w:t>азвитие</w:t>
      </w:r>
      <w:r w:rsidRPr="00DE1EB9">
        <w:rPr>
          <w:rFonts w:ascii="Times New Roman" w:hAnsi="Times New Roman" w:cs="Times New Roman"/>
          <w:i/>
          <w:spacing w:val="-3"/>
          <w:sz w:val="28"/>
          <w:szCs w:val="28"/>
        </w:rPr>
        <w:t xml:space="preserve"> речи.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Большое внимание уделяется развитию понимания речи: умению вслушиваться в речь и вопросы учителя, выполнять по его инструкциям трудовые операции и отбирать соответствующий материал, а также различать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и знать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основные качества материалов,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которых изготавливают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Учитель, выполняя действия, характеризуя материалы и раскрывая последовательность выпо</w:t>
      </w:r>
      <w:r>
        <w:rPr>
          <w:rFonts w:ascii="Times New Roman" w:hAnsi="Times New Roman" w:cs="Times New Roman"/>
          <w:spacing w:val="-3"/>
          <w:sz w:val="28"/>
          <w:szCs w:val="28"/>
        </w:rPr>
        <w:t>лнения работы, знакомит обучающихся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со словами, обозначающими материалы, их признаки, с названиями действий, которые производятся во время изготовления изделий.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На начальных этапах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обучаю</w:t>
      </w:r>
      <w:r>
        <w:rPr>
          <w:rFonts w:ascii="Times New Roman" w:hAnsi="Times New Roman" w:cs="Times New Roman"/>
          <w:spacing w:val="-3"/>
          <w:sz w:val="28"/>
          <w:szCs w:val="28"/>
        </w:rPr>
        <w:t>щиеся изготавливают различные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изделия совместно с учителем. При </w:t>
      </w:r>
      <w:r>
        <w:rPr>
          <w:rFonts w:ascii="Times New Roman" w:hAnsi="Times New Roman" w:cs="Times New Roman"/>
          <w:spacing w:val="-3"/>
          <w:sz w:val="28"/>
          <w:szCs w:val="28"/>
        </w:rPr>
        <w:t>этом учитель сопровождает работу направляющими и уточняющими  инструкциями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E90972">
        <w:rPr>
          <w:rFonts w:ascii="Times New Roman" w:hAnsi="Times New Roman" w:cs="Times New Roman"/>
          <w:spacing w:val="-3"/>
          <w:sz w:val="28"/>
          <w:szCs w:val="28"/>
        </w:rPr>
        <w:t>Последовательность трудовых операций при изготовлении изделий служит планом в построении связног</w:t>
      </w:r>
      <w:r>
        <w:rPr>
          <w:rFonts w:ascii="Times New Roman" w:hAnsi="Times New Roman" w:cs="Times New Roman"/>
          <w:spacing w:val="-3"/>
          <w:sz w:val="28"/>
          <w:szCs w:val="28"/>
        </w:rPr>
        <w:t>о рассказа о проделанной работе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Реализуя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связи с учебным предметом «Окружающий мир», формируется понимание значения труда в жизни человека и общества, общественной значимости и ценности труда, личной ответственности человека за результат своего труда.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В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курса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лежит целостный  образ окружающего мира, который преломляется через результат творческой деятельности  обучающихся.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Программа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включает информацию о видах и свойствах определенных материалов, средствах и технологических способах их обработки и др.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информацию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, направленную на достижение определенных дидак</w:t>
      </w:r>
      <w:r>
        <w:rPr>
          <w:rFonts w:ascii="Times New Roman" w:hAnsi="Times New Roman" w:cs="Times New Roman"/>
          <w:spacing w:val="-3"/>
          <w:sz w:val="28"/>
          <w:szCs w:val="28"/>
        </w:rPr>
        <w:t>тических целей.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Учебный предмет «Труд» обеспечивает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саморазвитие и раз</w:t>
      </w:r>
      <w:r>
        <w:rPr>
          <w:rFonts w:ascii="Times New Roman" w:hAnsi="Times New Roman" w:cs="Times New Roman"/>
          <w:spacing w:val="-3"/>
          <w:sz w:val="28"/>
          <w:szCs w:val="28"/>
        </w:rPr>
        <w:t>витие личности каждого обучающегося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в процессе освоения мира через его собственную творческу</w:t>
      </w:r>
      <w:r>
        <w:rPr>
          <w:rFonts w:ascii="Times New Roman" w:hAnsi="Times New Roman" w:cs="Times New Roman"/>
          <w:spacing w:val="-3"/>
          <w:sz w:val="28"/>
          <w:szCs w:val="28"/>
        </w:rPr>
        <w:t>ю предметную деятельность,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усво</w:t>
      </w:r>
      <w:r>
        <w:rPr>
          <w:rFonts w:ascii="Times New Roman" w:hAnsi="Times New Roman" w:cs="Times New Roman"/>
          <w:spacing w:val="-3"/>
          <w:sz w:val="28"/>
          <w:szCs w:val="28"/>
        </w:rPr>
        <w:t>ение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 обучающимися основ политехнических знаний 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умений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бщетрудовые</w:t>
      </w:r>
      <w:proofErr w:type="spellEnd"/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знания, умения и способы деятельности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рассмотрение разнообразных видо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в профессиональной деятельности,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 xml:space="preserve"> работа, домашний труд).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ие изделий  из бумаги и картона (поздравительная открытка, мозаика,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квилинг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сувениры).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изделий из природного материа</w:t>
      </w:r>
      <w:r>
        <w:rPr>
          <w:rFonts w:ascii="Times New Roman" w:hAnsi="Times New Roman" w:cs="Times New Roman"/>
          <w:spacing w:val="-3"/>
          <w:sz w:val="28"/>
          <w:szCs w:val="28"/>
        </w:rPr>
        <w:t>ла (аппликация из семян, сувениры, герои сказок).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и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зготовление из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делий из текстильных материалов (вышивка, </w:t>
      </w:r>
      <w:proofErr w:type="spellStart"/>
      <w:r>
        <w:rPr>
          <w:rFonts w:ascii="Times New Roman" w:hAnsi="Times New Roman" w:cs="Times New Roman"/>
          <w:spacing w:val="-3"/>
          <w:sz w:val="28"/>
          <w:szCs w:val="28"/>
        </w:rPr>
        <w:t>ниткография</w:t>
      </w:r>
      <w:proofErr w:type="spellEnd"/>
      <w:r>
        <w:rPr>
          <w:rFonts w:ascii="Times New Roman" w:hAnsi="Times New Roman" w:cs="Times New Roman"/>
          <w:spacing w:val="-3"/>
          <w:sz w:val="28"/>
          <w:szCs w:val="28"/>
        </w:rPr>
        <w:t>, тряпичная кукла).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р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а</w:t>
      </w:r>
      <w:r>
        <w:rPr>
          <w:rFonts w:ascii="Times New Roman" w:hAnsi="Times New Roman" w:cs="Times New Roman"/>
          <w:spacing w:val="-3"/>
          <w:sz w:val="28"/>
          <w:szCs w:val="28"/>
        </w:rPr>
        <w:t>бота с различными материалами (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про</w:t>
      </w:r>
      <w:r>
        <w:rPr>
          <w:rFonts w:ascii="Times New Roman" w:hAnsi="Times New Roman" w:cs="Times New Roman"/>
          <w:spacing w:val="-3"/>
          <w:sz w:val="28"/>
          <w:szCs w:val="28"/>
        </w:rPr>
        <w:t>волока, поролон, фольга и т.д.).</w:t>
      </w:r>
    </w:p>
    <w:p w:rsidR="004265E4" w:rsidRPr="00E90972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 с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борка моделей и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макетов из деталей конструктора (макет домика (объемный), 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бу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мажное зодчество (на плоскости), </w:t>
      </w:r>
      <w:r w:rsidRPr="00540509">
        <w:rPr>
          <w:rFonts w:ascii="Times New Roman" w:hAnsi="Times New Roman" w:cs="Times New Roman"/>
          <w:spacing w:val="-3"/>
          <w:sz w:val="28"/>
          <w:szCs w:val="28"/>
        </w:rPr>
        <w:t>макет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 xml:space="preserve"> русского костюма</w:t>
      </w:r>
      <w:r>
        <w:rPr>
          <w:rFonts w:ascii="Times New Roman" w:hAnsi="Times New Roman" w:cs="Times New Roman"/>
          <w:spacing w:val="-3"/>
          <w:sz w:val="28"/>
          <w:szCs w:val="28"/>
        </w:rPr>
        <w:t>)</w:t>
      </w:r>
      <w:r w:rsidRPr="00E9097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4265E4" w:rsidRPr="00FF6B09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-3"/>
          <w:sz w:val="28"/>
          <w:szCs w:val="28"/>
        </w:rPr>
      </w:pPr>
      <w:r w:rsidRPr="00FF6B09">
        <w:rPr>
          <w:rFonts w:ascii="Times New Roman" w:hAnsi="Times New Roman"/>
          <w:sz w:val="28"/>
        </w:rPr>
        <w:t>В прогр</w:t>
      </w:r>
      <w:r>
        <w:rPr>
          <w:rFonts w:ascii="Times New Roman" w:hAnsi="Times New Roman"/>
          <w:sz w:val="28"/>
        </w:rPr>
        <w:t>амму учебного предмета «Т</w:t>
      </w:r>
      <w:r w:rsidRPr="00FF6B09">
        <w:rPr>
          <w:rFonts w:ascii="Times New Roman" w:hAnsi="Times New Roman"/>
          <w:sz w:val="28"/>
        </w:rPr>
        <w:t xml:space="preserve">руд» входят следующие разделы: «Общекультурные и </w:t>
      </w:r>
      <w:proofErr w:type="spellStart"/>
      <w:r w:rsidRPr="00FF6B09">
        <w:rPr>
          <w:rFonts w:ascii="Times New Roman" w:hAnsi="Times New Roman"/>
          <w:sz w:val="28"/>
        </w:rPr>
        <w:t>общетрудовые</w:t>
      </w:r>
      <w:proofErr w:type="spellEnd"/>
      <w:r w:rsidRPr="00FF6B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компетенции</w:t>
      </w:r>
      <w:r w:rsidRPr="00FF6B09">
        <w:rPr>
          <w:rFonts w:ascii="Times New Roman" w:hAnsi="Times New Roman"/>
          <w:sz w:val="28"/>
        </w:rPr>
        <w:t>. Основы культуры труда»; «Технология ручной обработки материалов. Элементы графической грамоты»; «Конструирование и моделирование»; «</w:t>
      </w:r>
      <w:r w:rsidRPr="00FF6B09">
        <w:rPr>
          <w:rFonts w:ascii="Times New Roman" w:hAnsi="Times New Roman"/>
          <w:bCs/>
          <w:sz w:val="28"/>
        </w:rPr>
        <w:t>Практика работы на компьютере».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Общекультурные и </w:t>
      </w:r>
      <w:proofErr w:type="spellStart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общетрудовые</w:t>
      </w:r>
      <w:proofErr w:type="spellEnd"/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компетенции. Основы культуры труда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Трудовая деятельность и её значение в жизни человека. </w:t>
      </w:r>
      <w:r w:rsidRPr="00F13056">
        <w:rPr>
          <w:rFonts w:ascii="Times New Roman" w:hAnsi="Times New Roman" w:cs="Times New Roman"/>
          <w:sz w:val="28"/>
          <w:szCs w:val="28"/>
        </w:rPr>
        <w:t xml:space="preserve">Рукотворный мир как результат труда человека; разнообразие предметов рукотворного мира (техника, предметы быта и </w:t>
      </w:r>
      <w:proofErr w:type="spellStart"/>
      <w:r w:rsidRPr="00F13056">
        <w:rPr>
          <w:rFonts w:ascii="Times New Roman" w:hAnsi="Times New Roman" w:cs="Times New Roman"/>
          <w:sz w:val="28"/>
          <w:szCs w:val="28"/>
        </w:rPr>
        <w:t>декоративно­прикладного</w:t>
      </w:r>
      <w:proofErr w:type="spellEnd"/>
      <w:r w:rsidRPr="00F13056">
        <w:rPr>
          <w:rFonts w:ascii="Times New Roman" w:hAnsi="Times New Roman" w:cs="Times New Roman"/>
          <w:sz w:val="28"/>
          <w:szCs w:val="28"/>
        </w:rPr>
        <w:t xml:space="preserve"> искусства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д.) разных народов России (на примере 2—3 народов). Особенности тематики, материалов, внешнего вида изделий декоративного искусства разных народов, </w:t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отражающие природные, географические и социальные условия конкретного народа.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pacing w:val="2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Элементарные общие правила создания предметов руко</w:t>
      </w:r>
      <w:r w:rsidRPr="00F13056">
        <w:rPr>
          <w:rFonts w:ascii="Times New Roman" w:hAnsi="Times New Roman" w:cs="Times New Roman"/>
          <w:sz w:val="28"/>
          <w:szCs w:val="28"/>
        </w:rPr>
        <w:t>т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>ворного мира (удобство, эстетическая выразительность, проч</w:t>
      </w:r>
      <w:r w:rsidRPr="00F13056">
        <w:rPr>
          <w:rFonts w:ascii="Times New Roman" w:hAnsi="Times New Roman" w:cs="Times New Roman"/>
          <w:sz w:val="28"/>
          <w:szCs w:val="28"/>
        </w:rPr>
        <w:t xml:space="preserve">ность; гармония предметов и окружающей среды). Бережное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отношение к природе как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источнику сырьевых ресурсов. Мастера и их профессии.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0B599F">
        <w:rPr>
          <w:rFonts w:ascii="Times New Roman" w:hAnsi="Times New Roman" w:cs="Times New Roman"/>
          <w:iCs/>
          <w:spacing w:val="-2"/>
          <w:sz w:val="28"/>
          <w:szCs w:val="28"/>
        </w:rPr>
        <w:t>распределение рабочего времени</w:t>
      </w:r>
      <w:r w:rsidRPr="000B599F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F13056">
        <w:rPr>
          <w:rFonts w:ascii="Times New Roman" w:hAnsi="Times New Roman" w:cs="Times New Roman"/>
          <w:spacing w:val="-2"/>
          <w:sz w:val="28"/>
          <w:szCs w:val="28"/>
        </w:rPr>
        <w:t xml:space="preserve"> Отбор и анализ информа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ции (из учебника и других дидактических материалов), её </w:t>
      </w:r>
      <w:r w:rsidRPr="00F13056">
        <w:rPr>
          <w:rFonts w:ascii="Times New Roman" w:hAnsi="Times New Roman" w:cs="Times New Roman"/>
          <w:sz w:val="28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 — изделия, услуги (например, помощь ветеранам, пенсионерам, инвалидам), праздники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т.п.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Выполнение доступных видов работ по самообслужива</w:t>
      </w:r>
      <w:r w:rsidRPr="00F13056">
        <w:rPr>
          <w:rFonts w:ascii="Times New Roman" w:hAnsi="Times New Roman" w:cs="Times New Roman"/>
          <w:sz w:val="28"/>
          <w:szCs w:val="28"/>
        </w:rPr>
        <w:t>нию, домашнему труду, оказание доступных видов помощи малышам, взрослым и сверстникам.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ручной обработки материалов</w:t>
      </w:r>
      <w:r w:rsidRPr="00222E9D">
        <w:rPr>
          <w:rStyle w:val="15"/>
          <w:b/>
          <w:i/>
          <w:spacing w:val="2"/>
          <w:sz w:val="28"/>
          <w:szCs w:val="28"/>
        </w:rPr>
        <w:footnoteReference w:id="11"/>
      </w: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. Элементы графической грамоты</w:t>
      </w:r>
    </w:p>
    <w:p w:rsidR="004265E4" w:rsidRPr="004B4FBB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>Многообразие материалов и их практическое применение в жизни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4B4FBB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lastRenderedPageBreak/>
        <w:t>Подготовка материалов к работе</w:t>
      </w:r>
      <w:r>
        <w:rPr>
          <w:rFonts w:ascii="Times New Roman" w:hAnsi="Times New Roman" w:cs="Times New Roman"/>
          <w:sz w:val="28"/>
          <w:szCs w:val="28"/>
        </w:rPr>
        <w:t xml:space="preserve"> (знание названий используемых материалов)</w:t>
      </w:r>
      <w:r w:rsidRPr="00F13056">
        <w:rPr>
          <w:rFonts w:ascii="Times New Roman" w:hAnsi="Times New Roman" w:cs="Times New Roman"/>
          <w:sz w:val="28"/>
          <w:szCs w:val="28"/>
        </w:rPr>
        <w:t xml:space="preserve">. Экономное расходование материалов.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Выбор материалов по их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декоративно­художе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>ственным</w:t>
      </w:r>
      <w:proofErr w:type="spellEnd"/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и конструктивным свойствам, 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>соответствующих способов обработки материалов в зависимости от назначения изделия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4FBB">
        <w:rPr>
          <w:rFonts w:ascii="Times New Roman" w:hAnsi="Times New Roman" w:cs="Times New Roman"/>
          <w:iCs/>
          <w:sz w:val="28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сборка, отделка изделия; проверка изделия в действии, </w:t>
      </w:r>
      <w:r w:rsidRPr="004B4FBB">
        <w:rPr>
          <w:rFonts w:ascii="Times New Roman" w:hAnsi="Times New Roman" w:cs="Times New Roman"/>
          <w:iCs/>
          <w:sz w:val="28"/>
          <w:szCs w:val="28"/>
        </w:rPr>
        <w:t>внесение необходимых дополнений и изменений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Называние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 выполнение основных технологических операций ручной </w:t>
      </w:r>
      <w:r w:rsidRPr="00F13056">
        <w:rPr>
          <w:rFonts w:ascii="Times New Roman" w:hAnsi="Times New Roman" w:cs="Times New Roman"/>
          <w:sz w:val="28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 xml:space="preserve">др.), сборка изделия (клеевое,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ниточное, проволочное, винтовое и другие виды соедине</w:t>
      </w:r>
      <w:r w:rsidRPr="00F13056">
        <w:rPr>
          <w:rFonts w:ascii="Times New Roman" w:hAnsi="Times New Roman" w:cs="Times New Roman"/>
          <w:sz w:val="28"/>
          <w:szCs w:val="28"/>
        </w:rPr>
        <w:t>ния), отделка изделия или его деталей (окрашивание, вышивка, аппликация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Использование измерений и построений для решения </w:t>
      </w:r>
      <w:r w:rsidRPr="00F13056">
        <w:rPr>
          <w:rFonts w:ascii="Times New Roman" w:hAnsi="Times New Roman" w:cs="Times New Roman"/>
          <w:sz w:val="28"/>
          <w:szCs w:val="28"/>
        </w:rPr>
        <w:t>практических задач. Виды условных графических изображе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F13056">
        <w:rPr>
          <w:rFonts w:ascii="Times New Roman" w:hAnsi="Times New Roman" w:cs="Times New Roman"/>
          <w:sz w:val="28"/>
          <w:szCs w:val="28"/>
        </w:rPr>
        <w:t xml:space="preserve"> надреза, сгиба, размерная, осевая, центровая,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разрыва</w:t>
      </w:r>
      <w:r w:rsidRPr="00F13056">
        <w:rPr>
          <w:rFonts w:ascii="Times New Roman" w:hAnsi="Times New Roman" w:cs="Times New Roman"/>
          <w:sz w:val="28"/>
          <w:szCs w:val="28"/>
        </w:rPr>
        <w:t>). Чте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>ние условных графических изображений. Разметка деталей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br/>
      </w:r>
      <w:r w:rsidRPr="00F13056">
        <w:rPr>
          <w:rFonts w:ascii="Times New Roman" w:hAnsi="Times New Roman" w:cs="Times New Roman"/>
          <w:sz w:val="28"/>
          <w:szCs w:val="28"/>
        </w:rPr>
        <w:lastRenderedPageBreak/>
        <w:t>с опорой на простейший чертёж, эскиз. Изготовление изделий по рисунку, простейшему чертежу или эскизу, схеме.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Конструирование и моделирование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Общее представление о конструировании как создании конструкции каких-либо изделий (технических, бытовых, </w:t>
      </w:r>
      <w:r w:rsidRPr="00F13056">
        <w:rPr>
          <w:rFonts w:ascii="Times New Roman" w:hAnsi="Times New Roman" w:cs="Times New Roman"/>
          <w:sz w:val="28"/>
          <w:szCs w:val="28"/>
        </w:rPr>
        <w:t>учебных и</w:t>
      </w:r>
      <w:r w:rsidRPr="00F13056">
        <w:rPr>
          <w:rFonts w:ascii="Times New Roman" w:hAnsi="Times New Roman" w:cs="Times New Roman"/>
          <w:sz w:val="28"/>
          <w:szCs w:val="28"/>
        </w:rPr>
        <w:t> </w:t>
      </w:r>
      <w:r w:rsidRPr="00F13056">
        <w:rPr>
          <w:rFonts w:ascii="Times New Roman" w:hAnsi="Times New Roman" w:cs="Times New Roman"/>
          <w:sz w:val="28"/>
          <w:szCs w:val="28"/>
        </w:rPr>
        <w:t>пр.). Изделие, деталь изделия (общее представление</w:t>
      </w:r>
      <w:r>
        <w:rPr>
          <w:rFonts w:ascii="Times New Roman" w:hAnsi="Times New Roman" w:cs="Times New Roman"/>
          <w:sz w:val="28"/>
          <w:szCs w:val="28"/>
        </w:rPr>
        <w:t>, название</w:t>
      </w:r>
      <w:r w:rsidRPr="00F13056">
        <w:rPr>
          <w:rFonts w:ascii="Times New Roman" w:hAnsi="Times New Roman" w:cs="Times New Roman"/>
          <w:sz w:val="28"/>
          <w:szCs w:val="28"/>
        </w:rPr>
        <w:t xml:space="preserve">). Понятие о конструкции изделия; </w:t>
      </w:r>
      <w:r w:rsidRPr="004B4FBB">
        <w:rPr>
          <w:rFonts w:ascii="Times New Roman" w:hAnsi="Times New Roman" w:cs="Times New Roman"/>
          <w:iCs/>
          <w:sz w:val="28"/>
          <w:szCs w:val="28"/>
        </w:rPr>
        <w:t>различные виды конструкций и способы их сборки</w:t>
      </w:r>
      <w:r w:rsidRPr="004B4FBB">
        <w:rPr>
          <w:rFonts w:ascii="Times New Roman" w:hAnsi="Times New Roman" w:cs="Times New Roman"/>
          <w:sz w:val="28"/>
          <w:szCs w:val="28"/>
        </w:rPr>
        <w:t>. Виды и способы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соединения деталей. Основные требования к изделию (соответствие</w:t>
      </w:r>
      <w:r w:rsidRPr="00F13056">
        <w:rPr>
          <w:rFonts w:ascii="Times New Roman" w:hAnsi="Times New Roman" w:cs="Times New Roman"/>
          <w:sz w:val="28"/>
          <w:szCs w:val="28"/>
        </w:rPr>
        <w:br/>
        <w:t>материала, конструкции и внешнего оформления назначению изделия).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4B4FBB">
        <w:rPr>
          <w:rFonts w:ascii="Times New Roman" w:hAnsi="Times New Roman" w:cs="Times New Roman"/>
          <w:iCs/>
          <w:sz w:val="28"/>
          <w:szCs w:val="28"/>
        </w:rPr>
        <w:t>чертежу или эскизу и по заданным условиям (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технико­технологическим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функциональным, </w:t>
      </w:r>
      <w:proofErr w:type="spellStart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декоративно­художественным</w:t>
      </w:r>
      <w:proofErr w:type="spellEnd"/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и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 </w:t>
      </w:r>
      <w:r w:rsidRPr="004B4FBB">
        <w:rPr>
          <w:rFonts w:ascii="Times New Roman" w:hAnsi="Times New Roman" w:cs="Times New Roman"/>
          <w:iCs/>
          <w:spacing w:val="-4"/>
          <w:sz w:val="28"/>
          <w:szCs w:val="28"/>
        </w:rPr>
        <w:t>пр.).</w:t>
      </w:r>
      <w:r w:rsidRPr="004B4FB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3056">
        <w:rPr>
          <w:rFonts w:ascii="Times New Roman" w:hAnsi="Times New Roman" w:cs="Times New Roman"/>
          <w:sz w:val="28"/>
          <w:szCs w:val="28"/>
        </w:rPr>
        <w:t>Конструирование и моделирование на компьютере и в интерактивном конструкторе.</w:t>
      </w:r>
    </w:p>
    <w:p w:rsidR="004265E4" w:rsidRPr="00222E9D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22E9D">
        <w:rPr>
          <w:rFonts w:ascii="Times New Roman" w:hAnsi="Times New Roman" w:cs="Times New Roman"/>
          <w:b/>
          <w:bCs/>
          <w:i/>
          <w:sz w:val="28"/>
          <w:szCs w:val="28"/>
        </w:rPr>
        <w:t>Практика работы на компьютере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>Информация, её отбор, анализ и систематизация. Способы получения, хранения, переработки информации.</w:t>
      </w:r>
    </w:p>
    <w:p w:rsidR="004265E4" w:rsidRPr="00F13056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13056">
        <w:rPr>
          <w:rFonts w:ascii="Times New Roman" w:hAnsi="Times New Roman" w:cs="Times New Roman"/>
          <w:spacing w:val="2"/>
          <w:sz w:val="28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F13056">
        <w:rPr>
          <w:rFonts w:ascii="Times New Roman" w:hAnsi="Times New Roman" w:cs="Times New Roman"/>
          <w:sz w:val="28"/>
          <w:szCs w:val="28"/>
        </w:rPr>
        <w:t xml:space="preserve">ра, </w:t>
      </w:r>
      <w:r w:rsidRPr="004B4FBB">
        <w:rPr>
          <w:rFonts w:ascii="Times New Roman" w:hAnsi="Times New Roman" w:cs="Times New Roman"/>
          <w:iCs/>
          <w:sz w:val="28"/>
          <w:szCs w:val="28"/>
        </w:rPr>
        <w:t>общее представление о правилах клавиатурного письма</w:t>
      </w:r>
      <w:r w:rsidRPr="004B4FBB">
        <w:rPr>
          <w:rFonts w:ascii="Times New Roman" w:hAnsi="Times New Roman" w:cs="Times New Roman"/>
          <w:sz w:val="28"/>
          <w:szCs w:val="28"/>
        </w:rPr>
        <w:t>,</w:t>
      </w:r>
      <w:r w:rsidRPr="00F13056">
        <w:rPr>
          <w:rFonts w:ascii="Times New Roman" w:hAnsi="Times New Roman" w:cs="Times New Roman"/>
          <w:sz w:val="28"/>
          <w:szCs w:val="28"/>
        </w:rPr>
        <w:t xml:space="preserve"> пользование мышью, использование простейших средств текстового редактора. </w:t>
      </w:r>
      <w:r w:rsidRPr="004B4FBB">
        <w:rPr>
          <w:rFonts w:ascii="Times New Roman" w:hAnsi="Times New Roman" w:cs="Times New Roman"/>
          <w:iCs/>
          <w:sz w:val="28"/>
          <w:szCs w:val="28"/>
        </w:rPr>
        <w:t>Простейшие приёмы поиска информации: по ключевым словам, каталогам</w:t>
      </w:r>
      <w:r w:rsidRPr="004B4FBB">
        <w:rPr>
          <w:rFonts w:ascii="Times New Roman" w:hAnsi="Times New Roman" w:cs="Times New Roman"/>
          <w:sz w:val="28"/>
          <w:szCs w:val="28"/>
        </w:rPr>
        <w:t>.</w:t>
      </w:r>
      <w:r w:rsidRPr="00F13056">
        <w:rPr>
          <w:rFonts w:ascii="Times New Roman" w:hAnsi="Times New Roman" w:cs="Times New Roman"/>
          <w:sz w:val="28"/>
          <w:szCs w:val="28"/>
        </w:rPr>
        <w:t xml:space="preserve">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4265E4" w:rsidRDefault="004265E4" w:rsidP="000E066F">
      <w:pPr>
        <w:pStyle w:val="af"/>
        <w:spacing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F13056">
        <w:rPr>
          <w:rFonts w:ascii="Times New Roman" w:hAnsi="Times New Roman" w:cs="Times New Roman"/>
          <w:sz w:val="28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>
        <w:rPr>
          <w:rFonts w:ascii="Times New Roman" w:hAnsi="Times New Roman" w:cs="Times New Roman"/>
          <w:spacing w:val="2"/>
          <w:sz w:val="28"/>
          <w:szCs w:val="28"/>
        </w:rPr>
        <w:t>обучающимся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t xml:space="preserve"> тематике. Вывод текста на </w:t>
      </w:r>
      <w:r w:rsidRPr="00F13056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принтер. </w:t>
      </w:r>
      <w:r w:rsidRPr="004B4FBB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Использование </w:t>
      </w:r>
      <w:r w:rsidRPr="004B4FBB">
        <w:rPr>
          <w:rFonts w:ascii="Times New Roman" w:hAnsi="Times New Roman" w:cs="Times New Roman"/>
          <w:iCs/>
          <w:sz w:val="28"/>
          <w:szCs w:val="28"/>
        </w:rPr>
        <w:t xml:space="preserve">рисунков из ресурса компьютера, программ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Word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Power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B4FBB">
        <w:rPr>
          <w:rFonts w:ascii="Times New Roman" w:hAnsi="Times New Roman" w:cs="Times New Roman"/>
          <w:iCs/>
          <w:sz w:val="28"/>
          <w:szCs w:val="28"/>
        </w:rPr>
        <w:t>Point</w:t>
      </w:r>
      <w:proofErr w:type="spellEnd"/>
      <w:r w:rsidRPr="004B4FBB">
        <w:rPr>
          <w:rFonts w:ascii="Times New Roman" w:hAnsi="Times New Roman" w:cs="Times New Roman"/>
          <w:iCs/>
          <w:sz w:val="28"/>
          <w:szCs w:val="28"/>
        </w:rPr>
        <w:t>.</w:t>
      </w:r>
    </w:p>
    <w:p w:rsidR="004265E4" w:rsidRDefault="004265E4" w:rsidP="006759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учебного предмета «Труд»: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C20E8">
        <w:rPr>
          <w:sz w:val="28"/>
          <w:szCs w:val="28"/>
        </w:rPr>
        <w:t>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</w:t>
      </w:r>
      <w:r>
        <w:rPr>
          <w:sz w:val="28"/>
          <w:szCs w:val="28"/>
        </w:rPr>
        <w:t>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</w:t>
      </w:r>
      <w:r w:rsidRPr="008C20E8">
        <w:rPr>
          <w:sz w:val="28"/>
          <w:szCs w:val="28"/>
        </w:rPr>
        <w:t xml:space="preserve"> первоначальных представлений о материальной культуре как продукте предметно-прео</w:t>
      </w:r>
      <w:r>
        <w:rPr>
          <w:sz w:val="28"/>
          <w:szCs w:val="28"/>
        </w:rPr>
        <w:t>бразующей деятельности человека;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знания о назначении и правилах использования ручного инструмента для обработки бумаги, картона, ткани и пр.;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определять и соблюдать последовательность технологических операций при изготовлении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овладение </w:t>
      </w:r>
      <w:r w:rsidRPr="00F13056">
        <w:rPr>
          <w:spacing w:val="2"/>
          <w:sz w:val="28"/>
          <w:szCs w:val="28"/>
        </w:rPr>
        <w:t>основны</w:t>
      </w:r>
      <w:r>
        <w:rPr>
          <w:spacing w:val="2"/>
          <w:sz w:val="28"/>
          <w:szCs w:val="28"/>
        </w:rPr>
        <w:t>ми</w:t>
      </w:r>
      <w:r w:rsidRPr="008C20E8">
        <w:rPr>
          <w:sz w:val="28"/>
          <w:szCs w:val="28"/>
        </w:rPr>
        <w:t xml:space="preserve"> технологическими прием</w:t>
      </w:r>
      <w:r>
        <w:rPr>
          <w:sz w:val="28"/>
          <w:szCs w:val="28"/>
        </w:rPr>
        <w:t>ами ручной обработки материалов;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подбирать материалы и инструменты, способы трудовой деятельности в зависимости от цели;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изготавливать изделия из доступных материалов, модели несложных объектов из деталей конструктора по образцу, эскизу, собственному замыслу;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0E8">
        <w:rPr>
          <w:sz w:val="28"/>
          <w:szCs w:val="28"/>
        </w:rPr>
        <w:t xml:space="preserve">усвоение правил техники </w:t>
      </w:r>
      <w:r>
        <w:rPr>
          <w:sz w:val="28"/>
          <w:szCs w:val="28"/>
        </w:rPr>
        <w:t>безопасности;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навыками</w:t>
      </w:r>
      <w:r w:rsidRPr="001347A2">
        <w:rPr>
          <w:sz w:val="28"/>
          <w:szCs w:val="28"/>
        </w:rPr>
        <w:t xml:space="preserve"> совместной продуктивной деятельности, сотрудничества, взаимопом</w:t>
      </w:r>
      <w:r>
        <w:rPr>
          <w:sz w:val="28"/>
          <w:szCs w:val="28"/>
        </w:rPr>
        <w:t>ощи, планирования, коммуникации;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D5BE0">
        <w:rPr>
          <w:sz w:val="28"/>
          <w:szCs w:val="28"/>
        </w:rPr>
        <w:t>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</w:t>
      </w:r>
      <w:r>
        <w:rPr>
          <w:sz w:val="28"/>
          <w:szCs w:val="28"/>
        </w:rPr>
        <w:t xml:space="preserve">ного и трудового взаимодействия;  </w:t>
      </w:r>
    </w:p>
    <w:p w:rsidR="004265E4" w:rsidRPr="008C20E8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8C20E8">
        <w:rPr>
          <w:sz w:val="28"/>
          <w:szCs w:val="28"/>
        </w:rPr>
        <w:t>спользование приобретенных знаний и умений для творческого решения несложных конструкторских, художественно-конструкторских, технолог</w:t>
      </w:r>
      <w:r>
        <w:rPr>
          <w:sz w:val="28"/>
          <w:szCs w:val="28"/>
        </w:rPr>
        <w:t>ических и организационных задач;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8C20E8">
        <w:rPr>
          <w:sz w:val="28"/>
          <w:szCs w:val="28"/>
        </w:rPr>
        <w:t>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</w:t>
      </w:r>
      <w:r>
        <w:rPr>
          <w:sz w:val="28"/>
          <w:szCs w:val="28"/>
        </w:rPr>
        <w:t>жественно-конструкторских задач;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обогащение лексикона словами, обозначающими материалы, их признаки, действия, производимые во время изготовления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умением</w:t>
      </w:r>
      <w:r w:rsidRPr="00922903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план связного рассказа о проделанной работе на основе последовательности трудовых операций при изготовлении изделия;</w:t>
      </w:r>
    </w:p>
    <w:p w:rsidR="004265E4" w:rsidRDefault="004265E4" w:rsidP="000E066F">
      <w:pPr>
        <w:pStyle w:val="2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простыми умениями работы с компьютером и компьютерными программами.</w:t>
      </w:r>
    </w:p>
    <w:p w:rsidR="00CA7223" w:rsidRPr="008C20E8" w:rsidRDefault="00CA7223" w:rsidP="000E066F">
      <w:pPr>
        <w:pStyle w:val="27"/>
        <w:ind w:left="0" w:firstLine="709"/>
        <w:jc w:val="both"/>
        <w:rPr>
          <w:sz w:val="28"/>
          <w:szCs w:val="28"/>
        </w:rPr>
      </w:pPr>
    </w:p>
    <w:p w:rsidR="00C161E4" w:rsidRDefault="00C161E4" w:rsidP="00C161E4">
      <w:pPr>
        <w:pStyle w:val="c11"/>
        <w:spacing w:before="0" w:beforeAutospacing="0" w:after="0" w:afterAutospacing="0" w:line="360" w:lineRule="auto"/>
        <w:jc w:val="center"/>
        <w:rPr>
          <w:rStyle w:val="c12"/>
          <w:b/>
          <w:sz w:val="28"/>
          <w:szCs w:val="28"/>
        </w:rPr>
      </w:pPr>
      <w:r>
        <w:rPr>
          <w:rStyle w:val="c12"/>
          <w:b/>
          <w:sz w:val="28"/>
          <w:szCs w:val="28"/>
        </w:rPr>
        <w:t>Содержание курсов коррекционно-развивающей области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535C0">
        <w:rPr>
          <w:rFonts w:ascii="Times New Roman" w:hAnsi="Times New Roman" w:cs="Times New Roman"/>
          <w:b/>
          <w:sz w:val="28"/>
          <w:szCs w:val="28"/>
        </w:rPr>
        <w:t>Произношение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3451D7">
        <w:rPr>
          <w:rFonts w:ascii="Times New Roman" w:hAnsi="Times New Roman" w:cs="Times New Roman"/>
          <w:b/>
          <w:sz w:val="28"/>
          <w:szCs w:val="28"/>
        </w:rPr>
        <w:t>задачами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курса «Произношение» являются: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A336A8">
        <w:rPr>
          <w:rFonts w:ascii="Times New Roman" w:hAnsi="Times New Roman" w:cs="Times New Roman"/>
          <w:sz w:val="28"/>
          <w:szCs w:val="28"/>
        </w:rPr>
        <w:t>азвитие психофизиологических механизмов, лежащих в основе устной речи: формирование оптимального для речи типа физиологического дыхания,  реч</w:t>
      </w:r>
      <w:r>
        <w:rPr>
          <w:rFonts w:ascii="Times New Roman" w:hAnsi="Times New Roman" w:cs="Times New Roman"/>
          <w:sz w:val="28"/>
          <w:szCs w:val="28"/>
        </w:rPr>
        <w:t>евого дыхания, голоса</w:t>
      </w:r>
      <w:r w:rsidRPr="00A336A8">
        <w:rPr>
          <w:rFonts w:ascii="Times New Roman" w:hAnsi="Times New Roman" w:cs="Times New Roman"/>
          <w:sz w:val="28"/>
          <w:szCs w:val="28"/>
        </w:rPr>
        <w:t>, артикуляторной моторики, чувства ритма, слухового восприятия,</w:t>
      </w:r>
      <w:r>
        <w:rPr>
          <w:rFonts w:ascii="Times New Roman" w:hAnsi="Times New Roman" w:cs="Times New Roman"/>
          <w:sz w:val="28"/>
          <w:szCs w:val="28"/>
        </w:rPr>
        <w:t xml:space="preserve"> функций фонематической системы (по 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336A8">
        <w:rPr>
          <w:rFonts w:ascii="Times New Roman" w:hAnsi="Times New Roman" w:cs="Times New Roman"/>
          <w:sz w:val="28"/>
          <w:szCs w:val="28"/>
        </w:rPr>
        <w:t>бучение нормативному/компенсированному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</w:t>
      </w:r>
      <w:r>
        <w:rPr>
          <w:rFonts w:ascii="Times New Roman" w:hAnsi="Times New Roman" w:cs="Times New Roman"/>
          <w:sz w:val="28"/>
          <w:szCs w:val="28"/>
        </w:rPr>
        <w:t>ия и слова);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A336A8">
        <w:rPr>
          <w:rFonts w:ascii="Times New Roman" w:hAnsi="Times New Roman" w:cs="Times New Roman"/>
          <w:sz w:val="28"/>
          <w:szCs w:val="28"/>
        </w:rPr>
        <w:t>оррекция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 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A336A8">
        <w:rPr>
          <w:rFonts w:ascii="Times New Roman" w:hAnsi="Times New Roman" w:cs="Times New Roman"/>
          <w:sz w:val="28"/>
          <w:szCs w:val="28"/>
        </w:rPr>
        <w:t>ормирование просодических компонентов речи</w:t>
      </w:r>
      <w:r w:rsidRPr="00A33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6A8">
        <w:rPr>
          <w:rFonts w:ascii="Times New Roman" w:hAnsi="Times New Roman" w:cs="Times New Roman"/>
          <w:sz w:val="28"/>
          <w:szCs w:val="28"/>
        </w:rPr>
        <w:t xml:space="preserve">(темпа, ритма, </w:t>
      </w:r>
      <w:proofErr w:type="spellStart"/>
      <w:r w:rsidRPr="00A336A8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A336A8">
        <w:rPr>
          <w:rFonts w:ascii="Times New Roman" w:hAnsi="Times New Roman" w:cs="Times New Roman"/>
          <w:sz w:val="28"/>
          <w:szCs w:val="28"/>
        </w:rPr>
        <w:t>, интонации, логического ударения).</w:t>
      </w:r>
    </w:p>
    <w:p w:rsidR="0072386C" w:rsidRPr="00D73506" w:rsidRDefault="00021A20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реализации коррекционного</w:t>
      </w:r>
      <w:r w:rsidR="0072386C">
        <w:rPr>
          <w:rFonts w:ascii="Times New Roman" w:hAnsi="Times New Roman" w:cs="Times New Roman"/>
          <w:sz w:val="28"/>
          <w:szCs w:val="28"/>
        </w:rPr>
        <w:t xml:space="preserve"> курса «Произношение» конкретизируются для обучающихся на </w:t>
      </w:r>
      <w:r w:rsidR="0072386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2386C" w:rsidRPr="00D73506"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</w:rPr>
        <w:t>и</w:t>
      </w:r>
      <w:r w:rsidR="0072386C" w:rsidRPr="00D73506"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2386C"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коррекционного курса «Произношение» предусматривает формирование следующих составляющих речевой компетенции обучающихся с ТНР: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произносительной стороны речи в соответствии с нормами русского языка;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языкового анализа и синтеза на уровне предложения и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сложной слоговой структуры слова;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фонематического восприятия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слухо-произносительной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дифференциации фонем).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линиями обучения по курсу «Произношение» являются: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произношения звуков с учетом системной связи между фонемами русского языка, их артикуляторной и акустической сложности и характера дефекта;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слогов разных типов и слов разной слоговой структуры;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навыков четкого, плавного, правильного произношения предложений, состоящих из трех- пятисложных слов, различных типов слогов: открытых, закрытых, со стечением согласных (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45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класса). 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Программой предусмотрена коррекция нарушений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>
        <w:rPr>
          <w:rFonts w:ascii="Times New Roman" w:hAnsi="Times New Roman" w:cs="Times New Roman"/>
          <w:sz w:val="28"/>
          <w:szCs w:val="28"/>
        </w:rPr>
        <w:t>ых/подгрупповых логопедических занятиях. Уроки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и II классах</w:t>
      </w:r>
      <w:r w:rsidRPr="00E535C0">
        <w:rPr>
          <w:rFonts w:ascii="Times New Roman" w:hAnsi="Times New Roman" w:cs="Times New Roman"/>
          <w:sz w:val="28"/>
          <w:szCs w:val="28"/>
        </w:rPr>
        <w:t>. Рекомендуется проведение этих уроков с учетом степени выраженности, характера</w:t>
      </w:r>
      <w:r>
        <w:rPr>
          <w:rFonts w:ascii="Times New Roman" w:hAnsi="Times New Roman" w:cs="Times New Roman"/>
          <w:sz w:val="28"/>
          <w:szCs w:val="28"/>
        </w:rPr>
        <w:t>, механизма и структуры речевого дефекта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1B4BBD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B4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класса, на уроках произношения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 грамматикой, правописанием и чтением,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завершается формирование произносительной стороны речи. Осуществляется автоматизация навыков произношения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коммуникативных ситуациях. В моделируемых лингвистических условиях закрепляются структурно-системные связи между звучанием и лексическим значением слова, его грамматической формой. П</w:t>
      </w:r>
      <w:r w:rsidRPr="00E535C0">
        <w:rPr>
          <w:rFonts w:ascii="Times New Roman" w:hAnsi="Times New Roman" w:cs="Times New Roman"/>
          <w:sz w:val="28"/>
          <w:szCs w:val="28"/>
        </w:rPr>
        <w:t xml:space="preserve">роводится коррекция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softHyphen/>
        <w:t>рушений письменной речи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Учитывая систем</w:t>
      </w:r>
      <w:r>
        <w:rPr>
          <w:rFonts w:ascii="Times New Roman" w:hAnsi="Times New Roman" w:cs="Times New Roman"/>
          <w:sz w:val="28"/>
          <w:szCs w:val="28"/>
        </w:rPr>
        <w:t>ное недоразвитие речи обучающихся, на каждом уроке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компле</w:t>
      </w:r>
      <w:r>
        <w:rPr>
          <w:rFonts w:ascii="Times New Roman" w:hAnsi="Times New Roman" w:cs="Times New Roman"/>
          <w:sz w:val="28"/>
          <w:szCs w:val="28"/>
        </w:rPr>
        <w:t>ксные за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дачи, направленные не только </w:t>
      </w:r>
      <w:r w:rsidRPr="00E535C0">
        <w:rPr>
          <w:rFonts w:ascii="Times New Roman" w:hAnsi="Times New Roman" w:cs="Times New Roman"/>
          <w:sz w:val="28"/>
          <w:szCs w:val="28"/>
        </w:rPr>
        <w:t>на коррекцию</w:t>
      </w:r>
      <w:r>
        <w:rPr>
          <w:rFonts w:ascii="Times New Roman" w:hAnsi="Times New Roman" w:cs="Times New Roman"/>
          <w:sz w:val="28"/>
          <w:szCs w:val="28"/>
        </w:rPr>
        <w:t xml:space="preserve"> фонетического дефекта</w:t>
      </w:r>
      <w:r w:rsidRPr="00E53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 на коррекцию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всех ком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понентов</w:t>
      </w:r>
      <w:r>
        <w:rPr>
          <w:rFonts w:ascii="Times New Roman" w:hAnsi="Times New Roman" w:cs="Times New Roman"/>
          <w:sz w:val="28"/>
          <w:szCs w:val="28"/>
        </w:rPr>
        <w:t xml:space="preserve"> речевой функциональной системы </w:t>
      </w:r>
      <w:r w:rsidRPr="00E535C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фонематического, лексического, грамматического, семантического).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произношения в I (</w:t>
      </w:r>
      <w:r w:rsidR="000E3335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II </w:t>
      </w:r>
      <w:r>
        <w:rPr>
          <w:rFonts w:ascii="Times New Roman" w:hAnsi="Times New Roman" w:cs="Times New Roman"/>
          <w:sz w:val="28"/>
          <w:szCs w:val="28"/>
        </w:rPr>
        <w:t>классах необходимо формировать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 психофизиоло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гические механизмы, которые лежат в основе</w:t>
      </w:r>
      <w:r>
        <w:rPr>
          <w:rFonts w:ascii="Times New Roman" w:hAnsi="Times New Roman" w:cs="Times New Roman"/>
          <w:sz w:val="28"/>
          <w:szCs w:val="28"/>
        </w:rPr>
        <w:t xml:space="preserve"> овладения произношением</w:t>
      </w:r>
      <w:r w:rsidRPr="00E535C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оптимальный для речи тип физиологического дыхания (диафрагмальный,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нижнереберный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правильное речевое дых</w:t>
      </w:r>
      <w:r>
        <w:rPr>
          <w:rFonts w:ascii="Times New Roman" w:hAnsi="Times New Roman" w:cs="Times New Roman"/>
          <w:sz w:val="28"/>
          <w:szCs w:val="28"/>
        </w:rPr>
        <w:t>ание, голосообразование, артикуляторную моторику,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слуховое и фонематическое восприятие, фонематический анализ</w:t>
      </w:r>
      <w:r>
        <w:rPr>
          <w:rFonts w:ascii="Times New Roman" w:hAnsi="Times New Roman" w:cs="Times New Roman"/>
          <w:sz w:val="28"/>
          <w:szCs w:val="28"/>
        </w:rPr>
        <w:t xml:space="preserve"> и синтез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др. Наряду с</w:t>
      </w:r>
      <w:r>
        <w:rPr>
          <w:rFonts w:ascii="Times New Roman" w:hAnsi="Times New Roman" w:cs="Times New Roman"/>
          <w:sz w:val="28"/>
          <w:szCs w:val="28"/>
        </w:rPr>
        <w:t xml:space="preserve"> этим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и задачи развития речевых предпосылок к овладе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нию орфографией, т.е. профил</w:t>
      </w:r>
      <w:r>
        <w:rPr>
          <w:rFonts w:ascii="Times New Roman" w:hAnsi="Times New Roman" w:cs="Times New Roman"/>
          <w:sz w:val="28"/>
          <w:szCs w:val="28"/>
        </w:rPr>
        <w:t xml:space="preserve">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дизорфографий</w:t>
      </w:r>
      <w:proofErr w:type="spellEnd"/>
      <w:r>
        <w:rPr>
          <w:rFonts w:ascii="Times New Roman" w:hAnsi="Times New Roman" w:cs="Times New Roman"/>
          <w:sz w:val="28"/>
          <w:szCs w:val="28"/>
        </w:rPr>
        <w:t>.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закрепляют умение дифференцировать различные граммати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ческие формы по их значению и звучанию, определять в них ударение (стабильное или изменяющееся), находить родственные слова, определять их общую часть, выделять некорневые морфе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мы, соотносить их значение и звучание, подбирать слова с общи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ми суффиксами, приставками с целью закрепления представле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ний о значении морфем.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коррекции нарушений звуковой стороны речи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граммой предусмотрены следующие направления работы: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дыхания и голосообразования;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автоматизация звуков; 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дифференциация акустически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сходных звуков;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ормирование всех уровней языкового анализа и синтеза</w:t>
      </w:r>
      <w:r w:rsidRPr="00E535C0"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коррекция нарушений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слова;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5C0">
        <w:rPr>
          <w:rFonts w:ascii="Times New Roman" w:hAnsi="Times New Roman" w:cs="Times New Roman"/>
          <w:sz w:val="28"/>
          <w:szCs w:val="28"/>
        </w:rPr>
        <w:t>формирование п</w:t>
      </w:r>
      <w:r>
        <w:rPr>
          <w:rFonts w:ascii="Times New Roman" w:hAnsi="Times New Roman" w:cs="Times New Roman"/>
          <w:sz w:val="28"/>
          <w:szCs w:val="28"/>
        </w:rPr>
        <w:t>росодических компонентов (ритма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темпа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E535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>, инто</w:t>
      </w:r>
      <w:r>
        <w:rPr>
          <w:rFonts w:ascii="Times New Roman" w:hAnsi="Times New Roman" w:cs="Times New Roman"/>
          <w:sz w:val="28"/>
          <w:szCs w:val="28"/>
        </w:rPr>
        <w:t>нации, логического и словесно-фразового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ударения).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Процесс коррекции нарушений звуковой стороны речи делится на следующие этапы: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обследова</w:t>
      </w:r>
      <w:r>
        <w:rPr>
          <w:rFonts w:ascii="Times New Roman" w:hAnsi="Times New Roman" w:cs="Times New Roman"/>
          <w:sz w:val="28"/>
          <w:szCs w:val="28"/>
        </w:rPr>
        <w:t>ние речи обучающихся и формулирование логопе</w:t>
      </w:r>
      <w:r w:rsidRPr="00E535C0">
        <w:rPr>
          <w:rFonts w:ascii="Times New Roman" w:hAnsi="Times New Roman" w:cs="Times New Roman"/>
          <w:sz w:val="28"/>
          <w:szCs w:val="28"/>
        </w:rPr>
        <w:t>дического заключения. Обследование проводится ежегодно в начале учебного года (2 недели). Результаты обследования оформляются в речевой карте.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подготовительн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подготовительного эта</w:t>
      </w:r>
      <w:r>
        <w:rPr>
          <w:rFonts w:ascii="Times New Roman" w:hAnsi="Times New Roman" w:cs="Times New Roman"/>
          <w:sz w:val="28"/>
          <w:szCs w:val="28"/>
        </w:rPr>
        <w:softHyphen/>
        <w:t>па – формирование психофизиологических механизмов овладения произношением.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Основными задачами этого </w:t>
      </w:r>
      <w:r>
        <w:rPr>
          <w:rFonts w:ascii="Times New Roman" w:hAnsi="Times New Roman" w:cs="Times New Roman"/>
          <w:sz w:val="28"/>
          <w:szCs w:val="28"/>
        </w:rPr>
        <w:t>этапа явля</w:t>
      </w:r>
      <w:r>
        <w:rPr>
          <w:rFonts w:ascii="Times New Roman" w:hAnsi="Times New Roman" w:cs="Times New Roman"/>
          <w:sz w:val="28"/>
          <w:szCs w:val="28"/>
        </w:rPr>
        <w:softHyphen/>
        <w:t>ются: развитие тонкой ручной и артикуляторной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моторики, дыхания, голосообразования, просодических компонентов речи, уточнение артикуляции правильно произносимых звуков, их дифференциация на слух и в произношении</w:t>
      </w:r>
      <w:r w:rsidR="001B2909">
        <w:rPr>
          <w:rFonts w:ascii="Times New Roman" w:hAnsi="Times New Roman" w:cs="Times New Roman"/>
          <w:sz w:val="28"/>
          <w:szCs w:val="28"/>
        </w:rPr>
        <w:t xml:space="preserve"> (гласные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 xml:space="preserve">а],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о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у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C30B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и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>,</w:t>
      </w:r>
      <w:r w:rsidR="000C30BF" w:rsidRPr="000C30BF">
        <w:rPr>
          <w:rFonts w:ascii="Times New Roman" w:hAnsi="Times New Roman" w:cs="Times New Roman"/>
          <w:sz w:val="28"/>
          <w:szCs w:val="28"/>
        </w:rPr>
        <w:t xml:space="preserve"> [</w:t>
      </w:r>
      <w:r w:rsidR="000C30BF">
        <w:rPr>
          <w:rFonts w:ascii="Times New Roman" w:hAnsi="Times New Roman" w:cs="Times New Roman"/>
          <w:sz w:val="28"/>
          <w:szCs w:val="28"/>
        </w:rPr>
        <w:t>э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; согласные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м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C30B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в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0C30BF">
        <w:rPr>
          <w:rFonts w:ascii="Times New Roman" w:hAnsi="Times New Roman" w:cs="Times New Roman"/>
          <w:sz w:val="28"/>
          <w:szCs w:val="28"/>
        </w:rPr>
        <w:t>к</w:t>
      </w:r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0C30B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7A6DA1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0C30BF" w:rsidRPr="000C30BF">
        <w:rPr>
          <w:rFonts w:ascii="Times New Roman" w:hAnsi="Times New Roman" w:cs="Times New Roman"/>
          <w:sz w:val="28"/>
          <w:szCs w:val="28"/>
        </w:rPr>
        <w:t>]</w:t>
      </w:r>
      <w:r w:rsidR="000C30BF">
        <w:rPr>
          <w:rFonts w:ascii="Times New Roman" w:hAnsi="Times New Roman" w:cs="Times New Roman"/>
          <w:sz w:val="28"/>
          <w:szCs w:val="28"/>
        </w:rPr>
        <w:t xml:space="preserve">, </w:t>
      </w:r>
      <w:r w:rsidR="000C30BF" w:rsidRPr="000C30BF">
        <w:rPr>
          <w:rFonts w:ascii="Times New Roman" w:hAnsi="Times New Roman" w:cs="Times New Roman"/>
          <w:sz w:val="28"/>
          <w:szCs w:val="28"/>
        </w:rPr>
        <w:t>[</w:t>
      </w:r>
      <w:r w:rsidR="002C6F6C">
        <w:rPr>
          <w:rFonts w:ascii="Times New Roman" w:hAnsi="Times New Roman" w:cs="Times New Roman"/>
          <w:sz w:val="28"/>
          <w:szCs w:val="28"/>
        </w:rPr>
        <w:t>т</w:t>
      </w:r>
      <w:r w:rsidR="002C6F6C" w:rsidRPr="002C6F6C">
        <w:rPr>
          <w:rFonts w:ascii="Times New Roman" w:hAnsi="Times New Roman" w:cs="Times New Roman"/>
          <w:sz w:val="28"/>
          <w:szCs w:val="28"/>
        </w:rPr>
        <w:t>]</w:t>
      </w:r>
      <w:r w:rsidR="002C6F6C">
        <w:rPr>
          <w:rFonts w:ascii="Times New Roman" w:hAnsi="Times New Roman" w:cs="Times New Roman"/>
          <w:sz w:val="28"/>
          <w:szCs w:val="28"/>
        </w:rPr>
        <w:t xml:space="preserve">, </w:t>
      </w:r>
      <w:r w:rsidR="002C6F6C" w:rsidRPr="002C6F6C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2C6F6C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C6F6C" w:rsidRPr="002C6F6C">
        <w:rPr>
          <w:rFonts w:ascii="Times New Roman" w:hAnsi="Times New Roman" w:cs="Times New Roman"/>
          <w:sz w:val="28"/>
          <w:szCs w:val="28"/>
        </w:rPr>
        <w:t>]</w:t>
      </w:r>
      <w:r w:rsidR="002C6F6C">
        <w:rPr>
          <w:rFonts w:ascii="Times New Roman" w:hAnsi="Times New Roman" w:cs="Times New Roman"/>
          <w:sz w:val="28"/>
          <w:szCs w:val="28"/>
        </w:rPr>
        <w:t>, для дифференциации на одном занятии выбирается пара звуков, отличающи</w:t>
      </w:r>
      <w:r w:rsidR="00225F2E">
        <w:rPr>
          <w:rFonts w:ascii="Times New Roman" w:hAnsi="Times New Roman" w:cs="Times New Roman"/>
          <w:sz w:val="28"/>
          <w:szCs w:val="28"/>
        </w:rPr>
        <w:t>х</w:t>
      </w:r>
      <w:r w:rsidR="00A60E95">
        <w:rPr>
          <w:rFonts w:ascii="Times New Roman" w:hAnsi="Times New Roman" w:cs="Times New Roman"/>
          <w:sz w:val="28"/>
          <w:szCs w:val="28"/>
        </w:rPr>
        <w:t>ся одним дифференциальным признаком, и их различение требует от 2-х до 5-ти занятий),</w:t>
      </w:r>
      <w:r w:rsidRPr="00E535C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звитие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элементарных форм фонем</w:t>
      </w:r>
      <w:r>
        <w:rPr>
          <w:rFonts w:ascii="Times New Roman" w:hAnsi="Times New Roman" w:cs="Times New Roman"/>
          <w:sz w:val="28"/>
          <w:szCs w:val="28"/>
        </w:rPr>
        <w:t>атического анализа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Третий этап</w:t>
      </w:r>
      <w:r w:rsidRPr="00E535C0">
        <w:rPr>
          <w:rFonts w:ascii="Times New Roman" w:hAnsi="Times New Roman" w:cs="Times New Roman"/>
          <w:sz w:val="28"/>
          <w:szCs w:val="28"/>
        </w:rPr>
        <w:t xml:space="preserve"> — ос</w:t>
      </w:r>
      <w:r>
        <w:rPr>
          <w:rFonts w:ascii="Times New Roman" w:hAnsi="Times New Roman" w:cs="Times New Roman"/>
          <w:sz w:val="28"/>
          <w:szCs w:val="28"/>
        </w:rPr>
        <w:t>новной. Он включает 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автоматизацию звуков в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слухо-произносительную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5C0">
        <w:rPr>
          <w:rFonts w:ascii="Times New Roman" w:hAnsi="Times New Roman" w:cs="Times New Roman"/>
          <w:sz w:val="28"/>
          <w:szCs w:val="28"/>
        </w:rPr>
        <w:t>дифф</w:t>
      </w:r>
      <w:r>
        <w:rPr>
          <w:rFonts w:ascii="Times New Roman" w:hAnsi="Times New Roman" w:cs="Times New Roman"/>
          <w:sz w:val="28"/>
          <w:szCs w:val="28"/>
        </w:rPr>
        <w:t>еренциацию акустически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икуляторно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близких зву</w:t>
      </w:r>
      <w:r>
        <w:rPr>
          <w:rFonts w:ascii="Times New Roman" w:hAnsi="Times New Roman" w:cs="Times New Roman"/>
          <w:sz w:val="28"/>
          <w:szCs w:val="28"/>
        </w:rPr>
        <w:softHyphen/>
        <w:t>ков, параллельно с развитием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слогового и фонема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тического</w:t>
      </w:r>
      <w:r>
        <w:rPr>
          <w:rFonts w:ascii="Times New Roman" w:hAnsi="Times New Roman" w:cs="Times New Roman"/>
          <w:sz w:val="28"/>
          <w:szCs w:val="28"/>
        </w:rPr>
        <w:t xml:space="preserve"> анализа и синтеза, анализа структуры предложения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правильной артикуляции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осуществляется на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 xml:space="preserve">ях, </w:t>
      </w:r>
      <w:r>
        <w:rPr>
          <w:rFonts w:ascii="Times New Roman" w:hAnsi="Times New Roman" w:cs="Times New Roman"/>
          <w:sz w:val="28"/>
          <w:szCs w:val="28"/>
        </w:rPr>
        <w:t>автоматизация и дифференциация - как на уроках</w:t>
      </w:r>
      <w:r w:rsidRPr="00E535C0">
        <w:rPr>
          <w:rFonts w:ascii="Times New Roman" w:hAnsi="Times New Roman" w:cs="Times New Roman"/>
          <w:sz w:val="28"/>
          <w:szCs w:val="28"/>
        </w:rPr>
        <w:t>, так и на</w:t>
      </w:r>
      <w:r>
        <w:rPr>
          <w:rFonts w:ascii="Times New Roman" w:hAnsi="Times New Roman" w:cs="Times New Roman"/>
          <w:sz w:val="28"/>
          <w:szCs w:val="28"/>
        </w:rPr>
        <w:t xml:space="preserve"> подгрупповых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логопедических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занятиях.</w:t>
      </w:r>
    </w:p>
    <w:p w:rsidR="009A5458" w:rsidRPr="005079E9" w:rsidRDefault="0072386C" w:rsidP="009A545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Последовательность работы над нарушенными звуками опреде</w:t>
      </w:r>
      <w:r w:rsidRPr="00E535C0">
        <w:rPr>
          <w:rFonts w:ascii="Times New Roman" w:hAnsi="Times New Roman" w:cs="Times New Roman"/>
          <w:sz w:val="28"/>
          <w:szCs w:val="28"/>
        </w:rPr>
        <w:softHyphen/>
        <w:t xml:space="preserve">ляется последовательностью появления звуков речи в онтогенезе, их артикуляторной </w:t>
      </w:r>
      <w:r w:rsidRPr="00E535C0">
        <w:rPr>
          <w:rFonts w:ascii="Times New Roman" w:hAnsi="Times New Roman" w:cs="Times New Roman"/>
          <w:sz w:val="28"/>
          <w:szCs w:val="28"/>
        </w:rPr>
        <w:lastRenderedPageBreak/>
        <w:t>сложностью, а также характером нарушения звукопроизношения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у каждого отдельного обучающегося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и объемом нарушен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ных звуков.</w:t>
      </w:r>
      <w:r w:rsidR="00225F2E">
        <w:rPr>
          <w:rFonts w:ascii="Times New Roman" w:hAnsi="Times New Roman" w:cs="Times New Roman"/>
          <w:sz w:val="28"/>
          <w:szCs w:val="28"/>
        </w:rPr>
        <w:t xml:space="preserve"> Общая последовательность работы над нарушенными в произношении звуками может быть представлена следующим образом: </w:t>
      </w:r>
      <w:r w:rsidR="00225F2E" w:rsidRPr="00225F2E">
        <w:rPr>
          <w:rFonts w:ascii="Times New Roman" w:hAnsi="Times New Roman" w:cs="Times New Roman"/>
          <w:sz w:val="28"/>
          <w:szCs w:val="28"/>
        </w:rPr>
        <w:t>[</w:t>
      </w:r>
      <w:r w:rsidR="00225F2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25F2E" w:rsidRPr="00225F2E">
        <w:rPr>
          <w:rFonts w:ascii="Times New Roman" w:hAnsi="Times New Roman" w:cs="Times New Roman"/>
          <w:sz w:val="28"/>
          <w:szCs w:val="28"/>
        </w:rPr>
        <w:t>]</w:t>
      </w:r>
      <w:r w:rsidR="00225F2E">
        <w:rPr>
          <w:rFonts w:ascii="Times New Roman" w:hAnsi="Times New Roman" w:cs="Times New Roman"/>
          <w:sz w:val="28"/>
          <w:szCs w:val="28"/>
        </w:rPr>
        <w:t xml:space="preserve">, </w:t>
      </w:r>
      <w:r w:rsidR="00225F2E" w:rsidRPr="00225F2E">
        <w:rPr>
          <w:rFonts w:ascii="Times New Roman" w:hAnsi="Times New Roman" w:cs="Times New Roman"/>
          <w:sz w:val="28"/>
          <w:szCs w:val="28"/>
        </w:rPr>
        <w:t>[</w:t>
      </w:r>
      <w:r w:rsidR="009A545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823E9" w:rsidRPr="001823E9">
        <w:rPr>
          <w:rFonts w:ascii="Times New Roman" w:hAnsi="Times New Roman" w:cs="Times New Roman"/>
          <w:kern w:val="28"/>
          <w:sz w:val="28"/>
          <w:szCs w:val="28"/>
          <w:vertAlign w:val="superscript"/>
        </w:rPr>
        <w:t>’</w:t>
      </w:r>
      <w:r w:rsidR="005075BD" w:rsidRPr="005075BD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с]-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,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 xml:space="preserve"> 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452F33">
        <w:rPr>
          <w:rFonts w:ascii="Times New Roman" w:hAnsi="Times New Roman" w:cs="Times New Roman"/>
          <w:kern w:val="28"/>
          <w:sz w:val="28"/>
          <w:szCs w:val="28"/>
        </w:rPr>
        <w:t>ш</w:t>
      </w:r>
      <w:proofErr w:type="spellEnd"/>
      <w:r w:rsidR="00452F33" w:rsidRPr="00452F33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452F33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 дифференциация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ш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ш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з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ж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2808FB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2808FB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2808FB" w:rsidRPr="002808FB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1A5C6F">
        <w:rPr>
          <w:rFonts w:ascii="Times New Roman" w:hAnsi="Times New Roman" w:cs="Times New Roman"/>
          <w:kern w:val="28"/>
          <w:sz w:val="28"/>
          <w:szCs w:val="28"/>
        </w:rPr>
        <w:t>р</w:t>
      </w:r>
      <w:proofErr w:type="spellEnd"/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л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т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]-[</w:t>
      </w:r>
      <w:proofErr w:type="spellStart"/>
      <w:r w:rsidR="001A5C6F">
        <w:rPr>
          <w:rFonts w:ascii="Times New Roman" w:hAnsi="Times New Roman" w:cs="Times New Roman"/>
          <w:kern w:val="28"/>
          <w:sz w:val="28"/>
          <w:szCs w:val="28"/>
        </w:rPr>
        <w:t>щ</w:t>
      </w:r>
      <w:proofErr w:type="spellEnd"/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1A5C6F">
        <w:rPr>
          <w:rFonts w:ascii="Times New Roman" w:hAnsi="Times New Roman" w:cs="Times New Roman"/>
          <w:kern w:val="28"/>
          <w:sz w:val="28"/>
          <w:szCs w:val="28"/>
        </w:rPr>
        <w:t>ц</w:t>
      </w:r>
      <w:proofErr w:type="spellEnd"/>
      <w:r w:rsidR="001A5C6F" w:rsidRPr="001A5C6F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1A5C6F">
        <w:rPr>
          <w:rFonts w:ascii="Times New Roman" w:hAnsi="Times New Roman" w:cs="Times New Roman"/>
          <w:kern w:val="28"/>
          <w:sz w:val="28"/>
          <w:szCs w:val="28"/>
        </w:rPr>
        <w:t>, дифференциация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  <w:lang w:val="en-US"/>
        </w:rPr>
        <w:t>c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8A40F7">
        <w:rPr>
          <w:rFonts w:ascii="Times New Roman" w:hAnsi="Times New Roman" w:cs="Times New Roman"/>
          <w:kern w:val="28"/>
          <w:sz w:val="28"/>
          <w:szCs w:val="28"/>
        </w:rPr>
        <w:t>ц</w:t>
      </w:r>
      <w:proofErr w:type="spellEnd"/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т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8A40F7">
        <w:rPr>
          <w:rFonts w:ascii="Times New Roman" w:hAnsi="Times New Roman" w:cs="Times New Roman"/>
          <w:kern w:val="28"/>
          <w:sz w:val="28"/>
          <w:szCs w:val="28"/>
        </w:rPr>
        <w:t>ц</w:t>
      </w:r>
      <w:proofErr w:type="spellEnd"/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; </w:t>
      </w:r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8A40F7">
        <w:rPr>
          <w:rFonts w:ascii="Times New Roman" w:hAnsi="Times New Roman" w:cs="Times New Roman"/>
          <w:kern w:val="28"/>
          <w:sz w:val="28"/>
          <w:szCs w:val="28"/>
        </w:rPr>
        <w:t>щ</w:t>
      </w:r>
      <w:proofErr w:type="spellEnd"/>
      <w:r w:rsidR="008A40F7" w:rsidRPr="008A40F7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8A40F7">
        <w:rPr>
          <w:rFonts w:ascii="Times New Roman" w:hAnsi="Times New Roman" w:cs="Times New Roman"/>
          <w:kern w:val="28"/>
          <w:sz w:val="28"/>
          <w:szCs w:val="28"/>
        </w:rPr>
        <w:t xml:space="preserve">, дифференциация 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5079E9">
        <w:rPr>
          <w:rFonts w:ascii="Times New Roman" w:hAnsi="Times New Roman" w:cs="Times New Roman"/>
          <w:kern w:val="28"/>
          <w:sz w:val="28"/>
          <w:szCs w:val="28"/>
        </w:rPr>
        <w:t>щ</w:t>
      </w:r>
      <w:proofErr w:type="spellEnd"/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с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’]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 xml:space="preserve">, 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proofErr w:type="spellStart"/>
      <w:r w:rsidR="005079E9">
        <w:rPr>
          <w:rFonts w:ascii="Times New Roman" w:hAnsi="Times New Roman" w:cs="Times New Roman"/>
          <w:kern w:val="28"/>
          <w:sz w:val="28"/>
          <w:szCs w:val="28"/>
        </w:rPr>
        <w:t>щ</w:t>
      </w:r>
      <w:proofErr w:type="spellEnd"/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[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ч</w:t>
      </w:r>
      <w:r w:rsidR="005079E9" w:rsidRPr="005079E9">
        <w:rPr>
          <w:rFonts w:ascii="Times New Roman" w:hAnsi="Times New Roman" w:cs="Times New Roman"/>
          <w:kern w:val="28"/>
          <w:sz w:val="28"/>
          <w:szCs w:val="28"/>
        </w:rPr>
        <w:t>]</w:t>
      </w:r>
      <w:r w:rsidR="005079E9">
        <w:rPr>
          <w:rFonts w:ascii="Times New Roman" w:hAnsi="Times New Roman" w:cs="Times New Roman"/>
          <w:kern w:val="28"/>
          <w:sz w:val="28"/>
          <w:szCs w:val="28"/>
        </w:rPr>
        <w:t>.</w:t>
      </w:r>
      <w:r w:rsidR="000F11A2">
        <w:rPr>
          <w:rFonts w:ascii="Times New Roman" w:hAnsi="Times New Roman" w:cs="Times New Roman"/>
          <w:kern w:val="28"/>
          <w:sz w:val="28"/>
          <w:szCs w:val="28"/>
        </w:rPr>
        <w:t xml:space="preserve"> Автоматизация щелевых звуков начинается в структуре открытого (СГ) слога</w:t>
      </w:r>
      <w:r w:rsidR="00630B8C">
        <w:rPr>
          <w:rFonts w:ascii="Times New Roman" w:hAnsi="Times New Roman" w:cs="Times New Roman"/>
          <w:kern w:val="28"/>
          <w:sz w:val="28"/>
          <w:szCs w:val="28"/>
        </w:rPr>
        <w:t>, а смычных и аффрикат – закрытого слога (ГС). Затем звук автоматизируется в сложной структуре слога (со стечением согласных).</w:t>
      </w:r>
    </w:p>
    <w:p w:rsidR="003A66BF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В процессе автоматизации</w:t>
      </w:r>
      <w:r>
        <w:rPr>
          <w:rFonts w:ascii="Times New Roman" w:hAnsi="Times New Roman" w:cs="Times New Roman"/>
          <w:sz w:val="28"/>
          <w:szCs w:val="28"/>
        </w:rPr>
        <w:t xml:space="preserve"> и дифференциации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звуков речи одновременно ставится задача коррекции</w:t>
      </w:r>
      <w:r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 сло</w:t>
      </w:r>
      <w:r>
        <w:rPr>
          <w:rFonts w:ascii="Times New Roman" w:hAnsi="Times New Roman" w:cs="Times New Roman"/>
          <w:sz w:val="28"/>
          <w:szCs w:val="28"/>
        </w:rPr>
        <w:t xml:space="preserve">ва, начиная со слов простой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структуры.</w:t>
      </w:r>
      <w:r w:rsidR="00630B8C">
        <w:rPr>
          <w:rFonts w:ascii="Times New Roman" w:hAnsi="Times New Roman" w:cs="Times New Roman"/>
          <w:sz w:val="28"/>
          <w:szCs w:val="28"/>
        </w:rPr>
        <w:t xml:space="preserve"> Обучение освоению акцентно</w:t>
      </w:r>
      <w:r w:rsidR="003A66BF">
        <w:rPr>
          <w:rFonts w:ascii="Times New Roman" w:hAnsi="Times New Roman" w:cs="Times New Roman"/>
          <w:sz w:val="28"/>
          <w:szCs w:val="28"/>
        </w:rPr>
        <w:t>-ритмической структуры</w:t>
      </w:r>
      <w:r w:rsidR="0079382F">
        <w:rPr>
          <w:rFonts w:ascii="Times New Roman" w:hAnsi="Times New Roman" w:cs="Times New Roman"/>
          <w:sz w:val="28"/>
          <w:szCs w:val="28"/>
        </w:rPr>
        <w:t xml:space="preserve"> слова проводится в следующей последовательности</w:t>
      </w:r>
      <w:r w:rsidR="003A66BF">
        <w:rPr>
          <w:rFonts w:ascii="Times New Roman" w:hAnsi="Times New Roman" w:cs="Times New Roman"/>
          <w:sz w:val="28"/>
          <w:szCs w:val="28"/>
        </w:rPr>
        <w:t>:</w:t>
      </w:r>
    </w:p>
    <w:p w:rsidR="00CA7453" w:rsidRDefault="003A66BF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вата, лапа, юный и т.д.</w:t>
      </w:r>
      <w:r w:rsidR="00CA7453">
        <w:rPr>
          <w:rFonts w:ascii="Times New Roman" w:hAnsi="Times New Roman" w:cs="Times New Roman"/>
          <w:sz w:val="28"/>
          <w:szCs w:val="28"/>
        </w:rPr>
        <w:t>);</w:t>
      </w:r>
    </w:p>
    <w:p w:rsidR="00CA7453" w:rsidRDefault="00CA745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двусложные слова, состоящие из открытых слогов с ударением</w:t>
      </w:r>
      <w:r w:rsidR="00411A37">
        <w:rPr>
          <w:rFonts w:ascii="Times New Roman" w:hAnsi="Times New Roman" w:cs="Times New Roman"/>
          <w:sz w:val="28"/>
          <w:szCs w:val="28"/>
        </w:rPr>
        <w:t xml:space="preserve"> на втором слоге (</w:t>
      </w:r>
      <w:r w:rsidR="00411A37">
        <w:rPr>
          <w:rFonts w:ascii="Times New Roman" w:hAnsi="Times New Roman" w:cs="Times New Roman"/>
          <w:i/>
          <w:sz w:val="28"/>
          <w:szCs w:val="28"/>
        </w:rPr>
        <w:t>весы, дыра, лупа т.д.</w:t>
      </w:r>
      <w:r w:rsidR="00411A37">
        <w:rPr>
          <w:rFonts w:ascii="Times New Roman" w:hAnsi="Times New Roman" w:cs="Times New Roman"/>
          <w:sz w:val="28"/>
          <w:szCs w:val="28"/>
        </w:rPr>
        <w:t>);</w:t>
      </w:r>
    </w:p>
    <w:p w:rsidR="00411A37" w:rsidRDefault="00411A3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ягода, курица, радуга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1A37" w:rsidRDefault="00411A3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</w:t>
      </w:r>
      <w:r w:rsidR="00265133">
        <w:rPr>
          <w:rFonts w:ascii="Times New Roman" w:hAnsi="Times New Roman" w:cs="Times New Roman"/>
          <w:sz w:val="28"/>
          <w:szCs w:val="28"/>
        </w:rPr>
        <w:t xml:space="preserve"> слогов с ударением на втором слоге (</w:t>
      </w:r>
      <w:r w:rsidR="00265133">
        <w:rPr>
          <w:rFonts w:ascii="Times New Roman" w:hAnsi="Times New Roman" w:cs="Times New Roman"/>
          <w:i/>
          <w:sz w:val="28"/>
          <w:szCs w:val="28"/>
        </w:rPr>
        <w:t>канава, минута, панама и т.д.</w:t>
      </w:r>
      <w:r w:rsidR="00265133">
        <w:rPr>
          <w:rFonts w:ascii="Times New Roman" w:hAnsi="Times New Roman" w:cs="Times New Roman"/>
          <w:sz w:val="28"/>
          <w:szCs w:val="28"/>
        </w:rPr>
        <w:t>);</w:t>
      </w:r>
    </w:p>
    <w:p w:rsidR="00265133" w:rsidRDefault="0026513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слова, состоящие из открытых слогов с ударением на последнем слоге (</w:t>
      </w:r>
      <w:r>
        <w:rPr>
          <w:rFonts w:ascii="Times New Roman" w:hAnsi="Times New Roman" w:cs="Times New Roman"/>
          <w:i/>
          <w:sz w:val="28"/>
          <w:szCs w:val="28"/>
        </w:rPr>
        <w:t>молоко, борода, далеко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65133" w:rsidRDefault="0026513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C7A">
        <w:rPr>
          <w:rFonts w:ascii="Times New Roman" w:hAnsi="Times New Roman" w:cs="Times New Roman"/>
          <w:sz w:val="28"/>
          <w:szCs w:val="28"/>
        </w:rPr>
        <w:t>двухсложные слова с одним закрытым слогом с ударением на первом слоге (</w:t>
      </w:r>
      <w:r w:rsidR="00D23C7A">
        <w:rPr>
          <w:rFonts w:ascii="Times New Roman" w:hAnsi="Times New Roman" w:cs="Times New Roman"/>
          <w:i/>
          <w:sz w:val="28"/>
          <w:szCs w:val="28"/>
        </w:rPr>
        <w:t>веник, лошадь, тополь и т.д.</w:t>
      </w:r>
      <w:r w:rsidR="00D23C7A">
        <w:rPr>
          <w:rFonts w:ascii="Times New Roman" w:hAnsi="Times New Roman" w:cs="Times New Roman"/>
          <w:sz w:val="28"/>
          <w:szCs w:val="28"/>
        </w:rPr>
        <w:t>);</w:t>
      </w:r>
    </w:p>
    <w:p w:rsidR="00D23C7A" w:rsidRDefault="00D23C7A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двухсложные слова с одним закрытым слогом с ударением на втором слоге </w:t>
      </w:r>
      <w:r w:rsidR="00BE6DC2">
        <w:rPr>
          <w:rFonts w:ascii="Times New Roman" w:hAnsi="Times New Roman" w:cs="Times New Roman"/>
          <w:sz w:val="28"/>
          <w:szCs w:val="28"/>
        </w:rPr>
        <w:t>(</w:t>
      </w:r>
      <w:r w:rsidR="00BE6DC2">
        <w:rPr>
          <w:rFonts w:ascii="Times New Roman" w:hAnsi="Times New Roman" w:cs="Times New Roman"/>
          <w:i/>
          <w:sz w:val="28"/>
          <w:szCs w:val="28"/>
        </w:rPr>
        <w:t>петух, каток, копать</w:t>
      </w:r>
      <w:r w:rsidR="002A04E2">
        <w:rPr>
          <w:rFonts w:ascii="Times New Roman" w:hAnsi="Times New Roman" w:cs="Times New Roman"/>
          <w:i/>
          <w:sz w:val="28"/>
          <w:szCs w:val="28"/>
        </w:rPr>
        <w:t xml:space="preserve"> и т.д.</w:t>
      </w:r>
      <w:r w:rsidR="002A04E2"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двухсложные слова со стечением согласных в середине слова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тыква, сумка, белка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со стечением согласных в середине слова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ведро, весна, окно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A04E2" w:rsidRDefault="002A04E2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1EB">
        <w:rPr>
          <w:rFonts w:ascii="Times New Roman" w:hAnsi="Times New Roman" w:cs="Times New Roman"/>
          <w:sz w:val="28"/>
          <w:szCs w:val="28"/>
        </w:rPr>
        <w:t>двухсложные слова с закрытыми слогами и стечением согласных с ударением на первом слоге (</w:t>
      </w:r>
      <w:r w:rsidR="00B531EB">
        <w:rPr>
          <w:rFonts w:ascii="Times New Roman" w:hAnsi="Times New Roman" w:cs="Times New Roman"/>
          <w:i/>
          <w:sz w:val="28"/>
          <w:szCs w:val="28"/>
        </w:rPr>
        <w:t>фартук, зонтик, тридцать и т.д.</w:t>
      </w:r>
      <w:r w:rsidR="00B531EB">
        <w:rPr>
          <w:rFonts w:ascii="Times New Roman" w:hAnsi="Times New Roman" w:cs="Times New Roman"/>
          <w:sz w:val="28"/>
          <w:szCs w:val="28"/>
        </w:rPr>
        <w:t>);</w:t>
      </w:r>
    </w:p>
    <w:p w:rsidR="00B531EB" w:rsidRDefault="00B531EB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двухсложные слова с закрытыми слогами и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стакан, медведь, спросить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531EB" w:rsidRDefault="00B531EB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бабочка, мыльница, дедушка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C5B96">
        <w:rPr>
          <w:rFonts w:ascii="Times New Roman" w:hAnsi="Times New Roman" w:cs="Times New Roman"/>
          <w:sz w:val="28"/>
          <w:szCs w:val="28"/>
        </w:rPr>
        <w:t>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закрасить, ботинки, здоровый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трехсложные слова со стечением согласных с ударением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глубина, колбаса, посмотреть и т.д.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C5B96" w:rsidRDefault="006C5B9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односложные слова со стечением согласных в начале (</w:t>
      </w:r>
      <w:r>
        <w:rPr>
          <w:rFonts w:ascii="Times New Roman" w:hAnsi="Times New Roman" w:cs="Times New Roman"/>
          <w:i/>
          <w:sz w:val="28"/>
          <w:szCs w:val="28"/>
        </w:rPr>
        <w:t>стол, крот, гром и т.д.</w:t>
      </w:r>
      <w:r>
        <w:rPr>
          <w:rFonts w:ascii="Times New Roman" w:hAnsi="Times New Roman" w:cs="Times New Roman"/>
          <w:sz w:val="28"/>
          <w:szCs w:val="28"/>
        </w:rPr>
        <w:t>) и в конце слова (</w:t>
      </w:r>
      <w:r>
        <w:rPr>
          <w:rFonts w:ascii="Times New Roman" w:hAnsi="Times New Roman" w:cs="Times New Roman"/>
          <w:i/>
          <w:sz w:val="28"/>
          <w:szCs w:val="28"/>
        </w:rPr>
        <w:t>куст, тигр, волк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="00FA53A7">
        <w:rPr>
          <w:rFonts w:ascii="Times New Roman" w:hAnsi="Times New Roman" w:cs="Times New Roman"/>
          <w:sz w:val="28"/>
          <w:szCs w:val="28"/>
        </w:rPr>
        <w:t>;</w:t>
      </w:r>
    </w:p>
    <w:p w:rsidR="00FA53A7" w:rsidRPr="00D86D80" w:rsidRDefault="00FA53A7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четырехсложные слова, включающие открытые, закрытые слоги, слоги со стечением согласных с ударением на первом слоге (</w:t>
      </w:r>
      <w:r>
        <w:rPr>
          <w:rFonts w:ascii="Times New Roman" w:hAnsi="Times New Roman" w:cs="Times New Roman"/>
          <w:i/>
          <w:sz w:val="28"/>
          <w:szCs w:val="28"/>
        </w:rPr>
        <w:t>пуговица, гусеница, жаворонок и т.д.</w:t>
      </w:r>
      <w:r>
        <w:rPr>
          <w:rFonts w:ascii="Times New Roman" w:hAnsi="Times New Roman" w:cs="Times New Roman"/>
          <w:sz w:val="28"/>
          <w:szCs w:val="28"/>
        </w:rPr>
        <w:t>), на втором слоге (</w:t>
      </w:r>
      <w:r>
        <w:rPr>
          <w:rFonts w:ascii="Times New Roman" w:hAnsi="Times New Roman" w:cs="Times New Roman"/>
          <w:i/>
          <w:sz w:val="28"/>
          <w:szCs w:val="28"/>
        </w:rPr>
        <w:t>планировать, дыхание, коричневый и т.д.</w:t>
      </w:r>
      <w:r>
        <w:rPr>
          <w:rFonts w:ascii="Times New Roman" w:hAnsi="Times New Roman" w:cs="Times New Roman"/>
          <w:sz w:val="28"/>
          <w:szCs w:val="28"/>
        </w:rPr>
        <w:t>), на третьем слоге (</w:t>
      </w:r>
      <w:r>
        <w:rPr>
          <w:rFonts w:ascii="Times New Roman" w:hAnsi="Times New Roman" w:cs="Times New Roman"/>
          <w:i/>
          <w:sz w:val="28"/>
          <w:szCs w:val="28"/>
        </w:rPr>
        <w:t>ежевика, оказаться, земляника и т.д.</w:t>
      </w:r>
      <w:r>
        <w:rPr>
          <w:rFonts w:ascii="Times New Roman" w:hAnsi="Times New Roman" w:cs="Times New Roman"/>
          <w:sz w:val="28"/>
          <w:szCs w:val="28"/>
        </w:rPr>
        <w:t>), на последнем слоге</w:t>
      </w:r>
      <w:r w:rsidR="00F05CB0">
        <w:rPr>
          <w:rFonts w:ascii="Times New Roman" w:hAnsi="Times New Roman" w:cs="Times New Roman"/>
          <w:sz w:val="28"/>
          <w:szCs w:val="28"/>
        </w:rPr>
        <w:t xml:space="preserve"> (</w:t>
      </w:r>
      <w:r w:rsidR="00F05CB0">
        <w:rPr>
          <w:rFonts w:ascii="Times New Roman" w:hAnsi="Times New Roman" w:cs="Times New Roman"/>
          <w:i/>
          <w:sz w:val="28"/>
          <w:szCs w:val="28"/>
        </w:rPr>
        <w:t>колокола, велосипед,</w:t>
      </w:r>
      <w:r w:rsidR="00D86D80">
        <w:rPr>
          <w:rFonts w:ascii="Times New Roman" w:hAnsi="Times New Roman" w:cs="Times New Roman"/>
          <w:i/>
          <w:sz w:val="28"/>
          <w:szCs w:val="28"/>
        </w:rPr>
        <w:t xml:space="preserve"> перепорхнуть и т.д.</w:t>
      </w:r>
      <w:r w:rsidR="00D86D80">
        <w:rPr>
          <w:rFonts w:ascii="Times New Roman" w:hAnsi="Times New Roman" w:cs="Times New Roman"/>
          <w:sz w:val="28"/>
          <w:szCs w:val="28"/>
        </w:rPr>
        <w:t>).</w:t>
      </w:r>
    </w:p>
    <w:p w:rsidR="0072386C" w:rsidRPr="00E535C0" w:rsidRDefault="003A66BF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6C">
        <w:rPr>
          <w:rFonts w:ascii="Times New Roman" w:hAnsi="Times New Roman" w:cs="Times New Roman"/>
          <w:sz w:val="28"/>
          <w:szCs w:val="28"/>
        </w:rPr>
        <w:t xml:space="preserve"> Н</w:t>
      </w:r>
      <w:r w:rsidR="0072386C" w:rsidRPr="00E535C0">
        <w:rPr>
          <w:rFonts w:ascii="Times New Roman" w:hAnsi="Times New Roman" w:cs="Times New Roman"/>
          <w:sz w:val="28"/>
          <w:szCs w:val="28"/>
        </w:rPr>
        <w:t xml:space="preserve">овая </w:t>
      </w:r>
      <w:proofErr w:type="spellStart"/>
      <w:r w:rsidR="0072386C" w:rsidRPr="00E535C0">
        <w:rPr>
          <w:rFonts w:ascii="Times New Roman" w:hAnsi="Times New Roman" w:cs="Times New Roman"/>
          <w:sz w:val="28"/>
          <w:szCs w:val="28"/>
        </w:rPr>
        <w:t>звукослоговая</w:t>
      </w:r>
      <w:proofErr w:type="spellEnd"/>
      <w:r w:rsidR="0072386C" w:rsidRPr="00E535C0">
        <w:rPr>
          <w:rFonts w:ascii="Times New Roman" w:hAnsi="Times New Roman" w:cs="Times New Roman"/>
          <w:sz w:val="28"/>
          <w:szCs w:val="28"/>
        </w:rPr>
        <w:t xml:space="preserve"> структура закрепляется на </w:t>
      </w:r>
      <w:proofErr w:type="spellStart"/>
      <w:r w:rsidR="0072386C" w:rsidRPr="00E535C0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="0072386C" w:rsidRPr="00E535C0">
        <w:rPr>
          <w:rFonts w:ascii="Times New Roman" w:hAnsi="Times New Roman" w:cs="Times New Roman"/>
          <w:sz w:val="28"/>
          <w:szCs w:val="28"/>
        </w:rPr>
        <w:t xml:space="preserve"> простых звуках, произношение ко</w:t>
      </w:r>
      <w:r w:rsidR="0072386C" w:rsidRPr="00E535C0">
        <w:rPr>
          <w:rFonts w:ascii="Times New Roman" w:hAnsi="Times New Roman" w:cs="Times New Roman"/>
          <w:sz w:val="28"/>
          <w:szCs w:val="28"/>
        </w:rPr>
        <w:softHyphen/>
        <w:t>торых не было нарушено у детей.</w:t>
      </w:r>
      <w:r w:rsidR="0072386C">
        <w:rPr>
          <w:rFonts w:ascii="Times New Roman" w:hAnsi="Times New Roman" w:cs="Times New Roman"/>
          <w:sz w:val="28"/>
          <w:szCs w:val="28"/>
        </w:rPr>
        <w:t xml:space="preserve"> Параллельно с коррекцией дефектов звукопроизношения и воспроизведения </w:t>
      </w:r>
      <w:proofErr w:type="spellStart"/>
      <w:r w:rsidR="0072386C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="0072386C">
        <w:rPr>
          <w:rFonts w:ascii="Times New Roman" w:hAnsi="Times New Roman" w:cs="Times New Roman"/>
          <w:sz w:val="28"/>
          <w:szCs w:val="28"/>
        </w:rPr>
        <w:t xml:space="preserve"> структуры слова осуществляется работа по нормализации просодических компонентов речи.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>Тематика и последовательность формирования правильного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изно</w:t>
      </w:r>
      <w:r>
        <w:rPr>
          <w:rFonts w:ascii="Times New Roman" w:hAnsi="Times New Roman" w:cs="Times New Roman"/>
          <w:sz w:val="28"/>
          <w:szCs w:val="28"/>
        </w:rPr>
        <w:t>шения и развития фонематических процессов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связана, прежде всего, с программой по обучению грамоте, но имеет опережающий характер. К моменту усвоения той или иной буквы </w:t>
      </w:r>
      <w:r>
        <w:rPr>
          <w:rFonts w:ascii="Times New Roman" w:hAnsi="Times New Roman" w:cs="Times New Roman"/>
          <w:sz w:val="28"/>
          <w:szCs w:val="28"/>
        </w:rPr>
        <w:t>по мере возмож</w:t>
      </w:r>
      <w:r>
        <w:rPr>
          <w:rFonts w:ascii="Times New Roman" w:hAnsi="Times New Roman" w:cs="Times New Roman"/>
          <w:sz w:val="28"/>
          <w:szCs w:val="28"/>
        </w:rPr>
        <w:softHyphen/>
        <w:t>ности обучающиеся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</w:t>
      </w:r>
      <w:r w:rsidRPr="00E535C0">
        <w:rPr>
          <w:rFonts w:ascii="Times New Roman" w:hAnsi="Times New Roman" w:cs="Times New Roman"/>
          <w:sz w:val="28"/>
          <w:szCs w:val="28"/>
        </w:rPr>
        <w:lastRenderedPageBreak/>
        <w:t>должны научиться произносить соответствующий звук и уметь выделять его из речи.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обучения обучающиеся овладевают не только определенным объемом знаний и навыков в области звуковой стороны речи,  но и в значительной мере расширяется и уточняется их лексикон, происходит совершенствование употребления правильных грамматических форм слова и словообразовательных моделей. </w:t>
      </w:r>
      <w:r w:rsidRPr="00E535C0">
        <w:rPr>
          <w:rFonts w:ascii="Times New Roman" w:hAnsi="Times New Roman" w:cs="Times New Roman"/>
          <w:sz w:val="28"/>
          <w:szCs w:val="28"/>
        </w:rPr>
        <w:t>Задачи коррекции нарушений лексико-грамматического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 xml:space="preserve"> на уроках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ставятся в соответствии с программой обучения грамоте, раз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вития ре</w:t>
      </w:r>
      <w:r>
        <w:rPr>
          <w:rFonts w:ascii="Times New Roman" w:hAnsi="Times New Roman" w:cs="Times New Roman"/>
          <w:sz w:val="28"/>
          <w:szCs w:val="28"/>
        </w:rPr>
        <w:t>чи,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II класса у обучающихся с ТНР</w:t>
      </w:r>
      <w:r w:rsidRPr="00E535C0">
        <w:rPr>
          <w:rFonts w:ascii="Times New Roman" w:hAnsi="Times New Roman" w:cs="Times New Roman"/>
          <w:sz w:val="28"/>
          <w:szCs w:val="28"/>
        </w:rPr>
        <w:t xml:space="preserve"> должны быть в основном устранены нарушения звуковой стороны речи (дефекты звукопроизношения, нарушения 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E535C0">
        <w:rPr>
          <w:rFonts w:ascii="Times New Roman" w:hAnsi="Times New Roman" w:cs="Times New Roman"/>
          <w:sz w:val="28"/>
          <w:szCs w:val="28"/>
        </w:rPr>
        <w:t xml:space="preserve"> структуры</w:t>
      </w:r>
      <w:r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простых</w:t>
      </w:r>
      <w:r>
        <w:rPr>
          <w:rFonts w:ascii="Times New Roman" w:hAnsi="Times New Roman" w:cs="Times New Roman"/>
          <w:sz w:val="28"/>
          <w:szCs w:val="28"/>
        </w:rPr>
        <w:t>, но и сложных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слов, нарушения про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содической стороны речи).</w:t>
      </w:r>
      <w:r>
        <w:rPr>
          <w:rFonts w:ascii="Times New Roman" w:hAnsi="Times New Roman" w:cs="Times New Roman"/>
          <w:sz w:val="28"/>
          <w:szCs w:val="28"/>
        </w:rPr>
        <w:t xml:space="preserve"> Сокращаются репродуктивные упражнения и повышается роль когнитивных процессов в формировании устной речи.</w:t>
      </w:r>
      <w:r w:rsidRPr="00E535C0">
        <w:rPr>
          <w:rFonts w:ascii="Times New Roman" w:hAnsi="Times New Roman" w:cs="Times New Roman"/>
          <w:sz w:val="28"/>
          <w:szCs w:val="28"/>
        </w:rPr>
        <w:t xml:space="preserve"> При тяжелых расстройствах звуковой сто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роны речи (</w:t>
      </w:r>
      <w:proofErr w:type="spellStart"/>
      <w:r w:rsidRPr="00E535C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инолалии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дизартрии)  работа продолжается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в 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Pr="00E535C0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</w:t>
      </w:r>
      <w:r w:rsidRPr="00E535C0">
        <w:rPr>
          <w:rFonts w:ascii="Times New Roman" w:hAnsi="Times New Roman" w:cs="Times New Roman"/>
          <w:sz w:val="28"/>
          <w:szCs w:val="28"/>
        </w:rPr>
        <w:t xml:space="preserve"> заня</w:t>
      </w:r>
      <w:r>
        <w:rPr>
          <w:rFonts w:ascii="Times New Roman" w:hAnsi="Times New Roman" w:cs="Times New Roman"/>
          <w:sz w:val="28"/>
          <w:szCs w:val="28"/>
        </w:rPr>
        <w:t>тий по коррекции нару</w:t>
      </w:r>
      <w:r>
        <w:rPr>
          <w:rFonts w:ascii="Times New Roman" w:hAnsi="Times New Roman" w:cs="Times New Roman"/>
          <w:sz w:val="28"/>
          <w:szCs w:val="28"/>
        </w:rPr>
        <w:softHyphen/>
        <w:t>шений произношения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определяется харак</w:t>
      </w:r>
      <w:r>
        <w:rPr>
          <w:rFonts w:ascii="Times New Roman" w:hAnsi="Times New Roman" w:cs="Times New Roman"/>
          <w:sz w:val="28"/>
          <w:szCs w:val="28"/>
        </w:rPr>
        <w:t>тером речевого дефекта обучающихся</w:t>
      </w:r>
      <w:r w:rsidRPr="00E535C0">
        <w:rPr>
          <w:rFonts w:ascii="Times New Roman" w:hAnsi="Times New Roman" w:cs="Times New Roman"/>
          <w:sz w:val="28"/>
          <w:szCs w:val="28"/>
        </w:rPr>
        <w:t>, программой по обучению грам</w:t>
      </w:r>
      <w:r>
        <w:rPr>
          <w:rFonts w:ascii="Times New Roman" w:hAnsi="Times New Roman" w:cs="Times New Roman"/>
          <w:sz w:val="28"/>
          <w:szCs w:val="28"/>
        </w:rPr>
        <w:t>оте (</w:t>
      </w:r>
      <w:r w:rsidRPr="00E535C0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00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дополнительный)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класс), по математике, а также программой по разви</w:t>
      </w:r>
      <w:r>
        <w:rPr>
          <w:rFonts w:ascii="Times New Roman" w:hAnsi="Times New Roman" w:cs="Times New Roman"/>
          <w:sz w:val="28"/>
          <w:szCs w:val="28"/>
        </w:rPr>
        <w:t>тию речи и русскому языку</w:t>
      </w:r>
      <w:r w:rsidRPr="00E535C0"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C0">
        <w:rPr>
          <w:rFonts w:ascii="Times New Roman" w:hAnsi="Times New Roman" w:cs="Times New Roman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 xml:space="preserve">уроков произношения и </w:t>
      </w:r>
      <w:r w:rsidRPr="00E535C0">
        <w:rPr>
          <w:rFonts w:ascii="Times New Roman" w:hAnsi="Times New Roman" w:cs="Times New Roman"/>
          <w:sz w:val="28"/>
          <w:szCs w:val="28"/>
        </w:rPr>
        <w:t>логопедических занятий осуществляется закрепление практических р</w:t>
      </w:r>
      <w:r>
        <w:rPr>
          <w:rFonts w:ascii="Times New Roman" w:hAnsi="Times New Roman" w:cs="Times New Roman"/>
          <w:sz w:val="28"/>
          <w:szCs w:val="28"/>
        </w:rPr>
        <w:t>ечевых умений и навыков обучающихся</w:t>
      </w:r>
      <w:r w:rsidRPr="00E535C0">
        <w:rPr>
          <w:rFonts w:ascii="Times New Roman" w:hAnsi="Times New Roman" w:cs="Times New Roman"/>
          <w:sz w:val="28"/>
          <w:szCs w:val="28"/>
        </w:rPr>
        <w:t>. В связи с этим темы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C721C6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535C0">
        <w:rPr>
          <w:rFonts w:ascii="Times New Roman" w:hAnsi="Times New Roman" w:cs="Times New Roman"/>
          <w:sz w:val="28"/>
          <w:szCs w:val="28"/>
        </w:rPr>
        <w:t xml:space="preserve"> логопедических занятий носят опережающий харак</w:t>
      </w:r>
      <w:r>
        <w:rPr>
          <w:rFonts w:ascii="Times New Roman" w:hAnsi="Times New Roman" w:cs="Times New Roman"/>
          <w:sz w:val="28"/>
          <w:szCs w:val="28"/>
        </w:rPr>
        <w:t>тер и подготавливают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к усвоению программ «Обучен</w:t>
      </w:r>
      <w:r>
        <w:rPr>
          <w:rFonts w:ascii="Times New Roman" w:hAnsi="Times New Roman" w:cs="Times New Roman"/>
          <w:sz w:val="28"/>
          <w:szCs w:val="28"/>
        </w:rPr>
        <w:t>ие грамоте», «Русский язык</w:t>
      </w:r>
      <w:r w:rsidRPr="00E535C0">
        <w:rPr>
          <w:rFonts w:ascii="Times New Roman" w:hAnsi="Times New Roman" w:cs="Times New Roman"/>
          <w:sz w:val="28"/>
          <w:szCs w:val="28"/>
        </w:rPr>
        <w:t>», которые предполагают осознание и анализ речевых процессов. Учи</w:t>
      </w:r>
      <w:r w:rsidRPr="00E535C0">
        <w:rPr>
          <w:rFonts w:ascii="Times New Roman" w:hAnsi="Times New Roman" w:cs="Times New Roman"/>
          <w:sz w:val="28"/>
          <w:szCs w:val="28"/>
        </w:rPr>
        <w:softHyphen/>
        <w:t>тывая трудности автоматизации речевы</w:t>
      </w:r>
      <w:r>
        <w:rPr>
          <w:rFonts w:ascii="Times New Roman" w:hAnsi="Times New Roman" w:cs="Times New Roman"/>
          <w:sz w:val="28"/>
          <w:szCs w:val="28"/>
        </w:rPr>
        <w:t>х умений и навыков у обучающихся</w:t>
      </w:r>
      <w:r w:rsidRPr="00E535C0">
        <w:rPr>
          <w:rFonts w:ascii="Times New Roman" w:hAnsi="Times New Roman" w:cs="Times New Roman"/>
          <w:sz w:val="28"/>
          <w:szCs w:val="28"/>
        </w:rPr>
        <w:t xml:space="preserve"> с ТНР, опережение может быть значительным.</w:t>
      </w:r>
    </w:p>
    <w:p w:rsidR="0072386C" w:rsidRDefault="0072386C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содержания коррекционного курса «Произношение» определяются уровнем речевого развития, степенью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выраженности, механизмом </w:t>
      </w:r>
      <w:r w:rsidR="00C721C6">
        <w:rPr>
          <w:rFonts w:ascii="Times New Roman" w:hAnsi="Times New Roman" w:cs="Times New Roman"/>
          <w:sz w:val="28"/>
          <w:szCs w:val="28"/>
        </w:rPr>
        <w:t>речевой/</w:t>
      </w:r>
      <w:r>
        <w:rPr>
          <w:rFonts w:ascii="Times New Roman" w:hAnsi="Times New Roman" w:cs="Times New Roman"/>
          <w:sz w:val="28"/>
          <w:szCs w:val="28"/>
        </w:rPr>
        <w:t>языковой/коммуникативной недостаточности, структурой речевого дефекта обучающихся с ТНР.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Общими ориентирами в достижении предметных результатов освоения содержания коррекционного курса «Произношение» выступают: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психофизиологических механизмов, лежащих в основе произносительной речи (сенсомоторных операций порождения речевого высказывания);</w:t>
      </w:r>
    </w:p>
    <w:p w:rsidR="00D67605" w:rsidRDefault="00D67605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486">
        <w:rPr>
          <w:rFonts w:ascii="Times New Roman" w:hAnsi="Times New Roman" w:cs="Times New Roman"/>
          <w:sz w:val="28"/>
          <w:szCs w:val="28"/>
        </w:rPr>
        <w:t>нормативное</w:t>
      </w:r>
      <w:r w:rsidR="00674486" w:rsidRPr="00674486">
        <w:rPr>
          <w:rFonts w:ascii="Times New Roman" w:hAnsi="Times New Roman" w:cs="Times New Roman"/>
          <w:sz w:val="28"/>
          <w:szCs w:val="28"/>
        </w:rPr>
        <w:t>/</w:t>
      </w:r>
      <w:r w:rsidR="00674486">
        <w:rPr>
          <w:rFonts w:ascii="Times New Roman" w:hAnsi="Times New Roman" w:cs="Times New Roman"/>
          <w:sz w:val="28"/>
          <w:szCs w:val="28"/>
        </w:rPr>
        <w:t>компенсированное произношение звуков русского языка во</w:t>
      </w:r>
      <w:r w:rsidR="007C28D2">
        <w:rPr>
          <w:rFonts w:ascii="Times New Roman" w:hAnsi="Times New Roman" w:cs="Times New Roman"/>
          <w:sz w:val="28"/>
          <w:szCs w:val="28"/>
        </w:rPr>
        <w:t xml:space="preserve"> взаимодействии </w:t>
      </w:r>
      <w:r w:rsidR="00C951B2">
        <w:rPr>
          <w:rFonts w:ascii="Times New Roman" w:hAnsi="Times New Roman" w:cs="Times New Roman"/>
          <w:sz w:val="28"/>
          <w:szCs w:val="28"/>
        </w:rPr>
        <w:t>между звучанием, лексическим значением слова и его графической формой</w:t>
      </w:r>
      <w:r w:rsidR="002A29EE">
        <w:rPr>
          <w:rFonts w:ascii="Times New Roman" w:hAnsi="Times New Roman" w:cs="Times New Roman"/>
          <w:sz w:val="28"/>
          <w:szCs w:val="28"/>
        </w:rPr>
        <w:t>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единства звукового состава слова и его значения;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осуществлять операции языкового анализа и синтеза на уровне предложения и слова;</w:t>
      </w:r>
    </w:p>
    <w:p w:rsidR="00674486" w:rsidRDefault="00674486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574A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74AD">
        <w:rPr>
          <w:rFonts w:ascii="Times New Roman" w:hAnsi="Times New Roman" w:cs="Times New Roman"/>
          <w:sz w:val="28"/>
          <w:szCs w:val="28"/>
        </w:rPr>
        <w:t xml:space="preserve"> понятия слога как минимальной произносительной единицы, усвоение смыслоразличительной роли ударения;</w:t>
      </w:r>
    </w:p>
    <w:p w:rsidR="000574AD" w:rsidRDefault="000574AD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воспроизводить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звукослоговую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структуру слов различной сложности (как изолированно, так и в условиях контекста);</w:t>
      </w:r>
    </w:p>
    <w:p w:rsidR="000574AD" w:rsidRDefault="000574AD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эмоционально-экспрессивной и семантической функции</w:t>
      </w:r>
      <w:r w:rsidR="00C51FB3">
        <w:rPr>
          <w:rFonts w:ascii="Times New Roman" w:hAnsi="Times New Roman" w:cs="Times New Roman"/>
          <w:sz w:val="28"/>
          <w:szCs w:val="28"/>
        </w:rPr>
        <w:t xml:space="preserve"> интонации, умение пользоваться выразительной речью в соответствии с коммуникативной установкой;</w:t>
      </w:r>
    </w:p>
    <w:p w:rsidR="00C51FB3" w:rsidRDefault="00C51FB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речевых предпосылок к овладению чтению и письмом.</w:t>
      </w:r>
    </w:p>
    <w:p w:rsidR="00C51FB3" w:rsidRPr="00674486" w:rsidRDefault="00C51FB3" w:rsidP="005646F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272">
        <w:rPr>
          <w:rFonts w:ascii="Times New Roman" w:hAnsi="Times New Roman" w:cs="Times New Roman"/>
          <w:b/>
          <w:sz w:val="28"/>
          <w:szCs w:val="28"/>
        </w:rPr>
        <w:t>2. Логопедическая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ритмика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767">
        <w:rPr>
          <w:rFonts w:ascii="Times New Roman" w:hAnsi="Times New Roman" w:cs="Times New Roman"/>
          <w:sz w:val="28"/>
          <w:szCs w:val="28"/>
        </w:rPr>
        <w:t>Логопедическая ритмика представляет активную технологию, реализ</w:t>
      </w:r>
      <w:r>
        <w:rPr>
          <w:rFonts w:ascii="Times New Roman" w:hAnsi="Times New Roman" w:cs="Times New Roman"/>
          <w:sz w:val="28"/>
          <w:szCs w:val="28"/>
        </w:rPr>
        <w:t>ующуюся в структуре коррекционно-логопедического воздействия по устранению нарушений речи. Логопедическая ритмика играет существенную роль как в коррекции нарушений речи, так и в развитии естественных движений обучающихся с ТНР. Содержательной основой логопедической ритмики является взаимосвязь речи, движения и музыки.</w:t>
      </w:r>
    </w:p>
    <w:p w:rsidR="0072386C" w:rsidRPr="00247AF8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коррекционного курса «Логопедическая ритмика</w:t>
      </w:r>
      <w:r w:rsidRPr="00247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преодоление нарушений речи</w:t>
      </w:r>
      <w:r w:rsidRPr="00247AF8">
        <w:rPr>
          <w:rFonts w:ascii="Times New Roman" w:hAnsi="Times New Roman" w:cs="Times New Roman"/>
          <w:sz w:val="28"/>
          <w:szCs w:val="28"/>
        </w:rPr>
        <w:t xml:space="preserve"> путем развития, воспитания и коррекции </w:t>
      </w:r>
      <w:r>
        <w:rPr>
          <w:rFonts w:ascii="Times New Roman" w:hAnsi="Times New Roman" w:cs="Times New Roman"/>
          <w:sz w:val="28"/>
          <w:szCs w:val="28"/>
        </w:rPr>
        <w:t xml:space="preserve"> нар</w:t>
      </w:r>
      <w:r w:rsidRPr="00247A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шений координированной работы двигательного/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слухового анализаторов в процессе интеграции движений, музы</w:t>
      </w:r>
      <w:r w:rsidRPr="00247AF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и речи.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B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воздействии</w:t>
      </w:r>
      <w:r w:rsidRPr="007A29B3">
        <w:rPr>
          <w:rFonts w:ascii="Times New Roman" w:hAnsi="Times New Roman" w:cs="Times New Roman"/>
          <w:sz w:val="28"/>
          <w:szCs w:val="28"/>
        </w:rPr>
        <w:t xml:space="preserve"> выд</w:t>
      </w:r>
      <w:r>
        <w:rPr>
          <w:rFonts w:ascii="Times New Roman" w:hAnsi="Times New Roman" w:cs="Times New Roman"/>
          <w:sz w:val="28"/>
          <w:szCs w:val="28"/>
        </w:rPr>
        <w:t>еляются два основных направления работы: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A29B3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витие,  воспитание  и  коррекция</w:t>
      </w:r>
      <w:r w:rsidRPr="007A29B3">
        <w:rPr>
          <w:rFonts w:ascii="Times New Roman" w:hAnsi="Times New Roman" w:cs="Times New Roman"/>
          <w:sz w:val="28"/>
          <w:szCs w:val="28"/>
        </w:rPr>
        <w:t xml:space="preserve">  неречевых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9B3">
        <w:rPr>
          <w:rFonts w:ascii="Times New Roman" w:hAnsi="Times New Roman" w:cs="Times New Roman"/>
          <w:sz w:val="28"/>
          <w:szCs w:val="28"/>
        </w:rPr>
        <w:t>процес</w:t>
      </w:r>
      <w:r>
        <w:rPr>
          <w:rFonts w:ascii="Times New Roman" w:hAnsi="Times New Roman" w:cs="Times New Roman"/>
          <w:sz w:val="28"/>
          <w:szCs w:val="28"/>
        </w:rPr>
        <w:t>сов у обучающихся с ТНР (</w:t>
      </w:r>
      <w:r w:rsidRPr="007A29B3">
        <w:rPr>
          <w:rFonts w:ascii="Times New Roman" w:hAnsi="Times New Roman" w:cs="Times New Roman"/>
          <w:sz w:val="28"/>
          <w:szCs w:val="28"/>
        </w:rPr>
        <w:t>слухового</w:t>
      </w:r>
      <w:r>
        <w:rPr>
          <w:rFonts w:ascii="Times New Roman" w:hAnsi="Times New Roman" w:cs="Times New Roman"/>
          <w:sz w:val="28"/>
          <w:szCs w:val="28"/>
        </w:rPr>
        <w:t xml:space="preserve"> и зрительного внимания, памяти;</w:t>
      </w:r>
      <w:r w:rsidRPr="007A29B3">
        <w:rPr>
          <w:rFonts w:ascii="Times New Roman" w:hAnsi="Times New Roman" w:cs="Times New Roman"/>
          <w:sz w:val="28"/>
          <w:szCs w:val="28"/>
        </w:rPr>
        <w:t xml:space="preserve"> оптико-простра</w:t>
      </w:r>
      <w:r>
        <w:rPr>
          <w:rFonts w:ascii="Times New Roman" w:hAnsi="Times New Roman" w:cs="Times New Roman"/>
          <w:sz w:val="28"/>
          <w:szCs w:val="28"/>
        </w:rPr>
        <w:t xml:space="preserve">нственных представлений;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сукцессивных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симультанных процессов; артикуляторного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7A29B3">
        <w:rPr>
          <w:rFonts w:ascii="Times New Roman" w:hAnsi="Times New Roman" w:cs="Times New Roman"/>
          <w:sz w:val="28"/>
          <w:szCs w:val="28"/>
        </w:rPr>
        <w:t xml:space="preserve"> координации движений, чувства темпа и р</w:t>
      </w:r>
      <w:r>
        <w:rPr>
          <w:rFonts w:ascii="Times New Roman" w:hAnsi="Times New Roman" w:cs="Times New Roman"/>
          <w:sz w:val="28"/>
          <w:szCs w:val="28"/>
        </w:rPr>
        <w:t>итма в движении в соответствии с темпом и ритмом музыки);</w:t>
      </w:r>
      <w:r w:rsidRPr="007A29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речи и коррекция речевых нарушений (формирование оптимального для речи типа физиологического дыхания и на его основе – речевого дыхания с воспитанием его объема, плавности, ритмичности, продолжительности; коррекция нарушений голосообразования; </w:t>
      </w:r>
      <w:r w:rsidRPr="007A29B3">
        <w:rPr>
          <w:rFonts w:ascii="Times New Roman" w:hAnsi="Times New Roman" w:cs="Times New Roman"/>
          <w:sz w:val="28"/>
          <w:szCs w:val="28"/>
        </w:rPr>
        <w:t>темпа</w:t>
      </w:r>
      <w:r>
        <w:rPr>
          <w:rFonts w:ascii="Times New Roman" w:hAnsi="Times New Roman" w:cs="Times New Roman"/>
          <w:sz w:val="28"/>
          <w:szCs w:val="28"/>
        </w:rPr>
        <w:t xml:space="preserve">, ритма, интонационного оформления речи,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обучение умению правильно использовать логическое и словесно-фразовое ударение; развитие фонематического восприятия; коррекция речевых нарушений в зависимости от механизма, структуры речевого дефекта и методических подходов к их преодолению)</w:t>
      </w:r>
      <w:r w:rsidRPr="007A29B3">
        <w:rPr>
          <w:rFonts w:ascii="Times New Roman" w:hAnsi="Times New Roman" w:cs="Times New Roman"/>
          <w:sz w:val="28"/>
          <w:szCs w:val="28"/>
        </w:rPr>
        <w:t>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 обеспечивают нормализацию речевого дыхания, формирование умений произвольно изменять акустические характеристики голоса параллельно с формированием правильного произношения звуков; координированную работу дыхательной, голосовой и артикуляторной мускулатуры; выражение эмоций разнообразными просодическими средствами. 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реализации коррекционного курса «Логопедическая ритмика» решаются следующие </w:t>
      </w:r>
      <w:r w:rsidRPr="007D5E3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общей, тонкой и артик</w:t>
      </w:r>
      <w:r>
        <w:rPr>
          <w:rFonts w:ascii="Times New Roman" w:hAnsi="Times New Roman" w:cs="Times New Roman"/>
          <w:sz w:val="28"/>
          <w:szCs w:val="28"/>
        </w:rPr>
        <w:t>уляторной моторики;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355E2">
        <w:rPr>
          <w:rFonts w:ascii="Times New Roman" w:hAnsi="Times New Roman" w:cs="Times New Roman"/>
          <w:sz w:val="28"/>
          <w:szCs w:val="28"/>
        </w:rPr>
        <w:t>азвитие дыхания и голоса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</w:t>
      </w:r>
      <w:r w:rsidRPr="001355E2">
        <w:rPr>
          <w:rFonts w:ascii="Times New Roman" w:hAnsi="Times New Roman" w:cs="Times New Roman"/>
          <w:sz w:val="28"/>
          <w:szCs w:val="28"/>
        </w:rPr>
        <w:t xml:space="preserve">азвитие </w:t>
      </w:r>
      <w:r>
        <w:rPr>
          <w:rFonts w:ascii="Times New Roman" w:hAnsi="Times New Roman" w:cs="Times New Roman"/>
          <w:sz w:val="28"/>
          <w:szCs w:val="28"/>
        </w:rPr>
        <w:t>восприятия, различения и воспроизведения ритмов, реализующихся в различном темпе;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355E2">
        <w:rPr>
          <w:rFonts w:ascii="Times New Roman" w:hAnsi="Times New Roman" w:cs="Times New Roman"/>
          <w:sz w:val="28"/>
          <w:szCs w:val="28"/>
        </w:rPr>
        <w:t>оспитание координаци</w:t>
      </w:r>
      <w:r>
        <w:rPr>
          <w:rFonts w:ascii="Times New Roman" w:hAnsi="Times New Roman" w:cs="Times New Roman"/>
          <w:sz w:val="28"/>
          <w:szCs w:val="28"/>
        </w:rPr>
        <w:t>и речи с темпом и ритмом музыки, умения сочетать систему движений (речевых, общих) с музыкой различного темпа и ритма;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умения вносить коррективы в характер выполняемых движений в соответствии с заданной установкой (с характером темпа и ритма музыкального произведения);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355E2">
        <w:rPr>
          <w:rFonts w:ascii="Times New Roman" w:hAnsi="Times New Roman" w:cs="Times New Roman"/>
          <w:sz w:val="28"/>
          <w:szCs w:val="28"/>
        </w:rPr>
        <w:t>оррекция речевых нарушений средствами логопедической ритмики.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«Логопедическая ритмика»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отделениях.</w:t>
      </w:r>
    </w:p>
    <w:p w:rsidR="0072386C" w:rsidRDefault="0072386C" w:rsidP="00C112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коррекционного</w:t>
      </w:r>
      <w:r w:rsidRPr="004258DF">
        <w:rPr>
          <w:rFonts w:ascii="Times New Roman" w:hAnsi="Times New Roman" w:cs="Times New Roman"/>
          <w:b/>
          <w:sz w:val="28"/>
          <w:szCs w:val="28"/>
        </w:rPr>
        <w:t xml:space="preserve"> курса «Логопедическая ритмика»</w:t>
      </w:r>
    </w:p>
    <w:p w:rsidR="0072386C" w:rsidRDefault="0072386C" w:rsidP="00C1129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kern w:val="28"/>
          <w:sz w:val="28"/>
          <w:szCs w:val="28"/>
        </w:rPr>
      </w:pPr>
      <w:r w:rsidRPr="004258DF">
        <w:rPr>
          <w:rFonts w:ascii="Times New Roman" w:hAnsi="Times New Roman" w:cs="Times New Roman"/>
          <w:b/>
          <w:i/>
          <w:kern w:val="28"/>
          <w:sz w:val="28"/>
          <w:szCs w:val="28"/>
        </w:rPr>
        <w:t>Развитие,  воспитание  и  коррекция  неречевых процессов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kern w:val="22"/>
          <w:sz w:val="28"/>
        </w:rPr>
        <w:t xml:space="preserve">Развитие слухового восприятия. </w:t>
      </w:r>
      <w:r w:rsidRPr="00274FBB">
        <w:rPr>
          <w:rFonts w:ascii="Times New Roman" w:hAnsi="Times New Roman"/>
          <w:kern w:val="22"/>
          <w:sz w:val="28"/>
        </w:rPr>
        <w:t>Формирование ритмического, гармонического, мелодического (</w:t>
      </w:r>
      <w:proofErr w:type="spellStart"/>
      <w:r w:rsidRPr="00274FBB">
        <w:rPr>
          <w:rFonts w:ascii="Times New Roman" w:hAnsi="Times New Roman"/>
          <w:kern w:val="22"/>
          <w:sz w:val="28"/>
        </w:rPr>
        <w:t>звуковысотного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), тембрового, динамического слуха.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Восприятие и воспроизведение различных ритмических структур, как простых (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неакцентированных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), так и акцентированных, с целью развития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слухомоторных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дифференцировок,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; развитие межанализаторного взаимодействия (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слухо-зрительных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слухо-двигательных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, зрительно-двигательных связей); создание предпосылок для усвоения словесного ударения, правильного воспроизведения акцентно-ритмической,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звукослоговой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структуры слова; дифференциация звучания различных по высоте источников звука (звучащие колокольчики, поставленный вертикально металлофон и др.), различных по силе и характеру звучания источников звука (звучащие игрушки, музыкальные инструменты). Развитие слухового восприятия как основы формирования фонематического восприятия. 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внимания и памяти.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Формирование концентрации (устойчивости), объема, переключения и распределения внимания; быстрой и точной реакции на зрительные и слуховые сигналы; способности </w:t>
      </w:r>
      <w:r w:rsidRPr="00274FBB">
        <w:rPr>
          <w:rFonts w:ascii="Times New Roman" w:hAnsi="Times New Roman"/>
          <w:color w:val="000000"/>
          <w:kern w:val="22"/>
          <w:sz w:val="28"/>
        </w:rPr>
        <w:lastRenderedPageBreak/>
        <w:t>распределять внимание между сигналами  различной модальности. Обучение умению сосредоточиваться и проявлять волевые усилия. Развитие качеств всех видов памяти: зрительной, слуховой, двигательной; умения удерживать в памяти и воспроизводить заданный ряд последовательных движений,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сохраняя двигательную программу.</w:t>
      </w:r>
    </w:p>
    <w:p w:rsidR="0072386C" w:rsidRPr="00274FBB" w:rsidRDefault="0072386C" w:rsidP="00C11296">
      <w:pPr>
        <w:pStyle w:val="ad"/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bCs/>
          <w:i/>
          <w:color w:val="000000"/>
          <w:kern w:val="22"/>
          <w:sz w:val="28"/>
        </w:rPr>
        <w:t xml:space="preserve">Регуляция мышечного тонуса. </w:t>
      </w:r>
      <w:r w:rsidRPr="00274FBB">
        <w:rPr>
          <w:rFonts w:ascii="Times New Roman" w:hAnsi="Times New Roman"/>
          <w:bCs/>
          <w:color w:val="000000"/>
          <w:kern w:val="22"/>
          <w:sz w:val="28"/>
        </w:rPr>
        <w:t>Р</w:t>
      </w:r>
      <w:r w:rsidRPr="00274FBB">
        <w:rPr>
          <w:rFonts w:ascii="Times New Roman" w:hAnsi="Times New Roman"/>
          <w:color w:val="000000"/>
          <w:kern w:val="22"/>
          <w:sz w:val="28"/>
        </w:rPr>
        <w:t>азвитие умения расслаблять и напрягать определённые группы мышц по контрасту с напряжением/расслаблением и по представлению. Формирование умений регулировать мышечный тонус, обеспечивающих произвольное управление движениями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/артикуляторной мускулатуры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. Укрепление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мышц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стоп, спины, живота, плечевого пояса, ног, артикуляторного аппарата.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движений.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На фоне нормализации мышечного тонуса развитие всех параметров общих/ручных/артикуляторных движений. Обучение различным видам ходьбы; формирование статической и динамической координации общих/ручных/артикуляторных и мимических движений (в процессе выполнения последовательно и одновременно организованных движений); пространственно-временной организации двигательного акта. Все движения выполняются ритмично, под счет или в соответствии с определенным акцентом в музыке.</w:t>
      </w:r>
    </w:p>
    <w:p w:rsidR="0072386C" w:rsidRPr="00EC66C3" w:rsidRDefault="0072386C" w:rsidP="00C11296">
      <w:pPr>
        <w:pStyle w:val="ad"/>
        <w:spacing w:after="0" w:line="360" w:lineRule="auto"/>
        <w:ind w:right="23" w:firstLine="709"/>
        <w:jc w:val="both"/>
        <w:rPr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размера (метра).</w:t>
      </w:r>
      <w:r w:rsidRPr="00274FBB">
        <w:rPr>
          <w:rFonts w:ascii="Times New Roman" w:hAnsi="Times New Roman"/>
          <w:color w:val="000000"/>
          <w:kern w:val="22"/>
          <w:sz w:val="28"/>
        </w:rPr>
        <w:t>Усвоение понятия об акценте как ударном моменте в звучании. Умение прислушиваться и различать отдельные ударные моменты на фоне звучания равной силы, давать на них ответную реакцию движением. Умение воспринимать неожиданный, метрический (равномерно повторяющийся) и переходный акцент и соответствующим образом реагировать на него (переход на другое движение, прекращение или поочередное выполнение движения и т.п.).</w:t>
      </w:r>
    </w:p>
    <w:p w:rsidR="0072386C" w:rsidRPr="00274FBB" w:rsidRDefault="0072386C" w:rsidP="00C11296">
      <w:pPr>
        <w:pStyle w:val="ad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чувства музыкального темпа.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 Чувство музыкального темпа как основа дальнейшей работы над темпом речи. Восприятие и различение темпа музыки с целью его согласования с темпом простых движений (хлопки, взмахи руками) и более сложных движений (ходьба, бег, построения, </w:t>
      </w:r>
      <w:r w:rsidRPr="00274FBB">
        <w:rPr>
          <w:rFonts w:ascii="Times New Roman" w:hAnsi="Times New Roman"/>
          <w:color w:val="000000"/>
          <w:kern w:val="22"/>
          <w:sz w:val="28"/>
        </w:rPr>
        <w:lastRenderedPageBreak/>
        <w:t>перестроения, движения с реальными и воображаемыми предметами). Умение чувствовать темп музыкаль</w:t>
      </w:r>
      <w:r w:rsidRPr="00274FBB">
        <w:rPr>
          <w:rFonts w:ascii="Times New Roman" w:hAnsi="Times New Roman"/>
          <w:color w:val="000000"/>
          <w:kern w:val="22"/>
          <w:sz w:val="28"/>
        </w:rPr>
        <w:softHyphen/>
        <w:t>ного произведения с целью его соотнесения темпом речи.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 xml:space="preserve">Развитие чувства музыкального ритма и чувства ритма в движении. </w:t>
      </w:r>
      <w:r w:rsidRPr="00274FBB">
        <w:rPr>
          <w:rFonts w:ascii="Times New Roman" w:hAnsi="Times New Roman"/>
          <w:color w:val="000000"/>
          <w:kern w:val="22"/>
          <w:sz w:val="28"/>
        </w:rPr>
        <w:t>Чувство музыкального ритма и ритма в движении как основа дальнейшей работы по формированию ритма речи.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Fonts w:ascii="Times New Roman" w:hAnsi="Times New Roman"/>
          <w:color w:val="000000"/>
          <w:kern w:val="22"/>
          <w:sz w:val="28"/>
        </w:rPr>
        <w:t xml:space="preserve">Основные сенсорные компоненты чувства музыкального ритма: отношения длительности звуков и пауз, лежащих в основе ритмического рисунка; отношения акцентированных и </w:t>
      </w:r>
      <w:proofErr w:type="spellStart"/>
      <w:r w:rsidRPr="00274FBB">
        <w:rPr>
          <w:rFonts w:ascii="Times New Roman" w:hAnsi="Times New Roman"/>
          <w:color w:val="000000"/>
          <w:kern w:val="22"/>
          <w:sz w:val="28"/>
        </w:rPr>
        <w:t>неакцентированных</w:t>
      </w:r>
      <w:proofErr w:type="spellEnd"/>
      <w:r w:rsidRPr="00274FBB">
        <w:rPr>
          <w:rFonts w:ascii="Times New Roman" w:hAnsi="Times New Roman"/>
          <w:color w:val="000000"/>
          <w:kern w:val="22"/>
          <w:sz w:val="28"/>
        </w:rPr>
        <w:t xml:space="preserve">   звуковых   элементов,   составляющих  основу   музыкального метра; скорость следования опорных звуков, определяющая музыкальный темп. Восприятие, усвоение, и воспроизведение ритмического рисунка на инструментах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(бу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бен, маракасы, барабан) и в движении (хлопками, ходьбой, бегом, поворотами туловища, взмахами рук и т.п.).</w:t>
      </w:r>
    </w:p>
    <w:p w:rsidR="0072386C" w:rsidRPr="00274FBB" w:rsidRDefault="0072386C" w:rsidP="00C11296">
      <w:pPr>
        <w:pStyle w:val="ad"/>
        <w:widowControl w:val="0"/>
        <w:spacing w:after="0" w:line="360" w:lineRule="auto"/>
        <w:ind w:right="40" w:firstLine="709"/>
        <w:jc w:val="both"/>
        <w:rPr>
          <w:rFonts w:ascii="Times New Roman" w:hAnsi="Times New Roman"/>
          <w:b/>
          <w:i/>
          <w:kern w:val="22"/>
          <w:sz w:val="28"/>
          <w:szCs w:val="28"/>
        </w:rPr>
      </w:pPr>
      <w:r w:rsidRPr="00274FBB">
        <w:rPr>
          <w:rFonts w:ascii="Times New Roman" w:hAnsi="Times New Roman"/>
          <w:b/>
          <w:i/>
          <w:kern w:val="22"/>
          <w:sz w:val="28"/>
          <w:szCs w:val="28"/>
        </w:rPr>
        <w:t>Развитие речи и коррекция речевых нарушений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i/>
          <w:color w:val="000000"/>
          <w:kern w:val="22"/>
          <w:sz w:val="28"/>
        </w:rPr>
        <w:t>Развитие дыхания и голоса.</w:t>
      </w:r>
      <w:r w:rsidRPr="00274FBB">
        <w:rPr>
          <w:rFonts w:ascii="Times New Roman" w:hAnsi="Times New Roman"/>
          <w:kern w:val="22"/>
          <w:sz w:val="28"/>
        </w:rPr>
        <w:t xml:space="preserve">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Развитие дыхания и голоса прово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дится в соответствии с этапами коррекционно-логопедической ра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 xml:space="preserve">боты и решает задачу нормализации деятельности периферических отделов речевого аппарата, </w:t>
      </w:r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создает предпосылки для формирования четкой дикции. Формирование оптимального для речи типа физиологического дыхания (смешанно-диафрагмального) и на его основе – продолжительного плавного речевого выдоха. Статические дыхательные упражнения, обеспечивающие дифференциацию носового и ротового дыхания, подготавливающие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речеголосовой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аппарат к ощущению правильного </w:t>
      </w:r>
      <w:proofErr w:type="spellStart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>резонирования</w:t>
      </w:r>
      <w:proofErr w:type="spellEnd"/>
      <w:r w:rsidRPr="00274FBB">
        <w:rPr>
          <w:rFonts w:ascii="Times New Roman" w:hAnsi="Times New Roman"/>
          <w:color w:val="000000"/>
          <w:spacing w:val="2"/>
          <w:kern w:val="22"/>
          <w:sz w:val="28"/>
        </w:rPr>
        <w:t xml:space="preserve"> и создающие необходимые условия для развития фонационного дыхания.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Динамические дыхательные упражнения (в сочетании с движениями рук, туловища, ног, головы), обеспечивающие навыки полного смешанно-диафрагмального дыхания с активизацией мышц брюшного пресса во время вдоха и выдоха и способствующие снятию голосовой зажатости. Произнесение различного речевого материала на выдохе (гласных, глухих согласных звуков, их сочетаний, двух- трехсложных слов с открытыми и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lastRenderedPageBreak/>
        <w:t xml:space="preserve">закрытыми слогами, фраз) с учетом параметров движения: </w:t>
      </w:r>
      <w:r w:rsidRPr="00274FBB">
        <w:rPr>
          <w:rFonts w:ascii="Times New Roman" w:hAnsi="Times New Roman"/>
          <w:color w:val="000000"/>
          <w:kern w:val="22"/>
          <w:sz w:val="28"/>
        </w:rPr>
        <w:t>интенсивности (характеризующей динамический компонент артикуляции), напряженности (характеризующей степень напряжения различных мышц, участвующих в артикуляции), длительности.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Удлинение выдоха приемом наращивания слогов, увеличения числа слов, произносимых на выдохе, постепенного распространения фразы. При этом учитываются физиологические возможности обучающихся с ТНР.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темпа и ритма дыхания в процессе двигательных упражнений сначала без речи с музыкальным сопровождением (что обеспечивает музыкально-ритмические стимуляции), затем с речью. При выборе музыкального сопровождения предпочтение отдается танцевальной музыке, в которой без труда различаются ритмические удары (акценты).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Fonts w:ascii="Times New Roman" w:hAnsi="Times New Roman"/>
          <w:color w:val="000000"/>
          <w:kern w:val="22"/>
          <w:sz w:val="28"/>
        </w:rPr>
        <w:t>Развитие высоты, силы, тембра, модуляций голоса. Голосовые (</w:t>
      </w:r>
      <w:proofErr w:type="spellStart"/>
      <w:r w:rsidRPr="00274FBB">
        <w:rPr>
          <w:rFonts w:ascii="Times New Roman" w:hAnsi="Times New Roman"/>
          <w:color w:val="000000"/>
          <w:kern w:val="22"/>
          <w:sz w:val="28"/>
        </w:rPr>
        <w:t>ортофонические</w:t>
      </w:r>
      <w:proofErr w:type="spellEnd"/>
      <w:r w:rsidRPr="00274FBB">
        <w:rPr>
          <w:rFonts w:ascii="Times New Roman" w:hAnsi="Times New Roman"/>
          <w:color w:val="000000"/>
          <w:kern w:val="22"/>
          <w:sz w:val="28"/>
        </w:rPr>
        <w:t>) упражнения как средство выработки координированной работы речевой мускулату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ры. Мелодекламация и чтение стихотворений с соблюдением физиологических приемов голосоведения.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Специфика содержания работы по формированию дыхания, голоса, звукопроизношения определяется с учетом механизма речевой патологии.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 xml:space="preserve">Развитие фонематического восприятия.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Подготовительные упражнения: восприятие и анализ музыки различной тональности, характера, громкости, темпа и ритма. Произношение/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пропевание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под музыку речевого материала, насыщенного оппозиционными   звуками.</w:t>
      </w:r>
    </w:p>
    <w:p w:rsidR="0072386C" w:rsidRPr="00274FBB" w:rsidRDefault="0072386C" w:rsidP="00C11296">
      <w:pPr>
        <w:pStyle w:val="ad"/>
        <w:spacing w:after="0" w:line="360" w:lineRule="auto"/>
        <w:ind w:right="23" w:firstLine="709"/>
        <w:jc w:val="both"/>
        <w:rPr>
          <w:rStyle w:val="af7"/>
          <w:rFonts w:ascii="Times New Roman" w:hAnsi="Times New Roman"/>
          <w:i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темпа и ритма речи.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Ритмическая основа речи, обеспечивающая овладение слоговой/акцентной структурой слова, словесным ударением. Ориентация на </w:t>
      </w:r>
      <w:r w:rsidRPr="00274FBB">
        <w:rPr>
          <w:rFonts w:ascii="Times New Roman" w:hAnsi="Times New Roman"/>
          <w:color w:val="000000"/>
          <w:kern w:val="22"/>
          <w:sz w:val="28"/>
        </w:rPr>
        <w:t>ритмическую основу слогов, слов и фраз на основе формирования чувства ритма (музыкального и двигательного).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Развитие чувства ритма, координа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 xml:space="preserve">ции ритмических движений с музыкой в соответствии с ее характером, динамикой, регистрами и речью (движения с хлопками, действия с предметами: флажками, лентами, платочками, мячами). Счетные упражнения, обеспечивающие соблюдение двигательной программы,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lastRenderedPageBreak/>
        <w:t>пространствен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ную организацию двигательного акта и ис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пользующиеся в качестве сигнала для выполнения движений. Двигательные инсценировки стихотворений, песни-пляски, в которых движения согласуются со сло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softHyphen/>
        <w:t>вом, а речевой материал обеспечивает автоматизацию и дифференциацию звуков, обогащение лексикона, развитие грамматического строя речи.</w:t>
      </w: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 xml:space="preserve"> </w:t>
      </w:r>
    </w:p>
    <w:p w:rsidR="0072386C" w:rsidRPr="00274FBB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kern w:val="22"/>
          <w:sz w:val="28"/>
        </w:rPr>
      </w:pPr>
      <w:r w:rsidRPr="00274FBB">
        <w:rPr>
          <w:rStyle w:val="af7"/>
          <w:rFonts w:ascii="Times New Roman" w:hAnsi="Times New Roman"/>
          <w:i/>
          <w:color w:val="000000"/>
          <w:kern w:val="22"/>
          <w:sz w:val="28"/>
        </w:rPr>
        <w:t>Развитие просодической стороны  речи.</w:t>
      </w:r>
      <w:r w:rsidRPr="00274FBB">
        <w:rPr>
          <w:rFonts w:ascii="Times New Roman" w:hAnsi="Times New Roman"/>
          <w:kern w:val="22"/>
          <w:sz w:val="28"/>
        </w:rPr>
        <w:t xml:space="preserve"> Просодическое оформление речи: мелодика, темп, ритм, акцент (логическое ударение), </w:t>
      </w:r>
      <w:proofErr w:type="spellStart"/>
      <w:r w:rsidRPr="00274FBB">
        <w:rPr>
          <w:rFonts w:ascii="Times New Roman" w:hAnsi="Times New Roman"/>
          <w:kern w:val="22"/>
          <w:sz w:val="28"/>
        </w:rPr>
        <w:t>паузация</w:t>
      </w:r>
      <w:proofErr w:type="spellEnd"/>
      <w:r w:rsidRPr="00274FBB">
        <w:rPr>
          <w:rFonts w:ascii="Times New Roman" w:hAnsi="Times New Roman"/>
          <w:kern w:val="22"/>
          <w:sz w:val="28"/>
        </w:rPr>
        <w:t xml:space="preserve">. </w:t>
      </w: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Развитие просодии на основе воспитанных характеристик речевого дыхания,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темпо-ритмической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 организации движений, </w:t>
      </w:r>
      <w:proofErr w:type="spellStart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звуковысотных</w:t>
      </w:r>
      <w:proofErr w:type="spellEnd"/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 xml:space="preserve">, динамических изменений, речевого слуха, обеспечивающего способность точно распознавать интонации, устанавливать связь интонационных средств со смыслом высказывания. Организация и уточнение семантической стороны речи, лексического значения слов. Сопровождение высказываний различных коммуникативных типов (повествование завершенное и незавершенное, вопросительная интонация с вопросительным словом и без вопросительного слова, восклицательная, побудительная интонация) выразительными движениями в соответствии с характером музыки. </w:t>
      </w:r>
    </w:p>
    <w:p w:rsidR="0072386C" w:rsidRDefault="0072386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 w:rsidRPr="00274FBB">
        <w:rPr>
          <w:rStyle w:val="af7"/>
          <w:rFonts w:ascii="Times New Roman" w:hAnsi="Times New Roman"/>
          <w:color w:val="000000"/>
          <w:kern w:val="22"/>
          <w:sz w:val="28"/>
        </w:rPr>
        <w:t>Предметные результаты освоения содержания коррекционного курса «Логопедическая ритмика» определяется уровнем речевого развития, степенью выраженности, механизмом речевой/языковой/коммуникативной недостаточности, структурой речевого дефекта обучающегося с ТНР.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Общими ориентирами в достижении предметных результатов освоения содержания коррекционного курса «Логопедическая ритмика» выступают: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слухового восприятия (ритмического, гармонического,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звуковысотного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>, тембрового, динамического слуха);</w:t>
      </w:r>
    </w:p>
    <w:p w:rsid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сукцессивных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функций </w:t>
      </w:r>
      <w:proofErr w:type="spellStart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рядовосприятия</w:t>
      </w:r>
      <w:proofErr w:type="spellEnd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 xml:space="preserve"> и </w:t>
      </w:r>
      <w:proofErr w:type="spellStart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рядовоспроизведения</w:t>
      </w:r>
      <w:proofErr w:type="spellEnd"/>
      <w:r w:rsidR="00E52A2A">
        <w:rPr>
          <w:rStyle w:val="af7"/>
          <w:rFonts w:ascii="Times New Roman" w:hAnsi="Times New Roman"/>
          <w:color w:val="000000"/>
          <w:kern w:val="22"/>
          <w:sz w:val="28"/>
        </w:rPr>
        <w:t>;</w:t>
      </w:r>
    </w:p>
    <w:p w:rsidR="00E52A2A" w:rsidRDefault="00E52A2A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умения различать звучания различных по высоте источников звуков;</w:t>
      </w:r>
    </w:p>
    <w:p w:rsidR="00E52A2A" w:rsidRDefault="00E52A2A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lastRenderedPageBreak/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умений концентрировать, переключать и распределять внимание между</w:t>
      </w:r>
      <w:r w:rsidR="00B26CE5">
        <w:rPr>
          <w:rStyle w:val="af7"/>
          <w:rFonts w:ascii="Times New Roman" w:hAnsi="Times New Roman"/>
          <w:color w:val="000000"/>
          <w:kern w:val="22"/>
          <w:sz w:val="28"/>
        </w:rPr>
        <w:t xml:space="preserve"> сигналами различной модальности;</w:t>
      </w:r>
    </w:p>
    <w:p w:rsidR="00B26CE5" w:rsidRDefault="00B26CE5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увеличение объема и улучшение качества зрительной, слуховой, двигательной памяти;</w:t>
      </w:r>
    </w:p>
    <w:p w:rsidR="00B26CE5" w:rsidRDefault="00B26CE5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умений регулировать мышечный тонус, выполнять произвольные движения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общескелетной</w:t>
      </w:r>
      <w:proofErr w:type="spellEnd"/>
      <w:r w:rsidRPr="00B26CE5">
        <w:rPr>
          <w:rStyle w:val="af7"/>
          <w:rFonts w:ascii="Times New Roman" w:hAnsi="Times New Roman"/>
          <w:color w:val="000000"/>
          <w:kern w:val="22"/>
          <w:sz w:val="28"/>
        </w:rPr>
        <w:t>/</w:t>
      </w:r>
      <w:r w:rsidR="00D224E4">
        <w:rPr>
          <w:rStyle w:val="af7"/>
          <w:rFonts w:ascii="Times New Roman" w:hAnsi="Times New Roman"/>
          <w:color w:val="000000"/>
          <w:kern w:val="22"/>
          <w:sz w:val="28"/>
        </w:rPr>
        <w:t>артикуляторной мускулатуры;</w:t>
      </w:r>
    </w:p>
    <w:p w:rsidR="00D224E4" w:rsidRDefault="00D224E4" w:rsidP="00C53F28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всех параметров общих (ручных), артикуляторных движений, их статической и динамической координации, пространственно-временной организации двигательного акта;</w:t>
      </w:r>
    </w:p>
    <w:p w:rsidR="0010100C" w:rsidRDefault="0010100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чувства музыкального темпа, ритма и чувства ритма в движении;</w:t>
      </w:r>
    </w:p>
    <w:p w:rsidR="0010100C" w:rsidRDefault="0010100C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- </w:t>
      </w:r>
      <w:proofErr w:type="spellStart"/>
      <w:r>
        <w:rPr>
          <w:rStyle w:val="af7"/>
          <w:rFonts w:ascii="Times New Roman" w:hAnsi="Times New Roman"/>
          <w:color w:val="000000"/>
          <w:kern w:val="22"/>
          <w:sz w:val="28"/>
        </w:rPr>
        <w:t>сформированность</w:t>
      </w:r>
      <w:proofErr w:type="spellEnd"/>
      <w:r>
        <w:rPr>
          <w:rStyle w:val="af7"/>
          <w:rFonts w:ascii="Times New Roman" w:hAnsi="Times New Roman"/>
          <w:color w:val="000000"/>
          <w:kern w:val="22"/>
          <w:sz w:val="28"/>
        </w:rPr>
        <w:t xml:space="preserve"> оптимального для речи типа физиологического </w:t>
      </w:r>
      <w:r w:rsidR="00AD6D97">
        <w:rPr>
          <w:rStyle w:val="af7"/>
          <w:rFonts w:ascii="Times New Roman" w:hAnsi="Times New Roman"/>
          <w:color w:val="000000"/>
          <w:kern w:val="22"/>
          <w:sz w:val="28"/>
        </w:rPr>
        <w:t>дыхания, умения изменять его темп и ритм в процессе выполнения двигательных упражнений;</w:t>
      </w:r>
    </w:p>
    <w:p w:rsidR="00AD6D97" w:rsidRDefault="00AD6D97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умение произвольно изменять акустические характеристики голоса, пользоваться разнообразием просодического оформления речи, правильно артикулировать</w:t>
      </w:r>
      <w:r w:rsidR="00777D70">
        <w:rPr>
          <w:rStyle w:val="af7"/>
          <w:rFonts w:ascii="Times New Roman" w:hAnsi="Times New Roman"/>
          <w:color w:val="000000"/>
          <w:kern w:val="22"/>
          <w:sz w:val="28"/>
        </w:rPr>
        <w:t xml:space="preserve"> звуки во время пения;</w:t>
      </w:r>
    </w:p>
    <w:p w:rsidR="00777D70" w:rsidRPr="00B26CE5" w:rsidRDefault="00777D70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  <w:r>
        <w:rPr>
          <w:rStyle w:val="af7"/>
          <w:rFonts w:ascii="Times New Roman" w:hAnsi="Times New Roman"/>
          <w:color w:val="000000"/>
          <w:kern w:val="22"/>
          <w:sz w:val="28"/>
        </w:rPr>
        <w:t>- совершенствование словарного запаса и грамматического строя речи.</w:t>
      </w:r>
    </w:p>
    <w:p w:rsidR="00C766D1" w:rsidRPr="00C766D1" w:rsidRDefault="00C766D1" w:rsidP="00C11296">
      <w:pPr>
        <w:pStyle w:val="ad"/>
        <w:spacing w:after="0" w:line="360" w:lineRule="auto"/>
        <w:ind w:right="20" w:firstLine="709"/>
        <w:jc w:val="both"/>
        <w:rPr>
          <w:rStyle w:val="af7"/>
          <w:rFonts w:ascii="Times New Roman" w:hAnsi="Times New Roman"/>
          <w:color w:val="000000"/>
          <w:kern w:val="22"/>
          <w:sz w:val="28"/>
        </w:rPr>
      </w:pPr>
    </w:p>
    <w:p w:rsidR="0072386C" w:rsidRPr="00ED7F97" w:rsidRDefault="001F10FA" w:rsidP="001F10FA">
      <w:pPr>
        <w:pStyle w:val="4"/>
        <w:spacing w:before="0" w:after="0"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72386C">
        <w:rPr>
          <w:rFonts w:ascii="Times New Roman" w:hAnsi="Times New Roman" w:cs="Times New Roman"/>
          <w:b/>
          <w:sz w:val="28"/>
          <w:szCs w:val="28"/>
        </w:rPr>
        <w:t>3</w:t>
      </w:r>
      <w:r w:rsidR="0072386C" w:rsidRPr="00611B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86C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«Разви</w:t>
      </w:r>
      <w:r>
        <w:rPr>
          <w:rFonts w:ascii="Times New Roman" w:hAnsi="Times New Roman" w:cs="Times New Roman"/>
          <w:sz w:val="28"/>
          <w:szCs w:val="28"/>
        </w:rPr>
        <w:t>тие речи» тесно связан с учебными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предме</w:t>
      </w:r>
      <w:r>
        <w:rPr>
          <w:rFonts w:ascii="Times New Roman" w:hAnsi="Times New Roman" w:cs="Times New Roman"/>
          <w:sz w:val="28"/>
          <w:szCs w:val="28"/>
        </w:rPr>
        <w:t>тами области «Филология»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ставит своей целью поэ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тапное формиро</w:t>
      </w:r>
      <w:r>
        <w:rPr>
          <w:rFonts w:ascii="Times New Roman" w:hAnsi="Times New Roman" w:cs="Times New Roman"/>
          <w:sz w:val="28"/>
          <w:szCs w:val="28"/>
        </w:rPr>
        <w:t>вание речевой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во всех аспектах.</w:t>
      </w:r>
      <w:r>
        <w:rPr>
          <w:rFonts w:ascii="Times New Roman" w:hAnsi="Times New Roman" w:cs="Times New Roman"/>
          <w:sz w:val="28"/>
          <w:szCs w:val="28"/>
        </w:rPr>
        <w:t xml:space="preserve"> На уроках по развитию речи обучающиеся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На уроках ведется работа по развитию диалогической и монологической речи, происходит обогащение и уточнение словарного запаса и практическое овладение основными закономерностями грамматического строя языка.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Система занятий по развитию </w:t>
      </w:r>
      <w:r>
        <w:rPr>
          <w:rFonts w:ascii="Times New Roman" w:hAnsi="Times New Roman" w:cs="Times New Roman"/>
          <w:sz w:val="28"/>
          <w:szCs w:val="28"/>
        </w:rPr>
        <w:t xml:space="preserve">речи направлена на овладение обучающимися с </w:t>
      </w:r>
      <w:r>
        <w:rPr>
          <w:rFonts w:ascii="Times New Roman" w:hAnsi="Times New Roman" w:cs="Times New Roman"/>
          <w:sz w:val="28"/>
          <w:szCs w:val="28"/>
        </w:rPr>
        <w:lastRenderedPageBreak/>
        <w:t>ТНР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способами и средствами рече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вой деятельности, формирование языковых обобщений, правильное использование языковых средств в процессе общения, учебной дея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ТНР.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этой цели осуществляется в процессе решения следующих </w:t>
      </w:r>
      <w:r w:rsidRPr="00E857CC">
        <w:rPr>
          <w:rFonts w:ascii="Times New Roman" w:hAnsi="Times New Roman" w:cs="Times New Roman"/>
          <w:b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наглядно-образного, словесно-логического мышления);</w:t>
      </w:r>
    </w:p>
    <w:p w:rsidR="0072386C" w:rsidRDefault="0072386C" w:rsidP="00C53F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формирование, развитие и обогащение лексического строя речи;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практическое овладение основными</w:t>
      </w:r>
      <w:r w:rsidR="00C721C6">
        <w:rPr>
          <w:rFonts w:ascii="Times New Roman" w:hAnsi="Times New Roman" w:cs="Times New Roman"/>
          <w:sz w:val="28"/>
          <w:szCs w:val="28"/>
        </w:rPr>
        <w:t xml:space="preserve"> морфологическими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закономерностями грамматического строя речи;</w:t>
      </w:r>
    </w:p>
    <w:p w:rsidR="0072386C" w:rsidRPr="006507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практическое овладение </w:t>
      </w:r>
      <w:r w:rsidRPr="0065072F">
        <w:rPr>
          <w:rFonts w:ascii="Times New Roman" w:hAnsi="Times New Roman" w:cs="Times New Roman"/>
          <w:sz w:val="28"/>
          <w:szCs w:val="28"/>
        </w:rPr>
        <w:t>моделями различных синтаксических конструкций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72386C" w:rsidRPr="004C648E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реализации коррекционного курса «Развитие речи» конкретизируются для обучающихся с ТНР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C6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отделениях.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уроков по развитию речи взаимосвязаны и решаются в процессе специально организованной речевой практики с использованием тренировочных упражнений, направленных на преодоление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дефицитарности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лексико-грамматических обобщений в качестве необходимой базы, формирующей и развивающей самостоятельную речевую деятельность обучающихся. Задачи уроков по развитию речи решаются как при р</w:t>
      </w:r>
      <w:r w:rsidR="00C721C6">
        <w:rPr>
          <w:rFonts w:ascii="Times New Roman" w:hAnsi="Times New Roman" w:cs="Times New Roman"/>
          <w:sz w:val="28"/>
          <w:szCs w:val="28"/>
        </w:rPr>
        <w:t>еализации содержания коррекционных</w:t>
      </w:r>
      <w:r>
        <w:rPr>
          <w:rFonts w:ascii="Times New Roman" w:hAnsi="Times New Roman" w:cs="Times New Roman"/>
          <w:sz w:val="28"/>
          <w:szCs w:val="28"/>
        </w:rPr>
        <w:t xml:space="preserve"> курсов, так и содержания учебных предметов.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речи на уроках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речи на уроках литературного чтения обеспечивает овладение умениями отвечать на вопросы учителя о прочитанном, выполнять устно-речевые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послетекстовые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обучения грамоте, русского языка речь обогащается доступной лингвистической терминологией. Навыки связного высказывания формируются в процессе систематических упражнений в составлении предложений, коротких текстов с привлечением изучаемого грамматического материала.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 отрабатываются умения передать условие задачи, четко и точно сформулировать вопрос к математическому действию, составить логичный и лаконичный ответ задачи, что создает условия для формирования связного учебного высказывания.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осуществляется и на уроках изобразительного искусства, ручного труда, на индивидуальных/подгрупповых логопедических занятиях.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развитие речи я</w:t>
      </w:r>
      <w:r w:rsidR="002E2DEF">
        <w:rPr>
          <w:rFonts w:ascii="Times New Roman" w:hAnsi="Times New Roman" w:cs="Times New Roman"/>
          <w:sz w:val="28"/>
          <w:szCs w:val="28"/>
        </w:rPr>
        <w:t>вляется самостоятельным коррекционным</w:t>
      </w:r>
      <w:r>
        <w:rPr>
          <w:rFonts w:ascii="Times New Roman" w:hAnsi="Times New Roman" w:cs="Times New Roman"/>
          <w:sz w:val="28"/>
          <w:szCs w:val="28"/>
        </w:rPr>
        <w:t xml:space="preserve"> курсом, что обусловливает его сложную структурную организацию.</w:t>
      </w:r>
    </w:p>
    <w:p w:rsidR="00A12D82" w:rsidRDefault="00777D7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Лексический материал группируется по тематическим концентрам,</w:t>
      </w:r>
      <w:r w:rsidR="009A4CFA">
        <w:rPr>
          <w:rFonts w:ascii="Times New Roman" w:hAnsi="Times New Roman" w:cs="Times New Roman"/>
          <w:sz w:val="28"/>
          <w:szCs w:val="28"/>
        </w:rPr>
        <w:t xml:space="preserve"> грамматический – по типовым структурам, способствующим обра</w:t>
      </w:r>
      <w:r w:rsidR="00903D7A">
        <w:rPr>
          <w:rFonts w:ascii="Times New Roman" w:hAnsi="Times New Roman" w:cs="Times New Roman"/>
          <w:sz w:val="28"/>
          <w:szCs w:val="28"/>
        </w:rPr>
        <w:t>зованию у обучающихся речевых стереоти</w:t>
      </w:r>
      <w:r w:rsidR="00A12D82">
        <w:rPr>
          <w:rFonts w:ascii="Times New Roman" w:hAnsi="Times New Roman" w:cs="Times New Roman"/>
          <w:sz w:val="28"/>
          <w:szCs w:val="28"/>
        </w:rPr>
        <w:t>пов, что позволяет использовать</w:t>
      </w:r>
      <w:r w:rsidR="00903D7A">
        <w:rPr>
          <w:rFonts w:ascii="Times New Roman" w:hAnsi="Times New Roman" w:cs="Times New Roman"/>
          <w:sz w:val="28"/>
          <w:szCs w:val="28"/>
        </w:rPr>
        <w:t xml:space="preserve"> обучающимися языка как средства общения при решении коммуникативных задач.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Программа по развитию речи состоит из следующих разделов: «Работа над словом», «Работа над предложением», «Работа над связ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ной речью».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lastRenderedPageBreak/>
        <w:t>Работа над всеми р</w:t>
      </w:r>
      <w:r>
        <w:rPr>
          <w:rFonts w:ascii="Times New Roman" w:hAnsi="Times New Roman" w:cs="Times New Roman"/>
          <w:sz w:val="28"/>
          <w:szCs w:val="28"/>
        </w:rPr>
        <w:t>азделами ведется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параллель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но, однако при необходимости учитель может посвятить отдельные уроки работе над словом, над предложением или над связной речью.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словом.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Раздел призван решать следующие задачи: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понимания слов, обозначающих предметы, признаки, качества предметов, действия;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обогащение и </w:t>
      </w:r>
      <w:r>
        <w:rPr>
          <w:rFonts w:ascii="Times New Roman" w:hAnsi="Times New Roman" w:cs="Times New Roman"/>
          <w:sz w:val="28"/>
          <w:szCs w:val="28"/>
        </w:rPr>
        <w:t>развитие словарного запаса обучающихся</w:t>
      </w:r>
      <w:r w:rsidR="00CF2039">
        <w:rPr>
          <w:rFonts w:ascii="Times New Roman" w:hAnsi="Times New Roman" w:cs="Times New Roman"/>
          <w:sz w:val="28"/>
          <w:szCs w:val="28"/>
        </w:rPr>
        <w:t xml:space="preserve"> как путем на</w:t>
      </w:r>
      <w:r w:rsidRPr="00F6522F">
        <w:rPr>
          <w:rFonts w:ascii="Times New Roman" w:hAnsi="Times New Roman" w:cs="Times New Roman"/>
          <w:sz w:val="28"/>
          <w:szCs w:val="28"/>
        </w:rPr>
        <w:t>копления новых слов, так и за счет развития умения пользоваться различными способами словообразования;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представлений об обобщенном лексико-грамматическом значении слова;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уточнение значений слов;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 xml:space="preserve">развитие лексической системности;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522F">
        <w:rPr>
          <w:rFonts w:ascii="Times New Roman" w:hAnsi="Times New Roman" w:cs="Times New Roman"/>
          <w:sz w:val="28"/>
          <w:szCs w:val="28"/>
        </w:rPr>
        <w:t>расширение и закрепление</w:t>
      </w:r>
      <w:r>
        <w:rPr>
          <w:rFonts w:ascii="Times New Roman" w:hAnsi="Times New Roman" w:cs="Times New Roman"/>
          <w:sz w:val="28"/>
          <w:szCs w:val="28"/>
        </w:rPr>
        <w:t xml:space="preserve"> связей слова с другими словами;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правильному употреблению слов различных морфологических</w:t>
      </w:r>
      <w:r w:rsidR="00504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категорий в самостоятельной речи.</w:t>
      </w:r>
    </w:p>
    <w:p w:rsidR="009910B7" w:rsidRPr="00F6522F" w:rsidRDefault="009910B7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отбора лексического материала подчинены коммуникативным задачам, что обеспечивает в минимальные сроки использование обучающими</w:t>
      </w:r>
      <w:r w:rsidR="004E636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языка как средства общения. Лексический материал группируется по тематическим концентрам</w:t>
      </w:r>
      <w:r w:rsidR="00A953D6">
        <w:rPr>
          <w:rFonts w:ascii="Times New Roman" w:hAnsi="Times New Roman" w:cs="Times New Roman"/>
          <w:sz w:val="28"/>
          <w:szCs w:val="28"/>
        </w:rPr>
        <w:t xml:space="preserve"> и по словообразовательным признакам с целью ознакомления со словообразовательными моделями различных частей речи: имен существительных, глаголов, имен прилагательных. Такой подход к отбору речевого материала обеспечивает формирование у обучающихся умений</w:t>
      </w:r>
      <w:r w:rsidR="00610394">
        <w:rPr>
          <w:rFonts w:ascii="Times New Roman" w:hAnsi="Times New Roman" w:cs="Times New Roman"/>
          <w:sz w:val="28"/>
          <w:szCs w:val="28"/>
        </w:rPr>
        <w:t xml:space="preserve"> вы</w:t>
      </w:r>
      <w:r w:rsidR="00A953D6">
        <w:rPr>
          <w:rFonts w:ascii="Times New Roman" w:hAnsi="Times New Roman" w:cs="Times New Roman"/>
          <w:sz w:val="28"/>
          <w:szCs w:val="28"/>
        </w:rPr>
        <w:t>бирать слова</w:t>
      </w:r>
      <w:r w:rsidR="00610394">
        <w:rPr>
          <w:rFonts w:ascii="Times New Roman" w:hAnsi="Times New Roman" w:cs="Times New Roman"/>
          <w:sz w:val="28"/>
          <w:szCs w:val="28"/>
        </w:rPr>
        <w:t xml:space="preserve"> на основе соотнесения производящих и производных слов и выделения общности значения в тех изменениях, которые привносят суффиксы, приставки и флексии. Выделяется для усвоения и группа слов, не имеющих номинативного значения (предлоги, союзы, междометия), без знания которых</w:t>
      </w:r>
      <w:r w:rsidR="007B6934">
        <w:rPr>
          <w:rFonts w:ascii="Times New Roman" w:hAnsi="Times New Roman" w:cs="Times New Roman"/>
          <w:sz w:val="28"/>
          <w:szCs w:val="28"/>
        </w:rPr>
        <w:t xml:space="preserve"> обучающиеся не могут овладеть структурой различного типа предложений и связной речью. Изучаемые лексические средства языка </w:t>
      </w:r>
      <w:r w:rsidR="007B6934">
        <w:rPr>
          <w:rFonts w:ascii="Times New Roman" w:hAnsi="Times New Roman" w:cs="Times New Roman"/>
          <w:sz w:val="28"/>
          <w:szCs w:val="28"/>
        </w:rPr>
        <w:lastRenderedPageBreak/>
        <w:t>включаются в непосредственное общение, формируют умения творчески использовать их в различных видах деятельности, обеспечивая лексическое «наполнение» высказываний.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Развитие словаря осуществляется в тесной связи с развитием п</w:t>
      </w:r>
      <w:r>
        <w:rPr>
          <w:rFonts w:ascii="Times New Roman" w:hAnsi="Times New Roman" w:cs="Times New Roman"/>
          <w:sz w:val="28"/>
          <w:szCs w:val="28"/>
        </w:rPr>
        <w:t>ознавательной деятельности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на основе ознакомле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с предметами и явлениями окружающей действительности, уг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лубления и </w:t>
      </w:r>
      <w:r>
        <w:rPr>
          <w:rFonts w:ascii="Times New Roman" w:hAnsi="Times New Roman" w:cs="Times New Roman"/>
          <w:sz w:val="28"/>
          <w:szCs w:val="28"/>
        </w:rPr>
        <w:t>обобщения знаний о них.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должны уметь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делять существенные признаки предметов и явлений, вскрывать связи и отношения между ними и выражать их в речи.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усвоения значения слова вначале уточняется его кон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кретное значение (денотативный компонент — связь с конкретны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 предметами, действиями, признаками предметов). В дальнейшем проводится работа над понятийным компонентом значения слова (слово как обозначение группы, класса предмета). Уточнение зна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чения обобщающих слов производится параллель</w:t>
      </w:r>
      <w:r>
        <w:rPr>
          <w:rFonts w:ascii="Times New Roman" w:hAnsi="Times New Roman" w:cs="Times New Roman"/>
          <w:sz w:val="28"/>
          <w:szCs w:val="28"/>
        </w:rPr>
        <w:t>но с дифференциа</w:t>
      </w:r>
      <w:r>
        <w:rPr>
          <w:rFonts w:ascii="Times New Roman" w:hAnsi="Times New Roman" w:cs="Times New Roman"/>
          <w:sz w:val="28"/>
          <w:szCs w:val="28"/>
        </w:rPr>
        <w:softHyphen/>
        <w:t>цией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слов, относящихся к этому обобщающему поня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тию (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>посуда — тарелка, чашка, нож, вилка, кастрюля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 т. д. —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t xml:space="preserve"> ку</w:t>
      </w:r>
      <w:r w:rsidRPr="00F6522F">
        <w:rPr>
          <w:rFonts w:ascii="Times New Roman" w:hAnsi="Times New Roman" w:cs="Times New Roman"/>
          <w:i/>
          <w:iCs/>
          <w:sz w:val="28"/>
          <w:szCs w:val="28"/>
        </w:rPr>
        <w:softHyphen/>
        <w:t>хонная, столовая, чайная</w:t>
      </w:r>
      <w:r w:rsidRPr="00F6522F">
        <w:rPr>
          <w:rFonts w:ascii="Times New Roman" w:hAnsi="Times New Roman" w:cs="Times New Roman"/>
          <w:sz w:val="28"/>
          <w:szCs w:val="28"/>
        </w:rPr>
        <w:t>), определяется сходство и различие в значении этих слов.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По мере уточнения значения слова осуществляется включение данного слова в определенную лексическую систему, формирование семантических полей (т. е. функциональное объединение слов се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мантически близких).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группировать слова по различным </w:t>
      </w:r>
      <w:proofErr w:type="spellStart"/>
      <w:r w:rsidRPr="00F6522F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F6522F">
        <w:rPr>
          <w:rFonts w:ascii="Times New Roman" w:hAnsi="Times New Roman" w:cs="Times New Roman"/>
          <w:sz w:val="28"/>
          <w:szCs w:val="28"/>
        </w:rPr>
        <w:t>- семантическим признакам (родовидовы</w:t>
      </w:r>
      <w:r w:rsidR="004E6364">
        <w:rPr>
          <w:rFonts w:ascii="Times New Roman" w:hAnsi="Times New Roman" w:cs="Times New Roman"/>
          <w:sz w:val="28"/>
          <w:szCs w:val="28"/>
        </w:rPr>
        <w:t>м отношениям, отношени</w:t>
      </w:r>
      <w:r w:rsidR="004E6364">
        <w:rPr>
          <w:rFonts w:ascii="Times New Roman" w:hAnsi="Times New Roman" w:cs="Times New Roman"/>
          <w:sz w:val="28"/>
          <w:szCs w:val="28"/>
        </w:rPr>
        <w:softHyphen/>
        <w:t>ям часть-</w:t>
      </w:r>
      <w:r w:rsidRPr="00F6522F">
        <w:rPr>
          <w:rFonts w:ascii="Times New Roman" w:hAnsi="Times New Roman" w:cs="Times New Roman"/>
          <w:sz w:val="28"/>
          <w:szCs w:val="28"/>
        </w:rPr>
        <w:t>целое, по сходству или противоположности значений и т. д.), учатся находить и правильно использовать в речи антонимы и синонимы.</w:t>
      </w:r>
    </w:p>
    <w:p w:rsidR="0072386C" w:rsidRPr="004517F5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Обогащение словаря проводится и путем усвоения слов, выра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жающих определенную синтаксическую роль в речи, но не имею</w:t>
      </w:r>
      <w:r>
        <w:rPr>
          <w:rFonts w:ascii="Times New Roman" w:hAnsi="Times New Roman" w:cs="Times New Roman"/>
          <w:sz w:val="28"/>
          <w:szCs w:val="28"/>
        </w:rPr>
        <w:softHyphen/>
        <w:t>щих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лексического значения (</w:t>
      </w:r>
      <w:r w:rsidRPr="00F6522F">
        <w:rPr>
          <w:rFonts w:ascii="Times New Roman" w:hAnsi="Times New Roman" w:cs="Times New Roman"/>
          <w:sz w:val="28"/>
          <w:szCs w:val="28"/>
        </w:rPr>
        <w:t>союзы, междо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метия). Развитие словаря осуществляетс</w:t>
      </w:r>
      <w:r>
        <w:rPr>
          <w:rFonts w:ascii="Times New Roman" w:hAnsi="Times New Roman" w:cs="Times New Roman"/>
          <w:sz w:val="28"/>
          <w:szCs w:val="28"/>
        </w:rPr>
        <w:t>я также через ознакомление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 различными способ</w:t>
      </w:r>
      <w:r>
        <w:rPr>
          <w:rFonts w:ascii="Times New Roman" w:hAnsi="Times New Roman" w:cs="Times New Roman"/>
          <w:sz w:val="28"/>
          <w:szCs w:val="28"/>
        </w:rPr>
        <w:t>ами словообразования. У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фор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мируется способность выделять и сравнивать различные морфемы в словах.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процессе усвоения словообразования рекомендуется сле</w:t>
      </w:r>
      <w:r w:rsidRPr="00F6522F">
        <w:rPr>
          <w:rFonts w:ascii="Times New Roman" w:hAnsi="Times New Roman" w:cs="Times New Roman"/>
          <w:sz w:val="28"/>
          <w:szCs w:val="28"/>
        </w:rPr>
        <w:softHyphen/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дующий порядок работы: уточнение значения слова, от которого будет образовано новое слово, сопоставление по значению двух слов, вы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деление общих и различных элементов в словах, уточнение обобщен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ного значения некорневой морфемы, сопоставление родственных слов с различными префиксами или суффиксами, сравнение слов с разными корнями и одинаков</w:t>
      </w:r>
      <w:r>
        <w:rPr>
          <w:rFonts w:ascii="Times New Roman" w:hAnsi="Times New Roman" w:cs="Times New Roman"/>
          <w:sz w:val="28"/>
          <w:szCs w:val="28"/>
        </w:rPr>
        <w:t>ой некорневой морфемой.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знакомятся с многозначностью отдельных приставок. При образо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вании новых слов с помощью</w:t>
      </w:r>
      <w:r>
        <w:rPr>
          <w:rFonts w:ascii="Times New Roman" w:hAnsi="Times New Roman" w:cs="Times New Roman"/>
          <w:sz w:val="28"/>
          <w:szCs w:val="28"/>
        </w:rPr>
        <w:t xml:space="preserve"> суффиксов следует обучать учащихся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улавливать общий признак, обозначаемый этими суффиксами (на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пример, обозначение лиц по роду их деятельности, профессии при помощи суффиксов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щик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>, -ч</w:t>
      </w:r>
      <w:r>
        <w:rPr>
          <w:rFonts w:ascii="Times New Roman" w:hAnsi="Times New Roman" w:cs="Times New Roman"/>
          <w:b/>
          <w:bCs/>
          <w:sz w:val="28"/>
          <w:szCs w:val="28"/>
        </w:rPr>
        <w:t>ик, 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-</w:t>
      </w:r>
      <w:proofErr w:type="spellStart"/>
      <w:r w:rsidR="004E6364">
        <w:rPr>
          <w:rFonts w:ascii="Times New Roman" w:hAnsi="Times New Roman" w:cs="Times New Roman"/>
          <w:b/>
          <w:bCs/>
          <w:sz w:val="28"/>
          <w:szCs w:val="28"/>
        </w:rPr>
        <w:t>тель</w:t>
      </w:r>
      <w:proofErr w:type="spellEnd"/>
      <w:r w:rsidR="004E63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F6522F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F6522F">
        <w:rPr>
          <w:rFonts w:ascii="Times New Roman" w:hAnsi="Times New Roman" w:cs="Times New Roman"/>
          <w:b/>
          <w:bCs/>
          <w:sz w:val="28"/>
          <w:szCs w:val="28"/>
        </w:rPr>
        <w:t>арь</w:t>
      </w:r>
      <w:proofErr w:type="spellEnd"/>
      <w:r w:rsidRPr="00F6522F">
        <w:rPr>
          <w:rFonts w:ascii="Times New Roman" w:hAnsi="Times New Roman" w:cs="Times New Roman"/>
          <w:b/>
          <w:bCs/>
          <w:sz w:val="28"/>
          <w:szCs w:val="28"/>
        </w:rPr>
        <w:t xml:space="preserve">). </w:t>
      </w:r>
      <w:r w:rsidRPr="00F6522F">
        <w:rPr>
          <w:rFonts w:ascii="Times New Roman" w:hAnsi="Times New Roman" w:cs="Times New Roman"/>
          <w:bCs/>
          <w:sz w:val="28"/>
          <w:szCs w:val="28"/>
        </w:rPr>
        <w:t>В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дальнейшем в речь вводятся слова, образованные при помощи приставок и суф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фиксов одновременно.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Для закрепления слова в речи и акти</w:t>
      </w:r>
      <w:r>
        <w:rPr>
          <w:rFonts w:ascii="Times New Roman" w:hAnsi="Times New Roman" w:cs="Times New Roman"/>
          <w:sz w:val="28"/>
          <w:szCs w:val="28"/>
        </w:rPr>
        <w:t>вного его использования обучающимися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необходимо создавать на уроках условия для частого употребления слова в составе различных словосочетаний и пред</w:t>
      </w:r>
      <w:r>
        <w:rPr>
          <w:rFonts w:ascii="Times New Roman" w:hAnsi="Times New Roman" w:cs="Times New Roman"/>
          <w:sz w:val="28"/>
          <w:szCs w:val="28"/>
        </w:rPr>
        <w:t>ложе</w:t>
      </w:r>
      <w:r>
        <w:rPr>
          <w:rFonts w:ascii="Times New Roman" w:hAnsi="Times New Roman" w:cs="Times New Roman"/>
          <w:sz w:val="28"/>
          <w:szCs w:val="28"/>
        </w:rPr>
        <w:softHyphen/>
        <w:t>ний. Желательно, чтобы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самостоятельно включали отра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ботанные слова в спонтанную речь.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уроках развития речи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уточняют значения родст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венных слов, закрепляют их точное использование в речи.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Основное внимание в словарной работе следует уделять лекси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ческим упражнениям. Упражнения должны носить характер прак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тической речевой деятельности, включать наблюдения и анализ лексики, закреплять</w:t>
      </w:r>
      <w:r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точного употребления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слов в речи. Теоретичес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кие сведения по лексике обучающимся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не сообщаются. Слова отбира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ются в соответствии с темой урока и включаются в тематический словарь, который усложняется от класса к классу. Особое внима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ние уделяется усвоению глаголов, являющихся основой формиро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вания структуры предложения.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усвоении</w:t>
      </w:r>
      <w:r w:rsidRPr="002367A5"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конкретного значения слов используются различ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наглядные средства (показ предмета, действия, его изображе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ние на картинке и т.п.). При знакомстве со словами, имеющими отвлеченное (абстрактное)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значение, применяются словесные и логические средства (описание, противопоставление по значению, анализ морфологической структуры и др.).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Одновременно с уточнением лексического значения слова усваи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вается его грамматическое значение.</w:t>
      </w:r>
      <w:r>
        <w:rPr>
          <w:rFonts w:ascii="Times New Roman" w:hAnsi="Times New Roman" w:cs="Times New Roman"/>
          <w:sz w:val="28"/>
          <w:szCs w:val="28"/>
        </w:rPr>
        <w:t xml:space="preserve"> Усваиваются языковые закономерности и правила их использования, закрепляются связи грамматического значения слова с формальными признаками.  Закрепляются наиболее продуктивные формы словоизменения и словообразовательных моделей; осваиваются менее продуктивные формы словоизменения и словообразовательных моделей; уточняются значение и звучание непродуктивных форм словоизменения и словообразовательных моделей.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Формируются понимание и дифференциация грамматических форм словоизменения: выделение общего грамматического значения ряда словоформ; соотнесение выделенного значения с флексией, выражающей данное грамматическое значение; звуковой анализ флексии; закрепление связи грамматического значения и флексии; уточнение значения, употребления и дифференциации предлогов (в значении направления действия, местонахождения в различных предложно-падежных формах); дифференциация форм единственного и множественного числа существительных (на материале слов с ударным/безударным окончанием, с ударным/безударным окончанием с морфонологическими изменениями в основе);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дифференциация глаголов в форме 3-го лица единственного и множественного числа настоящего времени (с ударной/безударной флексией без чередования звуков в морфеме, с чередованием звуков в морфеме); умение определять род существительных по флексии.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Формируются понимание и дифференциация словообразовательных моделей: существительных, образованных с помощью уменьшительно-ласкательных суффиксов и суффиксов со значением «очень большой»; прилагательных, образованных от существительных (с использованием продуктивных и непродуктивных суффиксов с чередованием и без чередования); глаголов, образованных префиксальным способом. Уточняются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общие значения и звучания словообразующих  аффиксов. Сравниваются родственные слова по значению и звучанию (производящего и производного), определяется их сходство и различие. Определяются и выделяются в родственных словах общие морфемы, соотносятся со значением. Формируются модели словообразования, уточняются и дифференцируются значения словообразующих аффиксов через сравнение слов с одинаковым аффиксом, через сравнение родственных слов. 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предусмотрена работа по развитию грамматических значений форм слов и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слов в предложениях.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предложением.</w:t>
      </w:r>
      <w:r>
        <w:rPr>
          <w:rFonts w:ascii="Times New Roman" w:hAnsi="Times New Roman" w:cs="Times New Roman"/>
          <w:sz w:val="28"/>
          <w:szCs w:val="28"/>
        </w:rPr>
        <w:t xml:space="preserve"> Основная задача этого раздела -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раз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витие и совершенствование грамматического оформления речи пу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тем овладения словосочетаниями</w:t>
      </w:r>
      <w:r>
        <w:rPr>
          <w:rFonts w:ascii="Times New Roman" w:hAnsi="Times New Roman" w:cs="Times New Roman"/>
          <w:sz w:val="28"/>
          <w:szCs w:val="28"/>
        </w:rPr>
        <w:t xml:space="preserve"> различных типов</w:t>
      </w:r>
      <w:r w:rsidRPr="00F6522F">
        <w:rPr>
          <w:rFonts w:ascii="Times New Roman" w:hAnsi="Times New Roman" w:cs="Times New Roman"/>
          <w:sz w:val="28"/>
          <w:szCs w:val="28"/>
        </w:rPr>
        <w:t>, связью слов в предложении, мо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делями различных синтаксических конструкций предложения.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процессе формирования и за</w:t>
      </w:r>
      <w:r>
        <w:rPr>
          <w:rFonts w:ascii="Times New Roman" w:hAnsi="Times New Roman" w:cs="Times New Roman"/>
          <w:sz w:val="28"/>
          <w:szCs w:val="28"/>
        </w:rPr>
        <w:t>крепления навыка построения сло</w:t>
      </w:r>
      <w:r w:rsidRPr="00F6522F">
        <w:rPr>
          <w:rFonts w:ascii="Times New Roman" w:hAnsi="Times New Roman" w:cs="Times New Roman"/>
          <w:sz w:val="28"/>
          <w:szCs w:val="28"/>
        </w:rPr>
        <w:t>восочетаний или предложений одновременно уточняются морфологические особенности входящих в него слов (род, число, падеж, вид, время, лицо и т.д.).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Модели (</w:t>
      </w:r>
      <w:r>
        <w:rPr>
          <w:rFonts w:ascii="Times New Roman" w:hAnsi="Times New Roman" w:cs="Times New Roman"/>
          <w:sz w:val="28"/>
          <w:szCs w:val="28"/>
        </w:rPr>
        <w:t>типы) предложений усложняются от класса к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Овладение грамматическим строем языка в младших классах ведется в практическом плане без употребления грамматических терминов, путем формирования языковых (морфологических и син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таксических) обобщений.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различных конструкций предложения осущест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вляется как на основе речевых образцов, так и </w:t>
      </w:r>
      <w:r>
        <w:rPr>
          <w:rFonts w:ascii="Times New Roman" w:hAnsi="Times New Roman" w:cs="Times New Roman"/>
          <w:sz w:val="28"/>
          <w:szCs w:val="28"/>
        </w:rPr>
        <w:t>на основе демон</w:t>
      </w:r>
      <w:r>
        <w:rPr>
          <w:rFonts w:ascii="Times New Roman" w:hAnsi="Times New Roman" w:cs="Times New Roman"/>
          <w:sz w:val="28"/>
          <w:szCs w:val="28"/>
        </w:rPr>
        <w:softHyphen/>
        <w:t>стрируемого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действия, с помощью картинок.</w:t>
      </w:r>
      <w:r>
        <w:rPr>
          <w:rFonts w:ascii="Times New Roman" w:hAnsi="Times New Roman" w:cs="Times New Roman"/>
          <w:sz w:val="28"/>
          <w:szCs w:val="28"/>
        </w:rPr>
        <w:t xml:space="preserve">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работе над предложением б</w:t>
      </w:r>
      <w:r>
        <w:rPr>
          <w:rFonts w:ascii="Times New Roman" w:hAnsi="Times New Roman" w:cs="Times New Roman"/>
          <w:sz w:val="28"/>
          <w:szCs w:val="28"/>
        </w:rPr>
        <w:t>ольшое внимание уделяется семан</w:t>
      </w:r>
      <w:r w:rsidRPr="00F6522F">
        <w:rPr>
          <w:rFonts w:ascii="Times New Roman" w:hAnsi="Times New Roman" w:cs="Times New Roman"/>
          <w:sz w:val="28"/>
          <w:szCs w:val="28"/>
        </w:rPr>
        <w:t xml:space="preserve">тическим связям между словами предложения (с использованием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вопросов, сопоставления по значению, верификации предложений, различной символизации).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При введении в речь той или иной модели предложения необ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ходимо опираться на внешние схемы, выделяя и обозначая графи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чески его структурные компоненты.</w:t>
      </w:r>
      <w:r>
        <w:rPr>
          <w:rFonts w:ascii="Times New Roman" w:hAnsi="Times New Roman" w:cs="Times New Roman"/>
          <w:sz w:val="28"/>
          <w:szCs w:val="28"/>
        </w:rPr>
        <w:t xml:space="preserve"> Алгоритмизация операций языкового анализа и синтеза позволяет учителю организовывать умственную деятельность обучающихся.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B19">
        <w:rPr>
          <w:rFonts w:ascii="Times New Roman" w:hAnsi="Times New Roman" w:cs="Times New Roman"/>
          <w:b/>
          <w:bCs/>
          <w:i/>
          <w:kern w:val="28"/>
          <w:sz w:val="28"/>
          <w:szCs w:val="28"/>
        </w:rPr>
        <w:t>Работа над связной речью.</w:t>
      </w:r>
      <w:r w:rsidRPr="00F6522F">
        <w:rPr>
          <w:rFonts w:ascii="Times New Roman" w:hAnsi="Times New Roman" w:cs="Times New Roman"/>
          <w:sz w:val="28"/>
          <w:szCs w:val="28"/>
        </w:rPr>
        <w:t xml:space="preserve"> Основные задачи раздела следующие: 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умений </w:t>
      </w:r>
      <w:r w:rsidRPr="00F6522F">
        <w:rPr>
          <w:rFonts w:ascii="Times New Roman" w:hAnsi="Times New Roman" w:cs="Times New Roman"/>
          <w:sz w:val="28"/>
          <w:szCs w:val="28"/>
        </w:rPr>
        <w:t>анализировать неречевую ситуацию, выявлять причинно-следственные, пространственные, временные и другие семантические отношения;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умений планировать содержание связного собственного высказывания;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понимать связные высказывания различной сложности;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умений самостоятельно выбирать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адекватно использовать язы</w:t>
      </w:r>
      <w:r>
        <w:rPr>
          <w:rFonts w:ascii="Times New Roman" w:hAnsi="Times New Roman" w:cs="Times New Roman"/>
          <w:sz w:val="28"/>
          <w:szCs w:val="28"/>
        </w:rPr>
        <w:softHyphen/>
        <w:t>ковые средства оформления связного высказывания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Программой предусматривается овладение разными формами</w:t>
      </w:r>
      <w:r>
        <w:rPr>
          <w:rFonts w:ascii="Times New Roman" w:hAnsi="Times New Roman" w:cs="Times New Roman"/>
          <w:sz w:val="28"/>
          <w:szCs w:val="28"/>
        </w:rPr>
        <w:t xml:space="preserve"> связной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речи (диалогическая и монологическая), видами (устная и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ная) и типами или стилями (сообщение, повествование, описание, рассуждение).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Вначале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усваивают диалогическую форму речи, учат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ся составлять диалоги под руководством учителя.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Работа над различными видами и типами связной монологичес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кой речи происходит в определенной последовательности, с учетом психологической структуры этого вида речевой деятельности: осо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знание побудительного мотива к высказыванию, ориентировк</w:t>
      </w:r>
      <w:r>
        <w:rPr>
          <w:rFonts w:ascii="Times New Roman" w:hAnsi="Times New Roman" w:cs="Times New Roman"/>
          <w:sz w:val="28"/>
          <w:szCs w:val="28"/>
        </w:rPr>
        <w:t xml:space="preserve">а в смысловом содержании текста </w:t>
      </w:r>
      <w:r w:rsidRPr="00F6522F">
        <w:rPr>
          <w:rFonts w:ascii="Times New Roman" w:hAnsi="Times New Roman" w:cs="Times New Roman"/>
          <w:sz w:val="28"/>
          <w:szCs w:val="28"/>
        </w:rPr>
        <w:t>и в языковых средствах выражения этого содержания, создание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(плана) связного высказывания сначала во внешнем плане (с внешними опорами, схемами), затем про себя, реализация про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граммы (рассказывание).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lastRenderedPageBreak/>
        <w:t>Работа над смысловым содержанием текста включает развитие умения анализировать наглядную ситуацию (реальную ситуацию, серии сюжетных картинок, сюжетную картинку), выделять в ней главное и существенное, основное и фоновое, формирование уме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ния устанавливать смысловые связи между отдельными компонен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тами ситуации и располагать эти компоненты в определенной 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гической последовательности, определяя смысловой план текста, умение удержива</w:t>
      </w:r>
      <w:r>
        <w:rPr>
          <w:rFonts w:ascii="Times New Roman" w:hAnsi="Times New Roman" w:cs="Times New Roman"/>
          <w:sz w:val="28"/>
          <w:szCs w:val="28"/>
        </w:rPr>
        <w:t>ть смысловую программу в памяти, а в дальнейшем развертывать ее в процессе порождения связного высказывания.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смыслового программирования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текста проводится работа с серией сюжетных картинок (раскладывание серий, нахож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дение лишней </w:t>
      </w:r>
      <w:r>
        <w:rPr>
          <w:rFonts w:ascii="Times New Roman" w:hAnsi="Times New Roman" w:cs="Times New Roman"/>
          <w:sz w:val="28"/>
          <w:szCs w:val="28"/>
        </w:rPr>
        <w:t>или «выпавшей» картинки и т.д.);</w:t>
      </w:r>
      <w:r w:rsidRPr="00F6522F">
        <w:rPr>
          <w:rFonts w:ascii="Times New Roman" w:hAnsi="Times New Roman" w:cs="Times New Roman"/>
          <w:sz w:val="28"/>
          <w:szCs w:val="28"/>
        </w:rPr>
        <w:t xml:space="preserve"> работа с двумя сход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ситуации на картинке, ее анализу. Исполь</w:t>
      </w:r>
      <w:r w:rsidRPr="00F6522F">
        <w:rPr>
          <w:rFonts w:ascii="Times New Roman" w:hAnsi="Times New Roman" w:cs="Times New Roman"/>
          <w:sz w:val="28"/>
          <w:szCs w:val="28"/>
        </w:rPr>
        <w:softHyphen/>
        <w:t xml:space="preserve">зуется также работа над соотнесением </w:t>
      </w:r>
      <w:r>
        <w:rPr>
          <w:rFonts w:ascii="Times New Roman" w:hAnsi="Times New Roman" w:cs="Times New Roman"/>
          <w:sz w:val="28"/>
          <w:szCs w:val="28"/>
        </w:rPr>
        <w:t>сюжетных и предметных кар</w:t>
      </w:r>
      <w:r>
        <w:rPr>
          <w:rFonts w:ascii="Times New Roman" w:hAnsi="Times New Roman" w:cs="Times New Roman"/>
          <w:sz w:val="28"/>
          <w:szCs w:val="28"/>
        </w:rPr>
        <w:softHyphen/>
        <w:t>тинок; по</w:t>
      </w:r>
      <w:r w:rsidRPr="00F6522F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у отдельной сюжетной картинки; составлению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смысло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вого плана связного высказывания (сначала картинно-графического, затем картинно-вербального, далее вербального).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Формирование умения оформлять текст с помощью языковых средств включает развитие навыков правильного выбора слов, грам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матического оформления связей между словами в предложении, а также умения использовать специальные лингвистические средст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 связи между отдельными предложениями текста.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 xml:space="preserve">В процессе развития </w:t>
      </w:r>
      <w:r>
        <w:rPr>
          <w:rFonts w:ascii="Times New Roman" w:hAnsi="Times New Roman" w:cs="Times New Roman"/>
          <w:sz w:val="28"/>
          <w:szCs w:val="28"/>
        </w:rPr>
        <w:t>связной речи обучающихся с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ТНР не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обходимо учитывать последовательность перехода от ситуативной</w:t>
      </w:r>
      <w:r>
        <w:rPr>
          <w:rFonts w:ascii="Times New Roman" w:hAnsi="Times New Roman" w:cs="Times New Roman"/>
          <w:sz w:val="28"/>
          <w:szCs w:val="28"/>
        </w:rPr>
        <w:t xml:space="preserve"> речи</w:t>
      </w:r>
      <w:r w:rsidRPr="00F6522F">
        <w:rPr>
          <w:rFonts w:ascii="Times New Roman" w:hAnsi="Times New Roman" w:cs="Times New Roman"/>
          <w:sz w:val="28"/>
          <w:szCs w:val="28"/>
        </w:rPr>
        <w:t xml:space="preserve"> к контекстн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522F">
        <w:rPr>
          <w:rFonts w:ascii="Times New Roman" w:hAnsi="Times New Roman" w:cs="Times New Roman"/>
          <w:sz w:val="28"/>
          <w:szCs w:val="28"/>
        </w:rPr>
        <w:t>. В связи с э</w:t>
      </w:r>
      <w:r>
        <w:rPr>
          <w:rFonts w:ascii="Times New Roman" w:hAnsi="Times New Roman" w:cs="Times New Roman"/>
          <w:sz w:val="28"/>
          <w:szCs w:val="28"/>
        </w:rPr>
        <w:t>тим сначала в работе</w:t>
      </w:r>
      <w:r w:rsidRPr="00F6522F">
        <w:rPr>
          <w:rFonts w:ascii="Times New Roman" w:hAnsi="Times New Roman" w:cs="Times New Roman"/>
          <w:sz w:val="28"/>
          <w:szCs w:val="28"/>
        </w:rPr>
        <w:t xml:space="preserve"> используются серии сюжетных картинок, отдельные сюжет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ные ка</w:t>
      </w:r>
      <w:r>
        <w:rPr>
          <w:rFonts w:ascii="Times New Roman" w:hAnsi="Times New Roman" w:cs="Times New Roman"/>
          <w:sz w:val="28"/>
          <w:szCs w:val="28"/>
        </w:rPr>
        <w:t>ртинки, и в дальнейшем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составлять рас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сказы без использования наглядности, по заданной теме.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работы по развитию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связной речи должна стро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иться с учетом различной степени самостоятельно</w:t>
      </w:r>
      <w:r>
        <w:rPr>
          <w:rFonts w:ascii="Times New Roman" w:hAnsi="Times New Roman" w:cs="Times New Roman"/>
          <w:sz w:val="28"/>
          <w:szCs w:val="28"/>
        </w:rPr>
        <w:t>сти обучающихся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при планирова</w:t>
      </w:r>
      <w:r>
        <w:rPr>
          <w:rFonts w:ascii="Times New Roman" w:hAnsi="Times New Roman" w:cs="Times New Roman"/>
          <w:sz w:val="28"/>
          <w:szCs w:val="28"/>
        </w:rPr>
        <w:t>нии текста. В связи с этим</w:t>
      </w:r>
      <w:r w:rsidRPr="00F6522F">
        <w:rPr>
          <w:rFonts w:ascii="Times New Roman" w:hAnsi="Times New Roman" w:cs="Times New Roman"/>
          <w:sz w:val="28"/>
          <w:szCs w:val="28"/>
        </w:rPr>
        <w:t xml:space="preserve"> предусмотрена следующая последовател</w:t>
      </w:r>
      <w:r>
        <w:rPr>
          <w:rFonts w:ascii="Times New Roman" w:hAnsi="Times New Roman" w:cs="Times New Roman"/>
          <w:sz w:val="28"/>
          <w:szCs w:val="28"/>
        </w:rPr>
        <w:t>ьность работы</w:t>
      </w:r>
      <w:r w:rsidRPr="00F6522F">
        <w:rPr>
          <w:rFonts w:ascii="Times New Roman" w:hAnsi="Times New Roman" w:cs="Times New Roman"/>
          <w:sz w:val="28"/>
          <w:szCs w:val="28"/>
        </w:rPr>
        <w:t xml:space="preserve">: </w:t>
      </w:r>
      <w:r w:rsidRPr="00F6522F">
        <w:rPr>
          <w:rFonts w:ascii="Times New Roman" w:hAnsi="Times New Roman" w:cs="Times New Roman"/>
          <w:sz w:val="28"/>
          <w:szCs w:val="28"/>
        </w:rPr>
        <w:lastRenderedPageBreak/>
        <w:t>пере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сказ с опорой на серии сюжетных картинок; пересказ по сюжетной картинке; пересказ без опоры на наглядность, рассказ по серии сюжетных картинок; рассказ по сюжетной картинке (сначала с пред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варительной беседой по содержанию картинки, а затем самостоя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тельный рассказ); самостоят</w:t>
      </w:r>
      <w:r>
        <w:rPr>
          <w:rFonts w:ascii="Times New Roman" w:hAnsi="Times New Roman" w:cs="Times New Roman"/>
          <w:sz w:val="28"/>
          <w:szCs w:val="28"/>
        </w:rPr>
        <w:t>ельный рассказ на заданную тему (по предложенному названию, началу, концу).</w:t>
      </w:r>
    </w:p>
    <w:p w:rsidR="0072386C" w:rsidRPr="00F6522F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Учитывая степень трудности</w:t>
      </w:r>
      <w:r>
        <w:rPr>
          <w:rFonts w:ascii="Times New Roman" w:hAnsi="Times New Roman" w:cs="Times New Roman"/>
          <w:sz w:val="28"/>
          <w:szCs w:val="28"/>
        </w:rPr>
        <w:t xml:space="preserve"> продуцирования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текстов различной структуры реко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мендуется следующая пос</w:t>
      </w:r>
      <w:r>
        <w:rPr>
          <w:rFonts w:ascii="Times New Roman" w:hAnsi="Times New Roman" w:cs="Times New Roman"/>
          <w:sz w:val="28"/>
          <w:szCs w:val="28"/>
        </w:rPr>
        <w:t>ледовательность работы: формирование умений</w:t>
      </w:r>
      <w:r w:rsidRPr="00F6522F">
        <w:rPr>
          <w:rFonts w:ascii="Times New Roman" w:hAnsi="Times New Roman" w:cs="Times New Roman"/>
          <w:sz w:val="28"/>
          <w:szCs w:val="28"/>
        </w:rPr>
        <w:t xml:space="preserve"> составлять текст-повествование</w:t>
      </w:r>
      <w:r>
        <w:rPr>
          <w:rFonts w:ascii="Times New Roman" w:hAnsi="Times New Roman" w:cs="Times New Roman"/>
          <w:sz w:val="28"/>
          <w:szCs w:val="28"/>
        </w:rPr>
        <w:t>, текст-описание, текст-рассуждение</w:t>
      </w:r>
      <w:r w:rsidRPr="00F6522F">
        <w:rPr>
          <w:rFonts w:ascii="Times New Roman" w:hAnsi="Times New Roman" w:cs="Times New Roman"/>
          <w:sz w:val="28"/>
          <w:szCs w:val="28"/>
        </w:rPr>
        <w:t>.</w:t>
      </w:r>
    </w:p>
    <w:p w:rsidR="008B59EA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 (</w:t>
      </w:r>
      <w:r w:rsidR="00B5228D">
        <w:rPr>
          <w:rFonts w:ascii="Times New Roman" w:hAnsi="Times New Roman" w:cs="Times New Roman"/>
          <w:sz w:val="28"/>
          <w:szCs w:val="28"/>
        </w:rPr>
        <w:t>I дополнительном</w:t>
      </w:r>
      <w:r>
        <w:rPr>
          <w:rFonts w:ascii="Times New Roman" w:hAnsi="Times New Roman" w:cs="Times New Roman"/>
          <w:sz w:val="28"/>
          <w:szCs w:val="28"/>
        </w:rPr>
        <w:t>)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учатся отвечать на вопросы учителя, составлять короткие рассказы по серии сюжетных карти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нок. Под руководством учителя пересказывают небольшие тексты, составляют несколько предложений, объединенных одной темой (по картинке или серии картинок), высказываются по личным наблю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дениям и впечатлениям.</w:t>
      </w:r>
      <w:r w:rsidR="002E2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9EA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II классе обучающиеся</w:t>
      </w:r>
      <w:r w:rsidRPr="00F6522F">
        <w:rPr>
          <w:rFonts w:ascii="Times New Roman" w:hAnsi="Times New Roman" w:cs="Times New Roman"/>
          <w:sz w:val="28"/>
          <w:szCs w:val="28"/>
        </w:rPr>
        <w:t xml:space="preserve"> дают краткие и распространенные отве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ты на вопросы, составляют диалоги по заданной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22F">
        <w:rPr>
          <w:rFonts w:ascii="Times New Roman" w:hAnsi="Times New Roman" w:cs="Times New Roman"/>
          <w:sz w:val="28"/>
          <w:szCs w:val="28"/>
        </w:rPr>
        <w:t>Знакомятся со структурой текста (начало, основная часть, концов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ка), озаглавливают небольшие тексты и их части. Работают над изло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жением.</w:t>
      </w:r>
    </w:p>
    <w:p w:rsidR="00A24AF0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22F">
        <w:rPr>
          <w:rFonts w:ascii="Times New Roman" w:hAnsi="Times New Roman" w:cs="Times New Roman"/>
          <w:sz w:val="28"/>
          <w:szCs w:val="28"/>
        </w:rPr>
        <w:t>В III и IV классах продолжаетс</w:t>
      </w:r>
      <w:r>
        <w:rPr>
          <w:rFonts w:ascii="Times New Roman" w:hAnsi="Times New Roman" w:cs="Times New Roman"/>
          <w:sz w:val="28"/>
          <w:szCs w:val="28"/>
        </w:rPr>
        <w:t>я работа по формированию уме</w:t>
      </w:r>
      <w:r>
        <w:rPr>
          <w:rFonts w:ascii="Times New Roman" w:hAnsi="Times New Roman" w:cs="Times New Roman"/>
          <w:sz w:val="28"/>
          <w:szCs w:val="28"/>
        </w:rPr>
        <w:softHyphen/>
        <w:t>ний развертывать смысловую</w:t>
      </w:r>
      <w:r w:rsidRPr="00431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 высказывания,</w:t>
      </w:r>
      <w:r w:rsidRPr="00F65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точно использовать лексико-грамматические и выразительные средства его оформления. </w:t>
      </w:r>
      <w:r w:rsidRPr="00F6522F">
        <w:rPr>
          <w:rFonts w:ascii="Times New Roman" w:hAnsi="Times New Roman" w:cs="Times New Roman"/>
          <w:sz w:val="28"/>
          <w:szCs w:val="28"/>
        </w:rPr>
        <w:t>Формируются умения в работе с письмен</w:t>
      </w:r>
      <w:r w:rsidRPr="00F6522F">
        <w:rPr>
          <w:rFonts w:ascii="Times New Roman" w:hAnsi="Times New Roman" w:cs="Times New Roman"/>
          <w:sz w:val="28"/>
          <w:szCs w:val="28"/>
        </w:rPr>
        <w:softHyphen/>
        <w:t>ными изложениями и сочинениями.</w:t>
      </w:r>
    </w:p>
    <w:p w:rsidR="008C3C33" w:rsidRDefault="008C3C33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для развития речи тесно связана</w:t>
      </w:r>
      <w:r w:rsidR="00352C7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жизненным опытом обучающихся, что помогает им осмысливать явления действительности</w:t>
      </w:r>
      <w:r w:rsidR="00352C71">
        <w:rPr>
          <w:rFonts w:ascii="Times New Roman" w:hAnsi="Times New Roman" w:cs="Times New Roman"/>
          <w:sz w:val="28"/>
          <w:szCs w:val="28"/>
        </w:rPr>
        <w:t>, способствует созданию картины мира и является основой формирования социальной компетенции. В I (I дополнительном) классе основой для развития речи является</w:t>
      </w:r>
      <w:r w:rsidR="00080F1B">
        <w:rPr>
          <w:rFonts w:ascii="Times New Roman" w:hAnsi="Times New Roman" w:cs="Times New Roman"/>
          <w:sz w:val="28"/>
          <w:szCs w:val="28"/>
        </w:rPr>
        <w:t xml:space="preserve"> «школьная» и «бытовая»</w:t>
      </w:r>
      <w:r w:rsidR="00662EB0">
        <w:rPr>
          <w:rFonts w:ascii="Times New Roman" w:hAnsi="Times New Roman" w:cs="Times New Roman"/>
          <w:sz w:val="28"/>
          <w:szCs w:val="28"/>
        </w:rPr>
        <w:t xml:space="preserve"> тематика. В</w:t>
      </w:r>
      <w:r w:rsidR="00080F1B">
        <w:rPr>
          <w:rFonts w:ascii="Times New Roman" w:hAnsi="Times New Roman" w:cs="Times New Roman"/>
          <w:sz w:val="28"/>
          <w:szCs w:val="28"/>
        </w:rPr>
        <w:t xml:space="preserve">о </w:t>
      </w:r>
      <w:r w:rsidR="00080F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80F1B" w:rsidRPr="00080F1B">
        <w:rPr>
          <w:rFonts w:ascii="Times New Roman" w:hAnsi="Times New Roman" w:cs="Times New Roman"/>
          <w:sz w:val="28"/>
          <w:szCs w:val="28"/>
        </w:rPr>
        <w:t xml:space="preserve"> </w:t>
      </w:r>
      <w:r w:rsidR="00080F1B">
        <w:rPr>
          <w:rFonts w:ascii="Times New Roman" w:hAnsi="Times New Roman" w:cs="Times New Roman"/>
          <w:sz w:val="28"/>
          <w:szCs w:val="28"/>
        </w:rPr>
        <w:t>классе центральной является тематика, связанная с изменениями в природе по временам года.</w:t>
      </w:r>
      <w:r w:rsidR="00662EB0">
        <w:rPr>
          <w:rFonts w:ascii="Times New Roman" w:hAnsi="Times New Roman" w:cs="Times New Roman"/>
          <w:sz w:val="28"/>
          <w:szCs w:val="28"/>
        </w:rPr>
        <w:t xml:space="preserve"> В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2EB0" w:rsidRPr="00662EB0">
        <w:rPr>
          <w:rFonts w:ascii="Times New Roman" w:hAnsi="Times New Roman" w:cs="Times New Roman"/>
          <w:sz w:val="28"/>
          <w:szCs w:val="28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</w:rPr>
        <w:t xml:space="preserve">классе представления обучающихся обогащаются понятиями о космосе, планете Земля, ее поверхности, воздушной оболочке, более глубоко изучается </w:t>
      </w:r>
      <w:r w:rsidR="00662EB0">
        <w:rPr>
          <w:rFonts w:ascii="Times New Roman" w:hAnsi="Times New Roman" w:cs="Times New Roman"/>
          <w:sz w:val="28"/>
          <w:szCs w:val="28"/>
        </w:rPr>
        <w:lastRenderedPageBreak/>
        <w:t xml:space="preserve">природа родного края, взаимодействие человека и общества. В </w:t>
      </w:r>
      <w:r w:rsidR="00662E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62EB0" w:rsidRPr="005E1F34">
        <w:rPr>
          <w:rFonts w:ascii="Times New Roman" w:hAnsi="Times New Roman" w:cs="Times New Roman"/>
          <w:sz w:val="28"/>
          <w:szCs w:val="28"/>
        </w:rPr>
        <w:t xml:space="preserve"> </w:t>
      </w:r>
      <w:r w:rsidR="00662EB0">
        <w:rPr>
          <w:rFonts w:ascii="Times New Roman" w:hAnsi="Times New Roman" w:cs="Times New Roman"/>
          <w:sz w:val="28"/>
          <w:szCs w:val="28"/>
        </w:rPr>
        <w:t>классе превалируют</w:t>
      </w:r>
      <w:r w:rsidR="005E1F34">
        <w:rPr>
          <w:rFonts w:ascii="Times New Roman" w:hAnsi="Times New Roman" w:cs="Times New Roman"/>
          <w:sz w:val="28"/>
          <w:szCs w:val="28"/>
        </w:rPr>
        <w:t xml:space="preserve"> темы единства человека и природы, строения организма человека, его восприятия мира, а также исторические, патриотические и культурологические темы. Постепенное расширение и усложнение тематического поля</w:t>
      </w:r>
      <w:r w:rsidR="000D7131">
        <w:rPr>
          <w:rFonts w:ascii="Times New Roman" w:hAnsi="Times New Roman" w:cs="Times New Roman"/>
          <w:sz w:val="28"/>
          <w:szCs w:val="28"/>
        </w:rPr>
        <w:t xml:space="preserve"> тесным образом связано с изучением содержания учебного предмета «Окружающий мир» и максимально способствует социализации обучающихся, их когнитивному и коммуникативно-речевому развитию.</w:t>
      </w:r>
    </w:p>
    <w:p w:rsidR="000D7131" w:rsidRDefault="000D7131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тематика для развития речи:</w:t>
      </w:r>
    </w:p>
    <w:p w:rsidR="008B59EA" w:rsidRPr="00F6522F" w:rsidRDefault="000D7131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дополнительный класс:</w:t>
      </w:r>
      <w:r w:rsidR="008B59EA">
        <w:rPr>
          <w:rFonts w:ascii="Times New Roman" w:hAnsi="Times New Roman" w:cs="Times New Roman"/>
          <w:sz w:val="28"/>
          <w:szCs w:val="28"/>
        </w:rPr>
        <w:t xml:space="preserve"> «Наш класс, наша школа», «Осень», «Наш город (село)», «Зима», «Моя семья. Наш дом», «Весна», «Лето».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«Наш класс, наша школа», «Осень», «Наш город (село)», «Зима», «Моя семья. Наш дом», «Весна», «Родная страна», «Лето».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«Окружающая природа», «Вспомним лето», «Осень», «Зима», «Весна», «Скоро лето».</w:t>
      </w:r>
    </w:p>
    <w:p w:rsidR="008B59EA" w:rsidRDefault="008B59EA" w:rsidP="008B59E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</w:t>
      </w:r>
      <w:r w:rsidR="00A24AF0">
        <w:rPr>
          <w:rFonts w:ascii="Times New Roman" w:hAnsi="Times New Roman" w:cs="Times New Roman"/>
          <w:sz w:val="28"/>
          <w:szCs w:val="28"/>
        </w:rPr>
        <w:t xml:space="preserve"> «Космос и Земля», «Земля и другие небесные тела», «Воздух», «Земля», «Вода», «Формы поверхности», «Наш край», «Человек и общество», «Устное народное творчество».</w:t>
      </w:r>
    </w:p>
    <w:p w:rsidR="000D7131" w:rsidRPr="008B59EA" w:rsidRDefault="00A24AF0" w:rsidP="00DF03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24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класс: «Единство человека и природы», «Организм человека, охрана его здоровья», «Восприятие окружающего мира», «Человек и история», «Российская история», «Древняя Русь», «Московское царство», </w:t>
      </w:r>
      <w:r w:rsidR="00DF0320">
        <w:rPr>
          <w:rFonts w:ascii="Times New Roman" w:hAnsi="Times New Roman" w:cs="Times New Roman"/>
          <w:sz w:val="28"/>
          <w:szCs w:val="28"/>
        </w:rPr>
        <w:t xml:space="preserve">«Российская империя», «Российское государство», </w:t>
      </w:r>
      <w:r>
        <w:rPr>
          <w:rFonts w:ascii="Times New Roman" w:hAnsi="Times New Roman" w:cs="Times New Roman"/>
          <w:sz w:val="28"/>
          <w:szCs w:val="28"/>
        </w:rPr>
        <w:t>«Как мы понимаем друг друга».</w:t>
      </w:r>
    </w:p>
    <w:p w:rsidR="0072386C" w:rsidRDefault="0072386C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8A3020">
        <w:rPr>
          <w:rFonts w:ascii="Times New Roman" w:eastAsia="Times New Roman" w:hAnsi="Times New Roman" w:cs="Times New Roman"/>
          <w:b/>
          <w:i/>
          <w:color w:val="auto"/>
          <w:kern w:val="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освоения содержания коррекционного курса</w:t>
      </w:r>
      <w:r w:rsidRPr="006D1A19"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«Развитие речи» определяется уровнем речевого развития,</w:t>
      </w:r>
      <w:r w:rsidRPr="006D1A1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степенью выраженности, механизмом языковой/коммуникативной недостаточности, структурой речевого дефекта обучающихся с ТНР.</w:t>
      </w:r>
    </w:p>
    <w:p w:rsidR="00DF0320" w:rsidRDefault="00DF032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Общими ориентирами в достижении предметных результатов освоения содержания коррекционного курса «Развитие речи» выступают:</w:t>
      </w:r>
    </w:p>
    <w:p w:rsidR="00DF0320" w:rsidRDefault="00DF0320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представлений о нормах русского языка</w:t>
      </w:r>
      <w:r w:rsidR="00725206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(орфоэпических, лексических, грамматических, орфографических, пунктуационных) и правилах речевого этикета;</w:t>
      </w:r>
    </w:p>
    <w:p w:rsidR="00725206" w:rsidRDefault="00725206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осознания безошибочного письма как одного из проявлений собственного уровня культуры;</w:t>
      </w:r>
    </w:p>
    <w:p w:rsidR="00725206" w:rsidRDefault="00725206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владение учебными действиями с языковыми единицами</w:t>
      </w:r>
      <w:r w:rsidR="00C7096B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умение их использовать для решения познавательных, практических и коммуникативных задач;</w:t>
      </w:r>
    </w:p>
    <w:p w:rsidR="00C7096B" w:rsidRDefault="00C7096B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опознавать и анализировать основные единицы языка, его грамматические категории, использовать их адекватно </w:t>
      </w:r>
      <w:r w:rsidR="005A627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ситуации общения;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анализа текстов;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работать с разными видами текстов, различая их характерные особенности;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на практическом уровне создавать тексты разного вида (повествование, описание, рассуждения);</w:t>
      </w:r>
    </w:p>
    <w:p w:rsidR="005A6279" w:rsidRDefault="005A6279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создавать собственные текс</w:t>
      </w:r>
      <w:r w:rsidR="00096A64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ты с опорой на иллюстрации, художественные произведения, личный опыт и др.</w:t>
      </w:r>
    </w:p>
    <w:p w:rsidR="00096A64" w:rsidRPr="006D1A19" w:rsidRDefault="00096A64" w:rsidP="00644C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FE360E" w:rsidRDefault="00C161E4" w:rsidP="00644CDB">
      <w:pPr>
        <w:pStyle w:val="14TexstOSNOVA1012"/>
        <w:spacing w:before="120" w:after="120" w:line="24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23" w:name="_Toc413974309"/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FE360E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FE360E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духовно-нравственного развития</w:t>
      </w:r>
      <w:r w:rsidR="00F5026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, воспитания</w:t>
      </w:r>
      <w:bookmarkEnd w:id="23"/>
    </w:p>
    <w:p w:rsidR="00AA7072" w:rsidRPr="002E4C98" w:rsidRDefault="00AA7072" w:rsidP="00E81B33">
      <w:pPr>
        <w:pStyle w:val="14TexstOSNOVA101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77EE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="002E2DEF">
        <w:rPr>
          <w:rFonts w:ascii="Times New Roman" w:hAnsi="Times New Roman" w:cs="Times New Roman"/>
          <w:color w:val="auto"/>
          <w:spacing w:val="2"/>
          <w:sz w:val="28"/>
          <w:szCs w:val="28"/>
        </w:rPr>
        <w:t>, воспитания</w:t>
      </w:r>
      <w:r w:rsidRPr="00FB369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ТНР</w:t>
      </w:r>
      <w:r w:rsidRPr="00FB3695">
        <w:rPr>
          <w:rFonts w:ascii="Times New Roman" w:hAnsi="Times New Roman" w:cs="Times New Roman"/>
          <w:sz w:val="28"/>
          <w:szCs w:val="28"/>
        </w:rPr>
        <w:t xml:space="preserve"> на ступени начального общего образования должна быть направлена на обеспечение их</w:t>
      </w:r>
      <w:r w:rsidRPr="00FB369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FB3695">
        <w:rPr>
          <w:rFonts w:ascii="Times New Roman" w:hAnsi="Times New Roman" w:cs="Times New Roman"/>
          <w:sz w:val="28"/>
          <w:szCs w:val="28"/>
        </w:rPr>
        <w:t xml:space="preserve">духовно-нравственного развития в единстве урочной, внеурочной и внешкольной деятельности, в совместной </w:t>
      </w:r>
      <w:r w:rsidRPr="002E4C98">
        <w:rPr>
          <w:rFonts w:ascii="Times New Roman" w:hAnsi="Times New Roman" w:cs="Times New Roman"/>
          <w:sz w:val="28"/>
          <w:szCs w:val="28"/>
        </w:rPr>
        <w:t>педаго</w:t>
      </w:r>
      <w:r>
        <w:rPr>
          <w:rFonts w:ascii="Times New Roman" w:hAnsi="Times New Roman" w:cs="Times New Roman"/>
          <w:sz w:val="28"/>
          <w:szCs w:val="28"/>
        </w:rPr>
        <w:t>гической работе образовательной организации</w:t>
      </w:r>
      <w:r w:rsidRPr="002E4C98">
        <w:rPr>
          <w:rFonts w:ascii="Times New Roman" w:hAnsi="Times New Roman" w:cs="Times New Roman"/>
          <w:sz w:val="28"/>
          <w:szCs w:val="28"/>
        </w:rPr>
        <w:t>, семьи и других институтов общества.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В основу </w:t>
      </w:r>
      <w:r w:rsidRPr="002E4C98">
        <w:rPr>
          <w:rFonts w:ascii="Times New Roman" w:hAnsi="Times New Roman" w:cs="Times New Roman"/>
          <w:sz w:val="28"/>
          <w:szCs w:val="28"/>
        </w:rPr>
        <w:t>этой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 программы должны быть положены ключевые воспитательные задачи, базовые национальные ценности российского общества.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 xml:space="preserve">Программа должна предусматривать приобщение обучающихся к базовым национальным ценностям российского общества, общечеловеческим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lastRenderedPageBreak/>
        <w:t>ценностям в контексте формирования у них нравственных чувств, нравственного сознания и поведения.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E4C98">
        <w:rPr>
          <w:rFonts w:ascii="Times New Roman" w:hAnsi="Times New Roman" w:cs="Times New Roman"/>
          <w:kern w:val="2"/>
          <w:sz w:val="28"/>
          <w:szCs w:val="28"/>
        </w:rPr>
        <w:t>Программа должна обеспечивать: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организацию системы воспитательных мероприятий, позволяющих обучающемуся использовать на практике полученные знания и усвоенные модели и нормы поведения;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2E4C98">
        <w:rPr>
          <w:rFonts w:ascii="Times New Roman" w:hAnsi="Times New Roman" w:cs="Times New Roman"/>
          <w:kern w:val="2"/>
          <w:sz w:val="28"/>
          <w:szCs w:val="28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</w:t>
      </w:r>
      <w:r>
        <w:rPr>
          <w:rFonts w:ascii="Times New Roman" w:hAnsi="Times New Roman" w:cs="Times New Roman"/>
          <w:kern w:val="2"/>
          <w:sz w:val="28"/>
          <w:szCs w:val="28"/>
        </w:rPr>
        <w:t>ческую и региональную специфику;</w:t>
      </w:r>
    </w:p>
    <w:p w:rsidR="00AA7072" w:rsidRPr="002E4C98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формирование у обучающихся активной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позиции.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49E9">
        <w:rPr>
          <w:rFonts w:ascii="Times New Roman" w:hAnsi="Times New Roman" w:cs="Times New Roman"/>
          <w:kern w:val="2"/>
          <w:sz w:val="28"/>
          <w:szCs w:val="28"/>
        </w:rPr>
        <w:t>Программа должна включать: цель, задачи, основные направления работы, перечень планируемых результатов воспитания (социальных компетенций, моделей поведени</w:t>
      </w:r>
      <w:r>
        <w:rPr>
          <w:rFonts w:ascii="Times New Roman" w:hAnsi="Times New Roman" w:cs="Times New Roman"/>
          <w:kern w:val="2"/>
          <w:sz w:val="28"/>
          <w:szCs w:val="28"/>
        </w:rPr>
        <w:t>я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ТНР</w:t>
      </w:r>
      <w:r w:rsidRPr="003B49E9">
        <w:rPr>
          <w:rFonts w:ascii="Times New Roman" w:hAnsi="Times New Roman" w:cs="Times New Roman"/>
          <w:kern w:val="2"/>
          <w:sz w:val="28"/>
          <w:szCs w:val="28"/>
        </w:rPr>
        <w:t>), формы организации работы.</w:t>
      </w:r>
    </w:p>
    <w:p w:rsidR="00AA7072" w:rsidRDefault="00AA7072" w:rsidP="00E81B33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Целью реализации программы духовно-нравственного развития</w:t>
      </w:r>
      <w:r w:rsidR="002E2DEF">
        <w:rPr>
          <w:rFonts w:ascii="Times New Roman" w:hAnsi="Times New Roman" w:cs="Times New Roman"/>
          <w:kern w:val="2"/>
          <w:sz w:val="28"/>
          <w:szCs w:val="28"/>
        </w:rPr>
        <w:t>, воспитания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обучающихся с ТНР является воспитание, социально-педагогическая поддержка становления и развития высоконравственного, ответственного, инициативного, компетентного гражданина России.</w:t>
      </w:r>
    </w:p>
    <w:p w:rsidR="00AA7072" w:rsidRPr="000A2E03" w:rsidRDefault="00AA7072" w:rsidP="00E81B33">
      <w:pPr>
        <w:spacing w:after="0" w:line="360" w:lineRule="auto"/>
        <w:ind w:firstLine="709"/>
        <w:jc w:val="both"/>
        <w:rPr>
          <w:rFonts w:ascii="Times New Roman" w:hAnsi="Times New Roman"/>
          <w:kern w:val="22"/>
          <w:sz w:val="28"/>
          <w:szCs w:val="28"/>
        </w:rPr>
      </w:pPr>
      <w:r w:rsidRPr="000A2E03">
        <w:rPr>
          <w:rFonts w:ascii="Times New Roman" w:hAnsi="Times New Roman"/>
          <w:kern w:val="22"/>
          <w:sz w:val="28"/>
          <w:szCs w:val="28"/>
        </w:rPr>
        <w:t>Программа духовно-нравственного развития</w:t>
      </w:r>
      <w:r w:rsidR="002E2DEF">
        <w:rPr>
          <w:rFonts w:ascii="Times New Roman" w:hAnsi="Times New Roman"/>
          <w:kern w:val="22"/>
          <w:sz w:val="28"/>
          <w:szCs w:val="28"/>
        </w:rPr>
        <w:t>, воспитания</w:t>
      </w:r>
      <w:r w:rsidRPr="000A2E03">
        <w:rPr>
          <w:rFonts w:ascii="Times New Roman" w:hAnsi="Times New Roman"/>
          <w:kern w:val="22"/>
          <w:sz w:val="28"/>
          <w:szCs w:val="28"/>
        </w:rPr>
        <w:t xml:space="preserve"> обучающихся с ТНР реализуется посредством:</w:t>
      </w:r>
    </w:p>
    <w:p w:rsidR="00AA7072" w:rsidRPr="00611D24" w:rsidRDefault="00AA7072" w:rsidP="00E81B33">
      <w:pPr>
        <w:pStyle w:val="2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духовно-нравственного</w:t>
      </w:r>
      <w:r w:rsidRPr="00764F4F">
        <w:rPr>
          <w:rFonts w:ascii="Times New Roman" w:hAnsi="Times New Roman"/>
          <w:i/>
          <w:sz w:val="28"/>
          <w:szCs w:val="28"/>
        </w:rPr>
        <w:t xml:space="preserve"> воспитани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611D24">
        <w:rPr>
          <w:rFonts w:ascii="Times New Roman" w:hAnsi="Times New Roman"/>
          <w:sz w:val="28"/>
          <w:szCs w:val="28"/>
        </w:rPr>
        <w:t xml:space="preserve"> педа</w:t>
      </w:r>
      <w:r>
        <w:rPr>
          <w:rFonts w:ascii="Times New Roman" w:hAnsi="Times New Roman"/>
          <w:sz w:val="28"/>
          <w:szCs w:val="28"/>
        </w:rPr>
        <w:t>гогически организованного</w:t>
      </w:r>
      <w:r w:rsidRPr="00611D24">
        <w:rPr>
          <w:rFonts w:ascii="Times New Roman" w:hAnsi="Times New Roman"/>
          <w:sz w:val="28"/>
          <w:szCs w:val="28"/>
        </w:rPr>
        <w:t xml:space="preserve"> процесс</w:t>
      </w:r>
      <w:r>
        <w:rPr>
          <w:rFonts w:ascii="Times New Roman" w:hAnsi="Times New Roman"/>
          <w:sz w:val="28"/>
          <w:szCs w:val="28"/>
        </w:rPr>
        <w:t>а</w:t>
      </w:r>
      <w:r w:rsidRPr="00611D24">
        <w:rPr>
          <w:rFonts w:ascii="Times New Roman" w:hAnsi="Times New Roman"/>
          <w:sz w:val="28"/>
          <w:szCs w:val="28"/>
        </w:rPr>
        <w:t xml:space="preserve"> усвоения и принятия обучающим</w:t>
      </w:r>
      <w:r>
        <w:rPr>
          <w:rFonts w:ascii="Times New Roman" w:hAnsi="Times New Roman"/>
          <w:sz w:val="28"/>
          <w:szCs w:val="28"/>
        </w:rPr>
        <w:t>и</w:t>
      </w:r>
      <w:r w:rsidRPr="00611D24">
        <w:rPr>
          <w:rFonts w:ascii="Times New Roman" w:hAnsi="Times New Roman"/>
          <w:sz w:val="28"/>
          <w:szCs w:val="28"/>
        </w:rPr>
        <w:t>ся базовых национальных ценностей, освоение</w:t>
      </w:r>
      <w:r>
        <w:rPr>
          <w:rFonts w:ascii="Times New Roman" w:hAnsi="Times New Roman"/>
          <w:sz w:val="28"/>
          <w:szCs w:val="28"/>
        </w:rPr>
        <w:t xml:space="preserve"> ими</w:t>
      </w:r>
      <w:r w:rsidRPr="00611D24">
        <w:rPr>
          <w:rFonts w:ascii="Times New Roman" w:hAnsi="Times New Roman"/>
          <w:sz w:val="28"/>
          <w:szCs w:val="28"/>
        </w:rPr>
        <w:t xml:space="preserve"> системы общечеловеческих ценностей и культурных, духовных и нравственных ценностей многонациональн</w:t>
      </w:r>
      <w:r>
        <w:rPr>
          <w:rFonts w:ascii="Times New Roman" w:hAnsi="Times New Roman"/>
          <w:sz w:val="28"/>
          <w:szCs w:val="28"/>
        </w:rPr>
        <w:t>ого народа Российской Федерации;</w:t>
      </w:r>
      <w:r w:rsidRPr="00611D24">
        <w:rPr>
          <w:rFonts w:ascii="Times New Roman" w:hAnsi="Times New Roman"/>
          <w:sz w:val="28"/>
          <w:szCs w:val="28"/>
        </w:rPr>
        <w:t xml:space="preserve"> </w:t>
      </w:r>
    </w:p>
    <w:p w:rsidR="00AA7072" w:rsidRPr="00611D24" w:rsidRDefault="00AA7072" w:rsidP="00E81B33">
      <w:pPr>
        <w:pStyle w:val="2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1D7DA7">
        <w:rPr>
          <w:rFonts w:ascii="Times New Roman" w:hAnsi="Times New Roman"/>
          <w:i/>
          <w:sz w:val="28"/>
          <w:szCs w:val="28"/>
        </w:rPr>
        <w:t>уховно-нравственн</w:t>
      </w:r>
      <w:r>
        <w:rPr>
          <w:rFonts w:ascii="Times New Roman" w:hAnsi="Times New Roman"/>
          <w:i/>
          <w:sz w:val="28"/>
          <w:szCs w:val="28"/>
        </w:rPr>
        <w:t>ого</w:t>
      </w:r>
      <w:r w:rsidRPr="001D7DA7">
        <w:rPr>
          <w:rFonts w:ascii="Times New Roman" w:hAnsi="Times New Roman"/>
          <w:i/>
          <w:sz w:val="28"/>
          <w:szCs w:val="28"/>
        </w:rPr>
        <w:t xml:space="preserve"> развити</w:t>
      </w:r>
      <w:r>
        <w:rPr>
          <w:rFonts w:ascii="Times New Roman" w:hAnsi="Times New Roman"/>
          <w:i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осуществления</w:t>
      </w:r>
      <w:r w:rsidRPr="00611D24">
        <w:rPr>
          <w:rFonts w:ascii="Times New Roman" w:hAnsi="Times New Roman"/>
          <w:sz w:val="28"/>
          <w:szCs w:val="28"/>
        </w:rPr>
        <w:t xml:space="preserve"> в процес</w:t>
      </w:r>
      <w:r>
        <w:rPr>
          <w:rFonts w:ascii="Times New Roman" w:hAnsi="Times New Roman"/>
          <w:sz w:val="28"/>
          <w:szCs w:val="28"/>
        </w:rPr>
        <w:t>се социализации последовательного расширения и укрепления</w:t>
      </w:r>
      <w:r w:rsidRPr="00611D24">
        <w:rPr>
          <w:rFonts w:ascii="Times New Roman" w:hAnsi="Times New Roman"/>
          <w:sz w:val="28"/>
          <w:szCs w:val="28"/>
        </w:rPr>
        <w:t xml:space="preserve"> ценностно-смысловой сферы личности, </w:t>
      </w:r>
      <w:r>
        <w:rPr>
          <w:rFonts w:ascii="Times New Roman" w:hAnsi="Times New Roman"/>
          <w:sz w:val="28"/>
          <w:szCs w:val="28"/>
        </w:rPr>
        <w:t>формирования способности обучающихся</w:t>
      </w:r>
      <w:r w:rsidRPr="00611D24">
        <w:rPr>
          <w:rFonts w:ascii="Times New Roman" w:hAnsi="Times New Roman"/>
          <w:sz w:val="28"/>
          <w:szCs w:val="28"/>
        </w:rPr>
        <w:t xml:space="preserve"> оценивать и сознательно выстраивать на основе традиционных моральных </w:t>
      </w:r>
      <w:r w:rsidRPr="00611D24">
        <w:rPr>
          <w:rFonts w:ascii="Times New Roman" w:hAnsi="Times New Roman"/>
          <w:sz w:val="28"/>
          <w:szCs w:val="28"/>
        </w:rPr>
        <w:lastRenderedPageBreak/>
        <w:t>норм и нравственных идеалов отношения к себе, другим людям, обществу, госуда</w:t>
      </w:r>
      <w:r>
        <w:rPr>
          <w:rFonts w:ascii="Times New Roman" w:hAnsi="Times New Roman"/>
          <w:sz w:val="28"/>
          <w:szCs w:val="28"/>
        </w:rPr>
        <w:t>рству, Отечеству, миру в целом.</w:t>
      </w:r>
    </w:p>
    <w:p w:rsidR="00AA7072" w:rsidRDefault="00AA7072" w:rsidP="00E81B33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i/>
          <w:iCs/>
          <w:kern w:val="22"/>
          <w:sz w:val="28"/>
          <w:szCs w:val="28"/>
        </w:rPr>
      </w:pP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Программой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духовно-нравственного развития</w:t>
      </w:r>
      <w:r w:rsidR="00263079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, воспитания</w:t>
      </w:r>
      <w:r w:rsidRPr="00A47E9A"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 xml:space="preserve"> 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обучающихся</w:t>
      </w:r>
      <w:r>
        <w:rPr>
          <w:rStyle w:val="Zag11"/>
          <w:rFonts w:ascii="Times New Roman" w:eastAsia="@Arial Unicode MS" w:hAnsi="Times New Roman"/>
          <w:kern w:val="22"/>
          <w:sz w:val="28"/>
          <w:szCs w:val="28"/>
        </w:rPr>
        <w:t xml:space="preserve"> с ТНР ставятся следующие </w:t>
      </w:r>
      <w:r>
        <w:rPr>
          <w:rStyle w:val="Zag11"/>
          <w:rFonts w:ascii="Times New Roman" w:eastAsia="@Arial Unicode MS" w:hAnsi="Times New Roman"/>
          <w:b/>
          <w:kern w:val="22"/>
          <w:sz w:val="28"/>
          <w:szCs w:val="28"/>
        </w:rPr>
        <w:t>задачи</w:t>
      </w:r>
      <w:r w:rsidRPr="00A47E9A">
        <w:rPr>
          <w:rStyle w:val="Zag11"/>
          <w:rFonts w:ascii="Times New Roman" w:eastAsia="@Arial Unicode MS" w:hAnsi="Times New Roman"/>
          <w:kern w:val="22"/>
          <w:sz w:val="28"/>
          <w:szCs w:val="28"/>
        </w:rPr>
        <w:t>: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color w:val="auto"/>
          <w:kern w:val="0"/>
          <w:sz w:val="28"/>
          <w:lang w:eastAsia="ru-RU"/>
        </w:rPr>
        <w:t>В области формирования личностной культуры: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 </w:t>
      </w: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к духовному саморазвитию и нравственному самосовершенствованию на основе нравственных установок и моральных норм;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воспитание нравственности, основанной на свободе совести и вероисповедания, духовных традициях народов России и внутренней установке личности поступать согласно своей совести;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основ нравственного самосознания личности (совести) - способности обучающихся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FB129D" w:rsidRPr="00207C17" w:rsidRDefault="00FB129D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нравственного смысла учения;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основ морали - осознанной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у  обучающихся базовых национальных ценностей, приобщение их к национальным и этническим духовным традициям;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способности к самостоятельным поступкам и действиям, совершаемым на основе морального выбора, нести ответственность за их результаты;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lastRenderedPageBreak/>
        <w:t>- формирование осознанного отношения к ценности человеческой жизни.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i/>
          <w:iCs/>
          <w:color w:val="auto"/>
          <w:kern w:val="0"/>
          <w:sz w:val="28"/>
          <w:lang w:eastAsia="ru-RU"/>
        </w:rPr>
        <w:t>В области формирования социальной культуры:</w:t>
      </w:r>
    </w:p>
    <w:p w:rsidR="00AA7072" w:rsidRPr="004900F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основ российской гражданской идентичности;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воспитание ценностного отношения к своему национальному языку и культуре;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патриотизма и гражданской солидарности;</w:t>
      </w:r>
    </w:p>
    <w:p w:rsidR="00FB129D" w:rsidRDefault="00FB129D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навыков организации и осуществления сотрудничества с педагогами, сверстниками, родителями, другими обучающимися</w:t>
      </w:r>
      <w:r w:rsidR="005314A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 xml:space="preserve"> в решении общих проблем;</w:t>
      </w:r>
    </w:p>
    <w:p w:rsidR="005314A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формирования доверия к другим людям;</w:t>
      </w:r>
    </w:p>
    <w:p w:rsidR="005314A7" w:rsidRPr="00207C1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развитие доброжелательности и эмоциональной отзывчивости, понимания других людей и сопереживания им;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становление гуманистических и демократических ценностных ориентаций;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000000"/>
          <w:kern w:val="0"/>
          <w:sz w:val="28"/>
          <w:lang w:eastAsia="ru-RU"/>
        </w:rPr>
        <w:t>- 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толерантности (уважения к языкам, культурным традициям, истории и образу жизни представителей народов России).</w:t>
      </w:r>
    </w:p>
    <w:p w:rsidR="005314A7" w:rsidRDefault="005314A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</w:pPr>
      <w:r w:rsidRPr="005314A7"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>В области</w:t>
      </w:r>
      <w:r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 xml:space="preserve"> формирования семейной культуры</w:t>
      </w:r>
      <w:r w:rsidR="001A5698">
        <w:rPr>
          <w:rFonts w:ascii="Times New Roman" w:eastAsia="@Arial Unicode MS" w:hAnsi="Times New Roman" w:cs="Times New Roman"/>
          <w:i/>
          <w:color w:val="auto"/>
          <w:kern w:val="0"/>
          <w:sz w:val="28"/>
          <w:lang w:eastAsia="ru-RU"/>
        </w:rPr>
        <w:t>: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отношения к семье как основе российского общества;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формирование уважительного отношения к родителям, осознанного, заботливого отношения к старшим и младшим;</w:t>
      </w:r>
    </w:p>
    <w:p w:rsidR="001A5698" w:rsidRDefault="001A569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- формирование представлений о семейных ценностях, </w:t>
      </w:r>
      <w:proofErr w:type="spellStart"/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гендерных</w:t>
      </w:r>
      <w:proofErr w:type="spellEnd"/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семейных ролях</w:t>
      </w:r>
      <w:r w:rsidR="00941BF8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и уважения к ним;</w:t>
      </w:r>
    </w:p>
    <w:p w:rsidR="00941BF8" w:rsidRPr="001A5698" w:rsidRDefault="00941BF8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iCs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- знакомство с культурно-историческими и этническими традициями российской семьи.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Образовательная организация может конкретизировать общие задачи духовно-нравственного развития обучающихся с учётом национальных и </w:t>
      </w:r>
      <w:r w:rsidRPr="00207C17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lastRenderedPageBreak/>
        <w:t>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75688E" w:rsidRDefault="0075688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Духовно-нравственное развитие и воспитание должны преодолевать изоляцию детства, обеспечивать полноценное социальное созревание обучающихся. Содержание деятельности обучающихся должно раскрывать перед ними их возможное будущее.</w:t>
      </w:r>
    </w:p>
    <w:p w:rsidR="0075688E" w:rsidRPr="00207C17" w:rsidRDefault="0075688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Основными направлениями духовно-нравственного</w:t>
      </w:r>
      <w:r w:rsidR="000B63C9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 xml:space="preserve"> развития и воспитания обучающихся являются: воспитание гражданственности, патриотизма, уважения к правам, свободам и обязанностям человека; воспитание нравственных чувств и этического сознания; воспитание трудолюбия, творческого отношения к учению, труду, жизни; </w:t>
      </w:r>
      <w:r w:rsidR="001765B4">
        <w:rPr>
          <w:rFonts w:ascii="Times New Roman" w:eastAsia="@Arial Unicode MS" w:hAnsi="Times New Roman" w:cs="Times New Roman"/>
          <w:color w:val="auto"/>
          <w:kern w:val="0"/>
          <w:sz w:val="28"/>
          <w:lang w:eastAsia="ru-RU"/>
        </w:rPr>
        <w:t>воспитание ценностного отношения к природе, окружающей среде; воспитание ценностного отношения к прекрасному, формирование представлений об эстетических идеалах и ценностях.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Реализация программы предполагает создание социально открытого пространства, где каждый педагог, сотрудник школы, родители разделяют ключевые смыслы духовных и нравственных идеалов и ценностей, положенных в основание данной программы, стремясь к их реализации в практической жизнедеятельности: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в содержании и построении уроков;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способах организации совместн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ой деятельности взрослых и обучающихся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в учебной и </w:t>
      </w:r>
      <w:proofErr w:type="spellStart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внеучебной</w:t>
      </w:r>
      <w:proofErr w:type="spellEnd"/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деятельности; 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характере общения и со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трудничества взрослого и обучающегося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опыте организации индивидуальной, групповой, ко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ллективной деятельности обучающихся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в специальных событиях, спроектированных с учетом определенной ценности и смысла;</w:t>
      </w:r>
    </w:p>
    <w:p w:rsidR="00AA7072" w:rsidRPr="00207C17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 в личном  примере обучающимся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. </w:t>
      </w:r>
    </w:p>
    <w:p w:rsidR="00AA7072" w:rsidRDefault="00AA7072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lastRenderedPageBreak/>
        <w:t xml:space="preserve">Для организации такого пространства и его полноценного функционирования требуются согласованные усилия </w:t>
      </w:r>
      <w:r w:rsidRPr="00207C17">
        <w:rPr>
          <w:rFonts w:ascii="Times New Roman" w:eastAsia="Calibri" w:hAnsi="Times New Roman" w:cs="Times New Roman"/>
          <w:color w:val="000000"/>
          <w:kern w:val="0"/>
          <w:sz w:val="28"/>
          <w:szCs w:val="28"/>
        </w:rPr>
        <w:t>всех социальных субъектов - участников воспитания: семьи, общественн</w:t>
      </w:r>
      <w:r w:rsidRPr="00207C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ых организаций, включая и детско-юношеские движения и организации, учреждений дополнительного образования, культуры и спорта, средств массовой информации, традиционных российских религиозных объединений.</w:t>
      </w:r>
    </w:p>
    <w:p w:rsidR="00EF3529" w:rsidRDefault="00EF3529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Ведущая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ценностно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и содержательно определяющая роль в создании социально открытого</w:t>
      </w:r>
      <w:r w:rsidR="0004014E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нравственного уклада школьной жизни принадлежит педагогическому коллективу образовательной</w:t>
      </w:r>
      <w:r w:rsidR="00202517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организации.</w:t>
      </w:r>
    </w:p>
    <w:p w:rsidR="00202517" w:rsidRDefault="00202517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Основными формами органи</w:t>
      </w:r>
      <w:r w:rsidR="00DD43CB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зации работы в процессе духовно-нравственного развития, воспитания обучающихся с ТНР выступают: беседа; чтение книг; экскурсии; </w:t>
      </w:r>
      <w:r w:rsidR="00E4291A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просмотр кинофильмов; путешествия по историческим и памятным местам; сюжетно-ролевые игры гражданского и историко-патриотического содержания; творческие конкурсы и фестивали</w:t>
      </w:r>
      <w:r w:rsidR="003D50D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 туристско-краеведческие экспедиции; участие в подготовке и проведении мероприятий, посвященных государственным праздникам; посильное участие в социальных проектах и мероприятиях, проводимых детско-юношескими организациями; участие в подготовке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и проведении игр военно-патриотического содержания; встречи с ветеранами и военнослужащими; участие в подготовке и проведении национально-культурных праздников; участие в театральных постановках, литературно-музыкальных композициях, художественных выставках</w:t>
      </w:r>
      <w:r w:rsidR="00930534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, о</w:t>
      </w:r>
      <w:r w:rsidR="00725F82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тражающих культурные и духовные традиции народов России;</w:t>
      </w:r>
      <w:r w:rsidR="004A2C26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участие в мероприятиях, направленных на формирование представлений о нормах морально-нравственного поведения, приобретение опыта</w:t>
      </w:r>
      <w:r w:rsidR="0027454C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ролевого нравственного взаимодействия</w:t>
      </w:r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; посильное участие в благотворительности, оказании помощи нуждающимся, животным; участие в проведении открытых семейных праздников, в выполнении презентаций (совместно с родителями</w:t>
      </w:r>
      <w:r w:rsidR="00D96188" w:rsidRP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/</w:t>
      </w:r>
      <w:r w:rsidR="00D96188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законными представителями), творческих проектов, ра</w:t>
      </w:r>
      <w:r w:rsidR="00BD4AB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скрывающих историю семьи, укрепляющих преемственность между поколениями; встречи с представителями разных профессий, проведение </w:t>
      </w:r>
      <w:r w:rsidR="00BD4AB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lastRenderedPageBreak/>
        <w:t>праздников труда, ярмарок; организация детских фирм; проведение экологических</w:t>
      </w:r>
      <w:r w:rsidR="00B656B3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акций; шефство над памятниками культуры и т.д.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 w:rsidRPr="00C53F28">
        <w:rPr>
          <w:rFonts w:ascii="Times New Roman" w:eastAsia="Calibri" w:hAnsi="Times New Roman" w:cs="Times New Roman"/>
          <w:b/>
          <w:i/>
          <w:color w:val="auto"/>
          <w:kern w:val="0"/>
          <w:sz w:val="28"/>
          <w:szCs w:val="28"/>
        </w:rPr>
        <w:t>Планируемые результаты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освоения программы: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т.п.);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понимания социальной реальности и повседневной жизни;</w:t>
      </w:r>
    </w:p>
    <w:p w:rsidR="00B656B3" w:rsidRDefault="00B656B3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позитивного отношения к базовым ценностям общества, ценностного отношения к социальной реальности;</w:t>
      </w:r>
    </w:p>
    <w:p w:rsidR="00F41E6E" w:rsidRDefault="00F41E6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получение обучающимися опыта переживания и позитивного отношения к базовым ценностям общества;</w:t>
      </w:r>
    </w:p>
    <w:p w:rsidR="00F41E6E" w:rsidRDefault="00F41E6E" w:rsidP="00E81B33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- приобретение опыта самостоятельного общественного</w:t>
      </w:r>
      <w:r w:rsidR="005F5114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действия;</w:t>
      </w:r>
    </w:p>
    <w:p w:rsidR="005F5114" w:rsidRDefault="005F5114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социально приемлемых моделей поведения.</w:t>
      </w:r>
    </w:p>
    <w:p w:rsidR="006315ED" w:rsidRPr="00D96188" w:rsidRDefault="006315ED" w:rsidP="005F5114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Моделями поведения, способствующими достижению названных результатов, выступают: модель полного взаимодействия обучающихся с учителем как значимым носителем положительного социального знания и повседневного опыта; модель взаимодействия обучающихся между собой на уровне класса и </w:t>
      </w:r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образовательной организации, т.е. в защищенной дружественной </w:t>
      </w:r>
      <w:proofErr w:type="spellStart"/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просоциальной</w:t>
      </w:r>
      <w:proofErr w:type="spellEnd"/>
      <w:r w:rsidR="002C6DD1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 xml:space="preserve"> среде, в которой обучающиеся получают первое прак</w:t>
      </w:r>
      <w:r w:rsidR="009E3AB9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тическое подтверждение приобретенных социальных знаний, начинают их ценить; модель взаимодействия обучающихся с представителями различных социальных суб</w:t>
      </w:r>
      <w:r w:rsidR="00B62895">
        <w:rPr>
          <w:rFonts w:ascii="Times New Roman" w:eastAsia="Calibri" w:hAnsi="Times New Roman" w:cs="Times New Roman"/>
          <w:color w:val="auto"/>
          <w:kern w:val="0"/>
          <w:sz w:val="28"/>
          <w:szCs w:val="28"/>
        </w:rPr>
        <w:t>ъектов за пределами образовательной организации, в открытой общественной среде.</w:t>
      </w:r>
    </w:p>
    <w:p w:rsidR="00C4068A" w:rsidRDefault="00AA7072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 духовно-нравственного развития</w:t>
      </w:r>
      <w:r w:rsidR="0026307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, воспитания 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самостоятельно разрабатывается образовательной организацией на основе программы, разработанной для обще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организации</w:t>
      </w:r>
      <w:r w:rsidRPr="00453546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453546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45354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60E1" w:rsidRPr="00243FC8" w:rsidRDefault="004C60E1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F5026A" w:rsidRDefault="00B704C1" w:rsidP="009A4E29">
      <w:pPr>
        <w:pStyle w:val="14TexstOSNOVA1012"/>
        <w:spacing w:line="240" w:lineRule="auto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_Toc413974310"/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2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>
        <w:rPr>
          <w:rFonts w:ascii="Times New Roman" w:hAnsi="Times New Roman" w:cs="Times New Roman"/>
          <w:b/>
          <w:sz w:val="28"/>
          <w:szCs w:val="28"/>
        </w:rPr>
        <w:t>4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.</w:t>
      </w:r>
      <w:r w:rsidR="00F5026A" w:rsidRPr="00F63254">
        <w:rPr>
          <w:rFonts w:cs="Times New Roman"/>
          <w:b/>
          <w:sz w:val="28"/>
          <w:szCs w:val="28"/>
        </w:rPr>
        <w:t xml:space="preserve"> </w:t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 xml:space="preserve">Программа формирования экологической культуры, </w:t>
      </w:r>
      <w:r w:rsidR="00155C30">
        <w:rPr>
          <w:rFonts w:ascii="Times New Roman" w:hAnsi="Times New Roman" w:cs="Times New Roman"/>
          <w:b/>
          <w:sz w:val="28"/>
          <w:szCs w:val="28"/>
        </w:rPr>
        <w:br/>
      </w:r>
      <w:r w:rsidR="00F5026A" w:rsidRPr="00F63254">
        <w:rPr>
          <w:rFonts w:ascii="Times New Roman" w:hAnsi="Times New Roman" w:cs="Times New Roman"/>
          <w:b/>
          <w:sz w:val="28"/>
          <w:szCs w:val="28"/>
        </w:rPr>
        <w:t>здорового и безопасного образа жизни</w:t>
      </w:r>
      <w:bookmarkEnd w:id="24"/>
    </w:p>
    <w:p w:rsidR="00243FC8" w:rsidRPr="00675CC7" w:rsidRDefault="00243FC8" w:rsidP="00EB57F2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Программа формирования экологической культур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>ы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,  здорового и безопасного  образа жизни обучающихся с ТНР - это комплексная программа формирования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эмоциональному развитию обучающегося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, достижению планируемых результатов освоения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адаптированной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 xml:space="preserve"> основной </w:t>
      </w:r>
      <w:r>
        <w:rPr>
          <w:rFonts w:ascii="Times New Roman" w:eastAsia="Times New Roman" w:hAnsi="Times New Roman" w:cs="Times New Roman"/>
          <w:color w:val="auto"/>
          <w:kern w:val="0"/>
          <w:sz w:val="28"/>
        </w:rPr>
        <w:t>обще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</w:rPr>
        <w:t>образовательной программы начального общего образования.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Программа формирования экологи</w:t>
      </w:r>
      <w:r w:rsidR="00263079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ческой культуры, здорового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безопасного образа жизни на ступени начального общег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о образования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формируется с учётом 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факторов, оказывающих существенное влияние на состояние здоровья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: </w:t>
      </w:r>
    </w:p>
    <w:p w:rsidR="00243FC8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неблагоприятные социальные, экономические и экологические условия;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факторы риска, имеющие место в образовательны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организациях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которые приводят к ухудшению здоровья обучающихся;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чувствительность к различным воздействиям при одновременной инертности реакции на них, обусловливающей временной разрыв между воздействием и результатом, между начальным и существенным проявлением неблагополучных сдвигов в здоровье обучающихся;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формируемые в младшем школьном возрасте правила поведения, привычки;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особенности отношения обучающихся младшего школьного возраста к своему здоровью, ч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то связано с отсутствием у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опыта «н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ездоровья» (за исключением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серьёзными хроническими забол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еваниями) и восприятием обучающимся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состояния болезни главным образом как ограничения свободы;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неспособность прогнозировать последствия своего отношения к здоровью.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/>
          <w:bCs/>
          <w:color w:val="auto"/>
          <w:kern w:val="0"/>
          <w:sz w:val="28"/>
          <w:szCs w:val="28"/>
          <w:lang w:eastAsia="ru-RU"/>
        </w:rPr>
        <w:lastRenderedPageBreak/>
        <w:t>Задачи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формирования экологической культуры, здорового и безопасного образа жизни обучающихся с ТНР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представлений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об основных компонентах культуры здоровья и здорового образа жизни;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пробуждение желания заботиться о своем здоровье (формирование заинтересованного от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ношения к собственному здоровью путем соблюдения правил здорового образа жизни и организации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характера учебной деятельности и общения)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формирование представлений о позитивных факторах, влияющих на здоровье;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 формирование представлений о правильном (здоровом) питании, его режиме, полезных продуктах и формирование установки на использование здорового питания;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 знакомство с  правилами личной гигиены, формирование потребности их соблюдения;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использование оптимальны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х двигательных режимов для обучающихся с ТНР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 учетом их возрастных, психологических и иных особенностей,</w:t>
      </w:r>
      <w:r w:rsidRPr="00675CC7">
        <w:rPr>
          <w:rFonts w:ascii="Times New Roman" w:eastAsia="Times New Roman" w:hAnsi="Times New Roman" w:cs="Times New Roman"/>
          <w:bCs/>
          <w:i/>
          <w:iCs/>
          <w:color w:val="auto"/>
          <w:kern w:val="0"/>
          <w:sz w:val="28"/>
          <w:szCs w:val="28"/>
          <w:lang w:eastAsia="ru-RU"/>
        </w:rPr>
        <w:t xml:space="preserve"> 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развитие потребности в занятиях физической культурой и спортом, </w:t>
      </w:r>
      <w:r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преодоление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дефицитарности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психомоторного развития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влений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рациональной организации режима дня,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умений соблюдать </w:t>
      </w:r>
      <w:proofErr w:type="spell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здоровьесозидающие</w:t>
      </w:r>
      <w:proofErr w:type="spell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режимы дня, в том числе речевой режим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негативн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ого отношения к факторам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риска здоровью обучающихся (сниженная двигательная активность, курение, алкоголь, наркотики и другие </w:t>
      </w:r>
      <w:proofErr w:type="spell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психоактивные</w:t>
      </w:r>
      <w:proofErr w:type="spell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вещества,   инфекционные заболевания, переутомление);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становление умений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противостояния вовлечению в </w:t>
      </w:r>
      <w:proofErr w:type="spellStart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табакокурение</w:t>
      </w:r>
      <w:proofErr w:type="spellEnd"/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и употребление алкоголя, наркотических и сильнодействующих  веществ;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 потребности обучающегося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безбоязненно обращаться к врачу по любым вопросам, связанным с особенностями роста и развития, состояния здоровья, </w:t>
      </w: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развитие готовности самостоятельно поддерживать свое здоровье на основе использования навыков личной гигиены;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- формирование основ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учебной культуры: умений организовывать успешную учебную работу, создавая </w:t>
      </w:r>
      <w:proofErr w:type="spellStart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здоровьесберегающие</w:t>
      </w:r>
      <w:proofErr w:type="spellEnd"/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 условия, выбирая адекватные средства и приемы выполнения заданий с учетом индивидуальных особенностей;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формирование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о влиянии позитивных и негативных эмоций на здоровье, в том числе получаемых от общения с компьютером, просмотра телепередач, участия в азартных играх; 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iCs/>
          <w:color w:val="auto"/>
          <w:kern w:val="0"/>
          <w:sz w:val="28"/>
          <w:szCs w:val="28"/>
          <w:lang w:eastAsia="ru-RU"/>
        </w:rPr>
        <w:t>- 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243FC8" w:rsidRPr="001B5A5A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- формирование познавательного интереса и бережного отношения к природе.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Программа формирования экологической культуры, здорового и безопасного образа жизни обучающихся с ТНР реализуется по следующим направлениям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:</w:t>
      </w:r>
    </w:p>
    <w:p w:rsidR="00243FC8" w:rsidRPr="001B5A5A" w:rsidRDefault="00243FC8" w:rsidP="001748D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1.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Создание </w:t>
      </w:r>
      <w:proofErr w:type="spellStart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здоровьесберегающей</w:t>
      </w:r>
      <w:proofErr w:type="spellEnd"/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инфраструктуры образовательной организации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с целью реализации необходимых условий для сбережения здоровья обучающихся.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 </w:t>
      </w:r>
    </w:p>
    <w:p w:rsidR="00243FC8" w:rsidRPr="00C8254F" w:rsidRDefault="00243FC8" w:rsidP="001748DF">
      <w:pPr>
        <w:suppressAutoHyphens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</w:pP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Формирование культуры здорового и безопасного образа жизни средствами урочной деятельности при использовании программного материала, формирующего у обучающихся с ТНР установку</w:t>
      </w:r>
      <w:r w:rsidRPr="00675CC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на б</w:t>
      </w:r>
      <w:r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>езопасный, здоровый образ жизни, предусматривающего обсуждение</w:t>
      </w:r>
      <w:r w:rsidRPr="00675CC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ru-RU"/>
        </w:rPr>
        <w:t xml:space="preserve"> проблем, связанных с безопасностью жизни, укреплением собственного физического, нравственного и  духовного здоровья, активным отдыхом.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lastRenderedPageBreak/>
        <w:t>3</w:t>
      </w:r>
      <w:r w:rsidRPr="00675CC7"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>. Организация физкультурно-оздоровительной работы</w:t>
      </w:r>
      <w:r>
        <w:rPr>
          <w:rFonts w:ascii="Times New Roman" w:eastAsia="Times New Roman" w:hAnsi="Times New Roman" w:cs="Times New Roman"/>
          <w:bCs/>
          <w:color w:val="auto"/>
          <w:kern w:val="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направленной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на обеспечение рациональной организации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двигательного режима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нормального физического развития и двигательной подготовлен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ности обучающихся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, повышение адаптивных возможностей организма, сохранение и укрепление здоровья обучающихся и формирование культуры здоровь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я в различных формах (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на уроках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физкультуры, в секциях, при проведении динамических пауз на уроках, при проведении </w:t>
      </w:r>
      <w:r w:rsidRPr="00675CC7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/>
        </w:rPr>
        <w:t>дней здоровья, соревнований, олимпиад, походов и т. п.).</w:t>
      </w:r>
    </w:p>
    <w:p w:rsidR="00243FC8" w:rsidRPr="00675CC7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4. Формирование экологической культуры в процессе усвоения элементарных представлений об </w:t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экокультурных</w:t>
      </w:r>
      <w:proofErr w:type="spellEnd"/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ценностях, о традициях этического отношения к природе в культурах народов России, нормах экологической этики, об экологически грамотном взаимодействии человека с природой в ходе экскурсий, прогулок, туристических походов и путешествий по родному краю; приобретения первоначального опыта участия в природоохранной деятельности (в школе и на пришкольном участке, в ходе экологических акций и т.д.); совместной экологической деятельности родителей (законных представителей), обучающихся и педагогов образовательной организации, обеспечивающей расширение опыта общения с природой.</w:t>
      </w:r>
    </w:p>
    <w:p w:rsidR="00243FC8" w:rsidRDefault="00243FC8" w:rsidP="001748DF">
      <w:pPr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5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. Просветительская работа с родителями (законными представителями) по вопросам охраны и укрепления здоровья обучающихся направлена на повыше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ние уровня их знаний в форме проведения родительского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лектория, привлечения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родителей (законных представителей) к совместной работе по проведению оздоровительных меропр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иятий и спортивных соревнований, ведения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Дневников здоровья с обучающимися с ТНР, прошедшими</w:t>
      </w:r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саногенетический</w:t>
      </w:r>
      <w:proofErr w:type="spellEnd"/>
      <w:r w:rsidRPr="00675CC7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 xml:space="preserve"> мониторинг и получивших рекомендации по коррекц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/>
        </w:rPr>
        <w:t>ии различных параметров здоровья.</w:t>
      </w:r>
    </w:p>
    <w:p w:rsidR="00243FC8" w:rsidRDefault="00243FC8" w:rsidP="00EB57F2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  <w:r w:rsidRPr="00B42E4C">
        <w:rPr>
          <w:rFonts w:ascii="Times New Roman" w:hAnsi="Times New Roman" w:cs="Times New Roman"/>
          <w:color w:val="auto"/>
          <w:spacing w:val="2"/>
          <w:sz w:val="28"/>
          <w:szCs w:val="28"/>
        </w:rPr>
        <w:t>Программа</w:t>
      </w:r>
      <w:r w:rsidRPr="00B42E4C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 w:rsidRPr="00105DB2">
        <w:rPr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самостоятельно разрабатывается образовательной организацией на основе программы, разработанн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ой для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общеобразовательной организации</w:t>
      </w:r>
      <w:r w:rsidRPr="008A0904">
        <w:rPr>
          <w:rFonts w:ascii="Times New Roman" w:hAnsi="Times New Roman" w:cs="Times New Roman"/>
          <w:color w:val="auto"/>
          <w:spacing w:val="2"/>
          <w:sz w:val="28"/>
          <w:szCs w:val="28"/>
        </w:rPr>
        <w:t>, с учетом специфики образовательных потребностей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A0904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8A0904">
        <w:rPr>
          <w:rFonts w:ascii="Times New Roman" w:hAnsi="Times New Roman" w:cs="Times New Roman"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A41EB7" w:rsidRDefault="00A41EB7" w:rsidP="00EB57F2">
      <w:pPr>
        <w:pStyle w:val="14TexstOSNOVA1012"/>
        <w:tabs>
          <w:tab w:val="left" w:pos="-180"/>
        </w:tabs>
        <w:spacing w:line="360" w:lineRule="auto"/>
        <w:ind w:firstLine="709"/>
        <w:rPr>
          <w:rFonts w:ascii="Times New Roman" w:hAnsi="Times New Roman" w:cs="Times New Roman"/>
          <w:color w:val="0000FF"/>
          <w:sz w:val="28"/>
          <w:szCs w:val="28"/>
        </w:rPr>
      </w:pPr>
    </w:p>
    <w:p w:rsidR="006642AC" w:rsidRDefault="00B704C1" w:rsidP="00EB57F2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pacing w:val="2"/>
          <w:sz w:val="28"/>
          <w:szCs w:val="28"/>
        </w:rPr>
      </w:pPr>
      <w:bookmarkStart w:id="25" w:name="_Toc413974311"/>
      <w:r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2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</w:t>
      </w:r>
      <w:r w:rsidR="006642AC">
        <w:rPr>
          <w:rFonts w:ascii="Times New Roman" w:hAnsi="Times New Roman" w:cs="Times New Roman"/>
          <w:b/>
          <w:spacing w:val="2"/>
          <w:sz w:val="28"/>
          <w:szCs w:val="28"/>
        </w:rPr>
        <w:t>5</w:t>
      </w:r>
      <w:r w:rsidR="006642AC" w:rsidRPr="00F63254">
        <w:rPr>
          <w:rFonts w:ascii="Times New Roman" w:hAnsi="Times New Roman" w:cs="Times New Roman"/>
          <w:b/>
          <w:spacing w:val="2"/>
          <w:sz w:val="28"/>
          <w:szCs w:val="28"/>
        </w:rPr>
        <w:t>. Программа коррекционной работы</w:t>
      </w:r>
      <w:bookmarkEnd w:id="25"/>
    </w:p>
    <w:p w:rsidR="007D4793" w:rsidRPr="00FC2E21" w:rsidRDefault="00C56A52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Цель программы</w:t>
      </w:r>
    </w:p>
    <w:p w:rsidR="007D4793" w:rsidRPr="00FC2E21" w:rsidRDefault="007D4793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Целью программы коррекционной работы в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соответствии с требованиями ФГОС НОО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выступает создание системы комплексной помощи обучающимся с ТНР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общего образования, коррекция недостатков в физическом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 (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или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обучающихся, их социальная адаптация.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обеспечивает: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особых образовательных потребностей обучающихся с ТНР, обусловленных недостаткам в их физическом и (или) психическом (речевом) развитии;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осуществление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ориентированной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психолого-медико-педагогической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помощи обучающимся с ТНР с учетом психофизического и речевого  развития и 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ндивидуальных возможностей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(в соответствии с рекомендациями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психолого-медико-педагогической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комиссии);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освоения обучающимися с ТНР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и их интеграции в образовательной организации.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Задачи программы: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своевременное выявление обучающихся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трудностями адаптации 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образовательно-воспитательном процессе;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определение особых образовательных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потребностей обучающихся с ТНР, обусловленных уровнем их речевого развития и механизмом речевой патологии;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повышение возможностей обучающ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ихся с ТНР в освоении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общего образования и интегрирован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ии в образовательный процесс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степени выраженности и механизма речевого недоразвития;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психологических и медицинских средств воздействия в процессе комплексной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коррекции;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оказание родителям (законным представителям) обучающихся с ТНР консультативной и методической помощи по медицинским, социальным, психологическим, правовым и другим вопросам.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образовательной организацией коррекционно-развивающей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области через специальные курсы и индивидуальную/подгрупповую логопедическую работу, обеспечивающих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удовлетворение особых образовательных потребностей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ТНР, преодоление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неречевых и речевых расстройств в синдроме речевой патологии;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обеспечение коррекционной направленности общеобразовательных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предметов и воспитательных мероприят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ий, что позволяет обучающимся с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 самостоятельно повышать свои компенсаторные, адаптационные возможности в условиях урочной и внеурочной деятельности;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возможность адаптации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основной 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при изучении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всех учебных предметов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 учетом необходимости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нарушений и совершенствования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организацию и проведение мероприятий, обеспечивающих реализацию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«обходных путей» коррекционного воздействия на речевые процессы, повышающих контроль  за устной и письменной речью;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реализацию механизма взаимодействия в разработке и осуществлении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коррекционных мероприятий учителей, специалистов в области коррекционной педагогики, медицинских работников образовательной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организации и других организаций, сп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ециализирующихся в области семьи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других институтов общества;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лого-педагогическое сопровожден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семьи (законных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представителей) с целью ее активного включения в коррекцион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но-развивающую работу с обучающимся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 организацию партнерских отноше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ний с родителями (законными пред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ставителями).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t>Направления работы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коррекционной работы на ступени начального 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бщего образования обучающихся с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ТНР включает в себя взаимосвяза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нные направления, отражающ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ие ее основное содержание: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своевременное выявление у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 особых потреб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ностей в адаптации к освоению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образовательной программы начального общего образования, проведение комплексного обследования и подготовку рекомендаций по оказанию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психолого-медико-педагогической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помощи в условиях образовательной организации;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коррекционно-развивающая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оказание своевременной адресной специализированной помощи в освоении содержания образования и коррекцию недостатков в физическом и (или) психическом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речевом развитии обучающихся с  ТНР;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обеспечивает непрерывность специального сопровождения обучающихся с ТНР в освоении 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образования, специалистов, работающих с детьми, их семей по вопросам реализации дифференцированных психолого-педагогических условий образования, воспитания, коррекции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развития и социализации обучающихся с ТНР;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обучающихся с ТНР, со всеми 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участниками 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сверстниками, родителями (законными представителями).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kern w:val="2"/>
          <w:sz w:val="28"/>
          <w:szCs w:val="28"/>
        </w:rPr>
        <w:lastRenderedPageBreak/>
        <w:t>Содержание направлений работы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Диагностическая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и анализ данных об особых образовательных потребностях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обучающихся с ТНР, представленных в заключении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психолого-медико-педагогической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комиссии;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сбор сведений об обучающихся с ТНР на основании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диагностической информации от  специалистов различного профиля;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выявление симптоматики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нарушения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уровня речевого развития обучающихся с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установление этиологии, механизма, структуры речевого дефекта у</w:t>
      </w:r>
      <w:r w:rsidR="00987B6C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="00263079">
        <w:rPr>
          <w:rFonts w:ascii="Times New Roman" w:hAnsi="Times New Roman" w:cs="Times New Roman"/>
          <w:color w:val="auto"/>
          <w:kern w:val="2"/>
          <w:sz w:val="28"/>
          <w:szCs w:val="28"/>
        </w:rPr>
        <w:t>изучение социальной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ситуации раз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вития и у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словий семейного воспитания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анализ, обобщение диагностических данных для определения цели, задач, содержания, методо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коррекционной помощи обучающим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осуществление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мониторинга динамики развития обучающихся с ТНР, их успешности в освоении адаптированной основной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образовательной программы начального общего образования с целью дальнейшей корректи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ровки коррекционных мероприятий.</w:t>
      </w:r>
    </w:p>
    <w:p w:rsidR="007D4793" w:rsidRPr="00B62F0C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i/>
          <w:color w:val="auto"/>
          <w:kern w:val="2"/>
          <w:sz w:val="28"/>
          <w:szCs w:val="28"/>
        </w:rPr>
      </w:pP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 xml:space="preserve">Коррекционно-развивающая работа </w:t>
      </w:r>
      <w:r w:rsidRPr="001126EE">
        <w:rPr>
          <w:rFonts w:ascii="Times New Roman" w:hAnsi="Times New Roman" w:cs="Times New Roman"/>
          <w:color w:val="auto"/>
          <w:kern w:val="2"/>
          <w:sz w:val="28"/>
          <w:szCs w:val="28"/>
        </w:rPr>
        <w:t>включает</w:t>
      </w:r>
      <w:r w:rsidRPr="00B62F0C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системное и разнос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тороннее развитие речи 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речевых расстройств</w:t>
      </w:r>
      <w:r w:rsidR="004C60E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(с учетом уровня речевого развития, механизма,</w:t>
      </w:r>
      <w:r w:rsidR="00546C3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структуры речевого дефекта у обучающихся с ТНР)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совершенствование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коммуникативной деятельности;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формирование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специфических механизмов речевой деятельности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(по Е.Ф.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Соботович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развитие и коррекцию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дефицитарных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функций (сенсорных, моторных, психических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развитие познавательной деятельности, высших психических функций (что возможно только лишь в процессе развития речи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форм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ирование или коррекцию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нарушений развития личности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эмоционально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- волевой сферы с целью максимальной социальной адаптации обучающегося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достижение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уровня речевого развития, оптимально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го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обучающегося, и обеспечивающего возможность использовать освоенные умения и навыки в разных видах учебной и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внеучебной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деятельности, различных коммуникативных ситуациях.</w:t>
      </w:r>
    </w:p>
    <w:p w:rsidR="007D4793" w:rsidRPr="00E96B67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Консультативная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включает</w:t>
      </w:r>
      <w:r w:rsidRPr="00E96B67">
        <w:rPr>
          <w:rFonts w:ascii="Times New Roman" w:hAnsi="Times New Roman" w:cs="Times New Roman"/>
          <w:color w:val="auto"/>
          <w:kern w:val="2"/>
          <w:sz w:val="28"/>
          <w:szCs w:val="28"/>
        </w:rPr>
        <w:t>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выработку совместных обосно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ванных рекомендаций по основным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направлен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 работы с обучающимися с ТНР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для всех участников образовательного процесса;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консультирование специалистами педагогов по выбору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дифференцированных индивидуально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ориентированных методов и приемов работы с обучающимися;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консультативную помощь семье в вопросах выбора стратегии</w:t>
      </w:r>
      <w:r w:rsidR="00C56A52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воспитания и приемов коррек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ционно-развивающего обучения учащегося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ТНР.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i/>
          <w:color w:val="auto"/>
          <w:kern w:val="2"/>
          <w:sz w:val="28"/>
          <w:szCs w:val="28"/>
        </w:rPr>
        <w:t>Информационно-просветительская работа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различные формы просветительской  деятельности (консультации, собрания, лекции, беседы, использование информационных средств), направленные на разъяснение  участникам образовательного процесса и обучающимся, их родителям (законным представителям), вопросов, связанных с особенностями образовательного процесса и сопровождения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проведение тематического обсуждения индивидуально-типологических особенностей обучающего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ся с ТНР с участниками образовательного процесса, родителями (законными представителями) обучающегося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Программа коррекционной работы предусматривает вариативные формы специального сопровождения обучающихся с ТНР. Варьироваться могут степень участия специалистов сопровождения, а также организационные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формы работы, что способствует реализации и развитию больших потенциальных возможностей об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учающихся с ТНР и удовлетворению их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особых образовательных потребностей.</w:t>
      </w:r>
    </w:p>
    <w:p w:rsidR="007D4793" w:rsidRDefault="007D4793" w:rsidP="00BB76DC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Коррекционная работа осуществляется в ходе всего учебно-воспитательного процесса, при изучении предметов учебного плана</w:t>
      </w:r>
      <w:r w:rsidR="00263079">
        <w:rPr>
          <w:rFonts w:ascii="Times New Roman" w:hAnsi="Times New Roman" w:cs="Times New Roman"/>
          <w:color w:val="auto"/>
          <w:kern w:val="2"/>
          <w:sz w:val="28"/>
          <w:szCs w:val="28"/>
        </w:rPr>
        <w:t>, коррекционных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курсов и на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индивидуальных и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под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групповых логопедических занятиях.</w:t>
      </w:r>
      <w:r w:rsidR="00546C3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Соотношение индивидуальных и подгрупповых логопедических занятий определяется целью, задачами, этапом коррекционно-логопедического воздействия.</w:t>
      </w:r>
    </w:p>
    <w:p w:rsidR="007D4793" w:rsidRPr="001126EE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1126E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Механизмы реализации</w:t>
      </w:r>
      <w:r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программы коррекционной работы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организации, обеспечивающее комплексное, системное сопровождение образовательного процесса, и социальное партнерство, предполагающее профессиональное взаимодействие образова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тельной организации с внешними ресурсами (организациями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различных ведомств, другими институтами общества).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Взаимодействие специалистов образовательной организации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proofErr w:type="spellStart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многоаспектный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анализ личностного, познавательного, речевого развития обучающего с ТН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комплексный подход к диагностике, определению и решению проблем обучающегося с ТНР, к пред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оставлению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ему квалифицированной помощи с учетом уровня речевого развития, механи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зма речевой патологии, структуры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речевого дефекта;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разработку индивидуальных образовательных маршрутов обучающихся с ТНР.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Социальное партнерство предусматривает: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образовательными организациями и другими ведомствами по вопросам преемственности обучения, развития, социализ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ации,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сбережения</w:t>
      </w:r>
      <w:proofErr w:type="spellEnd"/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обучающихся с ТНР;</w:t>
      </w:r>
    </w:p>
    <w:p w:rsidR="007D4793" w:rsidRPr="00FC2E21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со средствами массовой информации;</w:t>
      </w:r>
    </w:p>
    <w:p w:rsidR="007D4793" w:rsidRDefault="007D4793" w:rsidP="00BB76D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- </w:t>
      </w:r>
      <w:r w:rsidRPr="00FC2E21">
        <w:rPr>
          <w:rFonts w:ascii="Times New Roman" w:hAnsi="Times New Roman" w:cs="Times New Roman"/>
          <w:color w:val="auto"/>
          <w:kern w:val="2"/>
          <w:sz w:val="28"/>
          <w:szCs w:val="28"/>
        </w:rPr>
        <w:t>сотрудничество с родительской общественностью.</w:t>
      </w:r>
    </w:p>
    <w:p w:rsidR="00652B01" w:rsidRDefault="00652B01" w:rsidP="00652B01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Результаты освоения программы коррекционной работы определяются уровнем речевого развития (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уровень;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уровень;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lang w:val="en-US"/>
        </w:rPr>
        <w:t>III</w:t>
      </w:r>
      <w:r w:rsidRPr="00955550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уровень по Р.Е. Левиной), механизмом и видом речевой патологии (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анартрия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дизартрия, алалия, афазия,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ринолалия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заикание,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дислексия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), структурой речевого дефекта обучающихся с ТНР (в соответствии с ФГОС обучающихся с ОВЗ).</w:t>
      </w:r>
    </w:p>
    <w:p w:rsidR="00BB76DC" w:rsidRDefault="00652B01" w:rsidP="00EB57F2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Общими ориентирами в достижении результатов программы коррекционной работы являются: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общефункциональных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механизмов речи;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фонетического компонента языковой способности в соответствии с онтогенетическими закономерностями его становления; совершенствование лексического, морфологического (включая словообразовательный), синтаксического, семантического компонентов языковой способности; овладение арсеналом языковых единиц различных уровней, усвоение правил их использования в речевой деятельности;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интереса к языковым явлениям; совершенствование «чувства языка» как механизма контроля языковой правильности, функционирующим на базе языкового сознания, которое обеспечивает овладение практикой речевого общения;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предпосылок метаязыковой деятельности, обеспечивающих выбор определенных языковых единиц и построение их по определенным правилам;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коммуникативных навыков;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психофизиологического, психологического и языкового уровней, обеспечивающих овладение чтением и письмом; владение письменной формой коммуникации (техническими и смысловыми компонентами чтения и письма); совершенствование текстовой дея</w:t>
      </w:r>
      <w:r w:rsidR="00B907DD">
        <w:rPr>
          <w:rFonts w:ascii="Times New Roman" w:hAnsi="Times New Roman" w:cs="Times New Roman"/>
          <w:color w:val="auto"/>
          <w:kern w:val="2"/>
          <w:sz w:val="28"/>
          <w:szCs w:val="28"/>
        </w:rPr>
        <w:t>тельности как результата речемыслительной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деятельности, где язык, речь,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мыслительные процессы взаимодействуют между собой и образуют единое целое.</w:t>
      </w:r>
      <w:bookmarkStart w:id="26" w:name="_Toc413974312"/>
    </w:p>
    <w:p w:rsidR="00652B01" w:rsidRPr="00652B01" w:rsidRDefault="00652B01" w:rsidP="00EB57F2">
      <w:pPr>
        <w:pStyle w:val="14TexstOSNOVA1012"/>
        <w:tabs>
          <w:tab w:val="left" w:pos="770"/>
        </w:tabs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752546" w:rsidRDefault="001D2297" w:rsidP="00EB57F2">
      <w:pPr>
        <w:pStyle w:val="14TexstOSNOVA1012"/>
        <w:spacing w:line="360" w:lineRule="auto"/>
        <w:ind w:firstLine="0"/>
        <w:jc w:val="center"/>
        <w:outlineLvl w:val="2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3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75254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2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</w:t>
      </w:r>
      <w:r w:rsidR="00752546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6</w:t>
      </w:r>
      <w:r w:rsidR="00752546" w:rsidRPr="00F63254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. Программа внеурочной деятельности</w:t>
      </w:r>
      <w:bookmarkEnd w:id="26"/>
    </w:p>
    <w:p w:rsidR="001D2297" w:rsidRPr="001851BA" w:rsidRDefault="001D2297" w:rsidP="00EB57F2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</w:t>
      </w:r>
      <w:r w:rsidRPr="001851BA">
        <w:rPr>
          <w:sz w:val="28"/>
        </w:rPr>
        <w:t xml:space="preserve"> </w:t>
      </w:r>
      <w:r w:rsidRPr="001851BA">
        <w:rPr>
          <w:sz w:val="28"/>
          <w:szCs w:val="28"/>
        </w:rPr>
        <w:t xml:space="preserve">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851BA">
        <w:rPr>
          <w:sz w:val="28"/>
          <w:szCs w:val="28"/>
        </w:rPr>
        <w:t>общеинтеллектуальное</w:t>
      </w:r>
      <w:proofErr w:type="spellEnd"/>
      <w:r w:rsidRPr="001851BA">
        <w:rPr>
          <w:sz w:val="28"/>
          <w:szCs w:val="28"/>
        </w:rPr>
        <w:t>, общекультурное) в таких формах как экскурсии, кружки, «веселые старты», олимпиады, соревнования, походы, проекты</w:t>
      </w:r>
      <w:r>
        <w:rPr>
          <w:sz w:val="28"/>
          <w:szCs w:val="28"/>
        </w:rPr>
        <w:t>, секции, круглые столы, конференции, диспуты, школьные научные общества, общественно полезные практики на добровольной основе</w:t>
      </w:r>
      <w:r w:rsidRPr="001851BA">
        <w:rPr>
          <w:sz w:val="28"/>
          <w:szCs w:val="28"/>
        </w:rPr>
        <w:t xml:space="preserve"> и т.д.</w:t>
      </w:r>
    </w:p>
    <w:p w:rsidR="001D2297" w:rsidRPr="001162F6" w:rsidRDefault="001D2297" w:rsidP="00EB57F2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851BA">
        <w:rPr>
          <w:sz w:val="28"/>
          <w:szCs w:val="28"/>
        </w:rPr>
        <w:t>Внеурочная деятельность способствует социальной интеграции</w:t>
      </w:r>
      <w:r w:rsidRPr="00734876">
        <w:rPr>
          <w:sz w:val="28"/>
          <w:szCs w:val="28"/>
        </w:rPr>
        <w:t xml:space="preserve"> обучающихся путем организации и проведения мероприятий, в которых предусмотрена сов</w:t>
      </w:r>
      <w:r>
        <w:rPr>
          <w:sz w:val="28"/>
          <w:szCs w:val="28"/>
        </w:rPr>
        <w:t>местная деятельность разных обучающихся (с ТНР</w:t>
      </w:r>
      <w:r w:rsidRPr="00734876">
        <w:rPr>
          <w:sz w:val="28"/>
          <w:szCs w:val="28"/>
        </w:rPr>
        <w:t xml:space="preserve"> и без таковых), различных организаций. Виды совместной внеурочной </w:t>
      </w:r>
      <w:r w:rsidRPr="001162F6">
        <w:rPr>
          <w:sz w:val="28"/>
          <w:szCs w:val="28"/>
        </w:rPr>
        <w:t xml:space="preserve">деятельности подбираются с учетом  возможностей и интересов как обучающихся с ТНР, так и их сверстников, не имеющих нарушений речи. </w:t>
      </w:r>
    </w:p>
    <w:p w:rsidR="001D2297" w:rsidRPr="001162F6" w:rsidRDefault="001D2297" w:rsidP="00A87A57">
      <w:pPr>
        <w:pStyle w:val="western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162F6">
        <w:rPr>
          <w:sz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>
        <w:rPr>
          <w:sz w:val="28"/>
        </w:rPr>
        <w:t>ополнительного образования</w:t>
      </w:r>
      <w:r w:rsidRPr="001162F6">
        <w:rPr>
          <w:sz w:val="28"/>
        </w:rPr>
        <w:t>, организаций культуры и спорта). В период каникул для продолжения внеурочной деятельности испо</w:t>
      </w:r>
      <w:r>
        <w:rPr>
          <w:sz w:val="28"/>
        </w:rPr>
        <w:t>льзуются возможности организации отдыха обучающихся</w:t>
      </w:r>
      <w:r w:rsidRPr="001162F6">
        <w:rPr>
          <w:sz w:val="28"/>
        </w:rPr>
        <w:t xml:space="preserve"> и их оздоровления, тематических лагерных смен, летних школ, создаваемых на базе общеобразовательных организаций и организаций д</w:t>
      </w:r>
      <w:r>
        <w:rPr>
          <w:sz w:val="28"/>
        </w:rPr>
        <w:t>ополнительного образования.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>Внеурочная деятельность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организуется в образовательной организации</w:t>
      </w:r>
      <w:r w:rsidRPr="001162F6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во внеурочное время для удовлетворения потребностей обучающихся в содержательном до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суге, их участия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в самоуправлении и общественно полезной деятельности.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bCs/>
          <w:color w:val="auto"/>
          <w:kern w:val="2"/>
          <w:sz w:val="28"/>
          <w:szCs w:val="28"/>
        </w:rPr>
        <w:t>Внеурочная деятельность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призвана объединить в единый процесс воспитание, образование, развитие и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здоровьесбережение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, а также обеспечить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>структурную и содержательную преемственность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учебных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предметов,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должна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отражать специфик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у целей и задач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, служить созданию гибкой системы для реализации индивидуальных творческих интересов личности.  Кроме того, внеурочная деятельность решает еще одну 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жную задачу -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расширить культурное про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странство образовательной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организации. В этой сфере знакомство обучающихся с ценностями культуры происходит с учетом его личных интересов и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микросоциума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Программа внеурочной деятельности направлена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на удовлетворение потребностей обучающихся, общества и государства, региональной системы общего начального образования.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Цель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ю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является</w:t>
      </w:r>
      <w:r w:rsidRPr="00267B0B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оздание условий для проявления</w:t>
      </w:r>
      <w:r w:rsidRPr="00505894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у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обучающихся своих интересов на основе свободного выбора.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511ACE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Задачи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программы: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в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ыявление интересов, склонностей, способн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остей, возможностей обучающихся;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едагогическое сопровождение индив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идуального развития обучающихся;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среды для реализации приобр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етенных знаний, умений, навыков;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 опыта творческой деятельности;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тие опыта неформального общения;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асширение рамок общения с социумом.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В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формируется модель внеурочной деятельности,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обеспечивающая возможность обучающимся с ТНР проявить себя, творчески раскрыться в области различных видов деятельности.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Программой внеурочной деятельности определяются задачи работы по всем направлениям развития личности обучающихся с ТНР: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д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уховно-нравственное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п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риобщение к базовым общечеловеческим ценностям, ценностям семьи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</w:t>
      </w:r>
      <w:r w:rsidRPr="00E54A99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богащение запаса обучающихся научными понят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иями, формирование мировоззрения, умений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самостоятельно добывать новые знания, работать с информацией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, делать выводы и умозаключения;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бщекультурное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творч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еских возможностей обучающихся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с учетом  возрастных и внутренн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их психологических наклонностей, формирование эстетического вкуса;</w:t>
      </w:r>
    </w:p>
    <w:p w:rsidR="001D2297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портивно-оздоровительное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- о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рганизация оздоровительной и познавательной деятельности, направленной на развитие физических сил и здоровья, выработку гигиенических н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авыков и здорового образа жизни;</w:t>
      </w:r>
    </w:p>
    <w:p w:rsidR="001D2297" w:rsidRPr="00267B0B" w:rsidRDefault="001D2297" w:rsidP="00A87A57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- социальное - р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азвитие положительного потенциала личности обучающихся в рамках деятельности общешкольного коллектива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1A607D" w:rsidRDefault="001D2297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Реализация программы внеурочной деятельности обеспечивает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 рост со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циальной активности обучающихся, их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мотивации к актив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ной познавательной деятельности, повышение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коммуникативных и исследовательских компетентностей, </w:t>
      </w:r>
      <w:proofErr w:type="spellStart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креативных</w:t>
      </w:r>
      <w:proofErr w:type="spellEnd"/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и организационных способностей, рефлексивны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х навыков,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качественное изменение в личностном развитии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; 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удовлетворенность обучающихся и родителей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(законных представителей)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 xml:space="preserve"> жиз</w:t>
      </w:r>
      <w:r>
        <w:rPr>
          <w:rFonts w:ascii="Times New Roman" w:hAnsi="Times New Roman" w:cs="Times New Roman"/>
          <w:color w:val="auto"/>
          <w:kern w:val="2"/>
          <w:sz w:val="28"/>
          <w:szCs w:val="28"/>
        </w:rPr>
        <w:t>недеятельностью образовательной организации</w:t>
      </w:r>
      <w:r w:rsidRPr="00267B0B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</w:p>
    <w:p w:rsidR="00BB712E" w:rsidRDefault="00BB712E" w:rsidP="00EB57F2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kern w:val="2"/>
          <w:sz w:val="28"/>
          <w:szCs w:val="28"/>
        </w:rPr>
      </w:pPr>
    </w:p>
    <w:p w:rsidR="006642AC" w:rsidRPr="00AA129E" w:rsidRDefault="009F391B" w:rsidP="00EB57F2">
      <w:pPr>
        <w:pStyle w:val="14TexstOSNOVA1012"/>
        <w:tabs>
          <w:tab w:val="left" w:pos="-180"/>
        </w:tabs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7" w:name="_Toc413974313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>.3. Организационный раздел</w:t>
      </w:r>
      <w:bookmarkEnd w:id="27"/>
    </w:p>
    <w:p w:rsidR="004431DF" w:rsidRDefault="009F391B" w:rsidP="00EB57F2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8" w:name="_Toc413974314"/>
      <w:r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A129E" w:rsidRPr="00AA12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.3.1. </w:t>
      </w:r>
      <w:r w:rsidR="00AA129E" w:rsidRPr="00F63254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  <w:bookmarkEnd w:id="28"/>
    </w:p>
    <w:p w:rsidR="005079E1" w:rsidRPr="00477924" w:rsidRDefault="005079E1" w:rsidP="00EB57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начального общего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обучающихся </w:t>
      </w:r>
      <w:r w:rsidRPr="00477924">
        <w:rPr>
          <w:rFonts w:ascii="Times New Roman" w:hAnsi="Times New Roman" w:cs="Times New Roman"/>
          <w:sz w:val="28"/>
          <w:szCs w:val="28"/>
        </w:rPr>
        <w:t>с ТНР</w:t>
      </w:r>
      <w:r>
        <w:rPr>
          <w:rFonts w:ascii="Times New Roman" w:hAnsi="Times New Roman" w:cs="Times New Roman"/>
          <w:sz w:val="28"/>
          <w:szCs w:val="28"/>
        </w:rPr>
        <w:t xml:space="preserve"> (далее – учебный план)</w:t>
      </w:r>
      <w:r w:rsidRPr="00477924">
        <w:rPr>
          <w:rFonts w:ascii="Times New Roman" w:hAnsi="Times New Roman" w:cs="Times New Roman"/>
          <w:sz w:val="28"/>
          <w:szCs w:val="28"/>
        </w:rPr>
        <w:t xml:space="preserve"> является нормативным документом, определяющим</w:t>
      </w:r>
      <w:r>
        <w:rPr>
          <w:rFonts w:ascii="Times New Roman" w:hAnsi="Times New Roman" w:cs="Times New Roman"/>
          <w:sz w:val="28"/>
          <w:szCs w:val="28"/>
        </w:rPr>
        <w:t xml:space="preserve"> структуру и содержание учебно-</w:t>
      </w:r>
      <w:r w:rsidRPr="00477924">
        <w:rPr>
          <w:rFonts w:ascii="Times New Roman" w:hAnsi="Times New Roman" w:cs="Times New Roman"/>
          <w:sz w:val="28"/>
          <w:szCs w:val="28"/>
        </w:rPr>
        <w:t>воспитательного процесса, реализует обязательную и доступ</w:t>
      </w:r>
      <w:r>
        <w:rPr>
          <w:rFonts w:ascii="Times New Roman" w:hAnsi="Times New Roman" w:cs="Times New Roman"/>
          <w:sz w:val="28"/>
          <w:szCs w:val="28"/>
        </w:rPr>
        <w:t>ную нагрузку в рамках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недельного количества часов в каждом классе.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должен соответствовать действующему законодательству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образования, обеспечивать введение в действие и реализацию требований ФГОС на</w:t>
      </w:r>
      <w:r>
        <w:rPr>
          <w:rFonts w:ascii="Times New Roman" w:hAnsi="Times New Roman" w:cs="Times New Roman"/>
          <w:sz w:val="28"/>
          <w:szCs w:val="28"/>
        </w:rPr>
        <w:t xml:space="preserve">чального общего образования </w:t>
      </w:r>
      <w:r w:rsidR="008F42A5">
        <w:rPr>
          <w:rFonts w:ascii="Times New Roman" w:hAnsi="Times New Roman" w:cs="Times New Roman"/>
          <w:sz w:val="28"/>
          <w:szCs w:val="28"/>
        </w:rPr>
        <w:lastRenderedPageBreak/>
        <w:t>обучающихся с ОВЗ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выполнение гигиенических требований к режиму образовательного процесса, установленных </w:t>
      </w:r>
      <w:r w:rsidR="008F42A5">
        <w:rPr>
          <w:rFonts w:ascii="Times New Roman" w:hAnsi="Times New Roman" w:cs="Times New Roman"/>
          <w:sz w:val="28"/>
          <w:szCs w:val="28"/>
        </w:rPr>
        <w:t xml:space="preserve">действующим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С</w:t>
      </w:r>
      <w:r w:rsidR="008F42A5">
        <w:rPr>
          <w:rFonts w:ascii="Times New Roman" w:hAnsi="Times New Roman" w:cs="Times New Roman"/>
          <w:sz w:val="28"/>
          <w:szCs w:val="28"/>
        </w:rPr>
        <w:t>анПиНом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Учебным п</w:t>
      </w:r>
      <w:r>
        <w:rPr>
          <w:rFonts w:ascii="Times New Roman" w:hAnsi="Times New Roman" w:cs="Times New Roman"/>
          <w:sz w:val="28"/>
          <w:szCs w:val="28"/>
        </w:rPr>
        <w:t>ланом определён перечень предметной,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коррекционно-развивающей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деятельности, объём учебного времени, максимальный объём учебной нагрузки обучающихся по ступеням начального общего образования.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учебного плана 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</w:t>
      </w:r>
      <w:r>
        <w:rPr>
          <w:rFonts w:ascii="Times New Roman" w:hAnsi="Times New Roman" w:cs="Times New Roman"/>
          <w:sz w:val="28"/>
          <w:szCs w:val="28"/>
        </w:rPr>
        <w:t>дставляет собой единство обязательной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вариативной частей и приложения «Внеурочная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3AE">
        <w:rPr>
          <w:rFonts w:ascii="Times New Roman" w:hAnsi="Times New Roman" w:cs="Times New Roman"/>
          <w:kern w:val="28"/>
          <w:sz w:val="28"/>
          <w:szCs w:val="28"/>
        </w:rPr>
        <w:t>Обязательная часть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плана отражает содержание образования, которое обеспечивает достижение важнейших целей современного начального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477924">
        <w:rPr>
          <w:rFonts w:ascii="Times New Roman" w:hAnsi="Times New Roman" w:cs="Times New Roman"/>
          <w:sz w:val="28"/>
          <w:szCs w:val="28"/>
        </w:rPr>
        <w:t>: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обучающихся, приобщение</w:t>
      </w:r>
    </w:p>
    <w:p w:rsidR="005079E1" w:rsidRPr="00477924" w:rsidRDefault="005079E1" w:rsidP="00D1653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их к общекультурным, национальным и этнокультурным ценностям;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готовность обучающихся к продолжению образования на последующих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ступенях основного общего образования, их приобщение к информационным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технологиям;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формирование здорового обра</w:t>
      </w:r>
      <w:r>
        <w:rPr>
          <w:rFonts w:ascii="Times New Roman" w:hAnsi="Times New Roman" w:cs="Times New Roman"/>
          <w:sz w:val="28"/>
          <w:szCs w:val="28"/>
        </w:rPr>
        <w:t>за жизни, элементарных правил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7924">
        <w:rPr>
          <w:rFonts w:ascii="Times New Roman" w:hAnsi="Times New Roman" w:cs="Times New Roman"/>
          <w:sz w:val="28"/>
          <w:szCs w:val="28"/>
        </w:rPr>
        <w:t>оведения в экстремальных ситуациях;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7924">
        <w:rPr>
          <w:rFonts w:ascii="Times New Roman" w:hAnsi="Times New Roman" w:cs="Times New Roman"/>
          <w:sz w:val="28"/>
          <w:szCs w:val="28"/>
        </w:rPr>
        <w:t>личностное развитие обучающегося в соотв</w:t>
      </w:r>
      <w:r>
        <w:rPr>
          <w:rFonts w:ascii="Times New Roman" w:hAnsi="Times New Roman" w:cs="Times New Roman"/>
          <w:sz w:val="28"/>
          <w:szCs w:val="28"/>
        </w:rPr>
        <w:t>етствии с его</w:t>
      </w:r>
      <w:r w:rsidR="00471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индивидуальностью;</w:t>
      </w:r>
    </w:p>
    <w:p w:rsidR="005079E1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коррекция/профилактика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речеязыковых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расстройств;</w:t>
      </w:r>
    </w:p>
    <w:p w:rsidR="005079E1" w:rsidRPr="00477924" w:rsidRDefault="005079E1" w:rsidP="00B70429">
      <w:pPr>
        <w:numPr>
          <w:ilvl w:val="0"/>
          <w:numId w:val="2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компетентности обучающихся с ТНР.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предметные области</w:t>
      </w:r>
      <w:r w:rsidRPr="00477924">
        <w:rPr>
          <w:rFonts w:ascii="Times New Roman" w:hAnsi="Times New Roman" w:cs="Times New Roman"/>
          <w:sz w:val="28"/>
          <w:szCs w:val="28"/>
        </w:rPr>
        <w:t>, которые должны быть реализованы во всех имеющих государственную аккредит</w:t>
      </w:r>
      <w:r>
        <w:rPr>
          <w:rFonts w:ascii="Times New Roman" w:hAnsi="Times New Roman" w:cs="Times New Roman"/>
          <w:sz w:val="28"/>
          <w:szCs w:val="28"/>
        </w:rPr>
        <w:t>ацию образовательных организациях</w:t>
      </w:r>
      <w:r w:rsidRPr="00477924">
        <w:rPr>
          <w:rFonts w:ascii="Times New Roman" w:hAnsi="Times New Roman" w:cs="Times New Roman"/>
          <w:sz w:val="28"/>
          <w:szCs w:val="28"/>
        </w:rPr>
        <w:t>, реализующих адаптированную основную общеобразовательную программу начального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содержит перечень учебных предметов, предусмотренных действующим ФГОС НОО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учебное время, отводимое на их изучение по классам (годам) обучения.</w:t>
      </w:r>
    </w:p>
    <w:p w:rsidR="005079E1" w:rsidRPr="00780418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18">
        <w:rPr>
          <w:rFonts w:ascii="Times New Roman" w:hAnsi="Times New Roman" w:cs="Times New Roman"/>
          <w:sz w:val="28"/>
          <w:szCs w:val="28"/>
        </w:rPr>
        <w:lastRenderedPageBreak/>
        <w:t xml:space="preserve">Учитывая возможное негативное влияние языковой интерференции для обучающихся с ТНР на </w:t>
      </w:r>
      <w:r w:rsidRPr="007804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0418">
        <w:rPr>
          <w:rFonts w:ascii="Times New Roman" w:hAnsi="Times New Roman" w:cs="Times New Roman"/>
          <w:sz w:val="28"/>
          <w:szCs w:val="28"/>
        </w:rPr>
        <w:t xml:space="preserve"> отделении обязательной частью учебного плана не предусматриваются часы на изучение учебного предмета «Иностранный язык». Обучение иностранному языку возможно на факультативных занятиях с обучающимися, речевые и психические возможности которых позволяют овладеть основами данного предмета. Изучение иностранного языка должно обеспечить подготовку обучающихся для продолжения образования на следующей ступени, развитие учебных и специальных умений, а также приобретение </w:t>
      </w:r>
      <w:proofErr w:type="spellStart"/>
      <w:r w:rsidRPr="00780418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780418">
        <w:rPr>
          <w:rFonts w:ascii="Times New Roman" w:hAnsi="Times New Roman" w:cs="Times New Roman"/>
          <w:sz w:val="28"/>
          <w:szCs w:val="28"/>
        </w:rPr>
        <w:t xml:space="preserve"> осведомленности в процессе формирования коммуникативных умений в основных видах речевой деятельности. Для изучения иностранного языка возможно использовать и часы внеурочной деятельности.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>Вариативная часть учебного плана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формируется участниками образовательных отношений и включает часы, отводимые на внеурочную деятельность и коррекционно-развивающую область.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Внеурочная деятельность организуется по направлениям развития личности (спортивно-оздоровительное, духовно-нравственное,</w:t>
      </w:r>
      <w:r w:rsidR="00B54EE2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социальное,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, общекультурное).</w:t>
      </w:r>
      <w:r w:rsidRPr="002E7674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</w:p>
    <w:p w:rsidR="005079E1" w:rsidRPr="007C1FCA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Коррекционно-развивающая обла</w:t>
      </w:r>
      <w:r>
        <w:rPr>
          <w:rFonts w:ascii="Times New Roman" w:hAnsi="Times New Roman" w:cs="Times New Roman"/>
          <w:sz w:val="28"/>
          <w:szCs w:val="28"/>
        </w:rPr>
        <w:t>сть включает часы</w:t>
      </w:r>
      <w:r w:rsidRPr="00477924">
        <w:rPr>
          <w:rFonts w:ascii="Times New Roman" w:hAnsi="Times New Roman" w:cs="Times New Roman"/>
          <w:sz w:val="28"/>
          <w:szCs w:val="28"/>
        </w:rPr>
        <w:t xml:space="preserve"> следующих</w:t>
      </w:r>
      <w:r>
        <w:rPr>
          <w:rFonts w:ascii="Times New Roman" w:hAnsi="Times New Roman" w:cs="Times New Roman"/>
          <w:sz w:val="28"/>
          <w:szCs w:val="28"/>
        </w:rPr>
        <w:t xml:space="preserve"> коррекционных курсов: «Логопедическая ритмика», «П</w:t>
      </w:r>
      <w:r w:rsidRPr="00477924">
        <w:rPr>
          <w:rFonts w:ascii="Times New Roman" w:hAnsi="Times New Roman" w:cs="Times New Roman"/>
          <w:sz w:val="28"/>
          <w:szCs w:val="28"/>
        </w:rPr>
        <w:t>роизношение</w:t>
      </w:r>
      <w:r>
        <w:rPr>
          <w:rFonts w:ascii="Times New Roman" w:hAnsi="Times New Roman" w:cs="Times New Roman"/>
          <w:sz w:val="28"/>
          <w:szCs w:val="28"/>
        </w:rPr>
        <w:t>», «Р</w:t>
      </w:r>
      <w:r w:rsidRPr="00477924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». В структуру коррекционно-развивающей области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включаются индивидуальные и подгрупповые логопедические занятия по коррекции речевых нарушений, развитию речи, когнитивных, коммуникативных и творческих способностей обучающихся.</w:t>
      </w:r>
      <w:r w:rsidR="00021A20">
        <w:rPr>
          <w:rFonts w:ascii="Times New Roman" w:hAnsi="Times New Roman" w:cs="Times New Roman"/>
          <w:sz w:val="28"/>
          <w:szCs w:val="28"/>
        </w:rPr>
        <w:t xml:space="preserve"> </w:t>
      </w:r>
      <w:r w:rsidR="00950353" w:rsidRPr="00D815AD">
        <w:rPr>
          <w:rFonts w:ascii="Times New Roman" w:hAnsi="Times New Roman"/>
          <w:sz w:val="28"/>
        </w:rPr>
        <w:t>Индивидуальные логопедические занятия проводятся с одним обучающимся в течение 20 минут. Частота посещений индив</w:t>
      </w:r>
      <w:r w:rsidR="00950353">
        <w:rPr>
          <w:rFonts w:ascii="Times New Roman" w:hAnsi="Times New Roman"/>
          <w:sz w:val="28"/>
        </w:rPr>
        <w:t xml:space="preserve">идуальных занятий обучающимися </w:t>
      </w:r>
      <w:r w:rsidR="00950353" w:rsidRPr="00D815AD">
        <w:rPr>
          <w:rFonts w:ascii="Times New Roman" w:hAnsi="Times New Roman"/>
          <w:sz w:val="28"/>
        </w:rPr>
        <w:t>–</w:t>
      </w:r>
      <w:r w:rsidR="00FC37AE">
        <w:rPr>
          <w:rFonts w:ascii="Times New Roman" w:hAnsi="Times New Roman"/>
          <w:sz w:val="28"/>
        </w:rPr>
        <w:t xml:space="preserve"> не менее</w:t>
      </w:r>
      <w:r w:rsidR="009D3C5D">
        <w:rPr>
          <w:rFonts w:ascii="Times New Roman" w:hAnsi="Times New Roman"/>
          <w:sz w:val="28"/>
        </w:rPr>
        <w:t xml:space="preserve"> 2 раз</w:t>
      </w:r>
      <w:r w:rsidR="00950353" w:rsidRPr="00D815AD">
        <w:rPr>
          <w:rFonts w:ascii="Times New Roman" w:hAnsi="Times New Roman"/>
          <w:sz w:val="28"/>
        </w:rPr>
        <w:t xml:space="preserve"> в неделю. Подгрупповые логопедические занятия с </w:t>
      </w:r>
      <w:r w:rsidR="00950353">
        <w:rPr>
          <w:rFonts w:ascii="Times New Roman" w:hAnsi="Times New Roman"/>
          <w:sz w:val="28"/>
        </w:rPr>
        <w:t>2</w:t>
      </w:r>
      <w:r w:rsidR="00950353" w:rsidRPr="00D815AD">
        <w:rPr>
          <w:rFonts w:ascii="Times New Roman" w:hAnsi="Times New Roman"/>
          <w:sz w:val="28"/>
        </w:rPr>
        <w:t>–</w:t>
      </w:r>
      <w:r w:rsidR="00950353">
        <w:rPr>
          <w:rFonts w:ascii="Times New Roman" w:hAnsi="Times New Roman"/>
          <w:sz w:val="28"/>
        </w:rPr>
        <w:t xml:space="preserve">4 </w:t>
      </w:r>
      <w:r w:rsidR="00950353">
        <w:rPr>
          <w:rFonts w:ascii="Times New Roman" w:hAnsi="Times New Roman"/>
          <w:sz w:val="28"/>
        </w:rPr>
        <w:lastRenderedPageBreak/>
        <w:t xml:space="preserve">обучающимися составляют 20 </w:t>
      </w:r>
      <w:r w:rsidR="00950353" w:rsidRPr="00D815AD">
        <w:rPr>
          <w:rFonts w:ascii="Times New Roman" w:hAnsi="Times New Roman"/>
          <w:sz w:val="28"/>
        </w:rPr>
        <w:t>– 25</w:t>
      </w:r>
      <w:r w:rsidR="009D3C5D">
        <w:rPr>
          <w:rFonts w:ascii="Times New Roman" w:hAnsi="Times New Roman"/>
          <w:sz w:val="28"/>
        </w:rPr>
        <w:t xml:space="preserve"> </w:t>
      </w:r>
      <w:r w:rsidR="00950353" w:rsidRPr="00D815AD">
        <w:rPr>
          <w:rFonts w:ascii="Times New Roman" w:hAnsi="Times New Roman"/>
          <w:sz w:val="28"/>
        </w:rPr>
        <w:t xml:space="preserve">минут. Частота посещений подгрупповых логопедических занятий – </w:t>
      </w:r>
      <w:r w:rsidR="00FC37AE">
        <w:rPr>
          <w:rFonts w:ascii="Times New Roman" w:hAnsi="Times New Roman"/>
          <w:sz w:val="28"/>
        </w:rPr>
        <w:t>не менее</w:t>
      </w:r>
      <w:r w:rsidR="009D3C5D">
        <w:rPr>
          <w:rFonts w:ascii="Times New Roman" w:hAnsi="Times New Roman"/>
          <w:sz w:val="28"/>
        </w:rPr>
        <w:t xml:space="preserve"> 2 раз</w:t>
      </w:r>
      <w:r w:rsidR="00950353" w:rsidRPr="00D815AD">
        <w:rPr>
          <w:rFonts w:ascii="Times New Roman" w:hAnsi="Times New Roman"/>
          <w:sz w:val="28"/>
        </w:rPr>
        <w:t xml:space="preserve"> в неделю.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5E2988">
        <w:rPr>
          <w:rFonts w:ascii="Times New Roman" w:hAnsi="Times New Roman" w:cs="Times New Roman"/>
          <w:color w:val="auto"/>
          <w:kern w:val="28"/>
          <w:sz w:val="28"/>
          <w:szCs w:val="28"/>
        </w:rPr>
        <w:t>Часы учебного плана образовательной организации в совокупности  не должны превышать величину недельной образовательной нагрузки.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Количество учебных занятий за 4 (5) учебных года не может составлять менее 2904 часов и более 3345 часов (при наличии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дополнительного класса – более 3732 часов).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>В целях обеспечения индивидуальных особых образовательных потребностей обучающихся с ТНР часть учебного плана, формируемая участниками образовательного процесса, предусматривает: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учебные занятия, обеспечивающие удовлетворение особых образовательных потребностей обучающихся с ТНР и необходимую коррекцию недостатков в речевом, психическом и/или физическом развитии;  </w:t>
      </w:r>
    </w:p>
    <w:p w:rsidR="005079E1" w:rsidRPr="00BE66CE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 для углубленного изучения отдельных обязательных учебных предметов;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- </w:t>
      </w:r>
      <w:r w:rsidRPr="00BE66CE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учебные занятия, обеспечивающие различные интересы обучающихся, в том числе этнокультурные.</w:t>
      </w:r>
    </w:p>
    <w:p w:rsidR="005079E1" w:rsidRPr="008F0CAB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Время, отводимое на внеурочную деятельность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(10 часов в неделю), составляет  до 1350 часов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(при наличии </w:t>
      </w:r>
      <w:r>
        <w:rPr>
          <w:rFonts w:ascii="Times New Roman" w:hAnsi="Times New Roman" w:cs="Times New Roman"/>
          <w:color w:val="auto"/>
          <w:kern w:val="28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дополнительного класса – до 1680 часов)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5079E1" w:rsidRPr="00793B1B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>Часы, отводимые на коррекционно-развивающую область, включаются в часы, отводимые на внеурочную д</w:t>
      </w:r>
      <w:r w:rsidR="008F42A5">
        <w:rPr>
          <w:rFonts w:ascii="Times New Roman" w:hAnsi="Times New Roman" w:cs="Times New Roman"/>
          <w:color w:val="auto"/>
          <w:kern w:val="28"/>
          <w:sz w:val="28"/>
          <w:szCs w:val="28"/>
        </w:rPr>
        <w:t>еятельность (в объеме не менее 5</w:t>
      </w:r>
      <w:r w:rsidRPr="008F0CAB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часов), и являются обязательными.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Чередование учебной и внеурочной деятельности в рамках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</w:t>
      </w:r>
      <w:r>
        <w:rPr>
          <w:rFonts w:ascii="Times New Roman" w:hAnsi="Times New Roman" w:cs="Times New Roman"/>
          <w:sz w:val="28"/>
          <w:szCs w:val="28"/>
        </w:rPr>
        <w:t>ы НОО определяет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>. Время, отведенное на внеурочную деятельность, не учитывается при определении максимально допустимой недельной нагрузки обучающихся,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должно допускать п</w:t>
      </w:r>
      <w:r>
        <w:rPr>
          <w:rFonts w:ascii="Times New Roman" w:hAnsi="Times New Roman" w:cs="Times New Roman"/>
          <w:sz w:val="28"/>
          <w:szCs w:val="28"/>
        </w:rPr>
        <w:t>ерегрузку  обучающихся в течение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учебного дня, но учитывается при оп</w:t>
      </w:r>
      <w:r>
        <w:rPr>
          <w:rFonts w:ascii="Times New Roman" w:hAnsi="Times New Roman" w:cs="Times New Roman"/>
          <w:sz w:val="28"/>
          <w:szCs w:val="28"/>
        </w:rPr>
        <w:t xml:space="preserve">ределении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объемов финансирования</w:t>
      </w:r>
      <w:r w:rsidRPr="00477924">
        <w:rPr>
          <w:rFonts w:ascii="Times New Roman" w:hAnsi="Times New Roman" w:cs="Times New Roman"/>
          <w:sz w:val="28"/>
          <w:szCs w:val="28"/>
        </w:rPr>
        <w:t>, направляемых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адаптированной основной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образовательная и воспитательная деятельность должна быть построена так, чтобы на всех уроках и внеклассных мероприятиях осуществлялась работа по коррекции/профилактике нарушений и развитию речи обучающихся с ТНР, обеспечивающая тесную связь содержания образования с его развивающей направленностью.</w:t>
      </w:r>
    </w:p>
    <w:p w:rsidR="00950353" w:rsidRPr="00950353" w:rsidRDefault="00950353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950353">
        <w:rPr>
          <w:rFonts w:ascii="Times New Roman" w:hAnsi="Times New Roman"/>
          <w:kern w:val="28"/>
          <w:sz w:val="28"/>
          <w:szCs w:val="28"/>
        </w:rPr>
        <w:t>Психолого-медико-педагогическое</w:t>
      </w:r>
      <w:proofErr w:type="spellEnd"/>
      <w:r w:rsidRPr="00950353">
        <w:rPr>
          <w:rFonts w:ascii="Times New Roman" w:hAnsi="Times New Roman"/>
          <w:kern w:val="28"/>
          <w:sz w:val="28"/>
          <w:szCs w:val="28"/>
        </w:rPr>
        <w:t xml:space="preserve"> сопровождение обучающихся с ТНР в процессе освоения АООП НОО реализуется в урочное и внеурочное время и осуществляется следующими специалистами: педагогами, психологами, медицинскими работниками (врач-педиатр, медицинская сестра).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Учебные планы обеспечивают</w:t>
      </w:r>
      <w:r>
        <w:rPr>
          <w:rFonts w:ascii="Times New Roman" w:hAnsi="Times New Roman" w:cs="Times New Roman"/>
          <w:sz w:val="28"/>
          <w:szCs w:val="28"/>
        </w:rPr>
        <w:t>, в случаях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47792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 области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возможность обучения на государственных языках субъектов Российской Федерации, а так же возможность их изучения, и устанавливают количество занятий, отвод</w:t>
      </w:r>
      <w:r>
        <w:rPr>
          <w:rFonts w:ascii="Times New Roman" w:hAnsi="Times New Roman" w:cs="Times New Roman"/>
          <w:sz w:val="28"/>
          <w:szCs w:val="28"/>
        </w:rPr>
        <w:t xml:space="preserve">имых на их изучение, по классам </w:t>
      </w:r>
      <w:r w:rsidRPr="00477924">
        <w:rPr>
          <w:rFonts w:ascii="Times New Roman" w:hAnsi="Times New Roman" w:cs="Times New Roman"/>
          <w:sz w:val="28"/>
          <w:szCs w:val="28"/>
        </w:rPr>
        <w:t>(годам) обучения.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Адаптированная основная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>образовательная программа начального общего образования обучающихся с ТНР может включать как один, так и несколько учебных планов.</w:t>
      </w:r>
    </w:p>
    <w:p w:rsidR="005079E1" w:rsidRDefault="008F42A5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Адаптированной основной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28"/>
          <w:sz w:val="28"/>
          <w:szCs w:val="28"/>
        </w:rPr>
        <w:t>общеобразовательной программой</w:t>
      </w:r>
      <w:r w:rsidRPr="00B86897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начального общего образования обучающихся с ТНР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предусматривается создание индивидуальных учебных планов</w:t>
      </w:r>
      <w:r w:rsidR="005079E1" w:rsidRPr="00B668F6">
        <w:t xml:space="preserve"> 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с учетом особых образовательных потребностей групп или отдельных обучающихс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я с ТНР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Это целесообразно рекомендовать для обучающихся с I уровнем речевого развития (по Р.Е. Левиной), характеризующихся «отсутствием общеупотребительной речи», имеющих выраженный дефицит сенсорного, языкового развития, ярко выраженные коммуникативные барьеры, нарушающие возможность установления речевого взаимодействия с окружающими. Основной целью </w:t>
      </w:r>
      <w:r w:rsidR="00B907DD">
        <w:rPr>
          <w:rFonts w:ascii="Times New Roman" w:hAnsi="Times New Roman" w:cs="Times New Roman"/>
          <w:color w:val="auto"/>
          <w:kern w:val="28"/>
          <w:sz w:val="28"/>
          <w:szCs w:val="28"/>
        </w:rPr>
        <w:t>формирования социальной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компетенции этих детей является вовлечение их в речевое и социальное взаимодействие с родителями и сверстниками через 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lastRenderedPageBreak/>
        <w:t xml:space="preserve">интенсивное развитие форм и способов невербальной и доступной вербальной коммуникации. Индивидуальный учебный план разрабатывается самостоятельно образовательной организацией на основе адаптированной основной 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обще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образовательной программы с учетом особенностей развития и возможностей групп или отдельных обучающихся с ТНР. Основанием для создания индивидуального учебного плана является заключение консилиума на основе углу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бленного </w:t>
      </w:r>
      <w:proofErr w:type="spellStart"/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психолого-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медико-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>педагогического</w:t>
      </w:r>
      <w:proofErr w:type="spellEnd"/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обс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ледования. В этом случае обучающийся</w:t>
      </w:r>
      <w:r w:rsidR="005079E1" w:rsidRPr="00B668F6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может получить образование, уровень которого определяется его индивидуальными возможностями, и основное содержание образования составляют формирование практических навыков, необходимых в типичных социальных и бытовых ситуациях, и овладение навыками разговорно-обиходной речи</w:t>
      </w:r>
      <w:r w:rsidR="005079E1">
        <w:rPr>
          <w:rFonts w:ascii="Times New Roman" w:hAnsi="Times New Roman" w:cs="Times New Roman"/>
          <w:color w:val="auto"/>
          <w:kern w:val="28"/>
          <w:sz w:val="28"/>
          <w:szCs w:val="28"/>
        </w:rPr>
        <w:t>.</w:t>
      </w:r>
    </w:p>
    <w:p w:rsidR="00BB712E" w:rsidRDefault="00BB712E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</w:p>
    <w:p w:rsidR="005079E1" w:rsidRPr="009E050A" w:rsidRDefault="005079E1" w:rsidP="00B7042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0A">
        <w:rPr>
          <w:rFonts w:ascii="Times New Roman" w:hAnsi="Times New Roman" w:cs="Times New Roman"/>
          <w:b/>
          <w:sz w:val="28"/>
          <w:szCs w:val="28"/>
        </w:rPr>
        <w:t>График учебного процесса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В соответствии с Ус</w:t>
      </w:r>
      <w:r>
        <w:rPr>
          <w:rFonts w:ascii="Times New Roman" w:hAnsi="Times New Roman" w:cs="Times New Roman"/>
          <w:sz w:val="28"/>
          <w:szCs w:val="28"/>
        </w:rPr>
        <w:t>тавом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имеет право самостоятельно определять продолжительность учебной недели (5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 дневной, либо 6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днев</w:t>
      </w:r>
      <w:r>
        <w:rPr>
          <w:rFonts w:ascii="Times New Roman" w:hAnsi="Times New Roman" w:cs="Times New Roman"/>
          <w:sz w:val="28"/>
          <w:szCs w:val="28"/>
        </w:rPr>
        <w:t>ной</w:t>
      </w:r>
      <w:r w:rsidRPr="00477924">
        <w:rPr>
          <w:rFonts w:ascii="Times New Roman" w:hAnsi="Times New Roman" w:cs="Times New Roman"/>
          <w:sz w:val="28"/>
          <w:szCs w:val="28"/>
        </w:rPr>
        <w:t>).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Продолжительн</w:t>
      </w:r>
      <w:r>
        <w:rPr>
          <w:rFonts w:ascii="Times New Roman" w:hAnsi="Times New Roman" w:cs="Times New Roman"/>
          <w:sz w:val="28"/>
          <w:szCs w:val="28"/>
        </w:rPr>
        <w:t xml:space="preserve">ость учебного года 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отделении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7237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дополнительный)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класс) и на </w:t>
      </w:r>
      <w:r w:rsidRPr="00477924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отделении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освоения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477924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ьной программы НОО составляет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дополнительного) класса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33 недели,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30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8B7CF6">
        <w:rPr>
          <w:rFonts w:ascii="Times New Roman" w:hAnsi="Times New Roman" w:cs="Times New Roman"/>
          <w:sz w:val="28"/>
          <w:szCs w:val="28"/>
        </w:rPr>
        <w:t>-</w:t>
      </w:r>
      <w:r w:rsidRPr="00477924">
        <w:rPr>
          <w:rFonts w:ascii="Times New Roman" w:hAnsi="Times New Roman" w:cs="Times New Roman"/>
          <w:sz w:val="28"/>
          <w:szCs w:val="28"/>
        </w:rPr>
        <w:t xml:space="preserve"> не менее 34 недель.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 w:rsidRPr="008B7C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 обучающимся устанавливаются дополнительные каникулы в третьей четверти. Продолжительность ка</w:t>
      </w:r>
      <w:r>
        <w:rPr>
          <w:rFonts w:ascii="Times New Roman" w:hAnsi="Times New Roman" w:cs="Times New Roman"/>
          <w:sz w:val="28"/>
          <w:szCs w:val="28"/>
        </w:rPr>
        <w:t xml:space="preserve">никул для обучающихся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не менее 30 календарных дней в течение учебного года, летом - не менее 8 недель.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При максимально допустимой нагрузке в течение учебного дня количе</w:t>
      </w:r>
      <w:r>
        <w:rPr>
          <w:rFonts w:ascii="Times New Roman" w:hAnsi="Times New Roman" w:cs="Times New Roman"/>
          <w:sz w:val="28"/>
          <w:szCs w:val="28"/>
        </w:rPr>
        <w:t>ство уроков не должно превышать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</w:t>
      </w:r>
      <w:r w:rsidRPr="008B7C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36D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дополнительном и</w:t>
      </w:r>
      <w:r w:rsidRPr="00BC4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- 4 уроков в день, один день в неделю -</w:t>
      </w:r>
      <w:r>
        <w:rPr>
          <w:rFonts w:ascii="Times New Roman" w:hAnsi="Times New Roman" w:cs="Times New Roman"/>
          <w:sz w:val="28"/>
          <w:szCs w:val="28"/>
        </w:rPr>
        <w:t xml:space="preserve"> 5 уроков,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3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– не более 5 уроков в день.</w:t>
      </w:r>
      <w:r>
        <w:rPr>
          <w:rFonts w:ascii="Times New Roman" w:hAnsi="Times New Roman" w:cs="Times New Roman"/>
          <w:sz w:val="28"/>
          <w:szCs w:val="28"/>
        </w:rPr>
        <w:t xml:space="preserve"> Возможно использов</w:t>
      </w:r>
      <w:r w:rsidR="00507587">
        <w:rPr>
          <w:rFonts w:ascii="Times New Roman" w:hAnsi="Times New Roman" w:cs="Times New Roman"/>
          <w:sz w:val="28"/>
          <w:szCs w:val="28"/>
        </w:rPr>
        <w:t xml:space="preserve">ание в </w:t>
      </w:r>
      <w:r w:rsidR="005075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75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07587">
        <w:rPr>
          <w:rFonts w:ascii="Times New Roman" w:hAnsi="Times New Roman" w:cs="Times New Roman"/>
          <w:sz w:val="28"/>
          <w:szCs w:val="28"/>
        </w:rPr>
        <w:t xml:space="preserve"> дополнительном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77924">
        <w:rPr>
          <w:rFonts w:ascii="Times New Roman" w:hAnsi="Times New Roman" w:cs="Times New Roman"/>
          <w:sz w:val="28"/>
          <w:szCs w:val="28"/>
        </w:rPr>
        <w:t xml:space="preserve"> классах «ступенчатого» режима обучения. </w:t>
      </w:r>
    </w:p>
    <w:p w:rsidR="005079E1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Расписание в образовательной </w:t>
      </w:r>
      <w:r w:rsidRPr="0047792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ганизации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баллам. В течение учебного дня проводятся и трудные и более лёгкие для восприятия обучающимися предметы, что может снижать</w:t>
      </w:r>
      <w:r>
        <w:rPr>
          <w:rFonts w:ascii="Times New Roman" w:hAnsi="Times New Roman" w:cs="Times New Roman"/>
          <w:sz w:val="28"/>
          <w:szCs w:val="28"/>
        </w:rPr>
        <w:t xml:space="preserve"> их утомляемость и не допускать перегрузки.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Формы организации образовательно</w:t>
      </w:r>
      <w:r>
        <w:rPr>
          <w:rFonts w:ascii="Times New Roman" w:hAnsi="Times New Roman" w:cs="Times New Roman"/>
          <w:sz w:val="28"/>
          <w:szCs w:val="28"/>
        </w:rPr>
        <w:t>го процесса могут предусматривать чередование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учебной и внеурочной деятельности в рамках расписания.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Реализация вариативной части учебного плана обеспечивает индивидуальный характер развития обучающихся с учетом тяжести речевого недоразвития, особенностей их эмоционально</w:t>
      </w:r>
      <w:r>
        <w:rPr>
          <w:rFonts w:ascii="Times New Roman" w:hAnsi="Times New Roman" w:cs="Times New Roman"/>
          <w:sz w:val="28"/>
          <w:szCs w:val="28"/>
        </w:rPr>
        <w:t>го и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психического развития, интересов и склонностей.              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Учебный план сохраняет преемственность изучаемых учебных предметов на каждой ступени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9E1" w:rsidRPr="00477924" w:rsidRDefault="005079E1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учебном плане</w:t>
      </w:r>
      <w:r w:rsidRPr="00477924">
        <w:rPr>
          <w:rFonts w:ascii="Times New Roman" w:hAnsi="Times New Roman" w:cs="Times New Roman"/>
          <w:sz w:val="28"/>
          <w:szCs w:val="28"/>
        </w:rPr>
        <w:t xml:space="preserve"> предусмотрены занятия в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- развивающей области. </w:t>
      </w:r>
      <w:r>
        <w:rPr>
          <w:rFonts w:ascii="Times New Roman" w:hAnsi="Times New Roman" w:cs="Times New Roman"/>
          <w:sz w:val="28"/>
          <w:szCs w:val="28"/>
        </w:rPr>
        <w:t>Отводимые на них часы не входят в</w:t>
      </w:r>
      <w:r w:rsidRPr="00477924">
        <w:rPr>
          <w:rFonts w:ascii="Times New Roman" w:hAnsi="Times New Roman" w:cs="Times New Roman"/>
          <w:sz w:val="28"/>
          <w:szCs w:val="28"/>
        </w:rPr>
        <w:t xml:space="preserve"> максимальную нагрузку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12E" w:rsidRDefault="005079E1" w:rsidP="002E2B6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 xml:space="preserve">Расписание уроков составляется отдельно для обязательной,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– развивающей</w:t>
      </w:r>
      <w:r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Pr="00477924">
        <w:rPr>
          <w:rFonts w:ascii="Times New Roman" w:hAnsi="Times New Roman" w:cs="Times New Roman"/>
          <w:sz w:val="28"/>
          <w:szCs w:val="28"/>
        </w:rPr>
        <w:t xml:space="preserve"> и внеурочной деятельности. Между</w:t>
      </w:r>
      <w:r>
        <w:rPr>
          <w:rFonts w:ascii="Times New Roman" w:hAnsi="Times New Roman" w:cs="Times New Roman"/>
          <w:sz w:val="28"/>
          <w:szCs w:val="28"/>
        </w:rPr>
        <w:t xml:space="preserve"> началом уроков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– развивающей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924">
        <w:rPr>
          <w:rFonts w:ascii="Times New Roman" w:hAnsi="Times New Roman" w:cs="Times New Roman"/>
          <w:sz w:val="28"/>
          <w:szCs w:val="28"/>
        </w:rPr>
        <w:t>и последним уроком рекомендуется устраивать перерыв продолжительностью не менее 45 минут.</w:t>
      </w:r>
    </w:p>
    <w:p w:rsidR="00BB712E" w:rsidRDefault="00BB712E" w:rsidP="00B7042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142" w:rsidRPr="00D6024A" w:rsidRDefault="005079E1" w:rsidP="009D58F2">
      <w:pPr>
        <w:suppressAutoHyphens w:val="0"/>
        <w:spacing w:before="120" w:after="120" w:line="240" w:lineRule="auto"/>
        <w:jc w:val="center"/>
        <w:rPr>
          <w:rFonts w:ascii="Times New Roman" w:hAnsi="Times New Roman"/>
          <w:b/>
          <w:kern w:val="28"/>
          <w:sz w:val="28"/>
          <w:szCs w:val="24"/>
        </w:rPr>
      </w:pPr>
      <w:r w:rsidRPr="004C265C">
        <w:rPr>
          <w:rFonts w:ascii="Times New Roman" w:hAnsi="Times New Roman"/>
          <w:b/>
          <w:kern w:val="28"/>
          <w:sz w:val="28"/>
          <w:szCs w:val="24"/>
        </w:rPr>
        <w:t>Примерный годовой учебный план начального общ</w:t>
      </w:r>
      <w:r>
        <w:rPr>
          <w:rFonts w:ascii="Times New Roman" w:hAnsi="Times New Roman"/>
          <w:b/>
          <w:kern w:val="28"/>
          <w:sz w:val="28"/>
          <w:szCs w:val="24"/>
        </w:rPr>
        <w:t>его образования</w:t>
      </w:r>
      <w:r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обучающихся с тяже</w:t>
      </w:r>
      <w:r>
        <w:rPr>
          <w:rFonts w:ascii="Times New Roman" w:hAnsi="Times New Roman"/>
          <w:b/>
          <w:kern w:val="28"/>
          <w:sz w:val="28"/>
          <w:szCs w:val="24"/>
        </w:rPr>
        <w:t>лыми нарушениями речи (вариант 5.2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>)</w:t>
      </w:r>
      <w:r w:rsidR="009D58F2">
        <w:rPr>
          <w:rFonts w:ascii="Times New Roman" w:hAnsi="Times New Roman"/>
          <w:b/>
          <w:kern w:val="28"/>
          <w:sz w:val="28"/>
          <w:szCs w:val="24"/>
        </w:rPr>
        <w:br/>
      </w:r>
      <w:r w:rsidRPr="004C265C">
        <w:rPr>
          <w:rFonts w:ascii="Times New Roman" w:hAnsi="Times New Roman"/>
          <w:b/>
          <w:kern w:val="28"/>
          <w:sz w:val="28"/>
          <w:szCs w:val="24"/>
        </w:rPr>
        <w:t>(</w:t>
      </w:r>
      <w:r w:rsidRPr="004C265C">
        <w:rPr>
          <w:rFonts w:ascii="Times New Roman" w:hAnsi="Times New Roman"/>
          <w:b/>
          <w:kern w:val="28"/>
          <w:sz w:val="28"/>
          <w:szCs w:val="24"/>
          <w:lang w:val="en-US"/>
        </w:rPr>
        <w:t>I</w:t>
      </w:r>
      <w:r w:rsidRPr="004C265C">
        <w:rPr>
          <w:rFonts w:ascii="Times New Roman" w:hAnsi="Times New Roman"/>
          <w:b/>
          <w:kern w:val="28"/>
          <w:sz w:val="28"/>
          <w:szCs w:val="24"/>
        </w:rPr>
        <w:t xml:space="preserve"> 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20"/>
        <w:gridCol w:w="360"/>
        <w:gridCol w:w="2340"/>
        <w:gridCol w:w="540"/>
        <w:gridCol w:w="720"/>
        <w:gridCol w:w="129"/>
        <w:gridCol w:w="708"/>
        <w:gridCol w:w="709"/>
        <w:gridCol w:w="794"/>
        <w:gridCol w:w="57"/>
        <w:gridCol w:w="663"/>
        <w:gridCol w:w="720"/>
        <w:gridCol w:w="540"/>
      </w:tblGrid>
      <w:tr w:rsidR="005079E1" w:rsidTr="005079E1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336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Pr="00BA68FD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0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Pr="00BA68FD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2D7C0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c>
          <w:tcPr>
            <w:tcW w:w="93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Филология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rPr>
          <w:trHeight w:val="54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540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9D58F2">
        <w:trPr>
          <w:trHeight w:val="111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 и  светской этики.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</w:tr>
      <w:tr w:rsidR="005079E1" w:rsidTr="005079E1">
        <w:trPr>
          <w:trHeight w:val="777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405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680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2601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438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Предельно допустимая годовая  нагрузка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3039</w:t>
            </w:r>
          </w:p>
        </w:tc>
      </w:tr>
      <w:tr w:rsidR="005079E1" w:rsidTr="005079E1"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Направления внеурочной деятельности (исключая коррекционно-развивающую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405</w:t>
            </w:r>
          </w:p>
        </w:tc>
      </w:tr>
      <w:tr w:rsidR="005079E1" w:rsidTr="005079E1">
        <w:trPr>
          <w:trHeight w:val="52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 курсы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0D071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</w:t>
            </w:r>
            <w:r w:rsidRPr="000D071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по классам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079E1" w:rsidRPr="001D6037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5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</w:t>
            </w:r>
          </w:p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317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  <w:p w:rsidR="005079E1" w:rsidRPr="004D3F9C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45C83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0D0719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9F0BC7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4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134</w:t>
            </w:r>
          </w:p>
        </w:tc>
      </w:tr>
      <w:tr w:rsidR="005079E1" w:rsidTr="005079E1">
        <w:trPr>
          <w:trHeight w:val="26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472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406</w:t>
            </w:r>
          </w:p>
        </w:tc>
      </w:tr>
      <w:tr w:rsidR="005079E1" w:rsidTr="005079E1">
        <w:trPr>
          <w:trHeight w:val="37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rPr>
          <w:trHeight w:val="565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E1" w:rsidRPr="00814407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 и подгрупповая   логопедическая работа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1176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945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1680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5412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8D5BE9" w:rsidRDefault="005079E1" w:rsidP="009D58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8D5BE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4389</w:t>
            </w:r>
          </w:p>
        </w:tc>
      </w:tr>
    </w:tbl>
    <w:p w:rsidR="005079E1" w:rsidRPr="0006079E" w:rsidRDefault="005079E1" w:rsidP="00EB57F2">
      <w:pPr>
        <w:spacing w:before="120" w:after="120" w:line="240" w:lineRule="auto"/>
        <w:rPr>
          <w:kern w:val="24"/>
          <w:sz w:val="28"/>
          <w:szCs w:val="24"/>
        </w:rPr>
      </w:pP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lastRenderedPageBreak/>
        <w:t>Примерный недельный учебный план начального общего образования</w:t>
      </w: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br/>
      </w:r>
      <w:r w:rsidR="00703A35">
        <w:rPr>
          <w:rFonts w:ascii="Times New Roman" w:eastAsia="Times New Roman" w:hAnsi="Times New Roman"/>
          <w:b/>
          <w:bCs/>
          <w:kern w:val="24"/>
          <w:sz w:val="28"/>
          <w:szCs w:val="24"/>
        </w:rPr>
        <w:t xml:space="preserve">         </w:t>
      </w:r>
      <w:r w:rsidRPr="0006079E">
        <w:rPr>
          <w:rFonts w:ascii="Times New Roman" w:hAnsi="Times New Roman"/>
          <w:b/>
          <w:kern w:val="24"/>
          <w:sz w:val="28"/>
          <w:szCs w:val="24"/>
        </w:rPr>
        <w:t>обучающихся с тяже</w:t>
      </w:r>
      <w:r>
        <w:rPr>
          <w:rFonts w:ascii="Times New Roman" w:hAnsi="Times New Roman"/>
          <w:b/>
          <w:kern w:val="24"/>
          <w:sz w:val="28"/>
          <w:szCs w:val="24"/>
        </w:rPr>
        <w:t>лыми нарушениями речи (вариант 5.2</w:t>
      </w:r>
      <w:r w:rsidRPr="0006079E">
        <w:rPr>
          <w:rFonts w:ascii="Times New Roman" w:hAnsi="Times New Roman"/>
          <w:b/>
          <w:kern w:val="24"/>
          <w:sz w:val="28"/>
          <w:szCs w:val="24"/>
        </w:rPr>
        <w:t>)</w:t>
      </w:r>
      <w:r w:rsidR="009D58F2">
        <w:rPr>
          <w:rFonts w:ascii="Times New Roman" w:hAnsi="Times New Roman"/>
          <w:b/>
          <w:kern w:val="24"/>
          <w:sz w:val="28"/>
          <w:szCs w:val="24"/>
        </w:rPr>
        <w:br/>
      </w:r>
      <w:r w:rsidR="00703A35">
        <w:rPr>
          <w:rFonts w:ascii="Times New Roman" w:hAnsi="Times New Roman"/>
          <w:b/>
          <w:kern w:val="24"/>
          <w:sz w:val="28"/>
          <w:szCs w:val="24"/>
        </w:rPr>
        <w:t xml:space="preserve">                                               </w:t>
      </w:r>
      <w:r w:rsidR="00BB712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(</w:t>
      </w:r>
      <w:r w:rsidRPr="0006079E">
        <w:rPr>
          <w:rFonts w:ascii="Times New Roman" w:eastAsia="Times New Roman" w:hAnsi="Times New Roman"/>
          <w:b/>
          <w:bCs/>
          <w:kern w:val="24"/>
          <w:sz w:val="28"/>
          <w:szCs w:val="24"/>
        </w:rPr>
        <w:t>I 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620"/>
        <w:gridCol w:w="2700"/>
        <w:gridCol w:w="538"/>
        <w:gridCol w:w="182"/>
        <w:gridCol w:w="669"/>
        <w:gridCol w:w="51"/>
        <w:gridCol w:w="642"/>
        <w:gridCol w:w="15"/>
        <w:gridCol w:w="783"/>
        <w:gridCol w:w="32"/>
        <w:gridCol w:w="36"/>
        <w:gridCol w:w="652"/>
        <w:gridCol w:w="42"/>
        <w:gridCol w:w="15"/>
        <w:gridCol w:w="567"/>
        <w:gridCol w:w="96"/>
        <w:gridCol w:w="720"/>
        <w:gridCol w:w="34"/>
        <w:gridCol w:w="506"/>
      </w:tblGrid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4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26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Pr="00A128AF" w:rsidRDefault="005079E1" w:rsidP="009D58F2">
            <w:pPr>
              <w:spacing w:before="60" w:after="6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264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910A7E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5C3046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7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93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ind w:firstLine="665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Филология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5079E1" w:rsidTr="005079E1"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Искусство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Технология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16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17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93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77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</w:t>
            </w:r>
          </w:p>
        </w:tc>
      </w:tr>
      <w:tr w:rsidR="005079E1" w:rsidTr="005079E1"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Предельно допустимая недельная нагрузка </w:t>
            </w:r>
            <w:r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90</w:t>
            </w:r>
          </w:p>
        </w:tc>
      </w:tr>
      <w:tr w:rsidR="005079E1" w:rsidTr="00703A35">
        <w:trPr>
          <w:trHeight w:val="937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  <w:p w:rsidR="009D58F2" w:rsidRDefault="009D58F2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C17AD8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41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Коррекционно-развивающая область</w:t>
            </w: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Коррекционные курсы </w:t>
            </w:r>
          </w:p>
        </w:tc>
        <w:tc>
          <w:tcPr>
            <w:tcW w:w="422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40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A128AF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  </w:t>
            </w:r>
            <w:r w:rsidRPr="00BA68FD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дополнительный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</w:tr>
      <w:tr w:rsidR="005079E1" w:rsidTr="005079E1">
        <w:trPr>
          <w:trHeight w:val="506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Pr="00AB219E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+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допол</w:t>
            </w:r>
            <w:proofErr w:type="spellEnd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нительный</w:t>
            </w:r>
            <w:proofErr w:type="spellEnd"/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AB219E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  -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дополнительный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304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rPr>
          <w:trHeight w:val="265"/>
        </w:trPr>
        <w:tc>
          <w:tcPr>
            <w:tcW w:w="16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435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uppressAutoHyphens w:val="0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rPr>
          <w:trHeight w:val="76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5079E1" w:rsidTr="005079E1">
        <w:trPr>
          <w:trHeight w:val="343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  <w:tr w:rsidR="005079E1" w:rsidTr="005079E1">
        <w:trPr>
          <w:trHeight w:val="415"/>
        </w:trPr>
        <w:tc>
          <w:tcPr>
            <w:tcW w:w="4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Default="005079E1" w:rsidP="009D58F2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161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Pr="002457CE" w:rsidRDefault="005079E1" w:rsidP="009D58F2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2457CE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130</w:t>
            </w:r>
          </w:p>
        </w:tc>
      </w:tr>
    </w:tbl>
    <w:p w:rsidR="005079E1" w:rsidRPr="009B3AE6" w:rsidRDefault="005079E1" w:rsidP="009D58F2">
      <w:pPr>
        <w:spacing w:before="120" w:after="120" w:line="240" w:lineRule="auto"/>
        <w:jc w:val="center"/>
        <w:rPr>
          <w:kern w:val="2"/>
          <w:sz w:val="28"/>
        </w:rPr>
      </w:pPr>
      <w:r w:rsidRPr="009B3AE6">
        <w:rPr>
          <w:rFonts w:ascii="Times New Roman" w:hAnsi="Times New Roman"/>
          <w:b/>
          <w:kern w:val="2"/>
          <w:sz w:val="28"/>
          <w:szCs w:val="24"/>
        </w:rPr>
        <w:t>Примерный годовой учебный план начального общего образования</w:t>
      </w:r>
      <w:r w:rsidRPr="009B3AE6">
        <w:rPr>
          <w:rFonts w:ascii="Times New Roman" w:hAnsi="Times New Roman"/>
          <w:b/>
          <w:kern w:val="2"/>
          <w:sz w:val="28"/>
          <w:szCs w:val="24"/>
        </w:rPr>
        <w:br/>
        <w:t>обучающихся с тяже</w:t>
      </w:r>
      <w:r>
        <w:rPr>
          <w:rFonts w:ascii="Times New Roman" w:hAnsi="Times New Roman"/>
          <w:b/>
          <w:kern w:val="2"/>
          <w:sz w:val="28"/>
          <w:szCs w:val="24"/>
        </w:rPr>
        <w:t>лыми нарушениями речи (вариант 5.2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)</w:t>
      </w:r>
      <w:r w:rsidR="009D58F2">
        <w:rPr>
          <w:rFonts w:ascii="Times New Roman" w:hAnsi="Times New Roman"/>
          <w:b/>
          <w:kern w:val="2"/>
          <w:sz w:val="28"/>
          <w:szCs w:val="24"/>
        </w:rPr>
        <w:br/>
      </w:r>
      <w:r w:rsidRPr="009B3AE6">
        <w:rPr>
          <w:rFonts w:ascii="Times New Roman" w:hAnsi="Times New Roman"/>
          <w:b/>
          <w:kern w:val="2"/>
          <w:sz w:val="28"/>
          <w:szCs w:val="24"/>
        </w:rPr>
        <w:t>(</w:t>
      </w:r>
      <w:r w:rsidRPr="009B3AE6">
        <w:rPr>
          <w:rFonts w:ascii="Times New Roman" w:hAnsi="Times New Roman"/>
          <w:b/>
          <w:kern w:val="2"/>
          <w:sz w:val="28"/>
          <w:szCs w:val="24"/>
          <w:lang w:val="en-US"/>
        </w:rPr>
        <w:t>II</w:t>
      </w:r>
      <w:r w:rsidRPr="009D58F2">
        <w:rPr>
          <w:rFonts w:ascii="Times New Roman" w:hAnsi="Times New Roman"/>
          <w:b/>
          <w:kern w:val="2"/>
          <w:sz w:val="28"/>
          <w:szCs w:val="24"/>
        </w:rPr>
        <w:t xml:space="preserve"> </w:t>
      </w:r>
      <w:r w:rsidRPr="009B3AE6">
        <w:rPr>
          <w:rFonts w:ascii="Times New Roman" w:hAnsi="Times New Roman"/>
          <w:b/>
          <w:kern w:val="2"/>
          <w:sz w:val="28"/>
          <w:szCs w:val="24"/>
        </w:rPr>
        <w:t>отделение</w:t>
      </w:r>
      <w:r w:rsidRPr="009B3AE6">
        <w:rPr>
          <w:rFonts w:ascii="Times New Roman" w:hAnsi="Times New Roman"/>
          <w:b/>
          <w:kern w:val="2"/>
          <w:sz w:val="28"/>
          <w:szCs w:val="28"/>
        </w:rPr>
        <w:t>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20"/>
        <w:gridCol w:w="144"/>
        <w:gridCol w:w="2311"/>
        <w:gridCol w:w="7"/>
        <w:gridCol w:w="677"/>
        <w:gridCol w:w="117"/>
        <w:gridCol w:w="17"/>
        <w:gridCol w:w="7"/>
        <w:gridCol w:w="6"/>
        <w:gridCol w:w="941"/>
        <w:gridCol w:w="6"/>
        <w:gridCol w:w="1033"/>
        <w:gridCol w:w="6"/>
        <w:gridCol w:w="48"/>
        <w:gridCol w:w="1037"/>
        <w:gridCol w:w="44"/>
        <w:gridCol w:w="6"/>
        <w:gridCol w:w="1173"/>
      </w:tblGrid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rPr>
          <w:trHeight w:val="275"/>
        </w:trPr>
        <w:tc>
          <w:tcPr>
            <w:tcW w:w="9900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Филология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408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165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204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540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Основы религиозных культур и светской этики.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Основы религиозных культур и светской этики.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</w:tr>
      <w:tr w:rsidR="005079E1" w:rsidTr="005079E1">
        <w:tc>
          <w:tcPr>
            <w:tcW w:w="246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Изобразительная деятельность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Технология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</w:t>
            </w:r>
          </w:p>
        </w:tc>
      </w:tr>
      <w:tr w:rsidR="005079E1" w:rsidTr="005079E1"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374</w:t>
            </w:r>
          </w:p>
        </w:tc>
      </w:tr>
      <w:tr w:rsidR="005079E1" w:rsidTr="005079E1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B82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561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748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2805</w:t>
            </w:r>
          </w:p>
        </w:tc>
      </w:tr>
      <w:tr w:rsidR="005079E1" w:rsidTr="005079E1">
        <w:tc>
          <w:tcPr>
            <w:tcW w:w="4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7E6039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7E6039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lastRenderedPageBreak/>
              <w:t>Часть учебного плана, формируемого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учебной неделе</w:t>
            </w:r>
            <w:r w:rsidRPr="007E6039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234</w:t>
            </w:r>
          </w:p>
        </w:tc>
      </w:tr>
      <w:tr w:rsidR="005079E1" w:rsidTr="005079E1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7E6039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годовая</w:t>
            </w:r>
            <w:r w:rsidRPr="007E6039">
              <w:rPr>
                <w:rFonts w:ascii="Times New Roman" w:hAnsi="Times New Roman"/>
                <w:b/>
                <w:sz w:val="24"/>
                <w:szCs w:val="24"/>
              </w:rPr>
              <w:t xml:space="preserve"> нагрузка </w:t>
            </w:r>
            <w:r w:rsidRPr="007E6039">
              <w:rPr>
                <w:rFonts w:ascii="Times New Roman" w:hAnsi="Times New Roman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3039</w:t>
            </w:r>
          </w:p>
        </w:tc>
      </w:tr>
      <w:tr w:rsidR="005079E1" w:rsidTr="005079E1">
        <w:trPr>
          <w:trHeight w:val="417"/>
        </w:trPr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AD8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</w:tr>
      <w:tr w:rsidR="005079E1" w:rsidTr="005079E1">
        <w:trPr>
          <w:trHeight w:val="588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Коррекционно-развивающая область</w:t>
            </w: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9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год по классам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6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67</w:t>
            </w:r>
          </w:p>
        </w:tc>
      </w:tr>
      <w:tr w:rsidR="005079E1" w:rsidTr="005079E1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rPr>
          <w:trHeight w:val="210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338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270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945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1350</w:t>
            </w:r>
          </w:p>
        </w:tc>
      </w:tr>
      <w:tr w:rsidR="005079E1" w:rsidTr="005079E1"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 к финансированию</w:t>
            </w: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1023</w:t>
            </w:r>
          </w:p>
        </w:tc>
        <w:tc>
          <w:tcPr>
            <w:tcW w:w="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1122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B34A75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4389</w:t>
            </w:r>
          </w:p>
        </w:tc>
      </w:tr>
    </w:tbl>
    <w:p w:rsidR="005079E1" w:rsidRPr="00F50142" w:rsidRDefault="005079E1" w:rsidP="00B07B82">
      <w:pPr>
        <w:pStyle w:val="Standard"/>
        <w:autoSpaceDE w:val="0"/>
        <w:spacing w:before="120" w:after="120"/>
        <w:jc w:val="center"/>
        <w:rPr>
          <w:rFonts w:ascii="Times New Roman" w:hAnsi="Times New Roman"/>
          <w:sz w:val="28"/>
        </w:rPr>
      </w:pPr>
      <w:r w:rsidRPr="00F50142">
        <w:rPr>
          <w:rFonts w:ascii="Times New Roman" w:hAnsi="Times New Roman" w:cs="Times New Roman"/>
          <w:b/>
          <w:bCs/>
          <w:sz w:val="28"/>
        </w:rPr>
        <w:t xml:space="preserve">Примерный недельный учебный план начального общего образования </w:t>
      </w:r>
      <w:r w:rsidRPr="00F50142">
        <w:rPr>
          <w:rFonts w:ascii="Times New Roman" w:hAnsi="Times New Roman" w:cs="Times New Roman"/>
          <w:b/>
          <w:bCs/>
          <w:sz w:val="28"/>
        </w:rPr>
        <w:br/>
      </w:r>
      <w:r w:rsidRPr="00F50142">
        <w:rPr>
          <w:rFonts w:ascii="Times New Roman" w:hAnsi="Times New Roman"/>
          <w:b/>
          <w:color w:val="00000A"/>
          <w:sz w:val="28"/>
        </w:rPr>
        <w:t>обучающихся с тяжелыми нарушениями речи (вариант 5.2)</w:t>
      </w:r>
      <w:r w:rsidR="00B07B82">
        <w:rPr>
          <w:rFonts w:ascii="Times New Roman" w:hAnsi="Times New Roman"/>
          <w:b/>
          <w:color w:val="00000A"/>
          <w:sz w:val="28"/>
        </w:rPr>
        <w:br/>
      </w:r>
      <w:r w:rsidRPr="00F50142">
        <w:rPr>
          <w:rFonts w:ascii="Times New Roman" w:hAnsi="Times New Roman"/>
          <w:b/>
          <w:sz w:val="28"/>
        </w:rPr>
        <w:t>(</w:t>
      </w:r>
      <w:r w:rsidRPr="00F50142">
        <w:rPr>
          <w:rFonts w:ascii="Times New Roman" w:hAnsi="Times New Roman"/>
          <w:b/>
          <w:sz w:val="28"/>
          <w:lang w:val="en-US"/>
        </w:rPr>
        <w:t>II</w:t>
      </w:r>
      <w:r w:rsidRPr="00B07B82">
        <w:rPr>
          <w:rFonts w:ascii="Times New Roman" w:hAnsi="Times New Roman"/>
          <w:b/>
          <w:sz w:val="28"/>
        </w:rPr>
        <w:t xml:space="preserve"> </w:t>
      </w:r>
      <w:r w:rsidRPr="00F50142">
        <w:rPr>
          <w:rFonts w:ascii="Times New Roman" w:hAnsi="Times New Roman"/>
          <w:b/>
          <w:sz w:val="28"/>
        </w:rPr>
        <w:t>отделение)</w:t>
      </w:r>
    </w:p>
    <w:tbl>
      <w:tblPr>
        <w:tblW w:w="990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19"/>
        <w:gridCol w:w="200"/>
        <w:gridCol w:w="2745"/>
        <w:gridCol w:w="14"/>
        <w:gridCol w:w="521"/>
        <w:gridCol w:w="21"/>
        <w:gridCol w:w="824"/>
        <w:gridCol w:w="6"/>
        <w:gridCol w:w="51"/>
        <w:gridCol w:w="927"/>
        <w:gridCol w:w="107"/>
        <w:gridCol w:w="877"/>
        <w:gridCol w:w="73"/>
        <w:gridCol w:w="49"/>
        <w:gridCol w:w="1166"/>
      </w:tblGrid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Предметные области</w:t>
            </w:r>
          </w:p>
        </w:tc>
        <w:tc>
          <w:tcPr>
            <w:tcW w:w="2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Учебные предметы</w:t>
            </w:r>
          </w:p>
        </w:tc>
        <w:tc>
          <w:tcPr>
            <w:tcW w:w="3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990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ind w:firstLine="665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</w:rPr>
              <w:t>Обязательная часть</w:t>
            </w:r>
          </w:p>
        </w:tc>
      </w:tr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Филология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Русский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5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Литературное чтение</w:t>
            </w:r>
          </w:p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Иностранный язык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Математика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16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Обществознание и естествознание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Основы религиозных культур и светской этики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-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</w:tr>
      <w:tr w:rsidR="005079E1" w:rsidTr="005079E1"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Искусство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25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Музыка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     Технология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Труд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11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Итого</w:t>
            </w:r>
          </w:p>
          <w:p w:rsidR="00B07B82" w:rsidRDefault="00B07B82" w:rsidP="00B07B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18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22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84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lastRenderedPageBreak/>
              <w:t>Часть учебного плана,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(при 5-дневной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 w:rsidR="005079E1" w:rsidTr="005079E1">
        <w:tc>
          <w:tcPr>
            <w:tcW w:w="5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Предельно допустимая недельная нагрузка (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при 5-дневной учебной неделе)</w:t>
            </w:r>
          </w:p>
        </w:tc>
        <w:tc>
          <w:tcPr>
            <w:tcW w:w="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C17AD8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17AD8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90</w:t>
            </w:r>
          </w:p>
        </w:tc>
      </w:tr>
      <w:tr w:rsidR="005079E1" w:rsidTr="005079E1">
        <w:trPr>
          <w:trHeight w:val="413"/>
        </w:trPr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Направления  внеурочной деятельности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(исключая коррекционно-развивающую область)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9E1" w:rsidTr="005079E1">
        <w:trPr>
          <w:trHeight w:val="588"/>
        </w:trPr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   развивающая область</w:t>
            </w: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3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Всего</w:t>
            </w:r>
          </w:p>
        </w:tc>
      </w:tr>
      <w:tr w:rsidR="005079E1" w:rsidTr="005079E1">
        <w:trPr>
          <w:trHeight w:val="516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US"/>
              </w:rPr>
              <w:t>IV</w:t>
            </w:r>
          </w:p>
        </w:tc>
        <w:tc>
          <w:tcPr>
            <w:tcW w:w="12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5079E1" w:rsidTr="005079E1"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Произношение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kern w:val="0"/>
                <w:sz w:val="24"/>
                <w:szCs w:val="24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</w:tr>
      <w:tr w:rsidR="005079E1" w:rsidTr="005079E1">
        <w:trPr>
          <w:trHeight w:val="210"/>
        </w:trPr>
        <w:tc>
          <w:tcPr>
            <w:tcW w:w="231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Развитие речи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6</w:t>
            </w:r>
          </w:p>
        </w:tc>
      </w:tr>
      <w:tr w:rsidR="005079E1" w:rsidTr="005079E1">
        <w:trPr>
          <w:trHeight w:val="210"/>
        </w:trPr>
        <w:tc>
          <w:tcPr>
            <w:tcW w:w="2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9E1" w:rsidRDefault="005079E1" w:rsidP="00B07B82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9E1" w:rsidRDefault="005079E1" w:rsidP="00B07B82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Логопедическая ритмика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12</w:t>
            </w:r>
          </w:p>
        </w:tc>
      </w:tr>
      <w:tr w:rsidR="005079E1" w:rsidTr="005079E1">
        <w:trPr>
          <w:trHeight w:val="636"/>
        </w:trPr>
        <w:tc>
          <w:tcPr>
            <w:tcW w:w="52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8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(коррекционно-развивающая область)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28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(направления внеурочной деятельности)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40</w:t>
            </w:r>
          </w:p>
        </w:tc>
      </w:tr>
      <w:tr w:rsidR="005079E1" w:rsidTr="005079E1"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Default="005079E1" w:rsidP="00B07B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 к финансированию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31</w:t>
            </w:r>
          </w:p>
        </w:tc>
        <w:tc>
          <w:tcPr>
            <w:tcW w:w="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33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9E1" w:rsidRPr="00D82E84" w:rsidRDefault="005079E1" w:rsidP="00B07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</w:pPr>
            <w:r w:rsidRPr="00D82E84">
              <w:rPr>
                <w:rFonts w:ascii="Times New Roman" w:eastAsia="Times New Roman" w:hAnsi="Times New Roman"/>
                <w:b/>
                <w:kern w:val="0"/>
                <w:sz w:val="24"/>
                <w:szCs w:val="24"/>
              </w:rPr>
              <w:t>130</w:t>
            </w:r>
          </w:p>
        </w:tc>
      </w:tr>
    </w:tbl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Особые образ</w:t>
      </w:r>
      <w:r>
        <w:rPr>
          <w:rFonts w:ascii="Times New Roman" w:hAnsi="Times New Roman" w:cs="Times New Roman"/>
          <w:color w:val="auto"/>
          <w:sz w:val="28"/>
          <w:szCs w:val="28"/>
        </w:rPr>
        <w:t>овательные потребности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на </w:t>
      </w:r>
      <w:r w:rsidRPr="00974B40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отделении в целом являются сходными с приведенными выше для обучающихся на </w:t>
      </w:r>
      <w:r w:rsidRPr="00974B40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отделении.</w:t>
      </w:r>
    </w:p>
    <w:p w:rsidR="005079E1" w:rsidRPr="00974B40" w:rsidRDefault="005079E1" w:rsidP="00703A35">
      <w:pPr>
        <w:spacing w:after="0" w:line="360" w:lineRule="auto"/>
        <w:ind w:firstLine="709"/>
        <w:jc w:val="both"/>
        <w:rPr>
          <w:color w:val="auto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Неспособность обучающихся к полноценному усвоению отдельных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учебных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предметов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не должна служить препятствием для продолжения обучения в образовательной организации.</w:t>
      </w:r>
    </w:p>
    <w:p w:rsidR="005079E1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84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3847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отделениях к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оличество часов, отводимых на изучение учебных предметов «Обучение грамоте», «Русский язык», «Ли</w:t>
      </w:r>
      <w:r>
        <w:rPr>
          <w:rFonts w:ascii="Times New Roman" w:hAnsi="Times New Roman" w:cs="Times New Roman"/>
          <w:color w:val="auto"/>
          <w:sz w:val="28"/>
          <w:szCs w:val="28"/>
        </w:rPr>
        <w:t>тературное чтение» и коррекционных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курсов «Развитие речи», «Произношение», «Логопедическая ритмика» может варьироваться в рамках отведенных на них часов с учетом психофизических и речевых особенностей обучающихся с ТНР. </w:t>
      </w:r>
    </w:p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В ходе коррекционной работы у части обучающихся нормализуется речевая деятельность, и они могут продолжить свое обучение в общеобразовательной организации. Перевод осуществляется в течение обучения или по окончанию начального образования с учетом рекомендаций </w:t>
      </w:r>
      <w:proofErr w:type="spellStart"/>
      <w:r w:rsidRPr="00974B40">
        <w:rPr>
          <w:rFonts w:ascii="Times New Roman" w:hAnsi="Times New Roman" w:cs="Times New Roman"/>
          <w:color w:val="auto"/>
          <w:sz w:val="28"/>
          <w:szCs w:val="28"/>
        </w:rPr>
        <w:lastRenderedPageBreak/>
        <w:t>психолого-медико-пе</w:t>
      </w:r>
      <w:r w:rsidR="00507587">
        <w:rPr>
          <w:rFonts w:ascii="Times New Roman" w:hAnsi="Times New Roman" w:cs="Times New Roman"/>
          <w:color w:val="auto"/>
          <w:sz w:val="28"/>
          <w:szCs w:val="28"/>
        </w:rPr>
        <w:t>дагогических</w:t>
      </w:r>
      <w:proofErr w:type="spellEnd"/>
      <w:r w:rsidR="00507587">
        <w:rPr>
          <w:rFonts w:ascii="Times New Roman" w:hAnsi="Times New Roman" w:cs="Times New Roman"/>
          <w:color w:val="auto"/>
          <w:sz w:val="28"/>
          <w:szCs w:val="28"/>
        </w:rPr>
        <w:t xml:space="preserve"> комиссий и с учетом мнения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родителей (законных представителей).</w:t>
      </w:r>
    </w:p>
    <w:p w:rsidR="005079E1" w:rsidRPr="00974B40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Под вн</w:t>
      </w:r>
      <w:r>
        <w:rPr>
          <w:rFonts w:ascii="Times New Roman" w:hAnsi="Times New Roman" w:cs="Times New Roman"/>
          <w:color w:val="auto"/>
          <w:sz w:val="28"/>
          <w:szCs w:val="28"/>
        </w:rPr>
        <w:t>еурочной деятельностью в рамках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реализации ФГО</w:t>
      </w:r>
      <w:r>
        <w:rPr>
          <w:rFonts w:ascii="Times New Roman" w:hAnsi="Times New Roman" w:cs="Times New Roman"/>
          <w:color w:val="auto"/>
          <w:sz w:val="28"/>
          <w:szCs w:val="28"/>
        </w:rPr>
        <w:t>С НОО обучающихся с ОВЗ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следует понимать образовательную деятельность, осуществляемую в формах, отличных от классно-урочной, направленную на достижение планируемых результатов освоения адаптированной основной </w:t>
      </w:r>
      <w:r>
        <w:rPr>
          <w:rFonts w:ascii="Times New Roman" w:hAnsi="Times New Roman" w:cs="Times New Roman"/>
          <w:color w:val="auto"/>
          <w:sz w:val="28"/>
          <w:szCs w:val="28"/>
        </w:rPr>
        <w:t>обще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образовательной программы начального общего образования.</w:t>
      </w:r>
    </w:p>
    <w:p w:rsidR="005079E1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>Учебный план внеурочной деятельности создается с учетом индивидуальных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, интересов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306FA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и возможностей образовательной организации.</w:t>
      </w:r>
    </w:p>
    <w:p w:rsidR="005079E1" w:rsidRPr="003F3BA6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плане внеурочной деятельности возможно предусмотреть занятия, обеспечивающие различные интересы обучающихся, в том числе этнокультурные (например: «История и культура родного края» и др.), для факультативного изучения отдельных учебных предметов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(например: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факульт</w:t>
      </w:r>
      <w:r>
        <w:rPr>
          <w:rFonts w:ascii="Times New Roman" w:hAnsi="Times New Roman" w:cs="Times New Roman"/>
          <w:color w:val="auto"/>
          <w:sz w:val="28"/>
          <w:szCs w:val="28"/>
        </w:rPr>
        <w:t>атив «Иностранный язык»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для обучающихся на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3F3B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отделении </w:t>
      </w:r>
      <w:r w:rsidRPr="00974B40">
        <w:rPr>
          <w:rFonts w:ascii="Times New Roman" w:hAnsi="Times New Roman" w:cs="Times New Roman"/>
          <w:color w:val="auto"/>
          <w:sz w:val="28"/>
          <w:szCs w:val="28"/>
        </w:rPr>
        <w:t>и др. за счет введения в направления внеурочной деятельности).</w:t>
      </w:r>
    </w:p>
    <w:p w:rsidR="005079E1" w:rsidRPr="00477924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924">
        <w:rPr>
          <w:rFonts w:ascii="Times New Roman" w:hAnsi="Times New Roman" w:cs="Times New Roman"/>
          <w:sz w:val="28"/>
          <w:szCs w:val="28"/>
        </w:rPr>
        <w:t>Обучающимся предоставляется возможность выбора широкого спектра занятий, направленных на их развитие.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</w:t>
      </w:r>
      <w:r w:rsidRPr="00477924">
        <w:rPr>
          <w:rFonts w:ascii="Times New Roman" w:hAnsi="Times New Roman" w:cs="Times New Roman"/>
          <w:sz w:val="28"/>
          <w:szCs w:val="28"/>
        </w:rPr>
        <w:t xml:space="preserve"> вправе самостоятельно выбирать внеурочную деятельность, определять время, рамки (количество часов на определенный вид), форму и способ ее организации, учитывая  психофизическое состояние обучающихся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C4068A" w:rsidRPr="00C4068A" w:rsidRDefault="005079E1" w:rsidP="00703A35">
      <w:pPr>
        <w:shd w:val="clear" w:color="auto" w:fill="FFFFFF"/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образовательной организации </w:t>
      </w:r>
      <w:r w:rsidRPr="00477924">
        <w:rPr>
          <w:rFonts w:ascii="Times New Roman" w:hAnsi="Times New Roman" w:cs="Times New Roman"/>
          <w:sz w:val="28"/>
          <w:szCs w:val="28"/>
        </w:rPr>
        <w:t>позво</w:t>
      </w:r>
      <w:r>
        <w:rPr>
          <w:rFonts w:ascii="Times New Roman" w:hAnsi="Times New Roman" w:cs="Times New Roman"/>
          <w:sz w:val="28"/>
          <w:szCs w:val="28"/>
        </w:rPr>
        <w:t>ляет осуществлять единство</w:t>
      </w:r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социальной коррекции в учебно-</w:t>
      </w:r>
      <w:r w:rsidRPr="00477924">
        <w:rPr>
          <w:rFonts w:ascii="Times New Roman" w:hAnsi="Times New Roman" w:cs="Times New Roman"/>
          <w:sz w:val="28"/>
          <w:szCs w:val="28"/>
        </w:rPr>
        <w:t xml:space="preserve">воспитательном процессе. Реализуемое содержание направлено на формирование знаний основ наук, на совершенствование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92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77924">
        <w:rPr>
          <w:rFonts w:ascii="Times New Roman" w:hAnsi="Times New Roman" w:cs="Times New Roman"/>
          <w:sz w:val="28"/>
          <w:szCs w:val="28"/>
        </w:rPr>
        <w:t>, универсальных учебных действий, умений и навыков, на развитие личностных качеств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их социализацию</w:t>
      </w:r>
      <w:r w:rsidRPr="004779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коррекцию речевых расстройств,</w:t>
      </w:r>
      <w:r w:rsidRPr="00477924">
        <w:rPr>
          <w:rFonts w:ascii="Times New Roman" w:hAnsi="Times New Roman" w:cs="Times New Roman"/>
          <w:sz w:val="28"/>
          <w:szCs w:val="28"/>
        </w:rPr>
        <w:t xml:space="preserve"> обеспечивает возможность выпускникам продолжит</w:t>
      </w:r>
      <w:r>
        <w:rPr>
          <w:rFonts w:ascii="Times New Roman" w:hAnsi="Times New Roman" w:cs="Times New Roman"/>
          <w:sz w:val="28"/>
          <w:szCs w:val="28"/>
        </w:rPr>
        <w:t>ь обучение в общеобразовательной организации</w:t>
      </w:r>
      <w:r w:rsidRPr="00477924">
        <w:rPr>
          <w:rFonts w:ascii="Times New Roman" w:hAnsi="Times New Roman" w:cs="Times New Roman"/>
          <w:sz w:val="28"/>
          <w:szCs w:val="28"/>
        </w:rPr>
        <w:t>.</w:t>
      </w:r>
    </w:p>
    <w:p w:rsidR="00C4068A" w:rsidRPr="00C4068A" w:rsidRDefault="00C4068A" w:rsidP="00703A35">
      <w:pPr>
        <w:spacing w:after="0" w:line="360" w:lineRule="auto"/>
        <w:ind w:firstLine="709"/>
        <w:jc w:val="both"/>
        <w:rPr>
          <w:rStyle w:val="c12"/>
          <w:rFonts w:ascii="Times New Roman" w:hAnsi="Times New Roman" w:cs="Times New Roman"/>
          <w:sz w:val="28"/>
          <w:szCs w:val="28"/>
        </w:rPr>
      </w:pPr>
    </w:p>
    <w:p w:rsidR="002E55C8" w:rsidRPr="00F63254" w:rsidRDefault="009F391B" w:rsidP="00F17BAB">
      <w:pPr>
        <w:spacing w:before="120" w:after="120" w:line="240" w:lineRule="auto"/>
        <w:jc w:val="center"/>
        <w:outlineLvl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9" w:name="_Toc413974315"/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</w:t>
      </w:r>
      <w:r w:rsidR="008E45A7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Система у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>слови</w:t>
      </w:r>
      <w:r w:rsidR="0053751D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  <w:r w:rsidR="002E55C8" w:rsidRPr="00F632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реализации 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адаптированной основной </w:t>
      </w:r>
      <w:r w:rsidR="002F364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обще</w:t>
      </w:r>
      <w:r w:rsidR="00C4068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образовательной программы начального общего образования</w:t>
      </w:r>
      <w:bookmarkEnd w:id="29"/>
      <w:r w:rsidR="000345A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обучающихся с тяжелыми нарушениями речи</w:t>
      </w:r>
      <w:r w:rsidR="00AB0478" w:rsidRPr="00F63254">
        <w:rPr>
          <w:rFonts w:ascii="Times New Roman" w:hAnsi="Times New Roman" w:cs="Times New Roman"/>
          <w:b/>
          <w:color w:val="auto"/>
          <w:kern w:val="28"/>
          <w:sz w:val="28"/>
          <w:szCs w:val="28"/>
        </w:rPr>
        <w:t xml:space="preserve"> </w:t>
      </w:r>
    </w:p>
    <w:p w:rsidR="008F6778" w:rsidRPr="008712AC" w:rsidRDefault="00163A02" w:rsidP="00F17BAB">
      <w:pPr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Кадровые условия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Требования к ка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дровому обеспечению АООП НОО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ТНР, реализующейся в условиях обучения в отдельных классах должны соответствовать требованиям к кадровому обеспечению АООП НОО для обучающихся с ТНР, реализующейся в условиях отдельных образователь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ных организаций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>Требования к кадровому обеспечению АООП НОО для обучающихся с ТНР, реализующейся в условиях отдельных образовате</w:t>
      </w:r>
      <w:r w:rsidR="008712AC">
        <w:rPr>
          <w:rFonts w:ascii="Times New Roman" w:hAnsi="Times New Roman" w:cs="Times New Roman"/>
          <w:i/>
          <w:color w:val="auto"/>
          <w:sz w:val="28"/>
          <w:szCs w:val="28"/>
        </w:rPr>
        <w:t>льных организаций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Учитель-логопед –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>должен иметь высшее профессиональное педагогическое образование в области логопедии: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специальности «Логопедия» с получением квалификации «Учитель-логопед»;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направлению «Специальное (дефектологическое) образование», профиль подготовки «Логопедия»  (квалификация/степень – бакалавр), либо по магистерской программе соответствующего направления (квалификация/степень – магистр);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по направлению «Педагогика», профиль подготовки «Коррекционная педагогика и специальная психология» (квалификация/степень – бакалавр), либо по направлению «Педагогика», магистерская программа «Специальное педагогическое образование» (квалификация/степень – магистр).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Лица, имеющие высшее педагогическое образование по другим специальностям, направлениям, профилям для реализации адаптированной основной общеобразовательной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 xml:space="preserve">Педагогические работники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- учитель начальных классов, учитель музыки, учитель рисования, учитель физической культуры, учитель иностранного языка, воспитатель, педагог-психолог, социальный педагог, 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lastRenderedPageBreak/>
        <w:t>педагог дополнительного образования, педагог-организатор – наряду со средним или высшим профессиональным педагогическим образованием по соответствующему занимаемой должности направлению (профилю, квалификации) подготовки должны иметь удостоверение о повышении квалификации в области логопедии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i/>
          <w:color w:val="auto"/>
          <w:sz w:val="28"/>
          <w:szCs w:val="28"/>
        </w:rPr>
        <w:t>Руководящие работники (административный персонал)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– наряду со средним или высшим профессиональным педагогическим образованием должны иметь удостоверение о повышении квалификации в области логопедии установленного образца.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При необходимости в </w:t>
      </w:r>
      <w:r w:rsidR="008712AC">
        <w:rPr>
          <w:rFonts w:ascii="Times New Roman" w:hAnsi="Times New Roman" w:cs="Times New Roman"/>
          <w:color w:val="auto"/>
          <w:sz w:val="28"/>
          <w:szCs w:val="28"/>
        </w:rPr>
        <w:t>процессе реализации АООП НОО</w:t>
      </w:r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обучающихся с ТНР возможно временное или постоянное подключение </w:t>
      </w:r>
      <w:proofErr w:type="spell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тьютора</w:t>
      </w:r>
      <w:proofErr w:type="spell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и ассистента (помощника), которые должны иметь:</w:t>
      </w:r>
    </w:p>
    <w:p w:rsidR="008F6778" w:rsidRP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8F6778">
        <w:rPr>
          <w:rFonts w:ascii="Times New Roman" w:hAnsi="Times New Roman" w:cs="Times New Roman"/>
          <w:color w:val="auto"/>
          <w:sz w:val="28"/>
          <w:szCs w:val="28"/>
        </w:rPr>
        <w:t>тьютор</w:t>
      </w:r>
      <w:proofErr w:type="spellEnd"/>
      <w:r w:rsidRPr="008F6778">
        <w:rPr>
          <w:rFonts w:ascii="Times New Roman" w:hAnsi="Times New Roman" w:cs="Times New Roman"/>
          <w:color w:val="auto"/>
          <w:sz w:val="28"/>
          <w:szCs w:val="28"/>
        </w:rPr>
        <w:t xml:space="preserve"> - высшее профессиональное педагогическое образование и удостоверение о повышении квалификации по соответствующей программе установленного образца;</w:t>
      </w:r>
    </w:p>
    <w:p w:rsidR="008F6778" w:rsidRDefault="008F6778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6778">
        <w:rPr>
          <w:rFonts w:ascii="Times New Roman" w:hAnsi="Times New Roman" w:cs="Times New Roman"/>
          <w:color w:val="auto"/>
          <w:sz w:val="28"/>
          <w:szCs w:val="28"/>
        </w:rPr>
        <w:t>ассистент (помощник) – не ниже среднего общего образования с прохождением соответствующей программы подготовки.</w:t>
      </w:r>
    </w:p>
    <w:p w:rsidR="001A607D" w:rsidRPr="008F6778" w:rsidRDefault="001A607D" w:rsidP="000C61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F6B68" w:rsidRDefault="000F6B68" w:rsidP="000C611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Финансов</w:t>
      </w:r>
      <w:r w:rsidR="008533D1">
        <w:rPr>
          <w:rFonts w:ascii="Times New Roman" w:hAnsi="Times New Roman" w:cs="Times New Roman"/>
          <w:b/>
          <w:kern w:val="28"/>
          <w:sz w:val="28"/>
          <w:szCs w:val="28"/>
        </w:rPr>
        <w:t>ы</w:t>
      </w: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е условия</w:t>
      </w:r>
    </w:p>
    <w:p w:rsidR="00F72933" w:rsidRPr="00716C75" w:rsidRDefault="00F72933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обучающимися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5E7131">
        <w:rPr>
          <w:rFonts w:ascii="Times New Roman" w:hAnsi="Times New Roman" w:cs="Times New Roman"/>
          <w:sz w:val="28"/>
          <w:szCs w:val="28"/>
        </w:rPr>
        <w:t>оответствии с ФГОС НОО</w:t>
      </w:r>
      <w:r w:rsidR="00753C7C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Финансовые условия реализации АООП НОО должны</w:t>
      </w:r>
      <w:r w:rsidRPr="00716C75">
        <w:rPr>
          <w:rFonts w:ascii="Times New Roman" w:hAnsi="Times New Roman" w:cs="Times New Roman"/>
          <w:sz w:val="28"/>
          <w:szCs w:val="28"/>
          <w:vertAlign w:val="superscript"/>
        </w:rPr>
        <w:footnoteReference w:id="12"/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1) обеспечивать возможность вып</w:t>
      </w:r>
      <w:r w:rsidR="00753C7C">
        <w:rPr>
          <w:rFonts w:ascii="Times New Roman" w:hAnsi="Times New Roman" w:cs="Times New Roman"/>
          <w:sz w:val="28"/>
          <w:szCs w:val="28"/>
        </w:rPr>
        <w:t>олнения требований ФГОС НОО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 </w:t>
      </w:r>
      <w:r w:rsidRPr="00716C75">
        <w:rPr>
          <w:rFonts w:ascii="Times New Roman" w:hAnsi="Times New Roman" w:cs="Times New Roman"/>
          <w:sz w:val="28"/>
          <w:szCs w:val="28"/>
        </w:rPr>
        <w:t>к условиям реализации и структуре АООП НОО;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lastRenderedPageBreak/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 xml:space="preserve">Финансирование реализации АООП НОО должно осуществляться </w:t>
      </w:r>
      <w:r w:rsidRPr="00716C75">
        <w:rPr>
          <w:rFonts w:ascii="Times New Roman" w:hAnsi="Times New Roman" w:cs="Times New Roman"/>
          <w:sz w:val="28"/>
          <w:szCs w:val="28"/>
        </w:rPr>
        <w:br/>
        <w:t>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образования. Указанные норматив</w:t>
      </w:r>
      <w:r>
        <w:rPr>
          <w:rFonts w:ascii="Times New Roman" w:hAnsi="Times New Roman" w:cs="Times New Roman"/>
          <w:sz w:val="28"/>
          <w:szCs w:val="28"/>
        </w:rPr>
        <w:t>ы определяются в соответствии с ФГ</w:t>
      </w:r>
      <w:r w:rsidR="00753C7C">
        <w:rPr>
          <w:rFonts w:ascii="Times New Roman" w:hAnsi="Times New Roman" w:cs="Times New Roman"/>
          <w:sz w:val="28"/>
          <w:szCs w:val="28"/>
        </w:rPr>
        <w:t>ОС НОО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716C75">
        <w:rPr>
          <w:rFonts w:ascii="Times New Roman" w:hAnsi="Times New Roman" w:cs="Times New Roman"/>
          <w:sz w:val="28"/>
          <w:szCs w:val="28"/>
        </w:rPr>
        <w:t>: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специальными условиями получения образования (кадровыми, материально-техническими);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оплату труда работников, реализующих АООП НОО;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инвентарь, электронные ресурсы, оплату услуг связи, в том числе расходами, связанными с подключением к информационно-телекоммуникационной сети «Интернет»;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F72933" w:rsidRPr="00716C75" w:rsidRDefault="00F72933" w:rsidP="002A5C41">
      <w:pPr>
        <w:pStyle w:val="14TexstOSNOVA1012"/>
        <w:autoSpaceDE/>
        <w:autoSpaceDN/>
        <w:adjustRightInd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иными расходами, связанными с реализацией и обеспечением реализации АООП НОО, в том числе с круглосуточн</w:t>
      </w:r>
      <w:r>
        <w:rPr>
          <w:rFonts w:ascii="Times New Roman" w:hAnsi="Times New Roman" w:cs="Times New Roman"/>
          <w:sz w:val="28"/>
          <w:szCs w:val="28"/>
        </w:rPr>
        <w:t>ым пребыванием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F72933" w:rsidRDefault="00F72933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716C75">
        <w:rPr>
          <w:rFonts w:ascii="Times New Roman" w:hAnsi="Times New Roman" w:cs="Times New Roman"/>
          <w:sz w:val="28"/>
          <w:szCs w:val="28"/>
        </w:rPr>
        <w:t>Финансовое обеспечение должно соответствовать специфике кадровых и материально-технических условий, о</w:t>
      </w:r>
      <w:r>
        <w:rPr>
          <w:rFonts w:ascii="Times New Roman" w:hAnsi="Times New Roman" w:cs="Times New Roman"/>
          <w:sz w:val="28"/>
          <w:szCs w:val="28"/>
        </w:rPr>
        <w:t>пределенных для</w:t>
      </w:r>
      <w:r w:rsidRPr="00716C75">
        <w:rPr>
          <w:rFonts w:ascii="Times New Roman" w:hAnsi="Times New Roman" w:cs="Times New Roman"/>
          <w:sz w:val="28"/>
          <w:szCs w:val="28"/>
        </w:rPr>
        <w:t xml:space="preserve"> АООП НОО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ТНР</w:t>
      </w:r>
      <w:r w:rsidRPr="00716C75">
        <w:rPr>
          <w:rFonts w:ascii="Times New Roman" w:hAnsi="Times New Roman" w:cs="Times New Roman"/>
          <w:sz w:val="28"/>
          <w:szCs w:val="28"/>
        </w:rPr>
        <w:t>.</w:t>
      </w:r>
    </w:p>
    <w:p w:rsidR="001A607D" w:rsidRDefault="001A607D" w:rsidP="002A5C41">
      <w:pPr>
        <w:pStyle w:val="14TexstOSNOVA1012"/>
        <w:autoSpaceDE/>
        <w:spacing w:line="36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22007" w:rsidRPr="004167FD" w:rsidRDefault="00722007" w:rsidP="00722007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lastRenderedPageBreak/>
        <w:t xml:space="preserve">Определение нормативных затрат на оказание </w:t>
      </w:r>
    </w:p>
    <w:p w:rsidR="00722007" w:rsidRPr="004167FD" w:rsidRDefault="00722007" w:rsidP="00722007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4167FD">
        <w:rPr>
          <w:rFonts w:ascii="Times New Roman" w:hAnsi="Times New Roman"/>
          <w:b/>
          <w:bCs/>
          <w:spacing w:val="-3"/>
          <w:sz w:val="28"/>
          <w:szCs w:val="28"/>
        </w:rPr>
        <w:t>государственной услуги</w:t>
      </w:r>
    </w:p>
    <w:p w:rsidR="00722007" w:rsidRPr="008E3C9D" w:rsidRDefault="00722007" w:rsidP="00722007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Финансирование государственной услуги рассчитывается с учетом </w:t>
      </w:r>
      <w:r w:rsidRPr="008E3C9D">
        <w:rPr>
          <w:rFonts w:ascii="Times New Roman" w:hAnsi="Times New Roman"/>
          <w:spacing w:val="-2"/>
          <w:sz w:val="28"/>
          <w:szCs w:val="28"/>
        </w:rPr>
        <w:t>рекомендаций ПМПК</w:t>
      </w:r>
      <w:smartTag w:uri="urn:schemas-microsoft-com:office:smarttags" w:element="PersonName">
        <w:r w:rsidRPr="008E3C9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2"/>
          <w:sz w:val="28"/>
          <w:szCs w:val="28"/>
        </w:rPr>
        <w:t xml:space="preserve"> ИПР инвалида, школьного психолого-педагогического консилиума в соответствии с кадровыми и материально-техническими</w:t>
      </w:r>
      <w:r w:rsidRPr="00202FB0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условиями реализации АООП НОО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требованиями к наполняемости классов в соответствии с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СанПиН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>. Учитывается то, что внеурочная деятельность включает обязательные индивидуальные и фронтальные занятия «Коррекционно-развивающей области» (в учебном плане количество часов на индивидуальные занятия указывается на одного обучающегося, на фронтальные занятия – на класс).</w:t>
      </w:r>
    </w:p>
    <w:p w:rsidR="00722007" w:rsidRPr="004167FD" w:rsidRDefault="00722007" w:rsidP="00722007">
      <w:pPr>
        <w:shd w:val="clear" w:color="auto" w:fill="FFFFFF"/>
        <w:tabs>
          <w:tab w:val="left" w:pos="1087"/>
        </w:tabs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 определяются по формуле: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left="1416" w:firstLine="708"/>
        <w:jc w:val="both"/>
        <w:rPr>
          <w:rFonts w:ascii="Times New Roman" w:hAnsi="Times New Roman"/>
          <w:b/>
          <w:sz w:val="56"/>
          <w:szCs w:val="56"/>
        </w:rPr>
      </w:pPr>
      <w:r w:rsidRPr="004167FD">
        <w:rPr>
          <w:rFonts w:ascii="Times New Roman" w:hAnsi="Times New Roman"/>
          <w:b/>
          <w:i/>
          <w:sz w:val="40"/>
          <w:szCs w:val="40"/>
        </w:rPr>
        <w:t xml:space="preserve">      </w:t>
      </w:r>
      <w:r>
        <w:rPr>
          <w:rFonts w:ascii="Times New Roman" w:hAnsi="Times New Roman"/>
          <w:b/>
          <w:i/>
          <w:sz w:val="40"/>
          <w:szCs w:val="40"/>
        </w:rPr>
        <w:t>З</w:t>
      </w:r>
      <w:r w:rsidRPr="004167FD">
        <w:rPr>
          <w:rFonts w:ascii="Times New Roman" w:hAnsi="Times New Roman"/>
          <w:b/>
          <w:i/>
          <w:sz w:val="40"/>
          <w:szCs w:val="40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=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i/>
          <w:sz w:val="56"/>
          <w:szCs w:val="56"/>
          <w:vertAlign w:val="subscript"/>
        </w:rPr>
        <w:t>*</w:t>
      </w:r>
      <w:proofErr w:type="spellStart"/>
      <w:r w:rsidRPr="004167FD">
        <w:rPr>
          <w:rFonts w:ascii="Times New Roman" w:hAnsi="Times New Roman"/>
          <w:b/>
          <w:i/>
          <w:sz w:val="56"/>
          <w:szCs w:val="56"/>
          <w:vertAlign w:val="subscript"/>
          <w:lang w:val="en-US"/>
        </w:rPr>
        <w:t>k</w:t>
      </w:r>
      <w:r w:rsidRPr="004167FD">
        <w:rPr>
          <w:rFonts w:ascii="Times New Roman" w:hAnsi="Times New Roman"/>
          <w:i/>
          <w:sz w:val="40"/>
          <w:szCs w:val="40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b/>
          <w:sz w:val="56"/>
          <w:szCs w:val="56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/>
          <w:sz w:val="24"/>
          <w:szCs w:val="24"/>
        </w:rPr>
        <w:t xml:space="preserve"> </w:t>
      </w:r>
      <w:r w:rsidRPr="004167FD">
        <w:rPr>
          <w:rFonts w:ascii="Times New Roman" w:hAnsi="Times New Roman"/>
          <w:b/>
          <w:bCs/>
          <w:spacing w:val="-4"/>
          <w:sz w:val="28"/>
          <w:szCs w:val="28"/>
        </w:rPr>
        <w:t xml:space="preserve"> - </w:t>
      </w:r>
      <w:r w:rsidRPr="004167FD">
        <w:rPr>
          <w:rFonts w:ascii="Times New Roman" w:hAnsi="Times New Roman"/>
          <w:bCs/>
          <w:spacing w:val="-4"/>
          <w:sz w:val="28"/>
          <w:szCs w:val="28"/>
        </w:rPr>
        <w:t>н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ормативные затраты на оказание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на </w:t>
      </w:r>
      <w:r w:rsidRPr="004167FD">
        <w:rPr>
          <w:rFonts w:ascii="Times New Roman" w:hAnsi="Times New Roman"/>
          <w:sz w:val="28"/>
          <w:szCs w:val="28"/>
        </w:rPr>
        <w:t>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r w:rsidRPr="00EA4C00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4167FD">
        <w:rPr>
          <w:rFonts w:ascii="Times New Roman" w:hAnsi="Times New Roman"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perscript"/>
        </w:rPr>
        <w:t>_</w:t>
      </w:r>
      <w:r w:rsidRPr="004167FD"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>-той государственной услуги образовательной организации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22" w:firstLine="67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7FD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4167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- объем </w:t>
      </w:r>
      <w:proofErr w:type="spellStart"/>
      <w:r w:rsidRPr="004167F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z w:val="28"/>
          <w:szCs w:val="28"/>
        </w:rPr>
        <w:t>-той государственной услуги в соответствии с государственным (муниципальным) заданием.</w:t>
      </w:r>
    </w:p>
    <w:p w:rsidR="00722007" w:rsidRPr="004167FD" w:rsidRDefault="00722007" w:rsidP="00722007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pacing w:val="-4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 xml:space="preserve">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 определяются по формуле:</w:t>
      </w:r>
    </w:p>
    <w:p w:rsidR="00722007" w:rsidRPr="004167FD" w:rsidRDefault="00722007" w:rsidP="00722007">
      <w:pPr>
        <w:shd w:val="clear" w:color="auto" w:fill="FFFFFF"/>
        <w:tabs>
          <w:tab w:val="left" w:pos="994"/>
        </w:tabs>
        <w:spacing w:after="0" w:line="360" w:lineRule="auto"/>
        <w:ind w:right="14" w:firstLine="69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                  </w:t>
      </w:r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ab/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perscript"/>
          <w:lang w:val="en-US"/>
        </w:rPr>
        <w:t>i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>очр=</w:t>
      </w:r>
      <w:proofErr w:type="spellEnd"/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</w:t>
      </w:r>
      <w:proofErr w:type="spellStart"/>
      <w:r w:rsidRPr="004167FD">
        <w:rPr>
          <w:rFonts w:ascii="Times New Roman" w:hAnsi="Times New Roman"/>
          <w:i/>
          <w:sz w:val="40"/>
          <w:szCs w:val="40"/>
          <w:vertAlign w:val="subscript"/>
        </w:rPr>
        <w:t>гу+</w:t>
      </w:r>
      <w:proofErr w:type="spellEnd"/>
      <w:r w:rsidRPr="004167FD">
        <w:rPr>
          <w:rFonts w:ascii="Times New Roman" w:hAnsi="Times New Roman"/>
          <w:b/>
          <w:bCs/>
          <w:i/>
          <w:spacing w:val="-4"/>
          <w:sz w:val="40"/>
          <w:szCs w:val="40"/>
        </w:rPr>
        <w:t xml:space="preserve"> </w:t>
      </w: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он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9D0DCE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proofErr w:type="spellStart"/>
      <w:r w:rsidRPr="009D0DCE">
        <w:rPr>
          <w:rFonts w:ascii="Times New Roman" w:hAnsi="Times New Roman"/>
          <w:i/>
          <w:sz w:val="28"/>
          <w:szCs w:val="28"/>
          <w:vertAlign w:val="superscript"/>
          <w:lang w:val="en-US"/>
        </w:rPr>
        <w:t>i</w:t>
      </w:r>
      <w:r w:rsidRPr="009D0DCE">
        <w:rPr>
          <w:rFonts w:ascii="Times New Roman" w:hAnsi="Times New Roman"/>
          <w:i/>
          <w:sz w:val="28"/>
          <w:szCs w:val="28"/>
          <w:vertAlign w:val="subscript"/>
        </w:rPr>
        <w:t>очр</w:t>
      </w:r>
      <w:proofErr w:type="spellEnd"/>
      <w:r w:rsidRPr="004167FD">
        <w:rPr>
          <w:rFonts w:ascii="Times New Roman" w:hAnsi="Times New Roman"/>
          <w:i/>
          <w:sz w:val="40"/>
          <w:szCs w:val="40"/>
          <w:vertAlign w:val="subscript"/>
        </w:rPr>
        <w:t xml:space="preserve"> -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 нормативные затраты на оказание единицы </w:t>
      </w:r>
      <w:proofErr w:type="spellStart"/>
      <w:r w:rsidRPr="004167FD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proofErr w:type="spellEnd"/>
      <w:r w:rsidRPr="004167FD">
        <w:rPr>
          <w:rFonts w:ascii="Times New Roman" w:hAnsi="Times New Roman"/>
          <w:spacing w:val="-2"/>
          <w:sz w:val="28"/>
          <w:szCs w:val="28"/>
        </w:rPr>
        <w:t xml:space="preserve">-той государственной услуги образовательной </w:t>
      </w:r>
      <w:r w:rsidRPr="004167FD">
        <w:rPr>
          <w:rFonts w:ascii="Times New Roman" w:hAnsi="Times New Roman"/>
          <w:spacing w:val="-4"/>
          <w:sz w:val="28"/>
          <w:szCs w:val="28"/>
        </w:rPr>
        <w:t>организации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14" w:firstLine="670"/>
        <w:jc w:val="both"/>
        <w:rPr>
          <w:rFonts w:ascii="Times New Roman" w:hAnsi="Times New Roman"/>
          <w:sz w:val="28"/>
          <w:szCs w:val="28"/>
        </w:rPr>
      </w:pPr>
      <w:r w:rsidRPr="009D0DCE">
        <w:rPr>
          <w:rFonts w:ascii="Times New Roman" w:hAnsi="Times New Roman"/>
          <w:bCs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3"/>
          <w:sz w:val="28"/>
          <w:szCs w:val="28"/>
        </w:rPr>
        <w:t xml:space="preserve"> - 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непосредственно связанные с оказанием </w:t>
      </w:r>
      <w:r w:rsidRPr="004167FD">
        <w:rPr>
          <w:rFonts w:ascii="Times New Roman" w:hAnsi="Times New Roman"/>
          <w:sz w:val="28"/>
          <w:szCs w:val="28"/>
        </w:rPr>
        <w:t>государственной услуги;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7" w:firstLine="670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z w:val="28"/>
          <w:szCs w:val="28"/>
        </w:rPr>
        <w:lastRenderedPageBreak/>
        <w:t>НЗ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  <w:vertAlign w:val="subscript"/>
        </w:rPr>
        <w:t>он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общехозяйственные нужды.</w:t>
      </w:r>
    </w:p>
    <w:p w:rsidR="00722007" w:rsidRPr="004167FD" w:rsidRDefault="00722007" w:rsidP="00722007">
      <w:pPr>
        <w:shd w:val="clear" w:color="auto" w:fill="FFFFFF"/>
        <w:tabs>
          <w:tab w:val="left" w:pos="1058"/>
        </w:tabs>
        <w:spacing w:after="0" w:line="360" w:lineRule="auto"/>
        <w:ind w:right="7" w:firstLine="684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>Нормативные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определяю</w:t>
      </w:r>
      <w:r w:rsidRPr="004167FD">
        <w:rPr>
          <w:rFonts w:ascii="Times New Roman" w:hAnsi="Times New Roman"/>
          <w:spacing w:val="-1"/>
          <w:sz w:val="28"/>
          <w:szCs w:val="28"/>
        </w:rPr>
        <w:t xml:space="preserve">тся </w:t>
      </w:r>
      <w:r w:rsidRPr="004167FD">
        <w:rPr>
          <w:rFonts w:ascii="Times New Roman" w:hAnsi="Times New Roman"/>
          <w:sz w:val="28"/>
          <w:szCs w:val="28"/>
        </w:rPr>
        <w:t>по формуле:</w:t>
      </w:r>
    </w:p>
    <w:p w:rsidR="00722007" w:rsidRPr="009D49E3" w:rsidRDefault="00722007" w:rsidP="00722007">
      <w:pPr>
        <w:shd w:val="clear" w:color="auto" w:fill="FFFFFF"/>
        <w:spacing w:after="0" w:line="360" w:lineRule="auto"/>
        <w:ind w:left="851" w:firstLine="1282"/>
        <w:jc w:val="both"/>
        <w:rPr>
          <w:rFonts w:ascii="Times New Roman" w:hAnsi="Times New Roman"/>
          <w:i/>
          <w:iCs/>
          <w:sz w:val="24"/>
          <w:szCs w:val="24"/>
        </w:rPr>
      </w:pPr>
      <w:r w:rsidRPr="006A05C6">
        <w:rPr>
          <w:rFonts w:ascii="Times New Roman" w:hAnsi="Times New Roman"/>
          <w:b/>
          <w:bCs/>
          <w:i/>
          <w:spacing w:val="-4"/>
          <w:sz w:val="40"/>
          <w:szCs w:val="40"/>
        </w:rPr>
        <w:t>НЗ</w:t>
      </w:r>
      <w:r w:rsidRPr="004167FD">
        <w:rPr>
          <w:rFonts w:ascii="Times New Roman" w:hAnsi="Times New Roman"/>
          <w:i/>
          <w:sz w:val="40"/>
          <w:szCs w:val="40"/>
          <w:vertAlign w:val="superscript"/>
        </w:rPr>
        <w:t xml:space="preserve"> </w:t>
      </w:r>
      <w:proofErr w:type="spellStart"/>
      <w:r w:rsidRPr="004167FD">
        <w:rPr>
          <w:rFonts w:ascii="Times New Roman" w:hAnsi="Times New Roman"/>
          <w:b/>
          <w:sz w:val="40"/>
          <w:szCs w:val="40"/>
          <w:vertAlign w:val="subscript"/>
        </w:rPr>
        <w:t>гу</w:t>
      </w:r>
      <w:proofErr w:type="spellEnd"/>
      <w:r w:rsidRPr="004167FD">
        <w:rPr>
          <w:rFonts w:ascii="Times New Roman" w:hAnsi="Times New Roman"/>
          <w:iCs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6A05C6"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o</w:t>
      </w:r>
      <w:proofErr w:type="spellStart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>тгу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</w:t>
      </w:r>
      <w:r w:rsidRPr="004167FD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м</w:t>
      </w:r>
      <w:r w:rsidRPr="00811D26">
        <w:rPr>
          <w:rFonts w:ascii="Times New Roman" w:hAnsi="Times New Roman"/>
          <w:b/>
          <w:i/>
          <w:iCs/>
          <w:sz w:val="40"/>
          <w:szCs w:val="40"/>
          <w:vertAlign w:val="subscript"/>
          <w:lang w:val="en-US"/>
        </w:rPr>
        <w:t>p</w:t>
      </w:r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+  </w:t>
      </w:r>
      <w:r>
        <w:rPr>
          <w:rFonts w:ascii="Times New Roman" w:hAnsi="Times New Roman"/>
          <w:b/>
          <w:i/>
          <w:iCs/>
          <w:sz w:val="40"/>
          <w:szCs w:val="40"/>
        </w:rPr>
        <w:t>НЗ</w:t>
      </w:r>
      <w:r w:rsidRPr="00124C76">
        <w:rPr>
          <w:rFonts w:ascii="Times New Roman" w:hAnsi="Times New Roman"/>
          <w:b/>
          <w:i/>
          <w:iCs/>
          <w:sz w:val="40"/>
          <w:szCs w:val="40"/>
        </w:rPr>
        <w:t xml:space="preserve"> </w:t>
      </w:r>
      <w:r>
        <w:rPr>
          <w:rFonts w:ascii="Times New Roman" w:hAnsi="Times New Roman"/>
          <w:b/>
          <w:i/>
          <w:iCs/>
          <w:sz w:val="40"/>
          <w:szCs w:val="40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i/>
          <w:iCs/>
          <w:sz w:val="40"/>
          <w:szCs w:val="40"/>
          <w:vertAlign w:val="subscript"/>
        </w:rPr>
        <w:t>пп</w:t>
      </w:r>
      <w:proofErr w:type="spellEnd"/>
      <w:r w:rsidRPr="004167FD">
        <w:rPr>
          <w:rFonts w:ascii="Times New Roman" w:hAnsi="Times New Roman"/>
          <w:b/>
          <w:i/>
          <w:iCs/>
          <w:sz w:val="40"/>
          <w:szCs w:val="40"/>
          <w:vertAlign w:val="subscript"/>
        </w:rPr>
        <w:t xml:space="preserve">     </w:t>
      </w:r>
      <w:smartTag w:uri="urn:schemas-microsoft-com:office:smarttags" w:element="PersonName">
        <w:r w:rsidRPr="004167FD">
          <w:rPr>
            <w:rFonts w:ascii="Times New Roman" w:hAnsi="Times New Roman"/>
            <w:i/>
            <w:iCs/>
            <w:sz w:val="24"/>
            <w:szCs w:val="24"/>
          </w:rPr>
          <w:t>,</w:t>
        </w:r>
      </w:smartTag>
      <w:r w:rsidRPr="004167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67FD">
        <w:rPr>
          <w:rFonts w:ascii="Times New Roman" w:hAnsi="Times New Roman"/>
          <w:sz w:val="24"/>
          <w:szCs w:val="24"/>
        </w:rPr>
        <w:t>где</w:t>
      </w:r>
      <w:r w:rsidRPr="004167FD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722007" w:rsidRPr="004167FD" w:rsidRDefault="00722007" w:rsidP="0072200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   </w:t>
      </w:r>
      <w:r w:rsidRPr="009D49E3">
        <w:rPr>
          <w:rFonts w:ascii="Times New Roman" w:hAnsi="Times New Roman"/>
          <w:sz w:val="28"/>
          <w:szCs w:val="28"/>
        </w:rPr>
        <w:t xml:space="preserve">  </w:t>
      </w:r>
      <w:r w:rsidRPr="004167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>гу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</w:t>
      </w:r>
      <w:r w:rsidRPr="004167FD">
        <w:rPr>
          <w:rFonts w:ascii="Times New Roman" w:hAnsi="Times New Roman"/>
          <w:spacing w:val="-4"/>
          <w:sz w:val="28"/>
          <w:szCs w:val="28"/>
        </w:rPr>
        <w:t>ормативные затраты</w:t>
      </w:r>
      <w:smartTag w:uri="urn:schemas-microsoft-com:office:smarttags" w:element="PersonName">
        <w:r w:rsidRPr="004167FD">
          <w:rPr>
            <w:rFonts w:ascii="Times New Roman" w:hAnsi="Times New Roman"/>
            <w:spacing w:val="-4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4"/>
          <w:sz w:val="28"/>
          <w:szCs w:val="28"/>
        </w:rPr>
        <w:t xml:space="preserve"> непосредственно связанные с оказанием</w:t>
      </w:r>
      <w:r w:rsidRPr="004167FD">
        <w:rPr>
          <w:rFonts w:ascii="Times New Roman" w:hAnsi="Times New Roman"/>
          <w:spacing w:val="-4"/>
          <w:sz w:val="28"/>
          <w:szCs w:val="28"/>
        </w:rPr>
        <w:br/>
      </w:r>
      <w:r w:rsidRPr="004167FD">
        <w:rPr>
          <w:rFonts w:ascii="Times New Roman" w:hAnsi="Times New Roman"/>
          <w:spacing w:val="-1"/>
          <w:sz w:val="28"/>
          <w:szCs w:val="28"/>
        </w:rPr>
        <w:t>государственной услуги на соответствующий финансовый год;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iCs/>
          <w:spacing w:val="-3"/>
          <w:sz w:val="28"/>
          <w:szCs w:val="28"/>
        </w:rPr>
        <w:t>НЗ</w:t>
      </w:r>
      <w:proofErr w:type="spellStart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om</w:t>
      </w:r>
      <w:proofErr w:type="spellEnd"/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</w:rPr>
        <w:t>г</w:t>
      </w:r>
      <w:r w:rsidRPr="004167FD">
        <w:rPr>
          <w:rFonts w:ascii="Times New Roman" w:hAnsi="Times New Roman"/>
          <w:iCs/>
          <w:spacing w:val="-3"/>
          <w:sz w:val="28"/>
          <w:szCs w:val="28"/>
          <w:vertAlign w:val="subscript"/>
          <w:lang w:val="en-US"/>
        </w:rPr>
        <w:t>y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  <w:vertAlign w:val="subscript"/>
        </w:rPr>
        <w:t xml:space="preserve">  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pacing w:val="-3"/>
          <w:sz w:val="28"/>
          <w:szCs w:val="28"/>
        </w:rPr>
        <w:t>- нормативные затраты  на оплату труда и начисления на</w:t>
      </w:r>
      <w:r w:rsidRPr="004167FD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услуги;</w:t>
      </w:r>
    </w:p>
    <w:p w:rsidR="00722007" w:rsidRPr="0081481B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spacing w:val="-4"/>
          <w:sz w:val="28"/>
          <w:szCs w:val="28"/>
          <w:vertAlign w:val="subscript"/>
        </w:rPr>
        <w:t>м</w:t>
      </w:r>
      <w:r w:rsidRPr="004167FD">
        <w:rPr>
          <w:rFonts w:ascii="Times New Roman" w:hAnsi="Times New Roman"/>
          <w:spacing w:val="-4"/>
          <w:sz w:val="28"/>
          <w:szCs w:val="28"/>
          <w:vertAlign w:val="subscript"/>
          <w:lang w:val="en-US"/>
        </w:rPr>
        <w:t>p</w:t>
      </w:r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>нормативные затраты на приобретение материальных ресурсов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 непосредственно потребляемых в процессе оказания государственной услуги</w:t>
      </w:r>
      <w:smartTag w:uri="urn:schemas-microsoft-com:office:smarttags" w:element="PersonName">
        <w:r w:rsidRPr="00901C0A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901C0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в том числе затраты </w:t>
      </w:r>
      <w:r w:rsidRPr="008E3C9D">
        <w:rPr>
          <w:rFonts w:ascii="Times New Roman" w:hAnsi="Times New Roman"/>
          <w:sz w:val="28"/>
          <w:szCs w:val="28"/>
        </w:rPr>
        <w:t>на</w:t>
      </w:r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учебники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учебные пособия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учебно-методические материалы</w:t>
      </w:r>
      <w:smartTag w:uri="urn:schemas-microsoft-com:office:smarttags" w:element="PersonName">
        <w:r w:rsidRPr="008E3C9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специальное оборудование, специальные технические средства,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ассистивные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устройства, специальные компьютерные программы и другие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средства обучения и воспитания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по АООП типа </w:t>
      </w:r>
      <w:proofErr w:type="spellStart"/>
      <w:r w:rsidRPr="00901C0A">
        <w:rPr>
          <w:rFonts w:ascii="Times New Roman" w:hAnsi="Times New Roman"/>
          <w:spacing w:val="-1"/>
          <w:sz w:val="28"/>
          <w:szCs w:val="28"/>
        </w:rPr>
        <w:t>j</w:t>
      </w:r>
      <w:proofErr w:type="spellEnd"/>
      <w:r w:rsidRPr="00901C0A">
        <w:rPr>
          <w:rFonts w:ascii="Times New Roman" w:hAnsi="Times New Roman"/>
          <w:spacing w:val="-1"/>
          <w:sz w:val="28"/>
          <w:szCs w:val="28"/>
        </w:rPr>
        <w:t xml:space="preserve"> (в соответствии</w:t>
      </w:r>
      <w:r>
        <w:rPr>
          <w:rFonts w:ascii="Times New Roman" w:hAnsi="Times New Roman"/>
          <w:sz w:val="28"/>
          <w:szCs w:val="28"/>
        </w:rPr>
        <w:t xml:space="preserve"> с материально-техническими условиями с учетом специфики обучающихся)</w:t>
      </w:r>
      <w:r w:rsidRPr="0081481B">
        <w:rPr>
          <w:rFonts w:ascii="Times New Roman" w:hAnsi="Times New Roman"/>
          <w:sz w:val="28"/>
          <w:szCs w:val="28"/>
        </w:rPr>
        <w:t>;</w:t>
      </w:r>
    </w:p>
    <w:p w:rsidR="00722007" w:rsidRPr="009D0DCE" w:rsidRDefault="00722007" w:rsidP="0072200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spacing w:val="-4"/>
          <w:sz w:val="28"/>
          <w:szCs w:val="28"/>
        </w:rPr>
        <w:t>НЗ</w:t>
      </w:r>
      <w:r w:rsidRPr="00124C7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spacing w:val="-4"/>
          <w:sz w:val="28"/>
          <w:szCs w:val="28"/>
          <w:vertAlign w:val="subscript"/>
        </w:rPr>
        <w:t>пп</w:t>
      </w:r>
      <w:proofErr w:type="spellEnd"/>
      <w:r w:rsidRPr="004167FD">
        <w:rPr>
          <w:rFonts w:ascii="Times New Roman" w:hAnsi="Times New Roman"/>
          <w:spacing w:val="-4"/>
          <w:sz w:val="28"/>
          <w:szCs w:val="28"/>
        </w:rPr>
        <w:t xml:space="preserve"> -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нормативные </w:t>
      </w:r>
      <w:r>
        <w:rPr>
          <w:rFonts w:ascii="Times New Roman" w:hAnsi="Times New Roman"/>
          <w:spacing w:val="-1"/>
          <w:sz w:val="28"/>
          <w:szCs w:val="28"/>
        </w:rPr>
        <w:t>п</w:t>
      </w:r>
      <w:r w:rsidRPr="0081481B">
        <w:rPr>
          <w:rFonts w:ascii="Times New Roman" w:hAnsi="Times New Roman"/>
          <w:spacing w:val="-1"/>
          <w:sz w:val="28"/>
          <w:szCs w:val="28"/>
        </w:rPr>
        <w:t>рочие прямые затраты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непосредственно связанные с оказанием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>
        <w:rPr>
          <w:rFonts w:ascii="Times New Roman" w:hAnsi="Times New Roman"/>
          <w:spacing w:val="-1"/>
          <w:sz w:val="28"/>
          <w:szCs w:val="28"/>
        </w:rPr>
        <w:t xml:space="preserve"> в том числе з</w:t>
      </w:r>
      <w:r w:rsidRPr="0081481B">
        <w:rPr>
          <w:rFonts w:ascii="Times New Roman" w:hAnsi="Times New Roman"/>
          <w:spacing w:val="-1"/>
          <w:sz w:val="28"/>
          <w:szCs w:val="28"/>
        </w:rPr>
        <w:t>атраты на приобретение расходных материалов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моющих средств</w:t>
      </w:r>
      <w:smartTag w:uri="urn:schemas-microsoft-com:office:smarttags" w:element="PersonName">
        <w:r w:rsidRPr="0081481B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81481B">
        <w:rPr>
          <w:rFonts w:ascii="Times New Roman" w:hAnsi="Times New Roman"/>
          <w:spacing w:val="-1"/>
          <w:sz w:val="28"/>
          <w:szCs w:val="28"/>
        </w:rPr>
        <w:t xml:space="preserve"> медикаментов и перевязочных средств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01C0A">
        <w:rPr>
          <w:rFonts w:ascii="Times New Roman" w:hAnsi="Times New Roman"/>
          <w:spacing w:val="-1"/>
          <w:sz w:val="28"/>
          <w:szCs w:val="28"/>
        </w:rPr>
        <w:t>(в соответствии</w:t>
      </w:r>
      <w:r>
        <w:rPr>
          <w:rFonts w:ascii="Times New Roman" w:hAnsi="Times New Roman"/>
          <w:sz w:val="28"/>
          <w:szCs w:val="28"/>
        </w:rPr>
        <w:t xml:space="preserve">  с материально-техническими условиями с учетом специфики обучающихся </w:t>
      </w:r>
      <w:r w:rsidRPr="00901C0A">
        <w:rPr>
          <w:rFonts w:ascii="Times New Roman" w:hAnsi="Times New Roman"/>
          <w:spacing w:val="-1"/>
          <w:sz w:val="28"/>
          <w:szCs w:val="28"/>
        </w:rPr>
        <w:t xml:space="preserve">по АООП типа </w:t>
      </w:r>
      <w:proofErr w:type="spellStart"/>
      <w:r w:rsidRPr="00901C0A">
        <w:rPr>
          <w:rFonts w:ascii="Times New Roman" w:hAnsi="Times New Roman"/>
          <w:spacing w:val="-1"/>
          <w:sz w:val="28"/>
          <w:szCs w:val="28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4"/>
          <w:sz w:val="28"/>
          <w:szCs w:val="28"/>
        </w:rPr>
        <w:t xml:space="preserve">При расчете нормативных затрат на оплату труда и начисления на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выплаты по оплате труда учитываются затраты на оплату труда только тех </w:t>
      </w:r>
      <w:r w:rsidRPr="004167FD">
        <w:rPr>
          <w:rFonts w:ascii="Times New Roman" w:hAnsi="Times New Roman"/>
          <w:spacing w:val="-1"/>
          <w:sz w:val="28"/>
          <w:szCs w:val="28"/>
        </w:rPr>
        <w:t>работников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которые принимают непосредственное участие в оказании соответствующей государственной услуги (вспомогательный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технический</w:t>
      </w:r>
      <w:smartTag w:uri="urn:schemas-microsoft-com:office:smarttags" w:element="PersonName">
        <w:r w:rsidRPr="004167FD"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административно-управленческий и т.п. персонал не учитывается).</w:t>
      </w:r>
    </w:p>
    <w:p w:rsidR="00722007" w:rsidRPr="004167FD" w:rsidRDefault="00722007" w:rsidP="00722007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 xml:space="preserve">Нормативные затраты на оплату труда и начисления на выплаты по </w:t>
      </w:r>
      <w:r w:rsidRPr="004167FD">
        <w:rPr>
          <w:rFonts w:ascii="Times New Roman" w:hAnsi="Times New Roman"/>
          <w:spacing w:val="-2"/>
          <w:sz w:val="28"/>
          <w:szCs w:val="28"/>
        </w:rPr>
        <w:t xml:space="preserve">оплате труда рассчитываются как произведение средней стоимости единицы </w:t>
      </w:r>
      <w:r w:rsidRPr="004167FD">
        <w:rPr>
          <w:rFonts w:ascii="Times New Roman" w:hAnsi="Times New Roman"/>
          <w:sz w:val="28"/>
          <w:szCs w:val="28"/>
        </w:rPr>
        <w:t>времени персонала на количество единиц времени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оказания </w:t>
      </w:r>
      <w:r w:rsidRPr="004167FD">
        <w:rPr>
          <w:rFonts w:ascii="Times New Roman" w:hAnsi="Times New Roman"/>
          <w:spacing w:val="-3"/>
          <w:sz w:val="28"/>
          <w:szCs w:val="28"/>
        </w:rPr>
        <w:lastRenderedPageBreak/>
        <w:t>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pacing w:val="-3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3"/>
          <w:sz w:val="28"/>
          <w:szCs w:val="28"/>
        </w:rPr>
        <w:t xml:space="preserve"> с учетом стимулирующих выплат </w:t>
      </w:r>
      <w:r w:rsidRPr="004167FD">
        <w:rPr>
          <w:rFonts w:ascii="Times New Roman" w:hAnsi="Times New Roman"/>
          <w:sz w:val="28"/>
          <w:szCs w:val="28"/>
        </w:rPr>
        <w:t>за результативность труда. Стоимость единицы времени персонала рассчитывается исходя из действующей системы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 учетом доплат и надбавок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установленных действующим законодательством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районного коэффициента и процентной надбавки к заработной плате за </w:t>
      </w:r>
      <w:r w:rsidRPr="004167FD">
        <w:rPr>
          <w:rFonts w:ascii="Times New Roman" w:hAnsi="Times New Roman"/>
          <w:spacing w:val="-1"/>
          <w:sz w:val="28"/>
          <w:szCs w:val="28"/>
        </w:rPr>
        <w:t>работу в районах Крайнего Севера и приравненных к ним местностях</w:t>
      </w:r>
      <w:smartTag w:uri="urn:schemas-microsoft-com:office:smarttags" w:element="PersonName">
        <w:r>
          <w:rPr>
            <w:rFonts w:ascii="Times New Roman" w:hAnsi="Times New Roman"/>
            <w:spacing w:val="-1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установленных законодательством.</w:t>
      </w:r>
    </w:p>
    <w:p w:rsidR="00722007" w:rsidRPr="004167FD" w:rsidRDefault="00722007" w:rsidP="00722007">
      <w:pPr>
        <w:shd w:val="clear" w:color="auto" w:fill="FFFFFF"/>
        <w:tabs>
          <w:tab w:val="left" w:pos="709"/>
          <w:tab w:val="left" w:pos="1224"/>
        </w:tabs>
        <w:spacing w:after="0" w:line="36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pacing w:val="-2"/>
          <w:sz w:val="28"/>
          <w:szCs w:val="28"/>
        </w:rPr>
        <w:t>Нормативные затраты на расходные материалы в соответствии со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стандартами качества оказания услуги рассчитываются как произведение</w:t>
      </w:r>
      <w:r w:rsidRPr="004167FD">
        <w:rPr>
          <w:rFonts w:ascii="Times New Roman" w:hAnsi="Times New Roman"/>
          <w:spacing w:val="-2"/>
          <w:sz w:val="28"/>
          <w:szCs w:val="28"/>
        </w:rPr>
        <w:br/>
        <w:t>стоимости учебных материалов на их количество</w:t>
      </w:r>
      <w:smartTag w:uri="urn:schemas-microsoft-com:office:smarttags" w:element="PersonName">
        <w:r w:rsidRPr="004167FD">
          <w:rPr>
            <w:rFonts w:ascii="Times New Roman" w:hAnsi="Times New Roman"/>
            <w:spacing w:val="-2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pacing w:val="-2"/>
          <w:sz w:val="28"/>
          <w:szCs w:val="28"/>
        </w:rPr>
        <w:t xml:space="preserve"> необходимое для оказания</w:t>
      </w:r>
      <w:r w:rsidRPr="004167FD">
        <w:rPr>
          <w:rFonts w:ascii="Times New Roman" w:hAnsi="Times New Roman"/>
          <w:spacing w:val="-2"/>
          <w:sz w:val="28"/>
          <w:szCs w:val="28"/>
        </w:rPr>
        <w:br/>
      </w:r>
      <w:r w:rsidRPr="004167FD">
        <w:rPr>
          <w:rFonts w:ascii="Times New Roman" w:hAnsi="Times New Roman"/>
          <w:sz w:val="28"/>
          <w:szCs w:val="28"/>
        </w:rPr>
        <w:t>единицы государственной услуги (выполнения работ) и определяется по видам организаций</w:t>
      </w:r>
      <w:r w:rsidRPr="004167FD">
        <w:rPr>
          <w:rFonts w:ascii="Times New Roman" w:hAnsi="Times New Roman"/>
          <w:spacing w:val="-3"/>
          <w:sz w:val="28"/>
          <w:szCs w:val="28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:</w:t>
      </w:r>
    </w:p>
    <w:p w:rsidR="00722007" w:rsidRPr="006A05C6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3C9D">
        <w:rPr>
          <w:rFonts w:ascii="Times New Roman" w:hAnsi="Times New Roman"/>
          <w:sz w:val="28"/>
          <w:szCs w:val="28"/>
        </w:rPr>
        <w:t>реализация АООП начального</w:t>
      </w:r>
      <w:r w:rsidRPr="004167FD">
        <w:rPr>
          <w:rFonts w:ascii="Times New Roman" w:hAnsi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обучающихся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944F9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может определяться по формуле: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= </w:t>
      </w: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12 * 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овз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* К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2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 </w:t>
      </w:r>
      <w:smartTag w:uri="urn:schemas-microsoft-com:office:smarttags" w:element="PersonName">
        <w:r w:rsidRPr="004167FD">
          <w:rPr>
            <w:rFonts w:ascii="Times New Roman" w:hAnsi="Times New Roman"/>
            <w:b/>
            <w:i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/>
          <w:bCs/>
          <w:i/>
          <w:iCs/>
          <w:sz w:val="28"/>
          <w:szCs w:val="28"/>
        </w:rPr>
        <w:t>где:</w:t>
      </w:r>
    </w:p>
    <w:p w:rsidR="00722007" w:rsidRPr="004167FD" w:rsidRDefault="00722007" w:rsidP="00722007">
      <w:pPr>
        <w:spacing w:after="0" w:line="36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отгу</w:t>
      </w:r>
      <w:proofErr w:type="spellEnd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- </w:t>
      </w:r>
      <w:r w:rsidRPr="004167FD">
        <w:rPr>
          <w:rFonts w:ascii="Times New Roman" w:hAnsi="Times New Roman"/>
          <w:bCs/>
          <w:sz w:val="28"/>
          <w:szCs w:val="28"/>
        </w:rPr>
        <w:t>н</w:t>
      </w:r>
      <w:r w:rsidRPr="004167FD">
        <w:rPr>
          <w:rFonts w:ascii="Times New Roman" w:hAnsi="Times New Roman"/>
          <w:sz w:val="28"/>
          <w:szCs w:val="28"/>
        </w:rPr>
        <w:t>ормативные затраты на оплату труда и начисления на выплаты по оплате труда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принимающего непосредственное участие в оказании государственной услуги по предоставлению </w:t>
      </w:r>
      <w:r>
        <w:rPr>
          <w:rFonts w:ascii="Times New Roman" w:hAnsi="Times New Roman"/>
          <w:sz w:val="28"/>
          <w:szCs w:val="28"/>
        </w:rPr>
        <w:t>началь</w:t>
      </w:r>
      <w:r w:rsidRPr="004167FD">
        <w:rPr>
          <w:rFonts w:ascii="Times New Roman" w:hAnsi="Times New Roman"/>
          <w:sz w:val="28"/>
          <w:szCs w:val="28"/>
        </w:rPr>
        <w:t>ного общего образования</w:t>
      </w:r>
      <w:r>
        <w:rPr>
          <w:rFonts w:ascii="Times New Roman" w:hAnsi="Times New Roman"/>
          <w:sz w:val="28"/>
          <w:szCs w:val="28"/>
        </w:rPr>
        <w:t xml:space="preserve"> обучающимся </w:t>
      </w:r>
      <w:r w:rsidRPr="00920A15">
        <w:rPr>
          <w:rFonts w:ascii="Times New Roman" w:hAnsi="Times New Roman"/>
          <w:color w:val="auto"/>
          <w:spacing w:val="-2"/>
          <w:sz w:val="28"/>
          <w:szCs w:val="28"/>
        </w:rPr>
        <w:t>с ТНР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ЗП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</w:rPr>
        <w:t>рег</w:t>
      </w:r>
      <w:r w:rsidRPr="006A05C6">
        <w:rPr>
          <w:rFonts w:ascii="Times New Roman" w:hAnsi="Times New Roman"/>
          <w:b/>
          <w:bCs/>
          <w:i/>
          <w:sz w:val="28"/>
          <w:szCs w:val="28"/>
          <w:vertAlign w:val="subscript"/>
        </w:rPr>
        <w:t>-1</w:t>
      </w:r>
      <w:r w:rsidRPr="004167FD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среднемесячная заработная плата в экономике соответствующего региона в предшествующем году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руб./мес.;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bCs/>
          <w:i/>
          <w:sz w:val="28"/>
          <w:szCs w:val="28"/>
        </w:rPr>
        <w:t xml:space="preserve">12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количество месяцев в году;</w:t>
      </w:r>
    </w:p>
    <w:p w:rsidR="00722007" w:rsidRPr="004167FD" w:rsidRDefault="00722007" w:rsidP="00722007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i/>
          <w:sz w:val="28"/>
          <w:szCs w:val="28"/>
        </w:rPr>
        <w:t>K</w:t>
      </w:r>
      <w:r>
        <w:rPr>
          <w:rFonts w:ascii="Times New Roman" w:hAnsi="Times New Roman"/>
          <w:i/>
          <w:sz w:val="28"/>
          <w:szCs w:val="28"/>
          <w:vertAlign w:val="superscript"/>
        </w:rPr>
        <w:t>ОВЗ</w:t>
      </w:r>
      <w:r w:rsidRPr="004167FD">
        <w:rPr>
          <w:rFonts w:ascii="Times New Roman" w:hAnsi="Times New Roman"/>
          <w:i/>
          <w:sz w:val="28"/>
          <w:szCs w:val="28"/>
        </w:rPr>
        <w:t xml:space="preserve"> 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специфику образовательной программы или категорию обучающихся (при их наличии);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67FD">
        <w:rPr>
          <w:rFonts w:ascii="Times New Roman" w:hAnsi="Times New Roman"/>
          <w:bCs/>
          <w:i/>
          <w:iCs/>
          <w:sz w:val="28"/>
          <w:szCs w:val="28"/>
          <w:lang w:val="en-US"/>
        </w:rPr>
        <w:t>K</w:t>
      </w:r>
      <w:r>
        <w:rPr>
          <w:rFonts w:ascii="Times New Roman" w:hAnsi="Times New Roman"/>
          <w:bCs/>
          <w:i/>
          <w:iCs/>
          <w:sz w:val="28"/>
          <w:szCs w:val="28"/>
          <w:vertAlign w:val="superscript"/>
        </w:rPr>
        <w:t>1</w:t>
      </w:r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 страховых взносов на выплаты по оплате труда. Значение коэффициента – 1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>302;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4167FD">
          <w:rPr>
            <w:rFonts w:ascii="Times New Roman" w:hAnsi="Times New Roman"/>
            <w:bCs/>
            <w:i/>
            <w:iCs/>
            <w:sz w:val="28"/>
            <w:szCs w:val="28"/>
            <w:lang w:val="en-US"/>
          </w:rPr>
          <w:lastRenderedPageBreak/>
          <w:t>K</w:t>
        </w:r>
        <w:r>
          <w:rPr>
            <w:rFonts w:ascii="Times New Roman" w:hAnsi="Times New Roman"/>
            <w:bCs/>
            <w:i/>
            <w:iCs/>
            <w:sz w:val="28"/>
            <w:szCs w:val="28"/>
            <w:vertAlign w:val="superscript"/>
          </w:rPr>
          <w:t>2</w:t>
        </w:r>
      </w:smartTag>
      <w:r w:rsidRPr="004167F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167FD">
        <w:rPr>
          <w:rFonts w:ascii="Times New Roman" w:hAnsi="Times New Roman"/>
          <w:i/>
          <w:sz w:val="28"/>
          <w:szCs w:val="28"/>
        </w:rPr>
        <w:t xml:space="preserve">– </w:t>
      </w:r>
      <w:r w:rsidRPr="004167FD">
        <w:rPr>
          <w:rFonts w:ascii="Times New Roman" w:hAnsi="Times New Roman"/>
          <w:sz w:val="28"/>
          <w:szCs w:val="28"/>
        </w:rPr>
        <w:t>коэффициент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учитывающий применение районных коэффициентов и процентных надбавок к заработной плате за стаж работы в районах Крайнего Севера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приравненных к ним местностях (при наличии данных коэффициентов).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К нормативным затратам на общехозяйственные нужды относятся затраты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невозможно отнести напрямую к нормативным затратам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непосредственно связанным с оказанием i-той государственной услуги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 xml:space="preserve"> и к нормативным затратам на содержание имущества. Нормативные затраты на общехозяйственные нужды определяются по формуле: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н=</w:t>
      </w:r>
      <w:proofErr w:type="spellEnd"/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ни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b/>
          <w:bCs/>
          <w:i/>
          <w:sz w:val="28"/>
          <w:szCs w:val="28"/>
        </w:rPr>
        <w:t>+</w:t>
      </w:r>
      <w:r w:rsidRPr="00811D2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где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 w:rsidRPr="004167F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о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тпп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прочего персонала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</w:t>
      </w:r>
      <w:r>
        <w:rPr>
          <w:rFonts w:ascii="Times New Roman" w:hAnsi="Times New Roman"/>
          <w:sz w:val="28"/>
          <w:szCs w:val="28"/>
        </w:rPr>
        <w:t>)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НЗ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 w:rsidRPr="00901C0A">
        <w:rPr>
          <w:rFonts w:ascii="Times New Roman" w:hAnsi="Times New Roman"/>
          <w:b/>
          <w:bCs/>
          <w:i/>
          <w:sz w:val="28"/>
          <w:szCs w:val="28"/>
          <w:vertAlign w:val="superscript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пк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>– нормативные затраты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C0A">
        <w:rPr>
          <w:rFonts w:ascii="Times New Roman" w:hAnsi="Times New Roman"/>
          <w:sz w:val="28"/>
          <w:szCs w:val="28"/>
        </w:rPr>
        <w:t xml:space="preserve"> на повышение квалификации </w:t>
      </w:r>
      <w:r>
        <w:rPr>
          <w:rFonts w:ascii="Times New Roman" w:hAnsi="Times New Roman"/>
          <w:sz w:val="28"/>
          <w:szCs w:val="28"/>
        </w:rPr>
        <w:t xml:space="preserve">и (или) профессиональную переподготовку </w:t>
      </w:r>
      <w:r w:rsidRPr="00901C0A">
        <w:rPr>
          <w:rFonts w:ascii="Times New Roman" w:hAnsi="Times New Roman"/>
          <w:sz w:val="28"/>
          <w:szCs w:val="28"/>
        </w:rPr>
        <w:t>работников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C7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 соответствии с кадровыми 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8E3C9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E3C9D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8E3C9D">
        <w:rPr>
          <w:rFonts w:ascii="Times New Roman" w:hAnsi="Times New Roman"/>
          <w:b/>
          <w:bCs/>
          <w:i/>
          <w:sz w:val="28"/>
          <w:szCs w:val="28"/>
          <w:vertAlign w:val="subscript"/>
        </w:rPr>
        <w:t>ком</w:t>
      </w:r>
      <w:proofErr w:type="spellEnd"/>
      <w:r w:rsidRPr="008E3C9D">
        <w:rPr>
          <w:rFonts w:ascii="Times New Roman" w:hAnsi="Times New Roman"/>
          <w:sz w:val="28"/>
          <w:szCs w:val="28"/>
        </w:rPr>
        <w:t xml:space="preserve"> - нормативные затраты на коммунальные услуги (с учетом площади здания, в котором расположена образовательная организация, года его постройки, состояния инженерно-технических сооружений и коммуникаций) за исключением нормативных затрат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отнесенных к нормативным затратам на содержание имущества);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202FB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ни</w:t>
      </w:r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содержание объектов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на праве оперативного управления или приобретенным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 также недвижимого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находящегося у организации на основании договора аренды или </w:t>
      </w:r>
      <w:r w:rsidRPr="004167FD">
        <w:rPr>
          <w:rFonts w:ascii="Times New Roman" w:hAnsi="Times New Roman"/>
          <w:sz w:val="28"/>
          <w:szCs w:val="28"/>
        </w:rPr>
        <w:lastRenderedPageBreak/>
        <w:t>безвозмездного пользования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эксплуатируемого в процессе оказания государственных услуг (далее - нормативные затраты на содержание недвижимого имущества)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202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ди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объектов особо ценного движимого имущества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закрепленного за организацией за счет средств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вс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нормативные затраты на приобретение услуг связи;</w:t>
      </w:r>
    </w:p>
    <w:p w:rsidR="00722007" w:rsidRPr="004167FD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тр</w:t>
      </w:r>
      <w:proofErr w:type="spellEnd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 xml:space="preserve"> </w:t>
      </w:r>
      <w:r w:rsidRPr="004167FD">
        <w:rPr>
          <w:rFonts w:ascii="Times New Roman" w:hAnsi="Times New Roman"/>
          <w:sz w:val="28"/>
          <w:szCs w:val="28"/>
        </w:rPr>
        <w:t>- нормативные затраты на приобретение транспортных услуг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 w:rsidRPr="004167FD">
        <w:rPr>
          <w:rFonts w:ascii="Times New Roman" w:hAnsi="Times New Roman"/>
          <w:sz w:val="28"/>
          <w:szCs w:val="28"/>
        </w:rPr>
        <w:t>;</w:t>
      </w:r>
    </w:p>
    <w:p w:rsidR="00722007" w:rsidRPr="00124C76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05C6">
        <w:rPr>
          <w:rFonts w:ascii="Times New Roman" w:hAnsi="Times New Roman"/>
          <w:b/>
          <w:bCs/>
          <w:i/>
          <w:sz w:val="28"/>
          <w:szCs w:val="28"/>
        </w:rPr>
        <w:t>НЗ</w:t>
      </w:r>
      <w:r w:rsidRPr="00124C7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vertAlign w:val="superscript"/>
          <w:lang w:val="en-US"/>
        </w:rPr>
        <w:t>j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  <w:vertAlign w:val="subscript"/>
        </w:rPr>
        <w:t>пр</w:t>
      </w:r>
      <w:proofErr w:type="spellEnd"/>
      <w:r w:rsidRPr="004167FD">
        <w:rPr>
          <w:rFonts w:ascii="Times New Roman" w:hAnsi="Times New Roman"/>
          <w:sz w:val="28"/>
          <w:szCs w:val="28"/>
        </w:rPr>
        <w:t xml:space="preserve"> - прочие нормативные зат</w:t>
      </w:r>
      <w:r>
        <w:rPr>
          <w:rFonts w:ascii="Times New Roman" w:hAnsi="Times New Roman"/>
          <w:sz w:val="28"/>
          <w:szCs w:val="28"/>
        </w:rPr>
        <w:t>раты на общехозяйственные нужды</w:t>
      </w:r>
      <w:r w:rsidRPr="00124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АООП типа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24C7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кадровыми и материально-техническими условиями с учетом специфики обучающихся</w:t>
      </w:r>
      <w:r w:rsidRPr="00124C7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007" w:rsidRPr="004167FD" w:rsidRDefault="00722007" w:rsidP="00722007">
      <w:pPr>
        <w:tabs>
          <w:tab w:val="left" w:pos="822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оплату труда и начисления на выплаты по оплате труда работников организации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которые не принимают непосредственного участия в оказании государственной услуги (вспомогательного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технического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административно-управленческого и </w:t>
      </w:r>
      <w:r w:rsidRPr="008E3C9D">
        <w:rPr>
          <w:rFonts w:ascii="Times New Roman" w:hAnsi="Times New Roman"/>
          <w:sz w:val="28"/>
          <w:szCs w:val="28"/>
        </w:rPr>
        <w:t>прочего персонала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8E3C9D">
        <w:rPr>
          <w:rFonts w:ascii="Times New Roman" w:hAnsi="Times New Roman"/>
          <w:sz w:val="28"/>
          <w:szCs w:val="28"/>
        </w:rPr>
        <w:t xml:space="preserve"> не принимающего непосредственного участия в оказании государственной услуги, </w:t>
      </w:r>
      <w:r w:rsidRPr="008E3C9D">
        <w:rPr>
          <w:rFonts w:ascii="Times New Roman" w:hAnsi="Times New Roman"/>
          <w:spacing w:val="-2"/>
          <w:sz w:val="28"/>
          <w:szCs w:val="28"/>
        </w:rPr>
        <w:t xml:space="preserve">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</w:t>
      </w:r>
      <w:proofErr w:type="spellStart"/>
      <w:r w:rsidRPr="008E3C9D">
        <w:rPr>
          <w:rFonts w:ascii="Times New Roman" w:hAnsi="Times New Roman"/>
          <w:spacing w:val="-2"/>
          <w:sz w:val="28"/>
          <w:szCs w:val="28"/>
        </w:rPr>
        <w:t>ассистивных</w:t>
      </w:r>
      <w:proofErr w:type="spellEnd"/>
      <w:r w:rsidRPr="008E3C9D">
        <w:rPr>
          <w:rFonts w:ascii="Times New Roman" w:hAnsi="Times New Roman"/>
          <w:spacing w:val="-2"/>
          <w:sz w:val="28"/>
          <w:szCs w:val="28"/>
        </w:rPr>
        <w:t xml:space="preserve"> устройств)</w:t>
      </w:r>
      <w:r w:rsidRPr="008E3C9D">
        <w:rPr>
          <w:rFonts w:ascii="Times New Roman" w:hAnsi="Times New Roman"/>
          <w:sz w:val="28"/>
          <w:szCs w:val="28"/>
        </w:rPr>
        <w:t xml:space="preserve"> определяются  исходя из количества единиц по штатному расписанию</w:t>
      </w:r>
      <w:smartTag w:uri="urn:schemas-microsoft-com:office:smarttags" w:element="PersonName">
        <w:r w:rsidRPr="008E3C9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утвержденному руководителем организаци</w:t>
      </w:r>
      <w:r>
        <w:rPr>
          <w:rFonts w:ascii="Times New Roman" w:hAnsi="Times New Roman"/>
          <w:sz w:val="28"/>
          <w:szCs w:val="28"/>
        </w:rPr>
        <w:t>и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,</w:t>
        </w:r>
      </w:smartTag>
      <w:r>
        <w:rPr>
          <w:rFonts w:ascii="Times New Roman" w:hAnsi="Times New Roman"/>
          <w:sz w:val="28"/>
          <w:szCs w:val="28"/>
        </w:rPr>
        <w:t xml:space="preserve"> с учетом действующей системы оплаты труда</w:t>
      </w:r>
      <w:r w:rsidRPr="004167FD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установленного образовательной организации учредителем.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определяются исходя из нормативов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расчете на оказание единицы соответствующей государственной услуги и включают в себя: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lastRenderedPageBreak/>
        <w:t>1) нормативные затраты на холодное водоснабжение и водоотведение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ассенизацию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канализацию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вывоз жидких бытовых отходов при отсутствии централизованной системы канализации;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2) нормативные затраты на горячее водоснабжение;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если организациями используется котельно-печное отопление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данные нормативные затраты не включаются в состав коммунальных услуг.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коммунальные услуги рассчитываются как произведение норматива потребления коммунальных услуг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необходимых для оказания единицы государственной услуги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на тариф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установленный на соответствующий год.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недвижимого имущества включают в себя: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эксплуатацию системы охранной сигнализации и противопожарной безопасности;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аренду недвижимого имущества;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проведение текущего ремонта объектов недвижимого имущества;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- прочие нормативные затраты на содержание недвижимого имущества.</w:t>
      </w:r>
    </w:p>
    <w:p w:rsidR="00722007" w:rsidRPr="004167FD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эксплуатацию систем охранной сигнализации и противопожарной безопасности устанавливаются таким образом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чтобы обеспечивать покрытие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связанных с функционированием установленных в организации средств и систем (системы охранной </w:t>
      </w:r>
      <w:r w:rsidRPr="004167FD">
        <w:rPr>
          <w:rFonts w:ascii="Times New Roman" w:hAnsi="Times New Roman"/>
          <w:sz w:val="28"/>
          <w:szCs w:val="28"/>
        </w:rPr>
        <w:lastRenderedPageBreak/>
        <w:t>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системы пожарной сигнализации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первичных средств пожаротушения).</w:t>
      </w:r>
    </w:p>
    <w:p w:rsidR="00722007" w:rsidRDefault="00722007" w:rsidP="007220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7FD">
        <w:rPr>
          <w:rFonts w:ascii="Times New Roman" w:hAnsi="Times New Roman"/>
          <w:sz w:val="28"/>
          <w:szCs w:val="28"/>
        </w:rPr>
        <w:t>Нормативные затраты на содержание прилегающих территорий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включая вывоз мусора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сброс снега с крыш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в соответствии с санитарными нормами и правилами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устанавливаются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исходя из необходимости покрытия затрат</w:t>
      </w:r>
      <w:smartTag w:uri="urn:schemas-microsoft-com:office:smarttags" w:element="PersonName">
        <w:r w:rsidRPr="004167FD">
          <w:rPr>
            <w:rFonts w:ascii="Times New Roman" w:hAnsi="Times New Roman"/>
            <w:sz w:val="28"/>
            <w:szCs w:val="28"/>
          </w:rPr>
          <w:t>,</w:t>
        </w:r>
      </w:smartTag>
      <w:r w:rsidRPr="004167FD">
        <w:rPr>
          <w:rFonts w:ascii="Times New Roman" w:hAnsi="Times New Roman"/>
          <w:sz w:val="28"/>
          <w:szCs w:val="28"/>
        </w:rPr>
        <w:t xml:space="preserve"> произведенных организацией в предыдущем отчетном периоде (году).</w:t>
      </w:r>
    </w:p>
    <w:p w:rsidR="001A607D" w:rsidRDefault="001A607D" w:rsidP="00722007">
      <w:pPr>
        <w:spacing w:after="0" w:line="360" w:lineRule="auto"/>
        <w:ind w:firstLine="709"/>
        <w:jc w:val="both"/>
      </w:pPr>
    </w:p>
    <w:p w:rsidR="002B78A5" w:rsidRDefault="002B78A5" w:rsidP="008D0092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F63254">
        <w:rPr>
          <w:rFonts w:ascii="Times New Roman" w:hAnsi="Times New Roman" w:cs="Times New Roman"/>
          <w:b/>
          <w:kern w:val="28"/>
          <w:sz w:val="28"/>
          <w:szCs w:val="28"/>
        </w:rPr>
        <w:t>Материально-технические условия</w:t>
      </w:r>
    </w:p>
    <w:p w:rsidR="00F72933" w:rsidRPr="003400D4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66340">
        <w:rPr>
          <w:iCs/>
          <w:sz w:val="28"/>
          <w:szCs w:val="28"/>
        </w:rPr>
        <w:t>Мат</w:t>
      </w:r>
      <w:r>
        <w:rPr>
          <w:iCs/>
          <w:sz w:val="28"/>
          <w:szCs w:val="28"/>
        </w:rPr>
        <w:t>ериально-технические условия -</w:t>
      </w:r>
      <w:r w:rsidRPr="002903F4">
        <w:rPr>
          <w:sz w:val="28"/>
          <w:szCs w:val="28"/>
        </w:rPr>
        <w:t xml:space="preserve"> общие характеристики инфраструктуры, включая параметры информационно-образовательной среды</w:t>
      </w:r>
      <w:r>
        <w:rPr>
          <w:sz w:val="28"/>
          <w:szCs w:val="28"/>
        </w:rPr>
        <w:t xml:space="preserve"> образовательной организации</w:t>
      </w:r>
      <w:r w:rsidRPr="002903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400D4">
        <w:rPr>
          <w:sz w:val="28"/>
          <w:szCs w:val="28"/>
        </w:rPr>
        <w:t xml:space="preserve">Материально-техническое обеспечение школьного образования обучающихся </w:t>
      </w:r>
      <w:r>
        <w:rPr>
          <w:sz w:val="28"/>
          <w:szCs w:val="28"/>
        </w:rPr>
        <w:t xml:space="preserve">с ТНР </w:t>
      </w:r>
      <w:r w:rsidRPr="003400D4">
        <w:rPr>
          <w:sz w:val="28"/>
          <w:szCs w:val="28"/>
        </w:rPr>
        <w:t>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рганизации пространства, в котором обучается </w:t>
      </w:r>
      <w:r>
        <w:rPr>
          <w:rFonts w:ascii="Times New Roman" w:hAnsi="Times New Roman" w:cs="Times New Roman"/>
          <w:color w:val="auto"/>
          <w:sz w:val="28"/>
          <w:szCs w:val="28"/>
        </w:rPr>
        <w:t>учащийся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рганизации временного режима обучения;</w:t>
      </w:r>
    </w:p>
    <w:p w:rsidR="00F72933" w:rsidRPr="003400D4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техническим средствам комфортного доступа обучающихся с ТНР к образованию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;  </w:t>
      </w:r>
    </w:p>
    <w:p w:rsidR="00F72933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>ехнически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530F5">
        <w:rPr>
          <w:rFonts w:ascii="Times New Roman" w:hAnsi="Times New Roman" w:cs="Times New Roman"/>
          <w:color w:val="auto"/>
          <w:sz w:val="28"/>
          <w:szCs w:val="28"/>
        </w:rPr>
        <w:t xml:space="preserve"> обучения, включая специализированные компьютерные инструменты обучения, ориентированные на удовлетворение особых образовательных потребностей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72933" w:rsidRPr="005530F5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обеспечению условий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F72933" w:rsidRDefault="00F72933" w:rsidP="00CD5E12">
      <w:pPr>
        <w:pStyle w:val="18TexstSPISOK1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 xml:space="preserve">пециальным учебникам, специальным рабочим тетрадям, специальным дидактическим материалам, специальным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электронным приложениям, 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компьютерным инструментам обучения, отвечающим особым образовательным потребностям обучающихся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ТНР</w:t>
      </w:r>
      <w:r w:rsidRPr="003400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08C5" w:rsidRDefault="00F72933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4033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Особые образовательные потребност</w:t>
      </w:r>
      <w:r>
        <w:rPr>
          <w:rFonts w:ascii="Times New Roman" w:hAnsi="Times New Roman" w:cs="Times New Roman"/>
          <w:color w:val="auto"/>
          <w:sz w:val="28"/>
          <w:szCs w:val="28"/>
        </w:rPr>
        <w:t>и обучающихся по адаптированной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основной общеобраз</w:t>
      </w:r>
      <w:r>
        <w:rPr>
          <w:rFonts w:ascii="Times New Roman" w:hAnsi="Times New Roman" w:cs="Times New Roman"/>
          <w:color w:val="auto"/>
          <w:sz w:val="28"/>
          <w:szCs w:val="28"/>
        </w:rPr>
        <w:t>овательной программе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по индивидуальному учебному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плану с учетом особых образовательных потребностей групп или отдельных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обучающихся с ТНР вызывают необходимость применения невербальных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9396D">
        <w:rPr>
          <w:rFonts w:ascii="Times New Roman" w:hAnsi="Times New Roman" w:cs="Times New Roman"/>
          <w:color w:val="auto"/>
          <w:sz w:val="28"/>
          <w:szCs w:val="28"/>
        </w:rPr>
        <w:t>средств коммуникации (дополнительных и альтернативных).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408C5" w:rsidRDefault="00F408C5" w:rsidP="00F408C5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Дополнительные средства коммуникации предназначены обучающимся, нуждающимся в соответствующей невербальной поддержке, дополняющей крайне ограниченные средства общения и обеспечивающие понимание вербальных сообщений.</w:t>
      </w:r>
    </w:p>
    <w:p w:rsidR="0029396D" w:rsidRDefault="00B907DD" w:rsidP="00CD5E12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Альтернативные</w:t>
      </w:r>
      <w:r w:rsidR="0029396D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коммуникации используются в случаях невозможности использования звуковой или письменной</w:t>
      </w:r>
      <w:r w:rsidR="00916749">
        <w:rPr>
          <w:rFonts w:ascii="Times New Roman" w:hAnsi="Times New Roman" w:cs="Times New Roman"/>
          <w:color w:val="auto"/>
          <w:sz w:val="28"/>
          <w:szCs w:val="28"/>
        </w:rPr>
        <w:t xml:space="preserve"> форм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>ами речи. Они рассматривают</w:t>
      </w:r>
      <w:r w:rsidR="00916749">
        <w:rPr>
          <w:rFonts w:ascii="Times New Roman" w:hAnsi="Times New Roman" w:cs="Times New Roman"/>
          <w:color w:val="auto"/>
          <w:sz w:val="28"/>
          <w:szCs w:val="28"/>
        </w:rPr>
        <w:t>ся как средства первичной коммуникации, предшествующие формированию языковых средств коммуникации и являющаяся необходимой базой их развития</w:t>
      </w:r>
      <w:r w:rsidR="0072799F">
        <w:rPr>
          <w:rFonts w:ascii="Times New Roman" w:hAnsi="Times New Roman" w:cs="Times New Roman"/>
          <w:color w:val="auto"/>
          <w:sz w:val="28"/>
          <w:szCs w:val="28"/>
        </w:rPr>
        <w:t xml:space="preserve"> (при дизартрии) или как основным средством коммуникации, полностью заменяющим звуковую (произносительную) речь (при </w:t>
      </w:r>
      <w:proofErr w:type="spellStart"/>
      <w:r w:rsidR="0072799F">
        <w:rPr>
          <w:rFonts w:ascii="Times New Roman" w:hAnsi="Times New Roman" w:cs="Times New Roman"/>
          <w:color w:val="auto"/>
          <w:sz w:val="28"/>
          <w:szCs w:val="28"/>
        </w:rPr>
        <w:t>анартрии</w:t>
      </w:r>
      <w:proofErr w:type="spellEnd"/>
      <w:r w:rsidR="0072799F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E22020" w:rsidRPr="001C4033" w:rsidRDefault="00E22020" w:rsidP="00CD5E12">
      <w:pPr>
        <w:pStyle w:val="18TexstSPISOK1"/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Альтернативные средства коммуникации</w:t>
      </w:r>
      <w:r w:rsidR="00F408C5">
        <w:rPr>
          <w:rFonts w:ascii="Times New Roman" w:hAnsi="Times New Roman" w:cs="Times New Roman"/>
          <w:color w:val="auto"/>
          <w:sz w:val="28"/>
          <w:szCs w:val="28"/>
        </w:rPr>
        <w:t xml:space="preserve"> наиболее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актуальны в случае отсутствия устной речи и предполагают</w:t>
      </w:r>
      <w:r w:rsidR="00904E61"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такой коммуникативной системой, где основная роль отводится невербальным средствам общения.</w:t>
      </w:r>
    </w:p>
    <w:p w:rsidR="00F72933" w:rsidRPr="001C4033" w:rsidRDefault="00904E61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F72933" w:rsidRPr="001C4033">
        <w:rPr>
          <w:rFonts w:ascii="Times New Roman" w:hAnsi="Times New Roman" w:cs="Times New Roman"/>
          <w:color w:val="auto"/>
          <w:sz w:val="28"/>
          <w:szCs w:val="28"/>
        </w:rPr>
        <w:t>евербальными</w:t>
      </w:r>
      <w:r w:rsidR="00F72933">
        <w:rPr>
          <w:rFonts w:ascii="Times New Roman" w:hAnsi="Times New Roman" w:cs="Times New Roman"/>
          <w:color w:val="auto"/>
          <w:sz w:val="28"/>
          <w:szCs w:val="28"/>
        </w:rPr>
        <w:t xml:space="preserve"> средствами коммуникации могут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2933" w:rsidRPr="001C4033">
        <w:rPr>
          <w:rFonts w:ascii="Times New Roman" w:hAnsi="Times New Roman" w:cs="Times New Roman"/>
          <w:color w:val="auto"/>
          <w:sz w:val="28"/>
          <w:szCs w:val="28"/>
        </w:rPr>
        <w:t>являться: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специально подобранные предметы;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графические/печатные изображения (тематические наборы</w:t>
      </w:r>
      <w:r w:rsidR="001A3A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фотографий, рисунков, пиктограмм и др., а также составленные из них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индивидуальные коммуникативные альбомы);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электронные средства (устройства видеозаписи, электронные</w:t>
      </w:r>
      <w:r w:rsidR="004523F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коммуникаторы, речевые тренажеры (</w:t>
      </w:r>
      <w:proofErr w:type="spellStart"/>
      <w:r w:rsidRPr="001C4033">
        <w:rPr>
          <w:rFonts w:ascii="Times New Roman" w:hAnsi="Times New Roman" w:cs="Times New Roman"/>
          <w:color w:val="auto"/>
          <w:sz w:val="28"/>
          <w:szCs w:val="28"/>
        </w:rPr>
        <w:t>Go</w:t>
      </w:r>
      <w:proofErr w:type="spell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1C4033">
        <w:rPr>
          <w:rFonts w:ascii="Times New Roman" w:hAnsi="Times New Roman" w:cs="Times New Roman"/>
          <w:color w:val="auto"/>
          <w:sz w:val="28"/>
          <w:szCs w:val="28"/>
        </w:rPr>
        <w:t>Talk</w:t>
      </w:r>
      <w:proofErr w:type="spellEnd"/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), планшетный или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t>персональный компьютер с соответствующим программным обеспечением и вспомогательным оборудованием и др.).</w:t>
      </w:r>
    </w:p>
    <w:p w:rsidR="00F72933" w:rsidRPr="001C4033" w:rsidRDefault="00F72933" w:rsidP="00CD5E12">
      <w:pPr>
        <w:pStyle w:val="18TexstSPISOK1"/>
        <w:tabs>
          <w:tab w:val="clear" w:pos="360"/>
          <w:tab w:val="clear" w:pos="640"/>
          <w:tab w:val="left" w:pos="-180"/>
          <w:tab w:val="left" w:pos="0"/>
        </w:tabs>
        <w:spacing w:line="360" w:lineRule="auto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C4033">
        <w:rPr>
          <w:rFonts w:ascii="Times New Roman" w:hAnsi="Times New Roman" w:cs="Times New Roman"/>
          <w:color w:val="auto"/>
          <w:sz w:val="28"/>
          <w:szCs w:val="28"/>
        </w:rPr>
        <w:t xml:space="preserve">Вышеперечисленные и другие средства могут и должны использоваться для развития вербальной коммуникации с обучающимися, для которых она </w:t>
      </w:r>
      <w:r w:rsidRPr="001C4033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становится доступной.</w:t>
      </w:r>
      <w:r w:rsidR="009E6696">
        <w:rPr>
          <w:rFonts w:ascii="Times New Roman" w:hAnsi="Times New Roman" w:cs="Times New Roman"/>
          <w:color w:val="auto"/>
          <w:sz w:val="28"/>
          <w:szCs w:val="28"/>
        </w:rPr>
        <w:t xml:space="preserve"> В работе с обучаю</w:t>
      </w:r>
      <w:r w:rsidR="00A90743">
        <w:rPr>
          <w:rFonts w:ascii="Times New Roman" w:hAnsi="Times New Roman" w:cs="Times New Roman"/>
          <w:color w:val="auto"/>
          <w:sz w:val="28"/>
          <w:szCs w:val="28"/>
        </w:rPr>
        <w:t>щимися, неспособными к общению посредством устной речи, средства, заменяющие звуковую речь, являются основными при реализации коррекционно-педагогического процесса.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Предусматривается материально-техническая поддержка, в том числе </w:t>
      </w:r>
      <w:r w:rsidRPr="00A22259">
        <w:rPr>
          <w:b/>
          <w:sz w:val="28"/>
          <w:szCs w:val="28"/>
        </w:rPr>
        <w:t>сетевая</w:t>
      </w:r>
      <w:r w:rsidRPr="00A22259">
        <w:rPr>
          <w:sz w:val="28"/>
          <w:szCs w:val="28"/>
        </w:rPr>
        <w:t xml:space="preserve">, процесса координации и взаимодействия специалистов разного профиля, вовлечённых в процесс образования, родителей (законных представителей) обучающегося с ТНР. </w:t>
      </w:r>
      <w:r w:rsidRPr="00A22259">
        <w:rPr>
          <w:iCs/>
          <w:sz w:val="28"/>
          <w:szCs w:val="28"/>
        </w:rPr>
        <w:t>В случае необходимости организации удаленной работы, специалисты обеспечиваются полным комплектом компьютерного и  периферийного  оборудования.</w:t>
      </w:r>
      <w:r w:rsidRPr="00A22259">
        <w:rPr>
          <w:sz w:val="28"/>
          <w:szCs w:val="28"/>
        </w:rPr>
        <w:t xml:space="preserve"> 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b/>
          <w:sz w:val="28"/>
          <w:szCs w:val="28"/>
        </w:rPr>
        <w:t>Информационное обеспечение</w:t>
      </w:r>
      <w:r w:rsidRPr="00A22259">
        <w:rPr>
          <w:sz w:val="28"/>
          <w:szCs w:val="28"/>
        </w:rPr>
        <w:t xml:space="preserve"> включает необходимую нормативно-правовую базу образования обучающихся с ТНР и характеристики предполагаемых информационных связей участников образовательного процесса.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iCs/>
          <w:sz w:val="28"/>
          <w:szCs w:val="28"/>
        </w:rPr>
      </w:pPr>
      <w:r w:rsidRPr="00A22259">
        <w:rPr>
          <w:iCs/>
          <w:sz w:val="28"/>
          <w:szCs w:val="28"/>
        </w:rPr>
        <w:t xml:space="preserve">Должны быть созданы условия для функционирования современной </w:t>
      </w:r>
      <w:r w:rsidRPr="00A22259">
        <w:rPr>
          <w:b/>
          <w:iCs/>
          <w:sz w:val="28"/>
          <w:szCs w:val="28"/>
        </w:rPr>
        <w:t>информационно-образовательной среды</w:t>
      </w:r>
      <w:r w:rsidRPr="00A22259">
        <w:rPr>
          <w:iCs/>
          <w:sz w:val="28"/>
          <w:szCs w:val="28"/>
        </w:rPr>
        <w:t>, включающей электронные информационные ресурсы, электронные образовательные ресурсы,</w:t>
      </w:r>
      <w:r w:rsidRPr="00A22259">
        <w:rPr>
          <w:i/>
          <w:iCs/>
          <w:sz w:val="28"/>
          <w:szCs w:val="28"/>
        </w:rPr>
        <w:t xml:space="preserve"> </w:t>
      </w:r>
      <w:r w:rsidRPr="00A22259">
        <w:rPr>
          <w:iCs/>
          <w:sz w:val="28"/>
          <w:szCs w:val="28"/>
        </w:rPr>
        <w:t xml:space="preserve">совокупность информационных технологий, телекоммуникационных технологий, соответствующих технических средств (в том числе, </w:t>
      </w:r>
      <w:proofErr w:type="spellStart"/>
      <w:r w:rsidRPr="00A22259">
        <w:rPr>
          <w:iCs/>
          <w:sz w:val="28"/>
          <w:szCs w:val="28"/>
        </w:rPr>
        <w:t>флеш-тренажеров</w:t>
      </w:r>
      <w:proofErr w:type="spellEnd"/>
      <w:r w:rsidRPr="00A22259">
        <w:rPr>
          <w:iCs/>
          <w:sz w:val="28"/>
          <w:szCs w:val="28"/>
        </w:rPr>
        <w:t xml:space="preserve">, инструментов </w:t>
      </w:r>
      <w:proofErr w:type="spellStart"/>
      <w:r w:rsidRPr="00A22259">
        <w:rPr>
          <w:iCs/>
          <w:sz w:val="28"/>
          <w:szCs w:val="28"/>
        </w:rPr>
        <w:t>Wiki</w:t>
      </w:r>
      <w:proofErr w:type="spellEnd"/>
      <w:r w:rsidRPr="00A22259">
        <w:rPr>
          <w:iCs/>
          <w:sz w:val="28"/>
          <w:szCs w:val="28"/>
        </w:rPr>
        <w:t>, цифровых видео материалов и др.),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Информационно-образовательная среда образовательной организации должна обеспечивать возможность осуществлять в электронной (цифровой) форме следующие виды деятельности:</w:t>
      </w:r>
    </w:p>
    <w:p w:rsidR="00F72933" w:rsidRDefault="00F72933" w:rsidP="00CD5E12">
      <w:pPr>
        <w:pStyle w:val="Default"/>
        <w:numPr>
          <w:ilvl w:val="0"/>
          <w:numId w:val="2"/>
        </w:numPr>
        <w:tabs>
          <w:tab w:val="clear" w:pos="720"/>
          <w:tab w:val="num" w:pos="6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планирование образовательного процесса;</w:t>
      </w:r>
    </w:p>
    <w:p w:rsidR="00F72933" w:rsidRPr="00A22259" w:rsidRDefault="00F72933" w:rsidP="00CD5E12">
      <w:pPr>
        <w:pStyle w:val="Default"/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размещение и сохранение материал</w:t>
      </w:r>
      <w:r w:rsidR="00646DD4">
        <w:rPr>
          <w:sz w:val="28"/>
          <w:szCs w:val="28"/>
        </w:rPr>
        <w:t xml:space="preserve">ов образовательного </w:t>
      </w:r>
      <w:r>
        <w:rPr>
          <w:sz w:val="28"/>
          <w:szCs w:val="28"/>
        </w:rPr>
        <w:t>процесса, в</w:t>
      </w:r>
      <w:r w:rsidR="00646DD4">
        <w:rPr>
          <w:sz w:val="28"/>
          <w:szCs w:val="28"/>
        </w:rPr>
        <w:t xml:space="preserve"> </w:t>
      </w:r>
      <w:r w:rsidRPr="00A22259">
        <w:rPr>
          <w:sz w:val="28"/>
          <w:szCs w:val="28"/>
        </w:rPr>
        <w:t>том числе – работ обучающихся и педагогов, используемых участниками образовательного процесса информационных ресурсов;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lastRenderedPageBreak/>
        <w:t>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 с ТНР;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F72933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контролируемый доступ участников образовательного процесса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обучающихся);</w:t>
      </w:r>
    </w:p>
    <w:p w:rsidR="00F72933" w:rsidRPr="00A22259" w:rsidRDefault="00F72933" w:rsidP="00CD5E12">
      <w:pPr>
        <w:pStyle w:val="Default"/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взаимодействие образовательной организации с органами, осуществляющими управление в сфере образования и с другими образовательными организациями.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Функционирование информационной образовательной среды обеспечивается средствами информационных и коммуникационных технологий и квалификацией работников ее использующих. Функционирование информационной образовательной среды должно соответствовать законодательству Российской Федерации</w:t>
      </w:r>
      <w:r w:rsidRPr="00A22259">
        <w:rPr>
          <w:sz w:val="28"/>
          <w:szCs w:val="28"/>
          <w:vertAlign w:val="superscript"/>
        </w:rPr>
        <w:footnoteReference w:id="13"/>
      </w:r>
      <w:r w:rsidRPr="00A22259">
        <w:rPr>
          <w:sz w:val="28"/>
          <w:szCs w:val="28"/>
        </w:rPr>
        <w:t>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Образовательная организация имеет право включать в штатное расписание специалистов по информационно-технической поддержке образовательной деятельности, имеющих соответствующую квалификацию.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 xml:space="preserve">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</w:t>
      </w:r>
      <w:r w:rsidRPr="00A22259">
        <w:rPr>
          <w:sz w:val="28"/>
          <w:szCs w:val="28"/>
        </w:rPr>
        <w:lastRenderedPageBreak/>
        <w:t>осуществляющим функции по выработке государственной политики и нормативно-правовому регулированию в сфере образования</w:t>
      </w:r>
      <w:r w:rsidRPr="00A22259">
        <w:rPr>
          <w:sz w:val="28"/>
          <w:szCs w:val="28"/>
          <w:vertAlign w:val="superscript"/>
        </w:rPr>
        <w:footnoteReference w:id="14"/>
      </w:r>
      <w:r w:rsidRPr="00A22259">
        <w:rPr>
          <w:sz w:val="28"/>
          <w:szCs w:val="28"/>
        </w:rPr>
        <w:t>.</w:t>
      </w:r>
    </w:p>
    <w:p w:rsidR="00F72933" w:rsidRPr="00A22259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</w:t>
      </w:r>
      <w:r w:rsidRPr="00A22259">
        <w:rPr>
          <w:sz w:val="28"/>
          <w:szCs w:val="28"/>
          <w:vertAlign w:val="superscript"/>
        </w:rPr>
        <w:footnoteReference w:id="15"/>
      </w:r>
      <w:r w:rsidRPr="00A22259">
        <w:rPr>
          <w:sz w:val="28"/>
          <w:szCs w:val="28"/>
        </w:rPr>
        <w:t>.</w:t>
      </w:r>
    </w:p>
    <w:p w:rsidR="00F72933" w:rsidRDefault="00F72933" w:rsidP="00CD5E1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22259">
        <w:rPr>
          <w:bCs/>
          <w:sz w:val="28"/>
          <w:szCs w:val="28"/>
        </w:rPr>
        <w:t>Для обучающихся с ТНР предусматривается определенная форма и доля социальной и образовательной интеграции</w:t>
      </w:r>
      <w:r w:rsidRPr="00A22259">
        <w:rPr>
          <w:sz w:val="28"/>
          <w:szCs w:val="28"/>
        </w:rPr>
        <w:t xml:space="preserve">. </w:t>
      </w:r>
      <w:r w:rsidRPr="00A22259">
        <w:rPr>
          <w:bCs/>
          <w:sz w:val="28"/>
          <w:szCs w:val="28"/>
        </w:rPr>
        <w:t>Это требует координации действий, обязательного, регулярного и качественного взаимодействия специалистов, работающих как с обучающимися, не имеющими речевой патологии, так и с их сверстниками с ТНР.</w:t>
      </w:r>
      <w:r w:rsidRPr="00A22259">
        <w:rPr>
          <w:sz w:val="28"/>
          <w:szCs w:val="28"/>
        </w:rPr>
        <w:t xml:space="preserve">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F72933" w:rsidRPr="00B731B9" w:rsidRDefault="00F72933" w:rsidP="00CD5E12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1B9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реализации адаптированной основной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B731B9">
        <w:rPr>
          <w:rFonts w:ascii="Times New Roman" w:hAnsi="Times New Roman" w:cs="Times New Roman"/>
          <w:sz w:val="28"/>
          <w:szCs w:val="28"/>
        </w:rPr>
        <w:t xml:space="preserve">образовательной программы начального образования </w:t>
      </w:r>
      <w:r w:rsidRPr="00AE72F1">
        <w:rPr>
          <w:rFonts w:ascii="Times New Roman" w:hAnsi="Times New Roman" w:cs="Times New Roman"/>
          <w:sz w:val="28"/>
          <w:szCs w:val="28"/>
        </w:rPr>
        <w:t>обучающихся с ТНР</w:t>
      </w:r>
      <w:r>
        <w:rPr>
          <w:sz w:val="28"/>
          <w:szCs w:val="28"/>
        </w:rPr>
        <w:t xml:space="preserve"> </w:t>
      </w:r>
      <w:r w:rsidRPr="00B731B9">
        <w:rPr>
          <w:rFonts w:ascii="Times New Roman" w:hAnsi="Times New Roman" w:cs="Times New Roman"/>
          <w:sz w:val="28"/>
          <w:szCs w:val="28"/>
        </w:rPr>
        <w:t xml:space="preserve">должна соответствовать действующим санитарным и противопожарным </w:t>
      </w:r>
      <w:r w:rsidRPr="00B731B9">
        <w:rPr>
          <w:rFonts w:ascii="Times New Roman" w:hAnsi="Times New Roman" w:cs="Times New Roman"/>
          <w:sz w:val="28"/>
          <w:szCs w:val="28"/>
        </w:rPr>
        <w:lastRenderedPageBreak/>
        <w:t>нормам, нормам охраны труда работников образовательных учреждениям, предъявляемым к:</w:t>
      </w:r>
    </w:p>
    <w:p w:rsidR="00F72933" w:rsidRPr="00591742" w:rsidRDefault="00F72933" w:rsidP="00CD5E12">
      <w:pPr>
        <w:pStyle w:val="Default"/>
        <w:numPr>
          <w:ilvl w:val="0"/>
          <w:numId w:val="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B731B9">
        <w:rPr>
          <w:color w:val="auto"/>
          <w:sz w:val="28"/>
          <w:szCs w:val="28"/>
        </w:rPr>
        <w:t>участку (территории) образовательного учреждения (площадь,</w:t>
      </w:r>
      <w:r w:rsidR="009C43AE">
        <w:rPr>
          <w:color w:val="auto"/>
          <w:sz w:val="28"/>
          <w:szCs w:val="28"/>
        </w:rPr>
        <w:t xml:space="preserve"> </w:t>
      </w:r>
      <w:r w:rsidRPr="00B731B9">
        <w:rPr>
          <w:color w:val="auto"/>
          <w:sz w:val="28"/>
          <w:szCs w:val="28"/>
        </w:rPr>
        <w:t>инсоляция, освещение, размещение, необходимый набор зон для</w:t>
      </w:r>
      <w:r w:rsidRPr="00591742">
        <w:rPr>
          <w:color w:val="auto"/>
          <w:sz w:val="28"/>
          <w:szCs w:val="28"/>
        </w:rPr>
        <w:t xml:space="preserve"> обеспечения образовательной и хозяйственной деятельности образовательного учреждения и их оборудование); </w:t>
      </w:r>
    </w:p>
    <w:p w:rsidR="00F72933" w:rsidRPr="00591742" w:rsidRDefault="00F72933" w:rsidP="00CD5E12">
      <w:pPr>
        <w:pStyle w:val="Default"/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зданию образовательного учреждения (высота и архитектура здания),</w:t>
      </w:r>
    </w:p>
    <w:p w:rsidR="00F72933" w:rsidRPr="00591742" w:rsidRDefault="00F72933" w:rsidP="00CD5E12">
      <w:pPr>
        <w:pStyle w:val="Default"/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библиотек (площадь, размещение рабочих зон, наличие</w:t>
      </w:r>
      <w:r w:rsidR="0056167E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читального зала, число читательских мест, </w:t>
      </w:r>
      <w:proofErr w:type="spellStart"/>
      <w:r w:rsidRPr="00591742">
        <w:rPr>
          <w:color w:val="auto"/>
          <w:sz w:val="28"/>
          <w:szCs w:val="28"/>
        </w:rPr>
        <w:t>медиатеки</w:t>
      </w:r>
      <w:proofErr w:type="spellEnd"/>
      <w:r w:rsidRPr="00591742">
        <w:rPr>
          <w:color w:val="auto"/>
          <w:sz w:val="28"/>
          <w:szCs w:val="28"/>
        </w:rPr>
        <w:t>)</w:t>
      </w:r>
    </w:p>
    <w:p w:rsidR="00F72933" w:rsidRPr="00591742" w:rsidRDefault="00F72933" w:rsidP="00CD5E12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осуществления образовательного процесса: классам,</w:t>
      </w:r>
      <w:r w:rsidR="0056167E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 xml:space="preserve">кабинетам </w:t>
      </w:r>
      <w:r>
        <w:rPr>
          <w:color w:val="auto"/>
          <w:sz w:val="28"/>
          <w:szCs w:val="28"/>
        </w:rPr>
        <w:t>у</w:t>
      </w:r>
      <w:r w:rsidRPr="00591742">
        <w:rPr>
          <w:color w:val="auto"/>
          <w:sz w:val="28"/>
          <w:szCs w:val="28"/>
        </w:rPr>
        <w:t>чителя-</w:t>
      </w:r>
      <w:r>
        <w:rPr>
          <w:color w:val="auto"/>
          <w:sz w:val="28"/>
          <w:szCs w:val="28"/>
        </w:rPr>
        <w:t>логопеда</w:t>
      </w:r>
      <w:r w:rsidRPr="00591742">
        <w:rPr>
          <w:color w:val="auto"/>
          <w:sz w:val="28"/>
          <w:szCs w:val="28"/>
        </w:rPr>
        <w:t xml:space="preserve">, педагога-психолога и др. специалистов (необходимый набор и размещение, их площадь, освещенность, расположение и размеры рабочих, игровых зон и зон для индивидуальных занятий в учебных кабинетах образовательной организации, для активной деятельности, сна и отдыха, структура которых должна обеспечивать возможность для организации урочной и внеурочной учебной деятельности); </w:t>
      </w:r>
    </w:p>
    <w:p w:rsidR="00F72933" w:rsidRDefault="00F72933" w:rsidP="00CD5E12">
      <w:pPr>
        <w:pStyle w:val="Default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помещениям, предназначенным для занятий музыкой,</w:t>
      </w:r>
      <w:r w:rsidR="0056167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изобразительным искусством, хореографией, моделированием, техническим творчеством, естественнонаучными исследованиями, актовому залу</w:t>
      </w:r>
      <w:r w:rsidRPr="00591742">
        <w:rPr>
          <w:color w:val="auto"/>
          <w:sz w:val="28"/>
          <w:szCs w:val="28"/>
        </w:rPr>
        <w:t>;</w:t>
      </w:r>
    </w:p>
    <w:p w:rsidR="00F72933" w:rsidRPr="00591742" w:rsidRDefault="00F72933" w:rsidP="00CD5E12">
      <w:pPr>
        <w:pStyle w:val="Default"/>
        <w:numPr>
          <w:ilvl w:val="0"/>
          <w:numId w:val="12"/>
        </w:numPr>
        <w:tabs>
          <w:tab w:val="clear" w:pos="720"/>
          <w:tab w:val="num" w:pos="-11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спортивным залам, бассейнам, игровому и спортивному оборудованию;</w:t>
      </w:r>
    </w:p>
    <w:p w:rsidR="00F72933" w:rsidRPr="00591742" w:rsidRDefault="00F72933" w:rsidP="00CD5E12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помещениям для медицинского персонала</w:t>
      </w:r>
      <w:r w:rsidRPr="00591742">
        <w:rPr>
          <w:color w:val="auto"/>
          <w:sz w:val="28"/>
          <w:szCs w:val="28"/>
        </w:rPr>
        <w:t xml:space="preserve">; </w:t>
      </w:r>
    </w:p>
    <w:p w:rsidR="00F72933" w:rsidRDefault="00F72933" w:rsidP="00CD5E12">
      <w:pPr>
        <w:pStyle w:val="Default"/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помещениям для питания обучающи</w:t>
      </w:r>
      <w:r>
        <w:rPr>
          <w:color w:val="auto"/>
          <w:sz w:val="28"/>
          <w:szCs w:val="28"/>
        </w:rPr>
        <w:t>хся, а также для хранения и</w:t>
      </w:r>
      <w:r w:rsidR="001A3A14">
        <w:rPr>
          <w:color w:val="auto"/>
          <w:sz w:val="28"/>
          <w:szCs w:val="28"/>
        </w:rPr>
        <w:t xml:space="preserve"> </w:t>
      </w:r>
      <w:r w:rsidRPr="00591742">
        <w:rPr>
          <w:color w:val="auto"/>
          <w:sz w:val="28"/>
          <w:szCs w:val="28"/>
        </w:rPr>
        <w:t>приготовления пищи, обеспечивающим возможность организации качественного горячего питания</w:t>
      </w:r>
      <w:r>
        <w:rPr>
          <w:color w:val="auto"/>
          <w:sz w:val="28"/>
          <w:szCs w:val="28"/>
        </w:rPr>
        <w:t>, в том числе горячих завтраков</w:t>
      </w:r>
      <w:r w:rsidRPr="00591742">
        <w:rPr>
          <w:color w:val="auto"/>
          <w:sz w:val="28"/>
          <w:szCs w:val="28"/>
        </w:rPr>
        <w:t>;</w:t>
      </w:r>
    </w:p>
    <w:p w:rsidR="00F72933" w:rsidRDefault="00F72933" w:rsidP="00CD5E12">
      <w:pPr>
        <w:pStyle w:val="Defaul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мебели, офисному оснащению и хозяйственному инвентарю;</w:t>
      </w:r>
    </w:p>
    <w:p w:rsidR="00F72933" w:rsidRPr="00591742" w:rsidRDefault="00F72933" w:rsidP="00CD5E12">
      <w:pPr>
        <w:pStyle w:val="Default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расходным материалам и канцелярским принадлежностям;</w:t>
      </w:r>
    </w:p>
    <w:p w:rsidR="00F72933" w:rsidRDefault="00F72933" w:rsidP="00CD5E12">
      <w:pPr>
        <w:pStyle w:val="Default"/>
        <w:numPr>
          <w:ilvl w:val="0"/>
          <w:numId w:val="17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591742">
        <w:rPr>
          <w:color w:val="auto"/>
          <w:sz w:val="28"/>
          <w:szCs w:val="28"/>
        </w:rPr>
        <w:t>туалетам, душевым, коридорам и другим помещениям.</w:t>
      </w:r>
    </w:p>
    <w:p w:rsidR="00F72933" w:rsidRPr="00060F10" w:rsidRDefault="00F72933" w:rsidP="00CD5E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F72933" w:rsidRDefault="00F72933" w:rsidP="00CD5E1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Материально-техническое и информационное оснащение образовательного процесса должно обеспечивать возможность:</w:t>
      </w:r>
    </w:p>
    <w:p w:rsidR="00F72933" w:rsidRDefault="00F72933" w:rsidP="00CD5E12">
      <w:pPr>
        <w:pStyle w:val="Default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и использования информации (в том числе запись и</w:t>
      </w:r>
      <w:r>
        <w:rPr>
          <w:color w:val="auto"/>
          <w:sz w:val="28"/>
          <w:szCs w:val="28"/>
        </w:rPr>
        <w:t xml:space="preserve"> обработка</w:t>
      </w:r>
      <w:r w:rsidR="0056167E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изображений и звука, выступления с аудио-, видео сопровождением и графическим сопровождением, общение в сети Интернет  и др.);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получения информации различными</w:t>
      </w:r>
      <w:r>
        <w:rPr>
          <w:color w:val="auto"/>
          <w:sz w:val="28"/>
          <w:szCs w:val="28"/>
        </w:rPr>
        <w:t xml:space="preserve"> способами из разных источников</w:t>
      </w:r>
      <w:r w:rsidR="0056167E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(поиск информации  в сети Интернет,  работа в библиотеке и др.), в том числе специфических (научной, учебно-методической, справочно-информационной и художественной литературы для образовательных организаций и библиотек)</w:t>
      </w:r>
      <w:r w:rsidRPr="00060F10">
        <w:rPr>
          <w:color w:val="auto"/>
          <w:sz w:val="28"/>
          <w:szCs w:val="28"/>
          <w:vertAlign w:val="superscript"/>
        </w:rPr>
        <w:t xml:space="preserve"> </w:t>
      </w:r>
      <w:r w:rsidRPr="00060F10">
        <w:rPr>
          <w:color w:val="auto"/>
          <w:sz w:val="28"/>
          <w:szCs w:val="28"/>
          <w:vertAlign w:val="superscript"/>
        </w:rPr>
        <w:footnoteReference w:id="16"/>
      </w:r>
      <w:r w:rsidRPr="00060F10">
        <w:rPr>
          <w:color w:val="auto"/>
          <w:sz w:val="28"/>
          <w:szCs w:val="28"/>
        </w:rPr>
        <w:t>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экспериментов, в том числе с использованием учебного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лабораторного оборудования, вещественных и виртуально-наглядных моделей и коллекций основных математических и естественнонаучных объектов и явлений; цифрового (электронного) и традиционного измерения;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наблюдений (включая наблюдение микрообъектов), определения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местонахождения, наглядного представления и анализа данных; использования цифровых планов и карт, спутниковых изображений;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создания материальных объектов, в том числе произведений искусства;</w:t>
      </w:r>
    </w:p>
    <w:p w:rsidR="00F72933" w:rsidRPr="00060F10" w:rsidRDefault="00F72933" w:rsidP="00CD5E12">
      <w:pPr>
        <w:pStyle w:val="Default"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обработки материалов и информации с использованием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технологических инструментов;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  <w:tab w:val="num" w:pos="66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проектирования и конструирования, в том числе моделей с цифровым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управлением и обратной связью;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lastRenderedPageBreak/>
        <w:t>исполнения, сочинения и аранжировки музыкальных произведений с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>применением традиционных инструментов и цифровых технологий;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физического развития, участия в спортивных соревнованиях и играх;</w:t>
      </w:r>
    </w:p>
    <w:p w:rsidR="00F72933" w:rsidRPr="00060F10" w:rsidRDefault="00F72933" w:rsidP="00CD5E12">
      <w:pPr>
        <w:pStyle w:val="Default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планирования учебного процесса, фиксирования его реализации в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целом и отдельных этапов; 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размещения своих материалов и работ в информационной среде</w:t>
      </w:r>
      <w:r w:rsidR="00D65BE2">
        <w:rPr>
          <w:color w:val="auto"/>
          <w:sz w:val="28"/>
          <w:szCs w:val="28"/>
        </w:rPr>
        <w:t xml:space="preserve"> </w:t>
      </w:r>
      <w:r w:rsidRPr="00060F10">
        <w:rPr>
          <w:color w:val="auto"/>
          <w:sz w:val="28"/>
          <w:szCs w:val="28"/>
        </w:rPr>
        <w:t xml:space="preserve">образовательной организации; 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 w:rsidRPr="00060F10">
        <w:rPr>
          <w:color w:val="auto"/>
          <w:sz w:val="28"/>
          <w:szCs w:val="28"/>
        </w:rPr>
        <w:t>проведения массовых мероприятий, собраний, представлений;</w:t>
      </w:r>
    </w:p>
    <w:p w:rsidR="00F72933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организации отдыха и питания;</w:t>
      </w:r>
    </w:p>
    <w:p w:rsidR="00F72933" w:rsidRPr="00060F10" w:rsidRDefault="00F72933" w:rsidP="00CD5E12">
      <w:pPr>
        <w:pStyle w:val="Default"/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эффективной коррекции нарушений речи.</w:t>
      </w:r>
    </w:p>
    <w:p w:rsidR="00F72933" w:rsidRPr="00F63254" w:rsidRDefault="00F72933" w:rsidP="00CD5E12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72933" w:rsidRPr="00F63254" w:rsidSect="00E633BF">
      <w:footerReference w:type="default" r:id="rId7"/>
      <w:pgSz w:w="11906" w:h="16838"/>
      <w:pgMar w:top="1134" w:right="686" w:bottom="1134" w:left="1760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FD" w:rsidRDefault="009A4BFD">
      <w:pPr>
        <w:spacing w:after="0" w:line="240" w:lineRule="auto"/>
      </w:pPr>
      <w:r>
        <w:separator/>
      </w:r>
    </w:p>
  </w:endnote>
  <w:endnote w:type="continuationSeparator" w:id="0">
    <w:p w:rsidR="009A4BFD" w:rsidRDefault="009A4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EE2" w:rsidRDefault="001B524F">
    <w:pPr>
      <w:pStyle w:val="af6"/>
      <w:jc w:val="center"/>
    </w:pPr>
    <w:r>
      <w:fldChar w:fldCharType="begin"/>
    </w:r>
    <w:r w:rsidR="00BB0194">
      <w:instrText xml:space="preserve"> PAGE   \* MERGEFORMAT </w:instrText>
    </w:r>
    <w:r>
      <w:fldChar w:fldCharType="separate"/>
    </w:r>
    <w:r w:rsidR="00314CBF">
      <w:rPr>
        <w:noProof/>
      </w:rPr>
      <w:t>148</w:t>
    </w:r>
    <w:r>
      <w:rPr>
        <w:noProof/>
      </w:rPr>
      <w:fldChar w:fldCharType="end"/>
    </w:r>
  </w:p>
  <w:p w:rsidR="00B54EE2" w:rsidRDefault="00B54EE2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FD" w:rsidRDefault="009A4BFD">
      <w:pPr>
        <w:spacing w:after="0" w:line="240" w:lineRule="auto"/>
      </w:pPr>
      <w:r>
        <w:separator/>
      </w:r>
    </w:p>
  </w:footnote>
  <w:footnote w:type="continuationSeparator" w:id="0">
    <w:p w:rsidR="009A4BFD" w:rsidRDefault="009A4BFD">
      <w:pPr>
        <w:spacing w:after="0" w:line="240" w:lineRule="auto"/>
      </w:pPr>
      <w:r>
        <w:continuationSeparator/>
      </w:r>
    </w:p>
  </w:footnote>
  <w:footnote w:id="1">
    <w:p w:rsidR="00B54EE2" w:rsidRPr="00D75B81" w:rsidRDefault="00B54EE2" w:rsidP="008E5DC1">
      <w:pPr>
        <w:pStyle w:val="a9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r w:rsidRPr="00D75B81">
        <w:rPr>
          <w:rFonts w:ascii="Times New Roman" w:hAnsi="Times New Roman"/>
          <w:kern w:val="24"/>
          <w:sz w:val="20"/>
        </w:rPr>
        <w:t xml:space="preserve">Часть 1 статьи 3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75B81">
          <w:rPr>
            <w:rFonts w:ascii="Times New Roman" w:hAnsi="Times New Roman"/>
            <w:kern w:val="24"/>
            <w:sz w:val="20"/>
          </w:rPr>
          <w:t>2012 г</w:t>
        </w:r>
      </w:smartTag>
      <w:r w:rsidRPr="00D75B81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Default="00B54EE2" w:rsidP="008E5DC1">
      <w:pPr>
        <w:pStyle w:val="a9"/>
      </w:pPr>
    </w:p>
  </w:footnote>
  <w:footnote w:id="2">
    <w:p w:rsidR="00B54EE2" w:rsidRPr="00876E32" w:rsidRDefault="00B54EE2" w:rsidP="00652191">
      <w:pPr>
        <w:pStyle w:val="a9"/>
        <w:jc w:val="both"/>
        <w:rPr>
          <w:rFonts w:ascii="Times New Roman" w:hAnsi="Times New Roman" w:cs="Times New Roman"/>
          <w:sz w:val="20"/>
        </w:rPr>
      </w:pPr>
      <w:r w:rsidRPr="00D3206F">
        <w:rPr>
          <w:rStyle w:val="a4"/>
        </w:rPr>
        <w:footnoteRef/>
      </w:r>
      <w:r w:rsidRPr="00D3206F">
        <w:tab/>
      </w:r>
      <w:r w:rsidRPr="00876E32"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876E32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876E32"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876E32">
          <w:rPr>
            <w:rFonts w:ascii="Times New Roman" w:eastAsia="Times New Roman" w:hAnsi="Times New Roman" w:cs="Times New Roman"/>
            <w:kern w:val="0"/>
            <w:sz w:val="20"/>
            <w:szCs w:val="20"/>
          </w:rPr>
          <w:t>2009 г</w:t>
        </w:r>
      </w:smartTag>
      <w:r w:rsidRPr="00876E32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., регистрационный № 15785) </w:t>
      </w:r>
      <w:r w:rsidRPr="00876E32"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 w:rsidRPr="00876E32"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3">
    <w:p w:rsidR="00B54EE2" w:rsidRDefault="00B54EE2" w:rsidP="00652191">
      <w:pPr>
        <w:pStyle w:val="a9"/>
      </w:pPr>
      <w:r w:rsidRPr="00876E32">
        <w:rPr>
          <w:rStyle w:val="a4"/>
          <w:rFonts w:ascii="Times New Roman" w:hAnsi="Times New Roman"/>
          <w:sz w:val="20"/>
        </w:rPr>
        <w:footnoteRef/>
      </w:r>
      <w:r w:rsidRPr="00876E32">
        <w:rPr>
          <w:rFonts w:ascii="Times New Roman" w:hAnsi="Times New Roman"/>
          <w:sz w:val="20"/>
        </w:rPr>
        <w:tab/>
        <w:t xml:space="preserve">Пункт 19.8 раздела </w:t>
      </w:r>
      <w:r w:rsidRPr="00876E32">
        <w:rPr>
          <w:rFonts w:ascii="Times New Roman" w:hAnsi="Times New Roman"/>
          <w:sz w:val="20"/>
          <w:lang w:val="en-US"/>
        </w:rPr>
        <w:t>III</w:t>
      </w:r>
      <w:r w:rsidRPr="00876E32">
        <w:rPr>
          <w:rFonts w:ascii="Times New Roman" w:hAnsi="Times New Roman"/>
          <w:sz w:val="20"/>
        </w:rPr>
        <w:t xml:space="preserve"> ФГОС НОО</w:t>
      </w:r>
      <w:r>
        <w:t>.</w:t>
      </w:r>
    </w:p>
  </w:footnote>
  <w:footnote w:id="4">
    <w:p w:rsidR="00B54EE2" w:rsidRDefault="00B54EE2">
      <w:pPr>
        <w:pStyle w:val="a9"/>
      </w:pPr>
      <w:r>
        <w:rPr>
          <w:rStyle w:val="a4"/>
        </w:rPr>
        <w:footnoteRef/>
      </w:r>
      <w:r>
        <w:tab/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</w:t>
      </w:r>
      <w:r>
        <w:rPr>
          <w:rFonts w:ascii="Times New Roman" w:hAnsi="Times New Roman" w:cs="Times New Roman"/>
        </w:rPr>
        <w:t>.</w:t>
      </w:r>
    </w:p>
  </w:footnote>
  <w:footnote w:id="5">
    <w:p w:rsidR="00B54EE2" w:rsidRPr="00E83012" w:rsidRDefault="00B54EE2" w:rsidP="006E0C9D">
      <w:pPr>
        <w:pStyle w:val="a9"/>
        <w:rPr>
          <w:rFonts w:ascii="Times New Roman" w:hAnsi="Times New Roman" w:cs="Times New Roman"/>
        </w:rPr>
      </w:pPr>
      <w:r w:rsidRPr="00D3206F">
        <w:rPr>
          <w:rStyle w:val="a4"/>
        </w:rPr>
        <w:footnoteRef/>
      </w:r>
      <w:r w:rsidRPr="00D3206F">
        <w:tab/>
      </w:r>
      <w:r>
        <w:t>Р</w:t>
      </w:r>
      <w:r w:rsidRPr="00E83012">
        <w:rPr>
          <w:rFonts w:ascii="Times New Roman" w:hAnsi="Times New Roman" w:cs="Times New Roman"/>
        </w:rPr>
        <w:t xml:space="preserve">аздел </w:t>
      </w:r>
      <w:r w:rsidRPr="00E83012">
        <w:rPr>
          <w:rFonts w:ascii="Times New Roman" w:hAnsi="Times New Roman" w:cs="Times New Roman"/>
          <w:lang w:val="en-US"/>
        </w:rPr>
        <w:t>III</w:t>
      </w:r>
      <w:r w:rsidRPr="00E83012">
        <w:rPr>
          <w:rFonts w:ascii="Times New Roman" w:hAnsi="Times New Roman" w:cs="Times New Roman"/>
        </w:rPr>
        <w:t xml:space="preserve"> ФГОС НОО.</w:t>
      </w:r>
    </w:p>
  </w:footnote>
  <w:footnote w:id="6">
    <w:p w:rsidR="00B54EE2" w:rsidRDefault="00B54EE2" w:rsidP="00716C75">
      <w:pPr>
        <w:pStyle w:val="a9"/>
        <w:jc w:val="both"/>
      </w:pPr>
      <w:r w:rsidRPr="00440383">
        <w:rPr>
          <w:rStyle w:val="a4"/>
        </w:rPr>
        <w:footnoteRef/>
      </w:r>
      <w:r>
        <w:tab/>
      </w:r>
      <w:r w:rsidRPr="00853C18">
        <w:rPr>
          <w:rFonts w:ascii="Times New Roman" w:hAnsi="Times New Roman"/>
          <w:kern w:val="24"/>
          <w:sz w:val="20"/>
        </w:rPr>
        <w:t>Пункт 24 ФГОС НОО</w:t>
      </w:r>
      <w:r w:rsidRPr="00440383">
        <w:t>.</w:t>
      </w:r>
    </w:p>
  </w:footnote>
  <w:footnote w:id="7">
    <w:p w:rsidR="00B54EE2" w:rsidRPr="0006557A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proofErr w:type="gramStart"/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06557A">
        <w:rPr>
          <w:rFonts w:ascii="Times New Roman" w:hAnsi="Times New Roman"/>
          <w:kern w:val="24"/>
          <w:sz w:val="20"/>
        </w:rPr>
        <w:t>, ст. 3451).</w:t>
      </w:r>
    </w:p>
  </w:footnote>
  <w:footnote w:id="8">
    <w:p w:rsidR="00B54EE2" w:rsidRPr="0006557A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9">
    <w:p w:rsidR="00B54EE2" w:rsidRPr="00AE4356" w:rsidRDefault="00B54EE2" w:rsidP="0075667A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9783B">
        <w:rPr>
          <w:rStyle w:val="a4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 w:val="20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  <w:sz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  <w:sz w:val="20"/>
          </w:rPr>
          <w:t>2012 г</w:t>
        </w:r>
      </w:smartTag>
      <w:r w:rsidRPr="00AE4356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Pr="00215375" w:rsidRDefault="00B54EE2" w:rsidP="0075667A">
      <w:pPr>
        <w:pStyle w:val="a9"/>
        <w:rPr>
          <w:sz w:val="16"/>
          <w:szCs w:val="16"/>
        </w:rPr>
      </w:pPr>
    </w:p>
  </w:footnote>
  <w:footnote w:id="10">
    <w:p w:rsidR="00B54EE2" w:rsidRPr="00AE4356" w:rsidRDefault="00B54EE2" w:rsidP="0075667A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  <w:footnote w:id="11">
    <w:p w:rsidR="00B54EE2" w:rsidRPr="004B4FBB" w:rsidRDefault="00B54EE2" w:rsidP="004265E4">
      <w:pPr>
        <w:pStyle w:val="af2"/>
        <w:spacing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4B4FB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4B4FBB">
        <w:rPr>
          <w:rFonts w:ascii="Times New Roman" w:eastAsia="MS Mincho" w:hAnsi="Times New Roman" w:cs="Times New Roman"/>
          <w:sz w:val="20"/>
          <w:szCs w:val="20"/>
        </w:rPr>
        <w:t> </w:t>
      </w:r>
      <w:r w:rsidRPr="004B4FBB">
        <w:rPr>
          <w:rFonts w:ascii="Times New Roman" w:hAnsi="Times New Roman" w:cs="Times New Roman"/>
          <w:sz w:val="20"/>
          <w:szCs w:val="20"/>
        </w:rPr>
        <w:t>В начальной школе могут использоваться любы</w:t>
      </w:r>
      <w:r>
        <w:rPr>
          <w:rFonts w:ascii="Times New Roman" w:hAnsi="Times New Roman" w:cs="Times New Roman"/>
          <w:sz w:val="20"/>
          <w:szCs w:val="20"/>
        </w:rPr>
        <w:t xml:space="preserve">е доступные в обработке </w:t>
      </w:r>
      <w:proofErr w:type="gramStart"/>
      <w:r>
        <w:rPr>
          <w:rFonts w:ascii="Times New Roman" w:hAnsi="Times New Roman" w:cs="Times New Roman"/>
          <w:sz w:val="20"/>
          <w:szCs w:val="20"/>
        </w:rPr>
        <w:t>обучающимся</w:t>
      </w:r>
      <w:proofErr w:type="gramEnd"/>
      <w:r w:rsidRPr="004B4FBB">
        <w:rPr>
          <w:rFonts w:ascii="Times New Roman" w:hAnsi="Times New Roman" w:cs="Times New Roman"/>
          <w:sz w:val="20"/>
          <w:szCs w:val="20"/>
        </w:rPr>
        <w:t xml:space="preserve"> экологически безопасные материалы (природные, бумажные, текстильные, синтетические и</w:t>
      </w:r>
      <w:r w:rsidRPr="004B4FBB">
        <w:rPr>
          <w:rFonts w:ascii="Times New Roman" w:hAnsi="Times New Roman" w:cs="Times New Roman"/>
          <w:sz w:val="20"/>
          <w:szCs w:val="20"/>
        </w:rPr>
        <w:t> </w:t>
      </w:r>
      <w:r w:rsidRPr="004B4FBB">
        <w:rPr>
          <w:rFonts w:ascii="Times New Roman" w:hAnsi="Times New Roman" w:cs="Times New Roman"/>
          <w:sz w:val="20"/>
          <w:szCs w:val="20"/>
        </w:rPr>
        <w:t xml:space="preserve">др.), материалы, используемые в </w:t>
      </w:r>
      <w:proofErr w:type="spellStart"/>
      <w:r w:rsidRPr="004B4FBB">
        <w:rPr>
          <w:rFonts w:ascii="Times New Roman" w:hAnsi="Times New Roman" w:cs="Times New Roman"/>
          <w:sz w:val="20"/>
          <w:szCs w:val="20"/>
        </w:rPr>
        <w:t>декоративно­прикладном</w:t>
      </w:r>
      <w:proofErr w:type="spellEnd"/>
      <w:r w:rsidRPr="004B4FBB">
        <w:rPr>
          <w:rFonts w:ascii="Times New Roman" w:hAnsi="Times New Roman" w:cs="Times New Roman"/>
          <w:sz w:val="20"/>
          <w:szCs w:val="20"/>
        </w:rPr>
        <w:t xml:space="preserve"> творчестве регион</w:t>
      </w:r>
      <w:r>
        <w:rPr>
          <w:rFonts w:ascii="Times New Roman" w:hAnsi="Times New Roman" w:cs="Times New Roman"/>
          <w:sz w:val="20"/>
          <w:szCs w:val="20"/>
        </w:rPr>
        <w:t>а, в котором проживают обучающиеся</w:t>
      </w:r>
      <w:r w:rsidRPr="004B4FBB">
        <w:rPr>
          <w:rFonts w:ascii="Times New Roman" w:hAnsi="Times New Roman" w:cs="Times New Roman"/>
          <w:sz w:val="20"/>
          <w:szCs w:val="20"/>
        </w:rPr>
        <w:t>.</w:t>
      </w:r>
    </w:p>
  </w:footnote>
  <w:footnote w:id="12">
    <w:p w:rsidR="00B54EE2" w:rsidRDefault="00B54EE2" w:rsidP="00F72933">
      <w:pPr>
        <w:pStyle w:val="a9"/>
        <w:jc w:val="both"/>
      </w:pPr>
      <w:r w:rsidRPr="00440383">
        <w:rPr>
          <w:rStyle w:val="a4"/>
        </w:rPr>
        <w:footnoteRef/>
      </w:r>
      <w:r>
        <w:tab/>
      </w:r>
      <w:r w:rsidRPr="00853C18">
        <w:rPr>
          <w:rFonts w:ascii="Times New Roman" w:hAnsi="Times New Roman"/>
          <w:kern w:val="24"/>
          <w:sz w:val="20"/>
        </w:rPr>
        <w:t>Пункт 24 ФГОС НОО</w:t>
      </w:r>
      <w:r w:rsidRPr="00440383">
        <w:t>.</w:t>
      </w:r>
    </w:p>
  </w:footnote>
  <w:footnote w:id="13">
    <w:p w:rsidR="00B54EE2" w:rsidRPr="0006557A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>
        <w:rPr>
          <w:rStyle w:val="a4"/>
        </w:rPr>
        <w:footnoteRef/>
      </w:r>
      <w:r>
        <w:t xml:space="preserve"> </w:t>
      </w:r>
      <w:proofErr w:type="gramStart"/>
      <w:r w:rsidRPr="0006557A">
        <w:rPr>
          <w:rFonts w:ascii="Times New Roman" w:hAnsi="Times New Roman"/>
          <w:kern w:val="24"/>
          <w:sz w:val="20"/>
        </w:rPr>
        <w:t xml:space="preserve">Статьи 29, 97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N 273-ФЗ «Об образовании в Российской Федерации»,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 xml:space="preserve">. № 149-ФЗ «Об информации, информационных технологиях и о защите информации» (Собрание законодательства Российской Федерации, 2006, № 31, ст. 3448), Федеральный закон от 27 июля </w:t>
      </w:r>
      <w:smartTag w:uri="urn:schemas-microsoft-com:office:smarttags" w:element="metricconverter">
        <w:smartTagPr>
          <w:attr w:name="ProductID" w:val="2006 г"/>
        </w:smartTagPr>
        <w:r w:rsidRPr="0006557A">
          <w:rPr>
            <w:rFonts w:ascii="Times New Roman" w:hAnsi="Times New Roman"/>
            <w:kern w:val="24"/>
            <w:sz w:val="20"/>
          </w:rPr>
          <w:t>2006 г</w:t>
        </w:r>
      </w:smartTag>
      <w:r w:rsidRPr="0006557A">
        <w:rPr>
          <w:rFonts w:ascii="Times New Roman" w:hAnsi="Times New Roman"/>
          <w:kern w:val="24"/>
          <w:sz w:val="20"/>
        </w:rPr>
        <w:t>. № 152-ФЗ «О персональных данных» (Собрание законодательства Российской Федерации, 2006, № 31</w:t>
      </w:r>
      <w:proofErr w:type="gramEnd"/>
      <w:r w:rsidRPr="0006557A">
        <w:rPr>
          <w:rFonts w:ascii="Times New Roman" w:hAnsi="Times New Roman"/>
          <w:kern w:val="24"/>
          <w:sz w:val="20"/>
        </w:rPr>
        <w:t>, ст. 3451).</w:t>
      </w:r>
    </w:p>
  </w:footnote>
  <w:footnote w:id="14">
    <w:p w:rsidR="00B54EE2" w:rsidRPr="0006557A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503E7">
        <w:rPr>
          <w:rStyle w:val="a4"/>
          <w:rFonts w:ascii="Times New Roman" w:hAnsi="Times New Roman"/>
          <w:szCs w:val="22"/>
        </w:rPr>
        <w:footnoteRef/>
      </w:r>
      <w:r w:rsidRPr="00F503E7">
        <w:rPr>
          <w:rFonts w:ascii="Times New Roman" w:hAnsi="Times New Roman"/>
          <w:szCs w:val="22"/>
        </w:rPr>
        <w:t xml:space="preserve"> </w:t>
      </w:r>
      <w:r w:rsidRPr="0006557A">
        <w:rPr>
          <w:rFonts w:ascii="Times New Roman" w:hAnsi="Times New Roman"/>
          <w:kern w:val="24"/>
          <w:sz w:val="20"/>
          <w:szCs w:val="22"/>
        </w:rPr>
        <w:t>Часть 2 статьи 16</w:t>
      </w:r>
      <w:r w:rsidRPr="0006557A">
        <w:rPr>
          <w:rFonts w:ascii="Times New Roman" w:hAnsi="Times New Roman"/>
          <w:kern w:val="24"/>
          <w:sz w:val="20"/>
        </w:rPr>
        <w:t xml:space="preserve">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6557A">
          <w:rPr>
            <w:rFonts w:ascii="Times New Roman" w:hAnsi="Times New Roman"/>
            <w:kern w:val="24"/>
            <w:sz w:val="20"/>
          </w:rPr>
          <w:t>2012 г</w:t>
        </w:r>
      </w:smartTag>
      <w:r w:rsidRPr="0006557A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</w:footnote>
  <w:footnote w:id="15">
    <w:p w:rsidR="00B54EE2" w:rsidRPr="00AE4356" w:rsidRDefault="00B54EE2" w:rsidP="00F72933">
      <w:pPr>
        <w:pStyle w:val="a9"/>
        <w:jc w:val="both"/>
        <w:rPr>
          <w:rFonts w:ascii="Times New Roman" w:hAnsi="Times New Roman"/>
          <w:kern w:val="24"/>
          <w:sz w:val="20"/>
        </w:rPr>
      </w:pPr>
      <w:r w:rsidRPr="00F9783B">
        <w:rPr>
          <w:rStyle w:val="a4"/>
          <w:sz w:val="22"/>
          <w:szCs w:val="22"/>
        </w:rPr>
        <w:footnoteRef/>
      </w:r>
      <w:r w:rsidRPr="00F9783B">
        <w:rPr>
          <w:sz w:val="22"/>
          <w:szCs w:val="22"/>
        </w:rPr>
        <w:t xml:space="preserve"> </w:t>
      </w:r>
      <w:r w:rsidRPr="00AE4356">
        <w:rPr>
          <w:rFonts w:ascii="Times New Roman" w:hAnsi="Times New Roman"/>
          <w:kern w:val="24"/>
          <w:sz w:val="20"/>
          <w:szCs w:val="22"/>
        </w:rPr>
        <w:t xml:space="preserve">Часть 3 статьи 16 </w:t>
      </w:r>
      <w:r w:rsidRPr="00AE4356">
        <w:rPr>
          <w:rFonts w:ascii="Times New Roman" w:hAnsi="Times New Roman"/>
          <w:kern w:val="24"/>
          <w:sz w:val="2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AE4356">
          <w:rPr>
            <w:rFonts w:ascii="Times New Roman" w:hAnsi="Times New Roman"/>
            <w:kern w:val="24"/>
            <w:sz w:val="20"/>
          </w:rPr>
          <w:t>2012 г</w:t>
        </w:r>
      </w:smartTag>
      <w:r w:rsidRPr="00AE4356">
        <w:rPr>
          <w:rFonts w:ascii="Times New Roman" w:hAnsi="Times New Roman"/>
          <w:kern w:val="24"/>
          <w:sz w:val="20"/>
        </w:rPr>
        <w:t>. N 273-ФЗ «Об образовании в Российской Федерации».</w:t>
      </w:r>
    </w:p>
    <w:p w:rsidR="00B54EE2" w:rsidRPr="00215375" w:rsidRDefault="00B54EE2" w:rsidP="00F72933">
      <w:pPr>
        <w:pStyle w:val="a9"/>
        <w:rPr>
          <w:sz w:val="16"/>
          <w:szCs w:val="16"/>
        </w:rPr>
      </w:pPr>
    </w:p>
  </w:footnote>
  <w:footnote w:id="16">
    <w:p w:rsidR="00B54EE2" w:rsidRPr="00AE4356" w:rsidRDefault="00B54EE2" w:rsidP="00F72933">
      <w:pPr>
        <w:pStyle w:val="a9"/>
        <w:jc w:val="both"/>
        <w:rPr>
          <w:rFonts w:ascii="Times New Roman" w:hAnsi="Times New Roman"/>
          <w:i/>
          <w:color w:val="FF0000"/>
          <w:kern w:val="24"/>
          <w:sz w:val="20"/>
        </w:rPr>
      </w:pPr>
      <w:r w:rsidRPr="009B2250">
        <w:rPr>
          <w:rStyle w:val="a4"/>
          <w:rFonts w:ascii="Times New Roman" w:hAnsi="Times New Roman"/>
        </w:rPr>
        <w:footnoteRef/>
      </w:r>
      <w:r w:rsidRPr="009B2250">
        <w:rPr>
          <w:rFonts w:ascii="Times New Roman" w:hAnsi="Times New Roman"/>
        </w:rPr>
        <w:t xml:space="preserve"> </w:t>
      </w:r>
      <w:r w:rsidRPr="00AE4356">
        <w:rPr>
          <w:rFonts w:ascii="Times New Roman" w:hAnsi="Times New Roman"/>
          <w:kern w:val="24"/>
          <w:sz w:val="20"/>
        </w:rPr>
        <w:t xml:space="preserve">Статья 14 Федерального закона «О социальной защите инвалидов в Российской Федерации» от 24 ноября </w:t>
      </w:r>
      <w:smartTag w:uri="urn:schemas-microsoft-com:office:smarttags" w:element="metricconverter">
        <w:smartTagPr>
          <w:attr w:name="ProductID" w:val="1995 г"/>
        </w:smartTagPr>
        <w:r w:rsidRPr="00AE4356">
          <w:rPr>
            <w:rFonts w:ascii="Times New Roman" w:hAnsi="Times New Roman"/>
            <w:kern w:val="24"/>
            <w:sz w:val="20"/>
          </w:rPr>
          <w:t>1995 г</w:t>
        </w:r>
      </w:smartTag>
      <w:r w:rsidRPr="00AE4356">
        <w:rPr>
          <w:rFonts w:ascii="Times New Roman" w:hAnsi="Times New Roman"/>
          <w:kern w:val="24"/>
          <w:sz w:val="20"/>
        </w:rPr>
        <w:t>. № 181-ФЗ</w:t>
      </w:r>
      <w:r>
        <w:rPr>
          <w:rFonts w:ascii="Times New Roman" w:hAnsi="Times New Roman"/>
          <w:kern w:val="24"/>
          <w:sz w:val="20"/>
        </w:rPr>
        <w:t>.</w:t>
      </w:r>
      <w:r w:rsidRPr="00AE4356">
        <w:rPr>
          <w:rFonts w:ascii="Times New Roman" w:hAnsi="Times New Roman"/>
          <w:kern w:val="24"/>
          <w:sz w:val="20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2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">
    <w:nsid w:val="0000001C"/>
    <w:multiLevelType w:val="singleLevel"/>
    <w:tmpl w:val="0000001C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6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7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8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9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1596DEC"/>
    <w:multiLevelType w:val="hybridMultilevel"/>
    <w:tmpl w:val="8F1E08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887166"/>
    <w:multiLevelType w:val="hybridMultilevel"/>
    <w:tmpl w:val="43C2B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615665"/>
    <w:multiLevelType w:val="hybridMultilevel"/>
    <w:tmpl w:val="6F36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837541F"/>
    <w:multiLevelType w:val="hybridMultilevel"/>
    <w:tmpl w:val="CAEC7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436587"/>
    <w:multiLevelType w:val="hybridMultilevel"/>
    <w:tmpl w:val="6DDAD4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E57A1F"/>
    <w:multiLevelType w:val="hybridMultilevel"/>
    <w:tmpl w:val="9026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CD52F3"/>
    <w:multiLevelType w:val="hybridMultilevel"/>
    <w:tmpl w:val="DAE89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967620"/>
    <w:multiLevelType w:val="hybridMultilevel"/>
    <w:tmpl w:val="15DAB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9835B54"/>
    <w:multiLevelType w:val="hybridMultilevel"/>
    <w:tmpl w:val="1D06D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10C763D"/>
    <w:multiLevelType w:val="hybridMultilevel"/>
    <w:tmpl w:val="AD807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1AC04B2"/>
    <w:multiLevelType w:val="hybridMultilevel"/>
    <w:tmpl w:val="ADB22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9444559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32940F94"/>
    <w:multiLevelType w:val="hybridMultilevel"/>
    <w:tmpl w:val="C33EB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3917261"/>
    <w:multiLevelType w:val="hybridMultilevel"/>
    <w:tmpl w:val="7E809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D90AB8"/>
    <w:multiLevelType w:val="hybridMultilevel"/>
    <w:tmpl w:val="D06087B8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A56BF9"/>
    <w:multiLevelType w:val="hybridMultilevel"/>
    <w:tmpl w:val="177E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85C606F"/>
    <w:multiLevelType w:val="hybridMultilevel"/>
    <w:tmpl w:val="B6E64C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9">
    <w:nsid w:val="3CE02015"/>
    <w:multiLevelType w:val="hybridMultilevel"/>
    <w:tmpl w:val="066260D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3E52178F"/>
    <w:multiLevelType w:val="hybridMultilevel"/>
    <w:tmpl w:val="05DC4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B568A0"/>
    <w:multiLevelType w:val="hybridMultilevel"/>
    <w:tmpl w:val="0CE89F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C1D4168"/>
    <w:multiLevelType w:val="hybridMultilevel"/>
    <w:tmpl w:val="0BE0E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427D50"/>
    <w:multiLevelType w:val="hybridMultilevel"/>
    <w:tmpl w:val="5DA621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F8E3AEA"/>
    <w:multiLevelType w:val="hybridMultilevel"/>
    <w:tmpl w:val="FA5A0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8E202E"/>
    <w:multiLevelType w:val="hybridMultilevel"/>
    <w:tmpl w:val="6E7ACEBA"/>
    <w:lvl w:ilvl="0" w:tplc="04190001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36">
    <w:nsid w:val="6D8F5D1A"/>
    <w:multiLevelType w:val="multilevel"/>
    <w:tmpl w:val="B6E64CB4"/>
    <w:lvl w:ilvl="0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6E7605DA"/>
    <w:multiLevelType w:val="hybridMultilevel"/>
    <w:tmpl w:val="66C27B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7B4372"/>
    <w:multiLevelType w:val="hybridMultilevel"/>
    <w:tmpl w:val="4F9680D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9">
    <w:nsid w:val="72F27A76"/>
    <w:multiLevelType w:val="hybridMultilevel"/>
    <w:tmpl w:val="B720F2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7583650B"/>
    <w:multiLevelType w:val="hybridMultilevel"/>
    <w:tmpl w:val="5B0A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7659A1"/>
    <w:multiLevelType w:val="hybridMultilevel"/>
    <w:tmpl w:val="835A8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1"/>
  </w:num>
  <w:num w:numId="4">
    <w:abstractNumId w:val="21"/>
  </w:num>
  <w:num w:numId="5">
    <w:abstractNumId w:val="19"/>
  </w:num>
  <w:num w:numId="6">
    <w:abstractNumId w:val="34"/>
  </w:num>
  <w:num w:numId="7">
    <w:abstractNumId w:val="16"/>
  </w:num>
  <w:num w:numId="8">
    <w:abstractNumId w:val="40"/>
  </w:num>
  <w:num w:numId="9">
    <w:abstractNumId w:val="15"/>
  </w:num>
  <w:num w:numId="10">
    <w:abstractNumId w:val="18"/>
  </w:num>
  <w:num w:numId="11">
    <w:abstractNumId w:val="27"/>
  </w:num>
  <w:num w:numId="12">
    <w:abstractNumId w:val="32"/>
  </w:num>
  <w:num w:numId="13">
    <w:abstractNumId w:val="24"/>
  </w:num>
  <w:num w:numId="14">
    <w:abstractNumId w:val="30"/>
  </w:num>
  <w:num w:numId="15">
    <w:abstractNumId w:val="14"/>
  </w:num>
  <w:num w:numId="16">
    <w:abstractNumId w:val="33"/>
  </w:num>
  <w:num w:numId="17">
    <w:abstractNumId w:val="31"/>
  </w:num>
  <w:num w:numId="18">
    <w:abstractNumId w:val="29"/>
  </w:num>
  <w:num w:numId="19">
    <w:abstractNumId w:val="38"/>
  </w:num>
  <w:num w:numId="20">
    <w:abstractNumId w:val="20"/>
  </w:num>
  <w:num w:numId="21">
    <w:abstractNumId w:val="26"/>
  </w:num>
  <w:num w:numId="22">
    <w:abstractNumId w:val="13"/>
  </w:num>
  <w:num w:numId="23">
    <w:abstractNumId w:val="41"/>
  </w:num>
  <w:num w:numId="24">
    <w:abstractNumId w:val="17"/>
  </w:num>
  <w:num w:numId="25">
    <w:abstractNumId w:val="37"/>
  </w:num>
  <w:num w:numId="26">
    <w:abstractNumId w:val="35"/>
  </w:num>
  <w:num w:numId="27">
    <w:abstractNumId w:val="10"/>
  </w:num>
  <w:num w:numId="28">
    <w:abstractNumId w:val="28"/>
  </w:num>
  <w:num w:numId="29">
    <w:abstractNumId w:val="0"/>
  </w:num>
  <w:num w:numId="30">
    <w:abstractNumId w:val="12"/>
  </w:num>
  <w:num w:numId="31">
    <w:abstractNumId w:val="22"/>
  </w:num>
  <w:num w:numId="32">
    <w:abstractNumId w:val="36"/>
  </w:num>
  <w:num w:numId="33">
    <w:abstractNumId w:val="23"/>
  </w:num>
  <w:num w:numId="34">
    <w:abstractNumId w:val="3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41CE"/>
    <w:rsid w:val="000001A5"/>
    <w:rsid w:val="000001E1"/>
    <w:rsid w:val="0000053C"/>
    <w:rsid w:val="00001FAF"/>
    <w:rsid w:val="000023C6"/>
    <w:rsid w:val="000026E8"/>
    <w:rsid w:val="00002C7C"/>
    <w:rsid w:val="000040D2"/>
    <w:rsid w:val="00004381"/>
    <w:rsid w:val="0000455D"/>
    <w:rsid w:val="00004D91"/>
    <w:rsid w:val="00004F2F"/>
    <w:rsid w:val="00005455"/>
    <w:rsid w:val="0000552F"/>
    <w:rsid w:val="00005A6C"/>
    <w:rsid w:val="00005E37"/>
    <w:rsid w:val="00006305"/>
    <w:rsid w:val="000066FE"/>
    <w:rsid w:val="00006A04"/>
    <w:rsid w:val="00007523"/>
    <w:rsid w:val="0000775E"/>
    <w:rsid w:val="00007A84"/>
    <w:rsid w:val="00010994"/>
    <w:rsid w:val="00010C40"/>
    <w:rsid w:val="00011778"/>
    <w:rsid w:val="00011EE0"/>
    <w:rsid w:val="00012ED1"/>
    <w:rsid w:val="0001323F"/>
    <w:rsid w:val="00015636"/>
    <w:rsid w:val="00017356"/>
    <w:rsid w:val="0001740F"/>
    <w:rsid w:val="00017D79"/>
    <w:rsid w:val="00021A20"/>
    <w:rsid w:val="00022E7A"/>
    <w:rsid w:val="00023CDE"/>
    <w:rsid w:val="000310CC"/>
    <w:rsid w:val="0003135E"/>
    <w:rsid w:val="00031DE5"/>
    <w:rsid w:val="00032364"/>
    <w:rsid w:val="00032B69"/>
    <w:rsid w:val="00032E0C"/>
    <w:rsid w:val="000343DF"/>
    <w:rsid w:val="000345A5"/>
    <w:rsid w:val="00034F9E"/>
    <w:rsid w:val="00035995"/>
    <w:rsid w:val="000363FF"/>
    <w:rsid w:val="0003763A"/>
    <w:rsid w:val="0004014E"/>
    <w:rsid w:val="0004032F"/>
    <w:rsid w:val="000405A1"/>
    <w:rsid w:val="0004066F"/>
    <w:rsid w:val="00040BF8"/>
    <w:rsid w:val="00041C41"/>
    <w:rsid w:val="0004240E"/>
    <w:rsid w:val="00042644"/>
    <w:rsid w:val="000430EB"/>
    <w:rsid w:val="00043B90"/>
    <w:rsid w:val="000448F5"/>
    <w:rsid w:val="000465A9"/>
    <w:rsid w:val="000469C4"/>
    <w:rsid w:val="00050C5C"/>
    <w:rsid w:val="00050F96"/>
    <w:rsid w:val="00051789"/>
    <w:rsid w:val="00052240"/>
    <w:rsid w:val="00052E92"/>
    <w:rsid w:val="00053809"/>
    <w:rsid w:val="0005381C"/>
    <w:rsid w:val="000556FB"/>
    <w:rsid w:val="00055981"/>
    <w:rsid w:val="00055CE5"/>
    <w:rsid w:val="0005696E"/>
    <w:rsid w:val="00056ACA"/>
    <w:rsid w:val="00056DA0"/>
    <w:rsid w:val="00056DBA"/>
    <w:rsid w:val="00056DC0"/>
    <w:rsid w:val="0005712C"/>
    <w:rsid w:val="000574AD"/>
    <w:rsid w:val="00057509"/>
    <w:rsid w:val="00057BAC"/>
    <w:rsid w:val="00060996"/>
    <w:rsid w:val="00065256"/>
    <w:rsid w:val="00065BFD"/>
    <w:rsid w:val="00065F28"/>
    <w:rsid w:val="00066154"/>
    <w:rsid w:val="000672C2"/>
    <w:rsid w:val="000676FB"/>
    <w:rsid w:val="00067714"/>
    <w:rsid w:val="00067C12"/>
    <w:rsid w:val="000708A7"/>
    <w:rsid w:val="000708B2"/>
    <w:rsid w:val="00071324"/>
    <w:rsid w:val="000715F2"/>
    <w:rsid w:val="00072C62"/>
    <w:rsid w:val="00073388"/>
    <w:rsid w:val="00074CFA"/>
    <w:rsid w:val="00074F28"/>
    <w:rsid w:val="00075581"/>
    <w:rsid w:val="000760B6"/>
    <w:rsid w:val="00076163"/>
    <w:rsid w:val="000763DC"/>
    <w:rsid w:val="00077BE8"/>
    <w:rsid w:val="00077CBE"/>
    <w:rsid w:val="000807D2"/>
    <w:rsid w:val="00080F1B"/>
    <w:rsid w:val="00081B14"/>
    <w:rsid w:val="0008298B"/>
    <w:rsid w:val="00082A24"/>
    <w:rsid w:val="00082FC4"/>
    <w:rsid w:val="000839BA"/>
    <w:rsid w:val="00085444"/>
    <w:rsid w:val="00085FA3"/>
    <w:rsid w:val="000870B7"/>
    <w:rsid w:val="0009079A"/>
    <w:rsid w:val="00090A43"/>
    <w:rsid w:val="00092656"/>
    <w:rsid w:val="000932A4"/>
    <w:rsid w:val="000942DA"/>
    <w:rsid w:val="000949F7"/>
    <w:rsid w:val="000955AC"/>
    <w:rsid w:val="00095902"/>
    <w:rsid w:val="00095AC2"/>
    <w:rsid w:val="00095E63"/>
    <w:rsid w:val="00096217"/>
    <w:rsid w:val="0009646B"/>
    <w:rsid w:val="00096A64"/>
    <w:rsid w:val="00096CBF"/>
    <w:rsid w:val="00097497"/>
    <w:rsid w:val="000A016E"/>
    <w:rsid w:val="000A0290"/>
    <w:rsid w:val="000A0A0A"/>
    <w:rsid w:val="000A1046"/>
    <w:rsid w:val="000A1FA6"/>
    <w:rsid w:val="000A2EB8"/>
    <w:rsid w:val="000A37EC"/>
    <w:rsid w:val="000A40F9"/>
    <w:rsid w:val="000A4112"/>
    <w:rsid w:val="000A47F0"/>
    <w:rsid w:val="000A4CD1"/>
    <w:rsid w:val="000A4F1D"/>
    <w:rsid w:val="000A4F3B"/>
    <w:rsid w:val="000A4F7A"/>
    <w:rsid w:val="000A5FAA"/>
    <w:rsid w:val="000A6F93"/>
    <w:rsid w:val="000A71DE"/>
    <w:rsid w:val="000A7943"/>
    <w:rsid w:val="000B0187"/>
    <w:rsid w:val="000B0DEA"/>
    <w:rsid w:val="000B13CA"/>
    <w:rsid w:val="000B1A0F"/>
    <w:rsid w:val="000B2DEF"/>
    <w:rsid w:val="000B2E06"/>
    <w:rsid w:val="000B400E"/>
    <w:rsid w:val="000B4441"/>
    <w:rsid w:val="000B45E6"/>
    <w:rsid w:val="000B63C9"/>
    <w:rsid w:val="000C23E7"/>
    <w:rsid w:val="000C27D6"/>
    <w:rsid w:val="000C30BF"/>
    <w:rsid w:val="000C3C63"/>
    <w:rsid w:val="000C57CF"/>
    <w:rsid w:val="000C6113"/>
    <w:rsid w:val="000C76A4"/>
    <w:rsid w:val="000D0FA2"/>
    <w:rsid w:val="000D15CF"/>
    <w:rsid w:val="000D1D50"/>
    <w:rsid w:val="000D1EBD"/>
    <w:rsid w:val="000D2DF3"/>
    <w:rsid w:val="000D3ACB"/>
    <w:rsid w:val="000D471A"/>
    <w:rsid w:val="000D4D50"/>
    <w:rsid w:val="000D7131"/>
    <w:rsid w:val="000E0065"/>
    <w:rsid w:val="000E066F"/>
    <w:rsid w:val="000E2691"/>
    <w:rsid w:val="000E2824"/>
    <w:rsid w:val="000E2E6C"/>
    <w:rsid w:val="000E3277"/>
    <w:rsid w:val="000E328F"/>
    <w:rsid w:val="000E3335"/>
    <w:rsid w:val="000E5BE5"/>
    <w:rsid w:val="000E6B9A"/>
    <w:rsid w:val="000E7763"/>
    <w:rsid w:val="000F02B1"/>
    <w:rsid w:val="000F0DCF"/>
    <w:rsid w:val="000F11A2"/>
    <w:rsid w:val="000F18EE"/>
    <w:rsid w:val="000F331E"/>
    <w:rsid w:val="000F386E"/>
    <w:rsid w:val="000F417F"/>
    <w:rsid w:val="000F4EEB"/>
    <w:rsid w:val="000F5B32"/>
    <w:rsid w:val="000F5B94"/>
    <w:rsid w:val="000F5EB9"/>
    <w:rsid w:val="000F6015"/>
    <w:rsid w:val="000F611D"/>
    <w:rsid w:val="000F6B68"/>
    <w:rsid w:val="000F6BEC"/>
    <w:rsid w:val="000F750A"/>
    <w:rsid w:val="001000B4"/>
    <w:rsid w:val="001009AA"/>
    <w:rsid w:val="00100D06"/>
    <w:rsid w:val="0010100C"/>
    <w:rsid w:val="00101289"/>
    <w:rsid w:val="00101BAA"/>
    <w:rsid w:val="00104501"/>
    <w:rsid w:val="00104994"/>
    <w:rsid w:val="00105422"/>
    <w:rsid w:val="00105C36"/>
    <w:rsid w:val="00106CAD"/>
    <w:rsid w:val="00106EF0"/>
    <w:rsid w:val="00107076"/>
    <w:rsid w:val="00107686"/>
    <w:rsid w:val="00110789"/>
    <w:rsid w:val="00111EF3"/>
    <w:rsid w:val="00112801"/>
    <w:rsid w:val="00113393"/>
    <w:rsid w:val="00113982"/>
    <w:rsid w:val="0011445A"/>
    <w:rsid w:val="001147B1"/>
    <w:rsid w:val="001157C2"/>
    <w:rsid w:val="00116494"/>
    <w:rsid w:val="001166C2"/>
    <w:rsid w:val="00116F2C"/>
    <w:rsid w:val="00117509"/>
    <w:rsid w:val="00117AA3"/>
    <w:rsid w:val="00117F18"/>
    <w:rsid w:val="00120F47"/>
    <w:rsid w:val="00122763"/>
    <w:rsid w:val="00122C4F"/>
    <w:rsid w:val="00125381"/>
    <w:rsid w:val="00125CC1"/>
    <w:rsid w:val="00125CD0"/>
    <w:rsid w:val="00127C21"/>
    <w:rsid w:val="00127F59"/>
    <w:rsid w:val="00131703"/>
    <w:rsid w:val="001321F5"/>
    <w:rsid w:val="00132D6C"/>
    <w:rsid w:val="00133193"/>
    <w:rsid w:val="0013373C"/>
    <w:rsid w:val="00133AFF"/>
    <w:rsid w:val="00134357"/>
    <w:rsid w:val="001345E8"/>
    <w:rsid w:val="001355A8"/>
    <w:rsid w:val="001365E1"/>
    <w:rsid w:val="00136CAC"/>
    <w:rsid w:val="001370EA"/>
    <w:rsid w:val="0013714F"/>
    <w:rsid w:val="00137A44"/>
    <w:rsid w:val="00137CDC"/>
    <w:rsid w:val="0014056C"/>
    <w:rsid w:val="00140D46"/>
    <w:rsid w:val="0014261F"/>
    <w:rsid w:val="001435AD"/>
    <w:rsid w:val="00143E0F"/>
    <w:rsid w:val="00144905"/>
    <w:rsid w:val="001453A2"/>
    <w:rsid w:val="00145555"/>
    <w:rsid w:val="00145C8F"/>
    <w:rsid w:val="00145D1E"/>
    <w:rsid w:val="00146385"/>
    <w:rsid w:val="00146B53"/>
    <w:rsid w:val="00146BA5"/>
    <w:rsid w:val="00146CE2"/>
    <w:rsid w:val="00150333"/>
    <w:rsid w:val="00150916"/>
    <w:rsid w:val="00151B3E"/>
    <w:rsid w:val="001537FF"/>
    <w:rsid w:val="00155423"/>
    <w:rsid w:val="00155C30"/>
    <w:rsid w:val="00156537"/>
    <w:rsid w:val="001565A1"/>
    <w:rsid w:val="0015714B"/>
    <w:rsid w:val="001605EF"/>
    <w:rsid w:val="001609F8"/>
    <w:rsid w:val="00161632"/>
    <w:rsid w:val="00162179"/>
    <w:rsid w:val="00163133"/>
    <w:rsid w:val="00163773"/>
    <w:rsid w:val="00163A02"/>
    <w:rsid w:val="00164073"/>
    <w:rsid w:val="00164F61"/>
    <w:rsid w:val="001653E5"/>
    <w:rsid w:val="001653EF"/>
    <w:rsid w:val="0016660D"/>
    <w:rsid w:val="00167DA2"/>
    <w:rsid w:val="00170633"/>
    <w:rsid w:val="00171C88"/>
    <w:rsid w:val="00171D58"/>
    <w:rsid w:val="00172945"/>
    <w:rsid w:val="00173034"/>
    <w:rsid w:val="00173649"/>
    <w:rsid w:val="00174760"/>
    <w:rsid w:val="001748DF"/>
    <w:rsid w:val="00174C53"/>
    <w:rsid w:val="00174DDC"/>
    <w:rsid w:val="001752CF"/>
    <w:rsid w:val="001760CD"/>
    <w:rsid w:val="00176423"/>
    <w:rsid w:val="0017646C"/>
    <w:rsid w:val="001765B4"/>
    <w:rsid w:val="001805C6"/>
    <w:rsid w:val="001813B8"/>
    <w:rsid w:val="001823E9"/>
    <w:rsid w:val="001824B8"/>
    <w:rsid w:val="001827A6"/>
    <w:rsid w:val="0018340F"/>
    <w:rsid w:val="00183520"/>
    <w:rsid w:val="001838AD"/>
    <w:rsid w:val="00184C78"/>
    <w:rsid w:val="00184DEA"/>
    <w:rsid w:val="0018523F"/>
    <w:rsid w:val="00185F3E"/>
    <w:rsid w:val="0018642D"/>
    <w:rsid w:val="001867E4"/>
    <w:rsid w:val="00190C04"/>
    <w:rsid w:val="00190F93"/>
    <w:rsid w:val="001923FC"/>
    <w:rsid w:val="00192575"/>
    <w:rsid w:val="001926CA"/>
    <w:rsid w:val="00193F82"/>
    <w:rsid w:val="00195F74"/>
    <w:rsid w:val="00195FBB"/>
    <w:rsid w:val="00197C25"/>
    <w:rsid w:val="001A00D9"/>
    <w:rsid w:val="001A3A14"/>
    <w:rsid w:val="001A41B7"/>
    <w:rsid w:val="001A5183"/>
    <w:rsid w:val="001A5698"/>
    <w:rsid w:val="001A5C6F"/>
    <w:rsid w:val="001A607D"/>
    <w:rsid w:val="001A7457"/>
    <w:rsid w:val="001A7A25"/>
    <w:rsid w:val="001B01F3"/>
    <w:rsid w:val="001B0697"/>
    <w:rsid w:val="001B125D"/>
    <w:rsid w:val="001B1526"/>
    <w:rsid w:val="001B2909"/>
    <w:rsid w:val="001B398B"/>
    <w:rsid w:val="001B524F"/>
    <w:rsid w:val="001B655F"/>
    <w:rsid w:val="001B667F"/>
    <w:rsid w:val="001B7425"/>
    <w:rsid w:val="001B784D"/>
    <w:rsid w:val="001C002E"/>
    <w:rsid w:val="001C1C28"/>
    <w:rsid w:val="001C6252"/>
    <w:rsid w:val="001C6380"/>
    <w:rsid w:val="001C66EA"/>
    <w:rsid w:val="001C6A4A"/>
    <w:rsid w:val="001C7128"/>
    <w:rsid w:val="001C72B8"/>
    <w:rsid w:val="001C7B23"/>
    <w:rsid w:val="001C7EDC"/>
    <w:rsid w:val="001D116D"/>
    <w:rsid w:val="001D11D8"/>
    <w:rsid w:val="001D15C2"/>
    <w:rsid w:val="001D1C69"/>
    <w:rsid w:val="001D2297"/>
    <w:rsid w:val="001D22F3"/>
    <w:rsid w:val="001D2675"/>
    <w:rsid w:val="001D36D5"/>
    <w:rsid w:val="001D3792"/>
    <w:rsid w:val="001D4C23"/>
    <w:rsid w:val="001D54F1"/>
    <w:rsid w:val="001D6176"/>
    <w:rsid w:val="001E1817"/>
    <w:rsid w:val="001E2CF3"/>
    <w:rsid w:val="001E4D32"/>
    <w:rsid w:val="001E56B7"/>
    <w:rsid w:val="001E695E"/>
    <w:rsid w:val="001E72D8"/>
    <w:rsid w:val="001E750E"/>
    <w:rsid w:val="001E7719"/>
    <w:rsid w:val="001E78B2"/>
    <w:rsid w:val="001F10FA"/>
    <w:rsid w:val="001F11AF"/>
    <w:rsid w:val="001F1B1B"/>
    <w:rsid w:val="001F373F"/>
    <w:rsid w:val="001F3B7B"/>
    <w:rsid w:val="001F3FE7"/>
    <w:rsid w:val="001F4FAE"/>
    <w:rsid w:val="001F539A"/>
    <w:rsid w:val="001F6895"/>
    <w:rsid w:val="001F6FF6"/>
    <w:rsid w:val="002007AE"/>
    <w:rsid w:val="00200879"/>
    <w:rsid w:val="002016C0"/>
    <w:rsid w:val="00202517"/>
    <w:rsid w:val="00202594"/>
    <w:rsid w:val="00204516"/>
    <w:rsid w:val="00204562"/>
    <w:rsid w:val="00205F07"/>
    <w:rsid w:val="00205FC9"/>
    <w:rsid w:val="002062D3"/>
    <w:rsid w:val="00206458"/>
    <w:rsid w:val="00207142"/>
    <w:rsid w:val="0021161C"/>
    <w:rsid w:val="00212740"/>
    <w:rsid w:val="00212750"/>
    <w:rsid w:val="00213EA7"/>
    <w:rsid w:val="00214849"/>
    <w:rsid w:val="0021652C"/>
    <w:rsid w:val="00216F10"/>
    <w:rsid w:val="00220232"/>
    <w:rsid w:val="00220913"/>
    <w:rsid w:val="00220F24"/>
    <w:rsid w:val="0022128F"/>
    <w:rsid w:val="00221416"/>
    <w:rsid w:val="00221AD9"/>
    <w:rsid w:val="0022257C"/>
    <w:rsid w:val="00225F2E"/>
    <w:rsid w:val="00226098"/>
    <w:rsid w:val="00226421"/>
    <w:rsid w:val="002264B1"/>
    <w:rsid w:val="002272FE"/>
    <w:rsid w:val="002274B3"/>
    <w:rsid w:val="00227535"/>
    <w:rsid w:val="00230825"/>
    <w:rsid w:val="00231099"/>
    <w:rsid w:val="002313D3"/>
    <w:rsid w:val="00231893"/>
    <w:rsid w:val="002330FF"/>
    <w:rsid w:val="00233C6C"/>
    <w:rsid w:val="002353D2"/>
    <w:rsid w:val="00235503"/>
    <w:rsid w:val="002362C5"/>
    <w:rsid w:val="00236F98"/>
    <w:rsid w:val="00237534"/>
    <w:rsid w:val="0024005B"/>
    <w:rsid w:val="002409FD"/>
    <w:rsid w:val="0024183D"/>
    <w:rsid w:val="00241D55"/>
    <w:rsid w:val="00242C0D"/>
    <w:rsid w:val="00242F5B"/>
    <w:rsid w:val="00242F5C"/>
    <w:rsid w:val="00243E39"/>
    <w:rsid w:val="00243FC8"/>
    <w:rsid w:val="00245FEE"/>
    <w:rsid w:val="00246433"/>
    <w:rsid w:val="00246A32"/>
    <w:rsid w:val="002502C6"/>
    <w:rsid w:val="002510AF"/>
    <w:rsid w:val="0025264F"/>
    <w:rsid w:val="002530F5"/>
    <w:rsid w:val="00254BE2"/>
    <w:rsid w:val="002553B9"/>
    <w:rsid w:val="0025697E"/>
    <w:rsid w:val="00256F26"/>
    <w:rsid w:val="00257DA4"/>
    <w:rsid w:val="0026035D"/>
    <w:rsid w:val="00260416"/>
    <w:rsid w:val="00262332"/>
    <w:rsid w:val="00262476"/>
    <w:rsid w:val="00262949"/>
    <w:rsid w:val="00263079"/>
    <w:rsid w:val="00264493"/>
    <w:rsid w:val="00265133"/>
    <w:rsid w:val="00265905"/>
    <w:rsid w:val="002659D2"/>
    <w:rsid w:val="00265D53"/>
    <w:rsid w:val="0026795B"/>
    <w:rsid w:val="00270140"/>
    <w:rsid w:val="0027195E"/>
    <w:rsid w:val="00271F9B"/>
    <w:rsid w:val="00272A25"/>
    <w:rsid w:val="002733A9"/>
    <w:rsid w:val="00274204"/>
    <w:rsid w:val="0027454C"/>
    <w:rsid w:val="00274FBB"/>
    <w:rsid w:val="0027525A"/>
    <w:rsid w:val="0027678A"/>
    <w:rsid w:val="00276B0C"/>
    <w:rsid w:val="00277C65"/>
    <w:rsid w:val="002808FB"/>
    <w:rsid w:val="00280C52"/>
    <w:rsid w:val="00281C83"/>
    <w:rsid w:val="002832E7"/>
    <w:rsid w:val="00285227"/>
    <w:rsid w:val="00285AD7"/>
    <w:rsid w:val="00286ACD"/>
    <w:rsid w:val="00290746"/>
    <w:rsid w:val="00290887"/>
    <w:rsid w:val="00290F42"/>
    <w:rsid w:val="00291131"/>
    <w:rsid w:val="00292343"/>
    <w:rsid w:val="002924D3"/>
    <w:rsid w:val="0029396D"/>
    <w:rsid w:val="0029406A"/>
    <w:rsid w:val="00294630"/>
    <w:rsid w:val="00294C71"/>
    <w:rsid w:val="00294D92"/>
    <w:rsid w:val="002951F6"/>
    <w:rsid w:val="00295D09"/>
    <w:rsid w:val="00297ED6"/>
    <w:rsid w:val="002A04E2"/>
    <w:rsid w:val="002A0FB0"/>
    <w:rsid w:val="002A200B"/>
    <w:rsid w:val="002A2542"/>
    <w:rsid w:val="002A29EE"/>
    <w:rsid w:val="002A2E8E"/>
    <w:rsid w:val="002A374F"/>
    <w:rsid w:val="002A440B"/>
    <w:rsid w:val="002A4450"/>
    <w:rsid w:val="002A4565"/>
    <w:rsid w:val="002A4D67"/>
    <w:rsid w:val="002A515A"/>
    <w:rsid w:val="002A53E4"/>
    <w:rsid w:val="002A5C41"/>
    <w:rsid w:val="002A6442"/>
    <w:rsid w:val="002A6694"/>
    <w:rsid w:val="002A68DB"/>
    <w:rsid w:val="002B0276"/>
    <w:rsid w:val="002B1B53"/>
    <w:rsid w:val="002B24C9"/>
    <w:rsid w:val="002B3F02"/>
    <w:rsid w:val="002B466B"/>
    <w:rsid w:val="002B4F80"/>
    <w:rsid w:val="002B50A0"/>
    <w:rsid w:val="002B5254"/>
    <w:rsid w:val="002B54F3"/>
    <w:rsid w:val="002B5597"/>
    <w:rsid w:val="002B5C36"/>
    <w:rsid w:val="002B69AF"/>
    <w:rsid w:val="002B78A5"/>
    <w:rsid w:val="002C2937"/>
    <w:rsid w:val="002C3A82"/>
    <w:rsid w:val="002C4FFE"/>
    <w:rsid w:val="002C5430"/>
    <w:rsid w:val="002C56AC"/>
    <w:rsid w:val="002C6D67"/>
    <w:rsid w:val="002C6DD1"/>
    <w:rsid w:val="002C6F6C"/>
    <w:rsid w:val="002C7211"/>
    <w:rsid w:val="002D09A2"/>
    <w:rsid w:val="002D1623"/>
    <w:rsid w:val="002D2166"/>
    <w:rsid w:val="002D2352"/>
    <w:rsid w:val="002D2B49"/>
    <w:rsid w:val="002D35CF"/>
    <w:rsid w:val="002D4047"/>
    <w:rsid w:val="002D4586"/>
    <w:rsid w:val="002D5000"/>
    <w:rsid w:val="002D52FA"/>
    <w:rsid w:val="002D6EDC"/>
    <w:rsid w:val="002E05AA"/>
    <w:rsid w:val="002E1F61"/>
    <w:rsid w:val="002E22A7"/>
    <w:rsid w:val="002E28E8"/>
    <w:rsid w:val="002E2B6C"/>
    <w:rsid w:val="002E2DEF"/>
    <w:rsid w:val="002E3FE3"/>
    <w:rsid w:val="002E4222"/>
    <w:rsid w:val="002E44AF"/>
    <w:rsid w:val="002E4C98"/>
    <w:rsid w:val="002E55C8"/>
    <w:rsid w:val="002E58DF"/>
    <w:rsid w:val="002E6C9C"/>
    <w:rsid w:val="002E75C6"/>
    <w:rsid w:val="002E7F4B"/>
    <w:rsid w:val="002F246D"/>
    <w:rsid w:val="002F26E5"/>
    <w:rsid w:val="002F28B3"/>
    <w:rsid w:val="002F2951"/>
    <w:rsid w:val="002F3645"/>
    <w:rsid w:val="002F3C85"/>
    <w:rsid w:val="002F47CA"/>
    <w:rsid w:val="002F4900"/>
    <w:rsid w:val="002F4A7A"/>
    <w:rsid w:val="002F71F1"/>
    <w:rsid w:val="002F7C74"/>
    <w:rsid w:val="003014CE"/>
    <w:rsid w:val="0030159F"/>
    <w:rsid w:val="00301751"/>
    <w:rsid w:val="00301F23"/>
    <w:rsid w:val="00302A2D"/>
    <w:rsid w:val="00303614"/>
    <w:rsid w:val="00303D61"/>
    <w:rsid w:val="00304DB1"/>
    <w:rsid w:val="00306071"/>
    <w:rsid w:val="00306344"/>
    <w:rsid w:val="00306580"/>
    <w:rsid w:val="00306AA8"/>
    <w:rsid w:val="00310033"/>
    <w:rsid w:val="00311F0E"/>
    <w:rsid w:val="0031420D"/>
    <w:rsid w:val="003143EC"/>
    <w:rsid w:val="0031482A"/>
    <w:rsid w:val="00314CBF"/>
    <w:rsid w:val="00315181"/>
    <w:rsid w:val="003155CE"/>
    <w:rsid w:val="00316A63"/>
    <w:rsid w:val="00316C2F"/>
    <w:rsid w:val="00316D4F"/>
    <w:rsid w:val="003212D7"/>
    <w:rsid w:val="00321629"/>
    <w:rsid w:val="003217D0"/>
    <w:rsid w:val="00321BF9"/>
    <w:rsid w:val="003235D1"/>
    <w:rsid w:val="00324DFF"/>
    <w:rsid w:val="00324EBE"/>
    <w:rsid w:val="0032574C"/>
    <w:rsid w:val="00327837"/>
    <w:rsid w:val="003279D2"/>
    <w:rsid w:val="00327B0C"/>
    <w:rsid w:val="00327C08"/>
    <w:rsid w:val="003300C6"/>
    <w:rsid w:val="00331650"/>
    <w:rsid w:val="00331EBF"/>
    <w:rsid w:val="003332D6"/>
    <w:rsid w:val="003336D1"/>
    <w:rsid w:val="00334688"/>
    <w:rsid w:val="0033524D"/>
    <w:rsid w:val="00337279"/>
    <w:rsid w:val="003404F2"/>
    <w:rsid w:val="003409C7"/>
    <w:rsid w:val="0034146F"/>
    <w:rsid w:val="003419EA"/>
    <w:rsid w:val="0034200B"/>
    <w:rsid w:val="00342179"/>
    <w:rsid w:val="0034342B"/>
    <w:rsid w:val="00345133"/>
    <w:rsid w:val="00347098"/>
    <w:rsid w:val="003500AF"/>
    <w:rsid w:val="00351298"/>
    <w:rsid w:val="0035217D"/>
    <w:rsid w:val="00352C71"/>
    <w:rsid w:val="00353565"/>
    <w:rsid w:val="00353669"/>
    <w:rsid w:val="003541DC"/>
    <w:rsid w:val="00355F9C"/>
    <w:rsid w:val="00356EF0"/>
    <w:rsid w:val="00357895"/>
    <w:rsid w:val="00357D83"/>
    <w:rsid w:val="00361CE6"/>
    <w:rsid w:val="0036217C"/>
    <w:rsid w:val="0036249C"/>
    <w:rsid w:val="003639FD"/>
    <w:rsid w:val="00363F1B"/>
    <w:rsid w:val="00364775"/>
    <w:rsid w:val="003651C0"/>
    <w:rsid w:val="00366C77"/>
    <w:rsid w:val="00366EDD"/>
    <w:rsid w:val="003674A6"/>
    <w:rsid w:val="00367964"/>
    <w:rsid w:val="00370B31"/>
    <w:rsid w:val="0037158A"/>
    <w:rsid w:val="0037190F"/>
    <w:rsid w:val="003719EE"/>
    <w:rsid w:val="00371DE3"/>
    <w:rsid w:val="0037225C"/>
    <w:rsid w:val="00372948"/>
    <w:rsid w:val="00372BA4"/>
    <w:rsid w:val="00372EA3"/>
    <w:rsid w:val="00373B0B"/>
    <w:rsid w:val="00374082"/>
    <w:rsid w:val="00374151"/>
    <w:rsid w:val="003743DF"/>
    <w:rsid w:val="00374449"/>
    <w:rsid w:val="003752CA"/>
    <w:rsid w:val="00376CF0"/>
    <w:rsid w:val="003817EA"/>
    <w:rsid w:val="0038187F"/>
    <w:rsid w:val="0038218A"/>
    <w:rsid w:val="00382AC9"/>
    <w:rsid w:val="00383E28"/>
    <w:rsid w:val="0038422F"/>
    <w:rsid w:val="00385E5A"/>
    <w:rsid w:val="003874A0"/>
    <w:rsid w:val="0039000D"/>
    <w:rsid w:val="003901B5"/>
    <w:rsid w:val="0039128E"/>
    <w:rsid w:val="0039169C"/>
    <w:rsid w:val="00392A44"/>
    <w:rsid w:val="00392DCC"/>
    <w:rsid w:val="0039321C"/>
    <w:rsid w:val="00393390"/>
    <w:rsid w:val="00395463"/>
    <w:rsid w:val="0039547F"/>
    <w:rsid w:val="00395CAC"/>
    <w:rsid w:val="00397804"/>
    <w:rsid w:val="003A0B4F"/>
    <w:rsid w:val="003A0C7A"/>
    <w:rsid w:val="003A17FE"/>
    <w:rsid w:val="003A1959"/>
    <w:rsid w:val="003A2198"/>
    <w:rsid w:val="003A3316"/>
    <w:rsid w:val="003A365B"/>
    <w:rsid w:val="003A3D74"/>
    <w:rsid w:val="003A66BF"/>
    <w:rsid w:val="003A79D5"/>
    <w:rsid w:val="003B0207"/>
    <w:rsid w:val="003B16E9"/>
    <w:rsid w:val="003B2489"/>
    <w:rsid w:val="003B25A0"/>
    <w:rsid w:val="003B3874"/>
    <w:rsid w:val="003B3D43"/>
    <w:rsid w:val="003B3F50"/>
    <w:rsid w:val="003B4672"/>
    <w:rsid w:val="003B47D1"/>
    <w:rsid w:val="003B49E9"/>
    <w:rsid w:val="003B5E8C"/>
    <w:rsid w:val="003C0437"/>
    <w:rsid w:val="003C0813"/>
    <w:rsid w:val="003C0B2F"/>
    <w:rsid w:val="003C1A14"/>
    <w:rsid w:val="003C1D0C"/>
    <w:rsid w:val="003C35F6"/>
    <w:rsid w:val="003C3B7E"/>
    <w:rsid w:val="003C429A"/>
    <w:rsid w:val="003C45AE"/>
    <w:rsid w:val="003C48C2"/>
    <w:rsid w:val="003C520D"/>
    <w:rsid w:val="003C7FA2"/>
    <w:rsid w:val="003D272F"/>
    <w:rsid w:val="003D33F4"/>
    <w:rsid w:val="003D3BE5"/>
    <w:rsid w:val="003D3BFF"/>
    <w:rsid w:val="003D3E4D"/>
    <w:rsid w:val="003D4A15"/>
    <w:rsid w:val="003D50D8"/>
    <w:rsid w:val="003D53D7"/>
    <w:rsid w:val="003D58B8"/>
    <w:rsid w:val="003D7FA7"/>
    <w:rsid w:val="003E0FDE"/>
    <w:rsid w:val="003E0FF4"/>
    <w:rsid w:val="003E2F85"/>
    <w:rsid w:val="003E366A"/>
    <w:rsid w:val="003E366F"/>
    <w:rsid w:val="003E3A59"/>
    <w:rsid w:val="003E455B"/>
    <w:rsid w:val="003E4D08"/>
    <w:rsid w:val="003E5B75"/>
    <w:rsid w:val="003E5B94"/>
    <w:rsid w:val="003E662E"/>
    <w:rsid w:val="003E6DE8"/>
    <w:rsid w:val="003E6E9D"/>
    <w:rsid w:val="003E711A"/>
    <w:rsid w:val="003E7A2B"/>
    <w:rsid w:val="003F0B63"/>
    <w:rsid w:val="003F18B5"/>
    <w:rsid w:val="003F19A9"/>
    <w:rsid w:val="003F1A1D"/>
    <w:rsid w:val="003F31E8"/>
    <w:rsid w:val="003F41A9"/>
    <w:rsid w:val="003F6051"/>
    <w:rsid w:val="003F701C"/>
    <w:rsid w:val="003F79E5"/>
    <w:rsid w:val="00400AF9"/>
    <w:rsid w:val="00401BD7"/>
    <w:rsid w:val="00402223"/>
    <w:rsid w:val="004061B5"/>
    <w:rsid w:val="00406D7A"/>
    <w:rsid w:val="004101B8"/>
    <w:rsid w:val="004118E6"/>
    <w:rsid w:val="00411A37"/>
    <w:rsid w:val="004126A6"/>
    <w:rsid w:val="00412B90"/>
    <w:rsid w:val="00412DFE"/>
    <w:rsid w:val="004159E0"/>
    <w:rsid w:val="004164FE"/>
    <w:rsid w:val="004171AB"/>
    <w:rsid w:val="00420E9B"/>
    <w:rsid w:val="004211E5"/>
    <w:rsid w:val="00422AA3"/>
    <w:rsid w:val="004234B5"/>
    <w:rsid w:val="004239A3"/>
    <w:rsid w:val="00423B0C"/>
    <w:rsid w:val="004261BA"/>
    <w:rsid w:val="004265E4"/>
    <w:rsid w:val="004273E9"/>
    <w:rsid w:val="00431A49"/>
    <w:rsid w:val="00433741"/>
    <w:rsid w:val="00433838"/>
    <w:rsid w:val="00434388"/>
    <w:rsid w:val="00434F02"/>
    <w:rsid w:val="00435DB4"/>
    <w:rsid w:val="00435FD9"/>
    <w:rsid w:val="00440F66"/>
    <w:rsid w:val="004416D2"/>
    <w:rsid w:val="004419B1"/>
    <w:rsid w:val="00442074"/>
    <w:rsid w:val="0044283A"/>
    <w:rsid w:val="00442A4D"/>
    <w:rsid w:val="004431DF"/>
    <w:rsid w:val="004435FC"/>
    <w:rsid w:val="00443BC7"/>
    <w:rsid w:val="00443FA6"/>
    <w:rsid w:val="00444348"/>
    <w:rsid w:val="0044509F"/>
    <w:rsid w:val="00445EB7"/>
    <w:rsid w:val="004471F1"/>
    <w:rsid w:val="004509B0"/>
    <w:rsid w:val="004523F8"/>
    <w:rsid w:val="00452F33"/>
    <w:rsid w:val="00453546"/>
    <w:rsid w:val="00453C6A"/>
    <w:rsid w:val="004547B5"/>
    <w:rsid w:val="004549E8"/>
    <w:rsid w:val="00460FF9"/>
    <w:rsid w:val="004613B5"/>
    <w:rsid w:val="00462343"/>
    <w:rsid w:val="0046283A"/>
    <w:rsid w:val="00462B81"/>
    <w:rsid w:val="004631A9"/>
    <w:rsid w:val="0046494A"/>
    <w:rsid w:val="00466529"/>
    <w:rsid w:val="00466878"/>
    <w:rsid w:val="004718A9"/>
    <w:rsid w:val="00471FA4"/>
    <w:rsid w:val="00473E6A"/>
    <w:rsid w:val="0047461C"/>
    <w:rsid w:val="00474CD1"/>
    <w:rsid w:val="00476E67"/>
    <w:rsid w:val="00477D0F"/>
    <w:rsid w:val="0048063A"/>
    <w:rsid w:val="004808CE"/>
    <w:rsid w:val="00481BE3"/>
    <w:rsid w:val="004844C2"/>
    <w:rsid w:val="0048506E"/>
    <w:rsid w:val="00485952"/>
    <w:rsid w:val="00486B96"/>
    <w:rsid w:val="00486D71"/>
    <w:rsid w:val="00491528"/>
    <w:rsid w:val="00492093"/>
    <w:rsid w:val="0049336F"/>
    <w:rsid w:val="00493A5F"/>
    <w:rsid w:val="00495555"/>
    <w:rsid w:val="004960C6"/>
    <w:rsid w:val="00496B97"/>
    <w:rsid w:val="0049748F"/>
    <w:rsid w:val="004A0509"/>
    <w:rsid w:val="004A0CE1"/>
    <w:rsid w:val="004A0D46"/>
    <w:rsid w:val="004A0E61"/>
    <w:rsid w:val="004A1286"/>
    <w:rsid w:val="004A1970"/>
    <w:rsid w:val="004A25AF"/>
    <w:rsid w:val="004A2C26"/>
    <w:rsid w:val="004A3437"/>
    <w:rsid w:val="004A3440"/>
    <w:rsid w:val="004A3898"/>
    <w:rsid w:val="004A3D45"/>
    <w:rsid w:val="004A555D"/>
    <w:rsid w:val="004A5B45"/>
    <w:rsid w:val="004A5BC5"/>
    <w:rsid w:val="004A5DED"/>
    <w:rsid w:val="004A6B41"/>
    <w:rsid w:val="004A75B2"/>
    <w:rsid w:val="004A7C12"/>
    <w:rsid w:val="004A7CF4"/>
    <w:rsid w:val="004A7F57"/>
    <w:rsid w:val="004B0FD5"/>
    <w:rsid w:val="004B1764"/>
    <w:rsid w:val="004B17F4"/>
    <w:rsid w:val="004B21DE"/>
    <w:rsid w:val="004B44BF"/>
    <w:rsid w:val="004B4E58"/>
    <w:rsid w:val="004B5485"/>
    <w:rsid w:val="004B6473"/>
    <w:rsid w:val="004B6B18"/>
    <w:rsid w:val="004B7ADC"/>
    <w:rsid w:val="004C0845"/>
    <w:rsid w:val="004C192E"/>
    <w:rsid w:val="004C1B9E"/>
    <w:rsid w:val="004C243A"/>
    <w:rsid w:val="004C2641"/>
    <w:rsid w:val="004C493D"/>
    <w:rsid w:val="004C4B61"/>
    <w:rsid w:val="004C4CEF"/>
    <w:rsid w:val="004C5002"/>
    <w:rsid w:val="004C529B"/>
    <w:rsid w:val="004C6009"/>
    <w:rsid w:val="004C60E1"/>
    <w:rsid w:val="004C61E8"/>
    <w:rsid w:val="004C6AEB"/>
    <w:rsid w:val="004C75A1"/>
    <w:rsid w:val="004D1272"/>
    <w:rsid w:val="004D3EDB"/>
    <w:rsid w:val="004D4AC6"/>
    <w:rsid w:val="004D522E"/>
    <w:rsid w:val="004D6455"/>
    <w:rsid w:val="004D7086"/>
    <w:rsid w:val="004D752C"/>
    <w:rsid w:val="004E116F"/>
    <w:rsid w:val="004E1CFE"/>
    <w:rsid w:val="004E2167"/>
    <w:rsid w:val="004E2C63"/>
    <w:rsid w:val="004E3400"/>
    <w:rsid w:val="004E3578"/>
    <w:rsid w:val="004E38BA"/>
    <w:rsid w:val="004E3D9C"/>
    <w:rsid w:val="004E426C"/>
    <w:rsid w:val="004E4461"/>
    <w:rsid w:val="004E4D05"/>
    <w:rsid w:val="004E5605"/>
    <w:rsid w:val="004E5FD4"/>
    <w:rsid w:val="004E631B"/>
    <w:rsid w:val="004E6364"/>
    <w:rsid w:val="004E6891"/>
    <w:rsid w:val="004F0062"/>
    <w:rsid w:val="004F0D59"/>
    <w:rsid w:val="004F16F4"/>
    <w:rsid w:val="004F1EFB"/>
    <w:rsid w:val="004F1FE6"/>
    <w:rsid w:val="004F2A45"/>
    <w:rsid w:val="004F2A7E"/>
    <w:rsid w:val="004F3642"/>
    <w:rsid w:val="004F51AD"/>
    <w:rsid w:val="004F6178"/>
    <w:rsid w:val="004F68D1"/>
    <w:rsid w:val="004F6953"/>
    <w:rsid w:val="004F6AB1"/>
    <w:rsid w:val="004F75FF"/>
    <w:rsid w:val="00500794"/>
    <w:rsid w:val="00500F9A"/>
    <w:rsid w:val="0050104B"/>
    <w:rsid w:val="005011F2"/>
    <w:rsid w:val="00502017"/>
    <w:rsid w:val="0050210A"/>
    <w:rsid w:val="00502840"/>
    <w:rsid w:val="005039A6"/>
    <w:rsid w:val="00503AF0"/>
    <w:rsid w:val="005040D8"/>
    <w:rsid w:val="005052C0"/>
    <w:rsid w:val="00505D11"/>
    <w:rsid w:val="00506964"/>
    <w:rsid w:val="00506AA5"/>
    <w:rsid w:val="00507587"/>
    <w:rsid w:val="005075BD"/>
    <w:rsid w:val="005079C3"/>
    <w:rsid w:val="005079E1"/>
    <w:rsid w:val="005079E9"/>
    <w:rsid w:val="00507F41"/>
    <w:rsid w:val="00510774"/>
    <w:rsid w:val="00510C47"/>
    <w:rsid w:val="005136DD"/>
    <w:rsid w:val="0051386F"/>
    <w:rsid w:val="00514CF9"/>
    <w:rsid w:val="005157DB"/>
    <w:rsid w:val="00515FF1"/>
    <w:rsid w:val="005170F4"/>
    <w:rsid w:val="00517E88"/>
    <w:rsid w:val="005203F5"/>
    <w:rsid w:val="00522BBB"/>
    <w:rsid w:val="00522C99"/>
    <w:rsid w:val="005230E7"/>
    <w:rsid w:val="00523811"/>
    <w:rsid w:val="00523A72"/>
    <w:rsid w:val="0052717D"/>
    <w:rsid w:val="005279A3"/>
    <w:rsid w:val="00530AA3"/>
    <w:rsid w:val="00530DD6"/>
    <w:rsid w:val="00531106"/>
    <w:rsid w:val="005314A7"/>
    <w:rsid w:val="00531A54"/>
    <w:rsid w:val="00531D19"/>
    <w:rsid w:val="00532D82"/>
    <w:rsid w:val="005330B5"/>
    <w:rsid w:val="00533287"/>
    <w:rsid w:val="00533957"/>
    <w:rsid w:val="00533AF6"/>
    <w:rsid w:val="00536762"/>
    <w:rsid w:val="0053751D"/>
    <w:rsid w:val="00537ED2"/>
    <w:rsid w:val="00540D00"/>
    <w:rsid w:val="00540E3B"/>
    <w:rsid w:val="00541681"/>
    <w:rsid w:val="00541CEB"/>
    <w:rsid w:val="00541ECF"/>
    <w:rsid w:val="005424E1"/>
    <w:rsid w:val="005436DC"/>
    <w:rsid w:val="00544173"/>
    <w:rsid w:val="005441CE"/>
    <w:rsid w:val="00544320"/>
    <w:rsid w:val="00545616"/>
    <w:rsid w:val="00545871"/>
    <w:rsid w:val="005462D5"/>
    <w:rsid w:val="00546C36"/>
    <w:rsid w:val="00546E9D"/>
    <w:rsid w:val="0054719B"/>
    <w:rsid w:val="00550F08"/>
    <w:rsid w:val="00550F60"/>
    <w:rsid w:val="00551783"/>
    <w:rsid w:val="00552F62"/>
    <w:rsid w:val="005539E2"/>
    <w:rsid w:val="005562F0"/>
    <w:rsid w:val="0055684F"/>
    <w:rsid w:val="00557396"/>
    <w:rsid w:val="00560BC2"/>
    <w:rsid w:val="00560D3A"/>
    <w:rsid w:val="00560D6B"/>
    <w:rsid w:val="00561593"/>
    <w:rsid w:val="0056167E"/>
    <w:rsid w:val="00561811"/>
    <w:rsid w:val="0056197A"/>
    <w:rsid w:val="00561B14"/>
    <w:rsid w:val="00561FB8"/>
    <w:rsid w:val="0056275A"/>
    <w:rsid w:val="005627FF"/>
    <w:rsid w:val="005635FB"/>
    <w:rsid w:val="00564052"/>
    <w:rsid w:val="0056426E"/>
    <w:rsid w:val="00564425"/>
    <w:rsid w:val="005646FC"/>
    <w:rsid w:val="00565DE2"/>
    <w:rsid w:val="00566926"/>
    <w:rsid w:val="00567027"/>
    <w:rsid w:val="005676FB"/>
    <w:rsid w:val="005705DE"/>
    <w:rsid w:val="00571463"/>
    <w:rsid w:val="00572364"/>
    <w:rsid w:val="00573660"/>
    <w:rsid w:val="0057383A"/>
    <w:rsid w:val="0057390A"/>
    <w:rsid w:val="00573AA9"/>
    <w:rsid w:val="00573B39"/>
    <w:rsid w:val="005742CD"/>
    <w:rsid w:val="0057446E"/>
    <w:rsid w:val="005744F3"/>
    <w:rsid w:val="00574E5E"/>
    <w:rsid w:val="00576D40"/>
    <w:rsid w:val="00576E06"/>
    <w:rsid w:val="00577900"/>
    <w:rsid w:val="005811B7"/>
    <w:rsid w:val="00581510"/>
    <w:rsid w:val="005818ED"/>
    <w:rsid w:val="005836FD"/>
    <w:rsid w:val="00583847"/>
    <w:rsid w:val="00583985"/>
    <w:rsid w:val="00584166"/>
    <w:rsid w:val="0058462F"/>
    <w:rsid w:val="0058478A"/>
    <w:rsid w:val="00584D38"/>
    <w:rsid w:val="00584E1C"/>
    <w:rsid w:val="00584F89"/>
    <w:rsid w:val="00585511"/>
    <w:rsid w:val="00585C96"/>
    <w:rsid w:val="0058768E"/>
    <w:rsid w:val="00590719"/>
    <w:rsid w:val="00590F18"/>
    <w:rsid w:val="00593C4A"/>
    <w:rsid w:val="005952A7"/>
    <w:rsid w:val="00597B9E"/>
    <w:rsid w:val="005A0253"/>
    <w:rsid w:val="005A269A"/>
    <w:rsid w:val="005A28F9"/>
    <w:rsid w:val="005A3BE3"/>
    <w:rsid w:val="005A404B"/>
    <w:rsid w:val="005A4F0E"/>
    <w:rsid w:val="005A6279"/>
    <w:rsid w:val="005A636D"/>
    <w:rsid w:val="005A68EA"/>
    <w:rsid w:val="005A6E65"/>
    <w:rsid w:val="005B0255"/>
    <w:rsid w:val="005B0956"/>
    <w:rsid w:val="005B1061"/>
    <w:rsid w:val="005B13A8"/>
    <w:rsid w:val="005B1438"/>
    <w:rsid w:val="005B1D90"/>
    <w:rsid w:val="005B207C"/>
    <w:rsid w:val="005B2436"/>
    <w:rsid w:val="005B378B"/>
    <w:rsid w:val="005B378D"/>
    <w:rsid w:val="005B5476"/>
    <w:rsid w:val="005B5680"/>
    <w:rsid w:val="005B6AF3"/>
    <w:rsid w:val="005B7933"/>
    <w:rsid w:val="005C0970"/>
    <w:rsid w:val="005C16D0"/>
    <w:rsid w:val="005C1767"/>
    <w:rsid w:val="005C17F0"/>
    <w:rsid w:val="005C3D04"/>
    <w:rsid w:val="005C4753"/>
    <w:rsid w:val="005C5473"/>
    <w:rsid w:val="005C6EE5"/>
    <w:rsid w:val="005C741E"/>
    <w:rsid w:val="005D0980"/>
    <w:rsid w:val="005D169A"/>
    <w:rsid w:val="005D1C5C"/>
    <w:rsid w:val="005D45C2"/>
    <w:rsid w:val="005D51B6"/>
    <w:rsid w:val="005D51D3"/>
    <w:rsid w:val="005D61D7"/>
    <w:rsid w:val="005D673F"/>
    <w:rsid w:val="005D74AB"/>
    <w:rsid w:val="005D7590"/>
    <w:rsid w:val="005D7A04"/>
    <w:rsid w:val="005D7D99"/>
    <w:rsid w:val="005E0A1C"/>
    <w:rsid w:val="005E117B"/>
    <w:rsid w:val="005E16B5"/>
    <w:rsid w:val="005E16FF"/>
    <w:rsid w:val="005E1E0D"/>
    <w:rsid w:val="005E1F34"/>
    <w:rsid w:val="005E3E10"/>
    <w:rsid w:val="005E3ED3"/>
    <w:rsid w:val="005E401D"/>
    <w:rsid w:val="005E4419"/>
    <w:rsid w:val="005E4D81"/>
    <w:rsid w:val="005E7131"/>
    <w:rsid w:val="005F101E"/>
    <w:rsid w:val="005F1271"/>
    <w:rsid w:val="005F1417"/>
    <w:rsid w:val="005F147F"/>
    <w:rsid w:val="005F1FA4"/>
    <w:rsid w:val="005F2E19"/>
    <w:rsid w:val="005F2F2D"/>
    <w:rsid w:val="005F35C4"/>
    <w:rsid w:val="005F371F"/>
    <w:rsid w:val="005F3983"/>
    <w:rsid w:val="005F5114"/>
    <w:rsid w:val="005F55DB"/>
    <w:rsid w:val="005F63DB"/>
    <w:rsid w:val="00601EE2"/>
    <w:rsid w:val="00602709"/>
    <w:rsid w:val="006058B7"/>
    <w:rsid w:val="00605C0A"/>
    <w:rsid w:val="00610394"/>
    <w:rsid w:val="00610426"/>
    <w:rsid w:val="00610966"/>
    <w:rsid w:val="00611922"/>
    <w:rsid w:val="00612257"/>
    <w:rsid w:val="00612402"/>
    <w:rsid w:val="00613C00"/>
    <w:rsid w:val="00613EC7"/>
    <w:rsid w:val="0061508C"/>
    <w:rsid w:val="00616025"/>
    <w:rsid w:val="006208FF"/>
    <w:rsid w:val="006213CD"/>
    <w:rsid w:val="006219E3"/>
    <w:rsid w:val="00621A2E"/>
    <w:rsid w:val="006224BA"/>
    <w:rsid w:val="0062360F"/>
    <w:rsid w:val="006238DB"/>
    <w:rsid w:val="00623AAA"/>
    <w:rsid w:val="006241A7"/>
    <w:rsid w:val="00624EE1"/>
    <w:rsid w:val="00625E9E"/>
    <w:rsid w:val="00625F2B"/>
    <w:rsid w:val="00627C33"/>
    <w:rsid w:val="00630517"/>
    <w:rsid w:val="00630B8C"/>
    <w:rsid w:val="00630EA6"/>
    <w:rsid w:val="006314C6"/>
    <w:rsid w:val="006315E4"/>
    <w:rsid w:val="006315ED"/>
    <w:rsid w:val="00631628"/>
    <w:rsid w:val="00632054"/>
    <w:rsid w:val="006323E4"/>
    <w:rsid w:val="006324D7"/>
    <w:rsid w:val="00632DD8"/>
    <w:rsid w:val="00633004"/>
    <w:rsid w:val="006334FB"/>
    <w:rsid w:val="0063358C"/>
    <w:rsid w:val="00633DC2"/>
    <w:rsid w:val="006344C7"/>
    <w:rsid w:val="006348BA"/>
    <w:rsid w:val="00634C15"/>
    <w:rsid w:val="00634CE4"/>
    <w:rsid w:val="00635398"/>
    <w:rsid w:val="006357C1"/>
    <w:rsid w:val="00636E64"/>
    <w:rsid w:val="00640FED"/>
    <w:rsid w:val="00641C45"/>
    <w:rsid w:val="006436C8"/>
    <w:rsid w:val="00643708"/>
    <w:rsid w:val="0064442E"/>
    <w:rsid w:val="006445AD"/>
    <w:rsid w:val="00644CDB"/>
    <w:rsid w:val="00644FAC"/>
    <w:rsid w:val="00646CE9"/>
    <w:rsid w:val="00646DD4"/>
    <w:rsid w:val="00646FF9"/>
    <w:rsid w:val="0065064B"/>
    <w:rsid w:val="00650A98"/>
    <w:rsid w:val="00652191"/>
    <w:rsid w:val="00652969"/>
    <w:rsid w:val="00652B01"/>
    <w:rsid w:val="00655519"/>
    <w:rsid w:val="0065560A"/>
    <w:rsid w:val="006559AE"/>
    <w:rsid w:val="0065626A"/>
    <w:rsid w:val="006562C7"/>
    <w:rsid w:val="0065635C"/>
    <w:rsid w:val="00660E11"/>
    <w:rsid w:val="00661910"/>
    <w:rsid w:val="00662EB0"/>
    <w:rsid w:val="0066305A"/>
    <w:rsid w:val="00663861"/>
    <w:rsid w:val="006638A5"/>
    <w:rsid w:val="006640E4"/>
    <w:rsid w:val="006642AC"/>
    <w:rsid w:val="006644B9"/>
    <w:rsid w:val="0066475D"/>
    <w:rsid w:val="00665011"/>
    <w:rsid w:val="006662B8"/>
    <w:rsid w:val="0066687B"/>
    <w:rsid w:val="00671DF3"/>
    <w:rsid w:val="00673742"/>
    <w:rsid w:val="00673988"/>
    <w:rsid w:val="00674486"/>
    <w:rsid w:val="00674A37"/>
    <w:rsid w:val="00674AEF"/>
    <w:rsid w:val="00675923"/>
    <w:rsid w:val="00675B04"/>
    <w:rsid w:val="006809CE"/>
    <w:rsid w:val="00681761"/>
    <w:rsid w:val="00682146"/>
    <w:rsid w:val="00682B72"/>
    <w:rsid w:val="00685884"/>
    <w:rsid w:val="00686062"/>
    <w:rsid w:val="006862DA"/>
    <w:rsid w:val="0068631D"/>
    <w:rsid w:val="00690A77"/>
    <w:rsid w:val="00690B1C"/>
    <w:rsid w:val="00690F48"/>
    <w:rsid w:val="00691F35"/>
    <w:rsid w:val="0069240F"/>
    <w:rsid w:val="00693B63"/>
    <w:rsid w:val="00693B64"/>
    <w:rsid w:val="00696206"/>
    <w:rsid w:val="006962D3"/>
    <w:rsid w:val="0069798C"/>
    <w:rsid w:val="00697B37"/>
    <w:rsid w:val="006A3E2B"/>
    <w:rsid w:val="006A4757"/>
    <w:rsid w:val="006A5592"/>
    <w:rsid w:val="006A6BAB"/>
    <w:rsid w:val="006A714E"/>
    <w:rsid w:val="006A751D"/>
    <w:rsid w:val="006A770D"/>
    <w:rsid w:val="006B164C"/>
    <w:rsid w:val="006B1BD0"/>
    <w:rsid w:val="006B1E04"/>
    <w:rsid w:val="006B1F07"/>
    <w:rsid w:val="006B310A"/>
    <w:rsid w:val="006B3172"/>
    <w:rsid w:val="006B3407"/>
    <w:rsid w:val="006B3A4F"/>
    <w:rsid w:val="006B468D"/>
    <w:rsid w:val="006B563B"/>
    <w:rsid w:val="006B68F1"/>
    <w:rsid w:val="006B793B"/>
    <w:rsid w:val="006B7C46"/>
    <w:rsid w:val="006C0114"/>
    <w:rsid w:val="006C08CF"/>
    <w:rsid w:val="006C0A2F"/>
    <w:rsid w:val="006C1C70"/>
    <w:rsid w:val="006C25AC"/>
    <w:rsid w:val="006C375F"/>
    <w:rsid w:val="006C4E61"/>
    <w:rsid w:val="006C5225"/>
    <w:rsid w:val="006C575B"/>
    <w:rsid w:val="006C5A5F"/>
    <w:rsid w:val="006C5B75"/>
    <w:rsid w:val="006C5B96"/>
    <w:rsid w:val="006C5F7E"/>
    <w:rsid w:val="006C6122"/>
    <w:rsid w:val="006C64DA"/>
    <w:rsid w:val="006C66B9"/>
    <w:rsid w:val="006C6A33"/>
    <w:rsid w:val="006D0321"/>
    <w:rsid w:val="006D0494"/>
    <w:rsid w:val="006D0EB2"/>
    <w:rsid w:val="006D238E"/>
    <w:rsid w:val="006D2A48"/>
    <w:rsid w:val="006D3C8B"/>
    <w:rsid w:val="006D3F29"/>
    <w:rsid w:val="006D4362"/>
    <w:rsid w:val="006D4E79"/>
    <w:rsid w:val="006D691B"/>
    <w:rsid w:val="006E06FD"/>
    <w:rsid w:val="006E0C49"/>
    <w:rsid w:val="006E0C9D"/>
    <w:rsid w:val="006E0FCC"/>
    <w:rsid w:val="006E2F19"/>
    <w:rsid w:val="006E3228"/>
    <w:rsid w:val="006E3237"/>
    <w:rsid w:val="006E4477"/>
    <w:rsid w:val="006E505F"/>
    <w:rsid w:val="006E5BD7"/>
    <w:rsid w:val="006E64FF"/>
    <w:rsid w:val="006E6807"/>
    <w:rsid w:val="006E7A33"/>
    <w:rsid w:val="006F0B52"/>
    <w:rsid w:val="006F0D16"/>
    <w:rsid w:val="006F1A1C"/>
    <w:rsid w:val="006F1AE6"/>
    <w:rsid w:val="006F1CE1"/>
    <w:rsid w:val="006F1D27"/>
    <w:rsid w:val="006F283C"/>
    <w:rsid w:val="006F3481"/>
    <w:rsid w:val="006F3CC4"/>
    <w:rsid w:val="006F44C8"/>
    <w:rsid w:val="006F4925"/>
    <w:rsid w:val="006F54C5"/>
    <w:rsid w:val="006F66DB"/>
    <w:rsid w:val="006F6B71"/>
    <w:rsid w:val="006F731F"/>
    <w:rsid w:val="00700DC9"/>
    <w:rsid w:val="00701230"/>
    <w:rsid w:val="007023BE"/>
    <w:rsid w:val="00702696"/>
    <w:rsid w:val="00703A35"/>
    <w:rsid w:val="00703F0D"/>
    <w:rsid w:val="007071C2"/>
    <w:rsid w:val="00710131"/>
    <w:rsid w:val="00710B93"/>
    <w:rsid w:val="0071117F"/>
    <w:rsid w:val="00711A58"/>
    <w:rsid w:val="00711EBB"/>
    <w:rsid w:val="00712009"/>
    <w:rsid w:val="00712698"/>
    <w:rsid w:val="00712AA3"/>
    <w:rsid w:val="00712DF9"/>
    <w:rsid w:val="00712F20"/>
    <w:rsid w:val="007136E1"/>
    <w:rsid w:val="00715126"/>
    <w:rsid w:val="00716C75"/>
    <w:rsid w:val="00716FF1"/>
    <w:rsid w:val="00717716"/>
    <w:rsid w:val="00717F9B"/>
    <w:rsid w:val="007218DA"/>
    <w:rsid w:val="00721F63"/>
    <w:rsid w:val="00722007"/>
    <w:rsid w:val="00722219"/>
    <w:rsid w:val="0072386C"/>
    <w:rsid w:val="007239B9"/>
    <w:rsid w:val="00724323"/>
    <w:rsid w:val="00724EDE"/>
    <w:rsid w:val="00725206"/>
    <w:rsid w:val="00725741"/>
    <w:rsid w:val="00725C9D"/>
    <w:rsid w:val="00725DBA"/>
    <w:rsid w:val="00725F82"/>
    <w:rsid w:val="0072607A"/>
    <w:rsid w:val="007264EA"/>
    <w:rsid w:val="007268BE"/>
    <w:rsid w:val="00726927"/>
    <w:rsid w:val="007269DA"/>
    <w:rsid w:val="0072799F"/>
    <w:rsid w:val="007304A8"/>
    <w:rsid w:val="0073052A"/>
    <w:rsid w:val="00731523"/>
    <w:rsid w:val="00731D92"/>
    <w:rsid w:val="00734396"/>
    <w:rsid w:val="007344E8"/>
    <w:rsid w:val="007344F9"/>
    <w:rsid w:val="00734876"/>
    <w:rsid w:val="00735DEF"/>
    <w:rsid w:val="00736AAD"/>
    <w:rsid w:val="0073747A"/>
    <w:rsid w:val="007374B2"/>
    <w:rsid w:val="00737607"/>
    <w:rsid w:val="00737C59"/>
    <w:rsid w:val="00740563"/>
    <w:rsid w:val="00740983"/>
    <w:rsid w:val="00740E2C"/>
    <w:rsid w:val="00743463"/>
    <w:rsid w:val="0074389F"/>
    <w:rsid w:val="00743E8D"/>
    <w:rsid w:val="0074460D"/>
    <w:rsid w:val="007446FA"/>
    <w:rsid w:val="00744CA2"/>
    <w:rsid w:val="0074568C"/>
    <w:rsid w:val="00747D2C"/>
    <w:rsid w:val="007510F4"/>
    <w:rsid w:val="007512D1"/>
    <w:rsid w:val="00752546"/>
    <w:rsid w:val="007533B2"/>
    <w:rsid w:val="007534FF"/>
    <w:rsid w:val="00753BC4"/>
    <w:rsid w:val="00753C7C"/>
    <w:rsid w:val="00754C7E"/>
    <w:rsid w:val="00755249"/>
    <w:rsid w:val="007557C4"/>
    <w:rsid w:val="00755D7B"/>
    <w:rsid w:val="0075649F"/>
    <w:rsid w:val="0075667A"/>
    <w:rsid w:val="0075688E"/>
    <w:rsid w:val="00756D8E"/>
    <w:rsid w:val="0076085B"/>
    <w:rsid w:val="0076257B"/>
    <w:rsid w:val="00763033"/>
    <w:rsid w:val="007631E3"/>
    <w:rsid w:val="007638BE"/>
    <w:rsid w:val="007647A1"/>
    <w:rsid w:val="00764B66"/>
    <w:rsid w:val="00764CD3"/>
    <w:rsid w:val="00765438"/>
    <w:rsid w:val="00765C14"/>
    <w:rsid w:val="0076648A"/>
    <w:rsid w:val="0076651B"/>
    <w:rsid w:val="00766929"/>
    <w:rsid w:val="00766AC2"/>
    <w:rsid w:val="007723CF"/>
    <w:rsid w:val="007729D9"/>
    <w:rsid w:val="00772A64"/>
    <w:rsid w:val="00772B66"/>
    <w:rsid w:val="00772E11"/>
    <w:rsid w:val="00773333"/>
    <w:rsid w:val="00773B00"/>
    <w:rsid w:val="00775D07"/>
    <w:rsid w:val="00775E86"/>
    <w:rsid w:val="00776D0D"/>
    <w:rsid w:val="00777D70"/>
    <w:rsid w:val="007807A0"/>
    <w:rsid w:val="00780AF3"/>
    <w:rsid w:val="00783071"/>
    <w:rsid w:val="007837F6"/>
    <w:rsid w:val="00783FB9"/>
    <w:rsid w:val="00785748"/>
    <w:rsid w:val="00785841"/>
    <w:rsid w:val="00786A1D"/>
    <w:rsid w:val="0078715A"/>
    <w:rsid w:val="007878BF"/>
    <w:rsid w:val="00791E7D"/>
    <w:rsid w:val="007927CB"/>
    <w:rsid w:val="007929E8"/>
    <w:rsid w:val="0079382F"/>
    <w:rsid w:val="00793B90"/>
    <w:rsid w:val="007940E0"/>
    <w:rsid w:val="00795BD8"/>
    <w:rsid w:val="00796915"/>
    <w:rsid w:val="00797526"/>
    <w:rsid w:val="007975DD"/>
    <w:rsid w:val="007A06EF"/>
    <w:rsid w:val="007A0916"/>
    <w:rsid w:val="007A2078"/>
    <w:rsid w:val="007A2198"/>
    <w:rsid w:val="007A280A"/>
    <w:rsid w:val="007A2932"/>
    <w:rsid w:val="007A3547"/>
    <w:rsid w:val="007A3972"/>
    <w:rsid w:val="007A66BE"/>
    <w:rsid w:val="007A6DA1"/>
    <w:rsid w:val="007A71EF"/>
    <w:rsid w:val="007A7CE9"/>
    <w:rsid w:val="007B0108"/>
    <w:rsid w:val="007B0D37"/>
    <w:rsid w:val="007B1139"/>
    <w:rsid w:val="007B1D04"/>
    <w:rsid w:val="007B2B69"/>
    <w:rsid w:val="007B5B75"/>
    <w:rsid w:val="007B6934"/>
    <w:rsid w:val="007B6C8C"/>
    <w:rsid w:val="007B7839"/>
    <w:rsid w:val="007B7E44"/>
    <w:rsid w:val="007C03AA"/>
    <w:rsid w:val="007C05D5"/>
    <w:rsid w:val="007C1D64"/>
    <w:rsid w:val="007C28D2"/>
    <w:rsid w:val="007C4339"/>
    <w:rsid w:val="007C473E"/>
    <w:rsid w:val="007C4C91"/>
    <w:rsid w:val="007C68A5"/>
    <w:rsid w:val="007D0628"/>
    <w:rsid w:val="007D0F0D"/>
    <w:rsid w:val="007D19F2"/>
    <w:rsid w:val="007D25F7"/>
    <w:rsid w:val="007D3E32"/>
    <w:rsid w:val="007D435E"/>
    <w:rsid w:val="007D447B"/>
    <w:rsid w:val="007D4733"/>
    <w:rsid w:val="007D4793"/>
    <w:rsid w:val="007D61BB"/>
    <w:rsid w:val="007D6890"/>
    <w:rsid w:val="007E0E31"/>
    <w:rsid w:val="007E113A"/>
    <w:rsid w:val="007E2040"/>
    <w:rsid w:val="007E2FC2"/>
    <w:rsid w:val="007E4AB2"/>
    <w:rsid w:val="007E4F77"/>
    <w:rsid w:val="007E5D2A"/>
    <w:rsid w:val="007E6677"/>
    <w:rsid w:val="007F112A"/>
    <w:rsid w:val="007F1D70"/>
    <w:rsid w:val="007F2677"/>
    <w:rsid w:val="007F3283"/>
    <w:rsid w:val="007F370B"/>
    <w:rsid w:val="007F3904"/>
    <w:rsid w:val="007F39E2"/>
    <w:rsid w:val="007F3A57"/>
    <w:rsid w:val="007F3C0B"/>
    <w:rsid w:val="007F481C"/>
    <w:rsid w:val="007F4DC6"/>
    <w:rsid w:val="007F5193"/>
    <w:rsid w:val="007F5512"/>
    <w:rsid w:val="007F57E8"/>
    <w:rsid w:val="007F58CD"/>
    <w:rsid w:val="007F7765"/>
    <w:rsid w:val="008000BB"/>
    <w:rsid w:val="008020A6"/>
    <w:rsid w:val="00802A55"/>
    <w:rsid w:val="0080331A"/>
    <w:rsid w:val="0080360B"/>
    <w:rsid w:val="00803D9A"/>
    <w:rsid w:val="008045B2"/>
    <w:rsid w:val="00806408"/>
    <w:rsid w:val="00807793"/>
    <w:rsid w:val="0080786C"/>
    <w:rsid w:val="00807B1E"/>
    <w:rsid w:val="0081108A"/>
    <w:rsid w:val="008126A1"/>
    <w:rsid w:val="008136BB"/>
    <w:rsid w:val="00815281"/>
    <w:rsid w:val="00815523"/>
    <w:rsid w:val="0081699D"/>
    <w:rsid w:val="0081779D"/>
    <w:rsid w:val="00820018"/>
    <w:rsid w:val="0082095C"/>
    <w:rsid w:val="00822355"/>
    <w:rsid w:val="0082250F"/>
    <w:rsid w:val="008241B2"/>
    <w:rsid w:val="008243B3"/>
    <w:rsid w:val="00825724"/>
    <w:rsid w:val="00826247"/>
    <w:rsid w:val="00826421"/>
    <w:rsid w:val="00827335"/>
    <w:rsid w:val="00827885"/>
    <w:rsid w:val="00830412"/>
    <w:rsid w:val="00831E18"/>
    <w:rsid w:val="00833CFA"/>
    <w:rsid w:val="0083403A"/>
    <w:rsid w:val="008344DA"/>
    <w:rsid w:val="00834C8D"/>
    <w:rsid w:val="00835857"/>
    <w:rsid w:val="00835C14"/>
    <w:rsid w:val="00836A0C"/>
    <w:rsid w:val="00836F26"/>
    <w:rsid w:val="00840151"/>
    <w:rsid w:val="0084051E"/>
    <w:rsid w:val="00840983"/>
    <w:rsid w:val="00840B1F"/>
    <w:rsid w:val="00841780"/>
    <w:rsid w:val="00842A70"/>
    <w:rsid w:val="00843F7D"/>
    <w:rsid w:val="00844B24"/>
    <w:rsid w:val="0084503C"/>
    <w:rsid w:val="00846063"/>
    <w:rsid w:val="008476EA"/>
    <w:rsid w:val="00847E21"/>
    <w:rsid w:val="00850094"/>
    <w:rsid w:val="00850D2E"/>
    <w:rsid w:val="008523B2"/>
    <w:rsid w:val="008523CE"/>
    <w:rsid w:val="00852A61"/>
    <w:rsid w:val="008533D1"/>
    <w:rsid w:val="0085373F"/>
    <w:rsid w:val="00853C18"/>
    <w:rsid w:val="00855EE1"/>
    <w:rsid w:val="00856995"/>
    <w:rsid w:val="00856E59"/>
    <w:rsid w:val="00857037"/>
    <w:rsid w:val="00861879"/>
    <w:rsid w:val="00862ACC"/>
    <w:rsid w:val="00863201"/>
    <w:rsid w:val="00863597"/>
    <w:rsid w:val="008647BB"/>
    <w:rsid w:val="0086504E"/>
    <w:rsid w:val="00865D06"/>
    <w:rsid w:val="008675BD"/>
    <w:rsid w:val="00867B72"/>
    <w:rsid w:val="00870408"/>
    <w:rsid w:val="00870C7D"/>
    <w:rsid w:val="00870D88"/>
    <w:rsid w:val="008712AC"/>
    <w:rsid w:val="00871802"/>
    <w:rsid w:val="00871C6E"/>
    <w:rsid w:val="00872A71"/>
    <w:rsid w:val="00872B51"/>
    <w:rsid w:val="00872D0C"/>
    <w:rsid w:val="00874580"/>
    <w:rsid w:val="00876E32"/>
    <w:rsid w:val="00877031"/>
    <w:rsid w:val="008806F5"/>
    <w:rsid w:val="00880778"/>
    <w:rsid w:val="0088081E"/>
    <w:rsid w:val="008808EF"/>
    <w:rsid w:val="00881768"/>
    <w:rsid w:val="00881876"/>
    <w:rsid w:val="00881929"/>
    <w:rsid w:val="008821D7"/>
    <w:rsid w:val="00882F33"/>
    <w:rsid w:val="00883359"/>
    <w:rsid w:val="0088359A"/>
    <w:rsid w:val="008854AD"/>
    <w:rsid w:val="008856FE"/>
    <w:rsid w:val="00885DA0"/>
    <w:rsid w:val="00886A0C"/>
    <w:rsid w:val="00887F75"/>
    <w:rsid w:val="00890252"/>
    <w:rsid w:val="00890934"/>
    <w:rsid w:val="00891771"/>
    <w:rsid w:val="00891F78"/>
    <w:rsid w:val="0089386C"/>
    <w:rsid w:val="00894829"/>
    <w:rsid w:val="00894AAA"/>
    <w:rsid w:val="008953B7"/>
    <w:rsid w:val="0089560F"/>
    <w:rsid w:val="00896084"/>
    <w:rsid w:val="00897513"/>
    <w:rsid w:val="00897D0C"/>
    <w:rsid w:val="00897E86"/>
    <w:rsid w:val="008A0904"/>
    <w:rsid w:val="008A130B"/>
    <w:rsid w:val="008A14D9"/>
    <w:rsid w:val="008A15BB"/>
    <w:rsid w:val="008A1FFB"/>
    <w:rsid w:val="008A2440"/>
    <w:rsid w:val="008A2B06"/>
    <w:rsid w:val="008A3E25"/>
    <w:rsid w:val="008A40F7"/>
    <w:rsid w:val="008A478A"/>
    <w:rsid w:val="008A7403"/>
    <w:rsid w:val="008B16A5"/>
    <w:rsid w:val="008B1C04"/>
    <w:rsid w:val="008B1E87"/>
    <w:rsid w:val="008B1ED5"/>
    <w:rsid w:val="008B32E2"/>
    <w:rsid w:val="008B375A"/>
    <w:rsid w:val="008B3861"/>
    <w:rsid w:val="008B4A51"/>
    <w:rsid w:val="008B4D44"/>
    <w:rsid w:val="008B515D"/>
    <w:rsid w:val="008B534B"/>
    <w:rsid w:val="008B597E"/>
    <w:rsid w:val="008B59EA"/>
    <w:rsid w:val="008B5E5B"/>
    <w:rsid w:val="008B6803"/>
    <w:rsid w:val="008C0D85"/>
    <w:rsid w:val="008C0E99"/>
    <w:rsid w:val="008C13D2"/>
    <w:rsid w:val="008C1A0C"/>
    <w:rsid w:val="008C1B33"/>
    <w:rsid w:val="008C3199"/>
    <w:rsid w:val="008C32F9"/>
    <w:rsid w:val="008C3C33"/>
    <w:rsid w:val="008C4154"/>
    <w:rsid w:val="008C5288"/>
    <w:rsid w:val="008C5A00"/>
    <w:rsid w:val="008C65C7"/>
    <w:rsid w:val="008C678B"/>
    <w:rsid w:val="008C6AAB"/>
    <w:rsid w:val="008C73D4"/>
    <w:rsid w:val="008C761F"/>
    <w:rsid w:val="008D0092"/>
    <w:rsid w:val="008D041B"/>
    <w:rsid w:val="008D0C0F"/>
    <w:rsid w:val="008D158E"/>
    <w:rsid w:val="008D20CE"/>
    <w:rsid w:val="008D2685"/>
    <w:rsid w:val="008D2DB9"/>
    <w:rsid w:val="008D3E8E"/>
    <w:rsid w:val="008D4640"/>
    <w:rsid w:val="008D5DA9"/>
    <w:rsid w:val="008D6E76"/>
    <w:rsid w:val="008E089F"/>
    <w:rsid w:val="008E1A75"/>
    <w:rsid w:val="008E2722"/>
    <w:rsid w:val="008E295F"/>
    <w:rsid w:val="008E3218"/>
    <w:rsid w:val="008E404E"/>
    <w:rsid w:val="008E45A7"/>
    <w:rsid w:val="008E56F0"/>
    <w:rsid w:val="008E574E"/>
    <w:rsid w:val="008E5DC1"/>
    <w:rsid w:val="008E6860"/>
    <w:rsid w:val="008E6CE5"/>
    <w:rsid w:val="008E7FFD"/>
    <w:rsid w:val="008F0001"/>
    <w:rsid w:val="008F1751"/>
    <w:rsid w:val="008F1BFA"/>
    <w:rsid w:val="008F1C5E"/>
    <w:rsid w:val="008F2AD9"/>
    <w:rsid w:val="008F408A"/>
    <w:rsid w:val="008F42A5"/>
    <w:rsid w:val="008F4BF2"/>
    <w:rsid w:val="008F54E6"/>
    <w:rsid w:val="008F5A8C"/>
    <w:rsid w:val="008F62B5"/>
    <w:rsid w:val="008F6778"/>
    <w:rsid w:val="008F734B"/>
    <w:rsid w:val="008F763E"/>
    <w:rsid w:val="008F7984"/>
    <w:rsid w:val="009000A8"/>
    <w:rsid w:val="00900D35"/>
    <w:rsid w:val="009010AF"/>
    <w:rsid w:val="009025E1"/>
    <w:rsid w:val="009033E6"/>
    <w:rsid w:val="009036AC"/>
    <w:rsid w:val="00903D7A"/>
    <w:rsid w:val="00904403"/>
    <w:rsid w:val="0090473A"/>
    <w:rsid w:val="00904E61"/>
    <w:rsid w:val="00905855"/>
    <w:rsid w:val="00906215"/>
    <w:rsid w:val="009067FF"/>
    <w:rsid w:val="00907752"/>
    <w:rsid w:val="00907D5C"/>
    <w:rsid w:val="00910A9B"/>
    <w:rsid w:val="00910ECE"/>
    <w:rsid w:val="0091113C"/>
    <w:rsid w:val="009111C7"/>
    <w:rsid w:val="009116AB"/>
    <w:rsid w:val="00915D8A"/>
    <w:rsid w:val="00916749"/>
    <w:rsid w:val="00916A65"/>
    <w:rsid w:val="00916AAD"/>
    <w:rsid w:val="00917880"/>
    <w:rsid w:val="00917FBC"/>
    <w:rsid w:val="00921172"/>
    <w:rsid w:val="00921196"/>
    <w:rsid w:val="00921417"/>
    <w:rsid w:val="00921933"/>
    <w:rsid w:val="00921D76"/>
    <w:rsid w:val="00922133"/>
    <w:rsid w:val="0092274C"/>
    <w:rsid w:val="00922F1B"/>
    <w:rsid w:val="0092395D"/>
    <w:rsid w:val="00923A78"/>
    <w:rsid w:val="00924CD1"/>
    <w:rsid w:val="00924EC4"/>
    <w:rsid w:val="00925910"/>
    <w:rsid w:val="00925A26"/>
    <w:rsid w:val="00925B76"/>
    <w:rsid w:val="00926876"/>
    <w:rsid w:val="0092710A"/>
    <w:rsid w:val="00927421"/>
    <w:rsid w:val="00927BF5"/>
    <w:rsid w:val="00927E66"/>
    <w:rsid w:val="00930534"/>
    <w:rsid w:val="0093073F"/>
    <w:rsid w:val="00930E6E"/>
    <w:rsid w:val="009326DA"/>
    <w:rsid w:val="00933122"/>
    <w:rsid w:val="009341EA"/>
    <w:rsid w:val="00935C5E"/>
    <w:rsid w:val="00936E2B"/>
    <w:rsid w:val="009372C6"/>
    <w:rsid w:val="00937D9F"/>
    <w:rsid w:val="00941BF8"/>
    <w:rsid w:val="00941C55"/>
    <w:rsid w:val="00941F22"/>
    <w:rsid w:val="00942489"/>
    <w:rsid w:val="0094268C"/>
    <w:rsid w:val="00943A80"/>
    <w:rsid w:val="00943A86"/>
    <w:rsid w:val="009441A2"/>
    <w:rsid w:val="00945C09"/>
    <w:rsid w:val="00946908"/>
    <w:rsid w:val="0094734D"/>
    <w:rsid w:val="00947415"/>
    <w:rsid w:val="00947841"/>
    <w:rsid w:val="00947F50"/>
    <w:rsid w:val="00950353"/>
    <w:rsid w:val="00950E4B"/>
    <w:rsid w:val="00951E96"/>
    <w:rsid w:val="00953019"/>
    <w:rsid w:val="00954768"/>
    <w:rsid w:val="00954CA5"/>
    <w:rsid w:val="00954D24"/>
    <w:rsid w:val="009550AF"/>
    <w:rsid w:val="009552AB"/>
    <w:rsid w:val="00955550"/>
    <w:rsid w:val="00957A98"/>
    <w:rsid w:val="00960AD2"/>
    <w:rsid w:val="00960BB7"/>
    <w:rsid w:val="0096414C"/>
    <w:rsid w:val="00964617"/>
    <w:rsid w:val="00964C99"/>
    <w:rsid w:val="0096651F"/>
    <w:rsid w:val="009666DC"/>
    <w:rsid w:val="009667C6"/>
    <w:rsid w:val="00966BC5"/>
    <w:rsid w:val="0096705A"/>
    <w:rsid w:val="00967685"/>
    <w:rsid w:val="009712BF"/>
    <w:rsid w:val="0097130E"/>
    <w:rsid w:val="0097195D"/>
    <w:rsid w:val="00971E09"/>
    <w:rsid w:val="0097377E"/>
    <w:rsid w:val="0097413A"/>
    <w:rsid w:val="00974488"/>
    <w:rsid w:val="009754BC"/>
    <w:rsid w:val="00977368"/>
    <w:rsid w:val="00977CE9"/>
    <w:rsid w:val="0098063F"/>
    <w:rsid w:val="00980C67"/>
    <w:rsid w:val="0098160F"/>
    <w:rsid w:val="00981D22"/>
    <w:rsid w:val="00981EF3"/>
    <w:rsid w:val="00983FA1"/>
    <w:rsid w:val="00984957"/>
    <w:rsid w:val="0098500E"/>
    <w:rsid w:val="00985364"/>
    <w:rsid w:val="0098620E"/>
    <w:rsid w:val="00986A07"/>
    <w:rsid w:val="009877A3"/>
    <w:rsid w:val="00987B6C"/>
    <w:rsid w:val="009902E1"/>
    <w:rsid w:val="009906D3"/>
    <w:rsid w:val="009910B7"/>
    <w:rsid w:val="00992510"/>
    <w:rsid w:val="009931B0"/>
    <w:rsid w:val="009936B4"/>
    <w:rsid w:val="00993AA3"/>
    <w:rsid w:val="00997333"/>
    <w:rsid w:val="009A09FD"/>
    <w:rsid w:val="009A0B81"/>
    <w:rsid w:val="009A0F8F"/>
    <w:rsid w:val="009A1940"/>
    <w:rsid w:val="009A4BFD"/>
    <w:rsid w:val="009A4CFA"/>
    <w:rsid w:val="009A4E29"/>
    <w:rsid w:val="009A5458"/>
    <w:rsid w:val="009A5B6B"/>
    <w:rsid w:val="009A5C44"/>
    <w:rsid w:val="009A720C"/>
    <w:rsid w:val="009A746C"/>
    <w:rsid w:val="009B08E0"/>
    <w:rsid w:val="009B0DD7"/>
    <w:rsid w:val="009B164A"/>
    <w:rsid w:val="009B1858"/>
    <w:rsid w:val="009B2CFF"/>
    <w:rsid w:val="009B3586"/>
    <w:rsid w:val="009B3A7D"/>
    <w:rsid w:val="009B40B3"/>
    <w:rsid w:val="009B5D00"/>
    <w:rsid w:val="009B793F"/>
    <w:rsid w:val="009C20B1"/>
    <w:rsid w:val="009C296F"/>
    <w:rsid w:val="009C2A8F"/>
    <w:rsid w:val="009C3300"/>
    <w:rsid w:val="009C3C1F"/>
    <w:rsid w:val="009C3DA3"/>
    <w:rsid w:val="009C43AE"/>
    <w:rsid w:val="009C4980"/>
    <w:rsid w:val="009C76FB"/>
    <w:rsid w:val="009D0DE8"/>
    <w:rsid w:val="009D13FC"/>
    <w:rsid w:val="009D22AC"/>
    <w:rsid w:val="009D28E8"/>
    <w:rsid w:val="009D384E"/>
    <w:rsid w:val="009D3C5D"/>
    <w:rsid w:val="009D41F1"/>
    <w:rsid w:val="009D4D41"/>
    <w:rsid w:val="009D58F2"/>
    <w:rsid w:val="009D6BFF"/>
    <w:rsid w:val="009D76DD"/>
    <w:rsid w:val="009E013C"/>
    <w:rsid w:val="009E089E"/>
    <w:rsid w:val="009E092D"/>
    <w:rsid w:val="009E0EB0"/>
    <w:rsid w:val="009E2321"/>
    <w:rsid w:val="009E23A2"/>
    <w:rsid w:val="009E24E5"/>
    <w:rsid w:val="009E34AC"/>
    <w:rsid w:val="009E3AB9"/>
    <w:rsid w:val="009E4D79"/>
    <w:rsid w:val="009E6696"/>
    <w:rsid w:val="009E66EA"/>
    <w:rsid w:val="009F07E4"/>
    <w:rsid w:val="009F0C2C"/>
    <w:rsid w:val="009F19F0"/>
    <w:rsid w:val="009F1EFD"/>
    <w:rsid w:val="009F3181"/>
    <w:rsid w:val="009F3227"/>
    <w:rsid w:val="009F391B"/>
    <w:rsid w:val="009F3F25"/>
    <w:rsid w:val="009F5516"/>
    <w:rsid w:val="009F5E45"/>
    <w:rsid w:val="00A004F8"/>
    <w:rsid w:val="00A01810"/>
    <w:rsid w:val="00A01A6E"/>
    <w:rsid w:val="00A02C19"/>
    <w:rsid w:val="00A03738"/>
    <w:rsid w:val="00A03E35"/>
    <w:rsid w:val="00A04E8C"/>
    <w:rsid w:val="00A04FC1"/>
    <w:rsid w:val="00A057FD"/>
    <w:rsid w:val="00A05B32"/>
    <w:rsid w:val="00A06B7D"/>
    <w:rsid w:val="00A072E8"/>
    <w:rsid w:val="00A07CE0"/>
    <w:rsid w:val="00A07D1C"/>
    <w:rsid w:val="00A07F6B"/>
    <w:rsid w:val="00A1072E"/>
    <w:rsid w:val="00A111E9"/>
    <w:rsid w:val="00A11B5F"/>
    <w:rsid w:val="00A122A4"/>
    <w:rsid w:val="00A12D82"/>
    <w:rsid w:val="00A1335B"/>
    <w:rsid w:val="00A13DDF"/>
    <w:rsid w:val="00A14367"/>
    <w:rsid w:val="00A153E2"/>
    <w:rsid w:val="00A15845"/>
    <w:rsid w:val="00A16BC6"/>
    <w:rsid w:val="00A16FCE"/>
    <w:rsid w:val="00A17260"/>
    <w:rsid w:val="00A17BAD"/>
    <w:rsid w:val="00A23B2E"/>
    <w:rsid w:val="00A23D15"/>
    <w:rsid w:val="00A24AF0"/>
    <w:rsid w:val="00A24B35"/>
    <w:rsid w:val="00A260B7"/>
    <w:rsid w:val="00A26115"/>
    <w:rsid w:val="00A2642C"/>
    <w:rsid w:val="00A26BC0"/>
    <w:rsid w:val="00A26BF6"/>
    <w:rsid w:val="00A27AD1"/>
    <w:rsid w:val="00A27CA6"/>
    <w:rsid w:val="00A27CDB"/>
    <w:rsid w:val="00A27EED"/>
    <w:rsid w:val="00A305AA"/>
    <w:rsid w:val="00A30BFF"/>
    <w:rsid w:val="00A313C5"/>
    <w:rsid w:val="00A31FE1"/>
    <w:rsid w:val="00A321C9"/>
    <w:rsid w:val="00A32796"/>
    <w:rsid w:val="00A336DF"/>
    <w:rsid w:val="00A33CAE"/>
    <w:rsid w:val="00A33CE9"/>
    <w:rsid w:val="00A3420C"/>
    <w:rsid w:val="00A34263"/>
    <w:rsid w:val="00A3487B"/>
    <w:rsid w:val="00A350D8"/>
    <w:rsid w:val="00A353B3"/>
    <w:rsid w:val="00A36A5A"/>
    <w:rsid w:val="00A37D2C"/>
    <w:rsid w:val="00A37F5E"/>
    <w:rsid w:val="00A41DB3"/>
    <w:rsid w:val="00A41EB7"/>
    <w:rsid w:val="00A4234C"/>
    <w:rsid w:val="00A4365E"/>
    <w:rsid w:val="00A44FB3"/>
    <w:rsid w:val="00A4538F"/>
    <w:rsid w:val="00A47E76"/>
    <w:rsid w:val="00A47EF0"/>
    <w:rsid w:val="00A50C4D"/>
    <w:rsid w:val="00A50CCC"/>
    <w:rsid w:val="00A51353"/>
    <w:rsid w:val="00A513CF"/>
    <w:rsid w:val="00A5247E"/>
    <w:rsid w:val="00A53166"/>
    <w:rsid w:val="00A54343"/>
    <w:rsid w:val="00A54851"/>
    <w:rsid w:val="00A54A0B"/>
    <w:rsid w:val="00A55245"/>
    <w:rsid w:val="00A55D00"/>
    <w:rsid w:val="00A605F6"/>
    <w:rsid w:val="00A6074C"/>
    <w:rsid w:val="00A60E95"/>
    <w:rsid w:val="00A613E1"/>
    <w:rsid w:val="00A61FD2"/>
    <w:rsid w:val="00A64893"/>
    <w:rsid w:val="00A64ED7"/>
    <w:rsid w:val="00A65318"/>
    <w:rsid w:val="00A671D4"/>
    <w:rsid w:val="00A67B5D"/>
    <w:rsid w:val="00A67F4B"/>
    <w:rsid w:val="00A71691"/>
    <w:rsid w:val="00A71EA1"/>
    <w:rsid w:val="00A722D5"/>
    <w:rsid w:val="00A733EC"/>
    <w:rsid w:val="00A74B69"/>
    <w:rsid w:val="00A75C26"/>
    <w:rsid w:val="00A77D18"/>
    <w:rsid w:val="00A808F9"/>
    <w:rsid w:val="00A81634"/>
    <w:rsid w:val="00A81C43"/>
    <w:rsid w:val="00A825AB"/>
    <w:rsid w:val="00A82B06"/>
    <w:rsid w:val="00A82B40"/>
    <w:rsid w:val="00A82C17"/>
    <w:rsid w:val="00A83A7B"/>
    <w:rsid w:val="00A83B96"/>
    <w:rsid w:val="00A866B8"/>
    <w:rsid w:val="00A875D0"/>
    <w:rsid w:val="00A87A57"/>
    <w:rsid w:val="00A90127"/>
    <w:rsid w:val="00A90743"/>
    <w:rsid w:val="00A90DF5"/>
    <w:rsid w:val="00A90E4F"/>
    <w:rsid w:val="00A91814"/>
    <w:rsid w:val="00A9338E"/>
    <w:rsid w:val="00A9390B"/>
    <w:rsid w:val="00A953D6"/>
    <w:rsid w:val="00A95AAB"/>
    <w:rsid w:val="00A9689C"/>
    <w:rsid w:val="00A97B4A"/>
    <w:rsid w:val="00AA0452"/>
    <w:rsid w:val="00AA129E"/>
    <w:rsid w:val="00AA24EE"/>
    <w:rsid w:val="00AA2A08"/>
    <w:rsid w:val="00AA37B3"/>
    <w:rsid w:val="00AA3B24"/>
    <w:rsid w:val="00AA4DAC"/>
    <w:rsid w:val="00AA5CBD"/>
    <w:rsid w:val="00AA5D3E"/>
    <w:rsid w:val="00AA6DF5"/>
    <w:rsid w:val="00AA7072"/>
    <w:rsid w:val="00AB0478"/>
    <w:rsid w:val="00AB1068"/>
    <w:rsid w:val="00AB1755"/>
    <w:rsid w:val="00AB4A5E"/>
    <w:rsid w:val="00AB5D0A"/>
    <w:rsid w:val="00AB6995"/>
    <w:rsid w:val="00AB79E7"/>
    <w:rsid w:val="00AB7B47"/>
    <w:rsid w:val="00AC10CA"/>
    <w:rsid w:val="00AC1FD9"/>
    <w:rsid w:val="00AC22B6"/>
    <w:rsid w:val="00AC508D"/>
    <w:rsid w:val="00AC5B28"/>
    <w:rsid w:val="00AC6DEF"/>
    <w:rsid w:val="00AC7F83"/>
    <w:rsid w:val="00AD0711"/>
    <w:rsid w:val="00AD23BA"/>
    <w:rsid w:val="00AD2819"/>
    <w:rsid w:val="00AD3A54"/>
    <w:rsid w:val="00AD54E7"/>
    <w:rsid w:val="00AD5E23"/>
    <w:rsid w:val="00AD5EC1"/>
    <w:rsid w:val="00AD6A87"/>
    <w:rsid w:val="00AD6D97"/>
    <w:rsid w:val="00AD7445"/>
    <w:rsid w:val="00AE12AC"/>
    <w:rsid w:val="00AE238D"/>
    <w:rsid w:val="00AE279A"/>
    <w:rsid w:val="00AE2D39"/>
    <w:rsid w:val="00AE372E"/>
    <w:rsid w:val="00AE4B15"/>
    <w:rsid w:val="00AE4FAB"/>
    <w:rsid w:val="00AE4FB1"/>
    <w:rsid w:val="00AE50CF"/>
    <w:rsid w:val="00AE5E26"/>
    <w:rsid w:val="00AE5E56"/>
    <w:rsid w:val="00AE6DF1"/>
    <w:rsid w:val="00AE70D5"/>
    <w:rsid w:val="00AF01C8"/>
    <w:rsid w:val="00AF0581"/>
    <w:rsid w:val="00AF0848"/>
    <w:rsid w:val="00AF28A8"/>
    <w:rsid w:val="00AF369F"/>
    <w:rsid w:val="00AF65B9"/>
    <w:rsid w:val="00AF7635"/>
    <w:rsid w:val="00AF7E23"/>
    <w:rsid w:val="00AF7F84"/>
    <w:rsid w:val="00B017E9"/>
    <w:rsid w:val="00B02460"/>
    <w:rsid w:val="00B026AB"/>
    <w:rsid w:val="00B031C3"/>
    <w:rsid w:val="00B0335E"/>
    <w:rsid w:val="00B0345B"/>
    <w:rsid w:val="00B03839"/>
    <w:rsid w:val="00B039C2"/>
    <w:rsid w:val="00B07402"/>
    <w:rsid w:val="00B07B67"/>
    <w:rsid w:val="00B07B82"/>
    <w:rsid w:val="00B1081A"/>
    <w:rsid w:val="00B123CD"/>
    <w:rsid w:val="00B12A00"/>
    <w:rsid w:val="00B12C1E"/>
    <w:rsid w:val="00B13F9B"/>
    <w:rsid w:val="00B144EC"/>
    <w:rsid w:val="00B15CD6"/>
    <w:rsid w:val="00B1682B"/>
    <w:rsid w:val="00B16885"/>
    <w:rsid w:val="00B215F6"/>
    <w:rsid w:val="00B219CB"/>
    <w:rsid w:val="00B21CA4"/>
    <w:rsid w:val="00B230B2"/>
    <w:rsid w:val="00B26001"/>
    <w:rsid w:val="00B26576"/>
    <w:rsid w:val="00B26AA2"/>
    <w:rsid w:val="00B26CE5"/>
    <w:rsid w:val="00B26D38"/>
    <w:rsid w:val="00B270D5"/>
    <w:rsid w:val="00B27574"/>
    <w:rsid w:val="00B278DF"/>
    <w:rsid w:val="00B27F30"/>
    <w:rsid w:val="00B31699"/>
    <w:rsid w:val="00B31969"/>
    <w:rsid w:val="00B321D1"/>
    <w:rsid w:val="00B33A66"/>
    <w:rsid w:val="00B33CEF"/>
    <w:rsid w:val="00B36DEC"/>
    <w:rsid w:val="00B36FD0"/>
    <w:rsid w:val="00B37786"/>
    <w:rsid w:val="00B40285"/>
    <w:rsid w:val="00B40301"/>
    <w:rsid w:val="00B404E2"/>
    <w:rsid w:val="00B41096"/>
    <w:rsid w:val="00B42E4C"/>
    <w:rsid w:val="00B44BDE"/>
    <w:rsid w:val="00B460B1"/>
    <w:rsid w:val="00B50226"/>
    <w:rsid w:val="00B502BD"/>
    <w:rsid w:val="00B509C8"/>
    <w:rsid w:val="00B50C60"/>
    <w:rsid w:val="00B5149C"/>
    <w:rsid w:val="00B51528"/>
    <w:rsid w:val="00B51889"/>
    <w:rsid w:val="00B5228D"/>
    <w:rsid w:val="00B531EB"/>
    <w:rsid w:val="00B53315"/>
    <w:rsid w:val="00B5381B"/>
    <w:rsid w:val="00B53D28"/>
    <w:rsid w:val="00B54EE2"/>
    <w:rsid w:val="00B54F38"/>
    <w:rsid w:val="00B5556E"/>
    <w:rsid w:val="00B55FF8"/>
    <w:rsid w:val="00B56A62"/>
    <w:rsid w:val="00B6119B"/>
    <w:rsid w:val="00B61943"/>
    <w:rsid w:val="00B62895"/>
    <w:rsid w:val="00B639FC"/>
    <w:rsid w:val="00B63D9C"/>
    <w:rsid w:val="00B63F9B"/>
    <w:rsid w:val="00B656B3"/>
    <w:rsid w:val="00B65CBF"/>
    <w:rsid w:val="00B66500"/>
    <w:rsid w:val="00B66B4B"/>
    <w:rsid w:val="00B67034"/>
    <w:rsid w:val="00B678E3"/>
    <w:rsid w:val="00B678FC"/>
    <w:rsid w:val="00B70429"/>
    <w:rsid w:val="00B704C1"/>
    <w:rsid w:val="00B707F8"/>
    <w:rsid w:val="00B70DFB"/>
    <w:rsid w:val="00B719F7"/>
    <w:rsid w:val="00B727D0"/>
    <w:rsid w:val="00B72956"/>
    <w:rsid w:val="00B72A74"/>
    <w:rsid w:val="00B74651"/>
    <w:rsid w:val="00B74F1F"/>
    <w:rsid w:val="00B756E0"/>
    <w:rsid w:val="00B76F5E"/>
    <w:rsid w:val="00B8139C"/>
    <w:rsid w:val="00B81E21"/>
    <w:rsid w:val="00B82361"/>
    <w:rsid w:val="00B82A29"/>
    <w:rsid w:val="00B82EED"/>
    <w:rsid w:val="00B839F2"/>
    <w:rsid w:val="00B83AAC"/>
    <w:rsid w:val="00B86EC7"/>
    <w:rsid w:val="00B871D3"/>
    <w:rsid w:val="00B907DD"/>
    <w:rsid w:val="00B909C0"/>
    <w:rsid w:val="00B92201"/>
    <w:rsid w:val="00B93143"/>
    <w:rsid w:val="00B93213"/>
    <w:rsid w:val="00B93B7B"/>
    <w:rsid w:val="00B93D93"/>
    <w:rsid w:val="00B947E2"/>
    <w:rsid w:val="00B9494B"/>
    <w:rsid w:val="00B94E58"/>
    <w:rsid w:val="00B95158"/>
    <w:rsid w:val="00B95A99"/>
    <w:rsid w:val="00B95B02"/>
    <w:rsid w:val="00B9704C"/>
    <w:rsid w:val="00BA04E2"/>
    <w:rsid w:val="00BA0964"/>
    <w:rsid w:val="00BA2797"/>
    <w:rsid w:val="00BA31AD"/>
    <w:rsid w:val="00BA640A"/>
    <w:rsid w:val="00BA6544"/>
    <w:rsid w:val="00BB0194"/>
    <w:rsid w:val="00BB17FD"/>
    <w:rsid w:val="00BB2523"/>
    <w:rsid w:val="00BB2731"/>
    <w:rsid w:val="00BB2D41"/>
    <w:rsid w:val="00BB328E"/>
    <w:rsid w:val="00BB3405"/>
    <w:rsid w:val="00BB6C56"/>
    <w:rsid w:val="00BB712E"/>
    <w:rsid w:val="00BB7471"/>
    <w:rsid w:val="00BB76DC"/>
    <w:rsid w:val="00BC00C2"/>
    <w:rsid w:val="00BC04EE"/>
    <w:rsid w:val="00BC0525"/>
    <w:rsid w:val="00BC0CDF"/>
    <w:rsid w:val="00BC1F59"/>
    <w:rsid w:val="00BC2C27"/>
    <w:rsid w:val="00BC4F1C"/>
    <w:rsid w:val="00BC543D"/>
    <w:rsid w:val="00BC6193"/>
    <w:rsid w:val="00BC68ED"/>
    <w:rsid w:val="00BC756D"/>
    <w:rsid w:val="00BD02A8"/>
    <w:rsid w:val="00BD037E"/>
    <w:rsid w:val="00BD124C"/>
    <w:rsid w:val="00BD29F5"/>
    <w:rsid w:val="00BD4AB5"/>
    <w:rsid w:val="00BD57D7"/>
    <w:rsid w:val="00BD644D"/>
    <w:rsid w:val="00BD7EAC"/>
    <w:rsid w:val="00BE172F"/>
    <w:rsid w:val="00BE232C"/>
    <w:rsid w:val="00BE235F"/>
    <w:rsid w:val="00BE2693"/>
    <w:rsid w:val="00BE2EB6"/>
    <w:rsid w:val="00BE3074"/>
    <w:rsid w:val="00BE32B2"/>
    <w:rsid w:val="00BE4EDE"/>
    <w:rsid w:val="00BE5517"/>
    <w:rsid w:val="00BE6B10"/>
    <w:rsid w:val="00BE6DC2"/>
    <w:rsid w:val="00BE6DC9"/>
    <w:rsid w:val="00BE6E83"/>
    <w:rsid w:val="00BE72D3"/>
    <w:rsid w:val="00BE74D1"/>
    <w:rsid w:val="00BE7E5D"/>
    <w:rsid w:val="00BF0A8A"/>
    <w:rsid w:val="00BF11BF"/>
    <w:rsid w:val="00BF386A"/>
    <w:rsid w:val="00BF3C68"/>
    <w:rsid w:val="00BF40CB"/>
    <w:rsid w:val="00BF4EA9"/>
    <w:rsid w:val="00BF6522"/>
    <w:rsid w:val="00BF65D8"/>
    <w:rsid w:val="00BF7A4D"/>
    <w:rsid w:val="00C00065"/>
    <w:rsid w:val="00C001F3"/>
    <w:rsid w:val="00C008D9"/>
    <w:rsid w:val="00C00F1D"/>
    <w:rsid w:val="00C01212"/>
    <w:rsid w:val="00C071B5"/>
    <w:rsid w:val="00C078E9"/>
    <w:rsid w:val="00C10286"/>
    <w:rsid w:val="00C11296"/>
    <w:rsid w:val="00C11921"/>
    <w:rsid w:val="00C11F0B"/>
    <w:rsid w:val="00C125FA"/>
    <w:rsid w:val="00C12A08"/>
    <w:rsid w:val="00C140ED"/>
    <w:rsid w:val="00C148F8"/>
    <w:rsid w:val="00C148FA"/>
    <w:rsid w:val="00C14FB6"/>
    <w:rsid w:val="00C1565C"/>
    <w:rsid w:val="00C161E4"/>
    <w:rsid w:val="00C16375"/>
    <w:rsid w:val="00C21DC2"/>
    <w:rsid w:val="00C221CC"/>
    <w:rsid w:val="00C226B3"/>
    <w:rsid w:val="00C236D9"/>
    <w:rsid w:val="00C23B85"/>
    <w:rsid w:val="00C240C0"/>
    <w:rsid w:val="00C2413B"/>
    <w:rsid w:val="00C25081"/>
    <w:rsid w:val="00C27A7D"/>
    <w:rsid w:val="00C30B3F"/>
    <w:rsid w:val="00C32649"/>
    <w:rsid w:val="00C329DC"/>
    <w:rsid w:val="00C32A55"/>
    <w:rsid w:val="00C3344C"/>
    <w:rsid w:val="00C336E1"/>
    <w:rsid w:val="00C34325"/>
    <w:rsid w:val="00C34FED"/>
    <w:rsid w:val="00C35164"/>
    <w:rsid w:val="00C3742D"/>
    <w:rsid w:val="00C4068A"/>
    <w:rsid w:val="00C4083C"/>
    <w:rsid w:val="00C4104D"/>
    <w:rsid w:val="00C41990"/>
    <w:rsid w:val="00C4240F"/>
    <w:rsid w:val="00C42B93"/>
    <w:rsid w:val="00C44293"/>
    <w:rsid w:val="00C44D69"/>
    <w:rsid w:val="00C45201"/>
    <w:rsid w:val="00C45BBA"/>
    <w:rsid w:val="00C45F47"/>
    <w:rsid w:val="00C46606"/>
    <w:rsid w:val="00C476F5"/>
    <w:rsid w:val="00C47F19"/>
    <w:rsid w:val="00C50891"/>
    <w:rsid w:val="00C516F1"/>
    <w:rsid w:val="00C51FB3"/>
    <w:rsid w:val="00C521FA"/>
    <w:rsid w:val="00C52FAE"/>
    <w:rsid w:val="00C53B6C"/>
    <w:rsid w:val="00C53F28"/>
    <w:rsid w:val="00C545AF"/>
    <w:rsid w:val="00C5504A"/>
    <w:rsid w:val="00C552F4"/>
    <w:rsid w:val="00C55745"/>
    <w:rsid w:val="00C56482"/>
    <w:rsid w:val="00C56A52"/>
    <w:rsid w:val="00C56F34"/>
    <w:rsid w:val="00C625AF"/>
    <w:rsid w:val="00C647F6"/>
    <w:rsid w:val="00C64FF1"/>
    <w:rsid w:val="00C6688B"/>
    <w:rsid w:val="00C66DDA"/>
    <w:rsid w:val="00C66E70"/>
    <w:rsid w:val="00C7073F"/>
    <w:rsid w:val="00C7096B"/>
    <w:rsid w:val="00C721C6"/>
    <w:rsid w:val="00C735C5"/>
    <w:rsid w:val="00C744A1"/>
    <w:rsid w:val="00C7497E"/>
    <w:rsid w:val="00C749D1"/>
    <w:rsid w:val="00C74FA8"/>
    <w:rsid w:val="00C763AD"/>
    <w:rsid w:val="00C766D1"/>
    <w:rsid w:val="00C769D6"/>
    <w:rsid w:val="00C76A5A"/>
    <w:rsid w:val="00C77F50"/>
    <w:rsid w:val="00C77F92"/>
    <w:rsid w:val="00C81BF2"/>
    <w:rsid w:val="00C82401"/>
    <w:rsid w:val="00C82B0D"/>
    <w:rsid w:val="00C83FA9"/>
    <w:rsid w:val="00C852FB"/>
    <w:rsid w:val="00C85F84"/>
    <w:rsid w:val="00C86DC6"/>
    <w:rsid w:val="00C872F5"/>
    <w:rsid w:val="00C8743D"/>
    <w:rsid w:val="00C9005A"/>
    <w:rsid w:val="00C919F4"/>
    <w:rsid w:val="00C92D69"/>
    <w:rsid w:val="00C92FD2"/>
    <w:rsid w:val="00C93139"/>
    <w:rsid w:val="00C93517"/>
    <w:rsid w:val="00C938FF"/>
    <w:rsid w:val="00C93A35"/>
    <w:rsid w:val="00C941FB"/>
    <w:rsid w:val="00C943B2"/>
    <w:rsid w:val="00C949DC"/>
    <w:rsid w:val="00C951B2"/>
    <w:rsid w:val="00C96094"/>
    <w:rsid w:val="00C96ECB"/>
    <w:rsid w:val="00C973C8"/>
    <w:rsid w:val="00CA012C"/>
    <w:rsid w:val="00CA02F1"/>
    <w:rsid w:val="00CA0DF0"/>
    <w:rsid w:val="00CA135B"/>
    <w:rsid w:val="00CA2B44"/>
    <w:rsid w:val="00CA3969"/>
    <w:rsid w:val="00CA46E7"/>
    <w:rsid w:val="00CA4DE3"/>
    <w:rsid w:val="00CA6F36"/>
    <w:rsid w:val="00CA7223"/>
    <w:rsid w:val="00CA72B6"/>
    <w:rsid w:val="00CA7453"/>
    <w:rsid w:val="00CA7783"/>
    <w:rsid w:val="00CB0900"/>
    <w:rsid w:val="00CB2025"/>
    <w:rsid w:val="00CB4E16"/>
    <w:rsid w:val="00CC00B7"/>
    <w:rsid w:val="00CC05E2"/>
    <w:rsid w:val="00CC0605"/>
    <w:rsid w:val="00CC0EDD"/>
    <w:rsid w:val="00CC21FA"/>
    <w:rsid w:val="00CC3DD8"/>
    <w:rsid w:val="00CC5B37"/>
    <w:rsid w:val="00CD056B"/>
    <w:rsid w:val="00CD0CCC"/>
    <w:rsid w:val="00CD1351"/>
    <w:rsid w:val="00CD2099"/>
    <w:rsid w:val="00CD328A"/>
    <w:rsid w:val="00CD4858"/>
    <w:rsid w:val="00CD4C88"/>
    <w:rsid w:val="00CD58F9"/>
    <w:rsid w:val="00CD5E12"/>
    <w:rsid w:val="00CD67B3"/>
    <w:rsid w:val="00CD71CD"/>
    <w:rsid w:val="00CE0CF3"/>
    <w:rsid w:val="00CE3247"/>
    <w:rsid w:val="00CE5A97"/>
    <w:rsid w:val="00CE6D5F"/>
    <w:rsid w:val="00CE703A"/>
    <w:rsid w:val="00CE76E8"/>
    <w:rsid w:val="00CF0988"/>
    <w:rsid w:val="00CF099F"/>
    <w:rsid w:val="00CF09E0"/>
    <w:rsid w:val="00CF10E6"/>
    <w:rsid w:val="00CF1818"/>
    <w:rsid w:val="00CF2039"/>
    <w:rsid w:val="00CF2CCF"/>
    <w:rsid w:val="00CF326B"/>
    <w:rsid w:val="00CF362E"/>
    <w:rsid w:val="00CF446D"/>
    <w:rsid w:val="00CF472D"/>
    <w:rsid w:val="00CF63E7"/>
    <w:rsid w:val="00CF6696"/>
    <w:rsid w:val="00CF781B"/>
    <w:rsid w:val="00CF79A3"/>
    <w:rsid w:val="00CF7B1A"/>
    <w:rsid w:val="00D00247"/>
    <w:rsid w:val="00D0031C"/>
    <w:rsid w:val="00D03063"/>
    <w:rsid w:val="00D031B0"/>
    <w:rsid w:val="00D03F1F"/>
    <w:rsid w:val="00D04261"/>
    <w:rsid w:val="00D04FCC"/>
    <w:rsid w:val="00D05A99"/>
    <w:rsid w:val="00D07255"/>
    <w:rsid w:val="00D0758E"/>
    <w:rsid w:val="00D07898"/>
    <w:rsid w:val="00D07A2B"/>
    <w:rsid w:val="00D105F2"/>
    <w:rsid w:val="00D10B82"/>
    <w:rsid w:val="00D11D07"/>
    <w:rsid w:val="00D1269E"/>
    <w:rsid w:val="00D14642"/>
    <w:rsid w:val="00D14CF0"/>
    <w:rsid w:val="00D15C74"/>
    <w:rsid w:val="00D15CA6"/>
    <w:rsid w:val="00D16532"/>
    <w:rsid w:val="00D16A93"/>
    <w:rsid w:val="00D17170"/>
    <w:rsid w:val="00D179EB"/>
    <w:rsid w:val="00D21004"/>
    <w:rsid w:val="00D2135B"/>
    <w:rsid w:val="00D21553"/>
    <w:rsid w:val="00D21D4D"/>
    <w:rsid w:val="00D224E4"/>
    <w:rsid w:val="00D23091"/>
    <w:rsid w:val="00D23C7A"/>
    <w:rsid w:val="00D240E1"/>
    <w:rsid w:val="00D247DF"/>
    <w:rsid w:val="00D24EF5"/>
    <w:rsid w:val="00D256EC"/>
    <w:rsid w:val="00D25A83"/>
    <w:rsid w:val="00D26823"/>
    <w:rsid w:val="00D27E4E"/>
    <w:rsid w:val="00D3115E"/>
    <w:rsid w:val="00D3132A"/>
    <w:rsid w:val="00D32134"/>
    <w:rsid w:val="00D3295A"/>
    <w:rsid w:val="00D32F59"/>
    <w:rsid w:val="00D34256"/>
    <w:rsid w:val="00D3596D"/>
    <w:rsid w:val="00D35D7E"/>
    <w:rsid w:val="00D36818"/>
    <w:rsid w:val="00D379A1"/>
    <w:rsid w:val="00D40F7B"/>
    <w:rsid w:val="00D422F9"/>
    <w:rsid w:val="00D42F92"/>
    <w:rsid w:val="00D430DD"/>
    <w:rsid w:val="00D43322"/>
    <w:rsid w:val="00D43F67"/>
    <w:rsid w:val="00D450D4"/>
    <w:rsid w:val="00D45247"/>
    <w:rsid w:val="00D45E73"/>
    <w:rsid w:val="00D45EED"/>
    <w:rsid w:val="00D4675D"/>
    <w:rsid w:val="00D46F09"/>
    <w:rsid w:val="00D5110E"/>
    <w:rsid w:val="00D51960"/>
    <w:rsid w:val="00D52625"/>
    <w:rsid w:val="00D52F55"/>
    <w:rsid w:val="00D53639"/>
    <w:rsid w:val="00D544B8"/>
    <w:rsid w:val="00D54712"/>
    <w:rsid w:val="00D54778"/>
    <w:rsid w:val="00D55A7E"/>
    <w:rsid w:val="00D5639F"/>
    <w:rsid w:val="00D56791"/>
    <w:rsid w:val="00D6024A"/>
    <w:rsid w:val="00D608B7"/>
    <w:rsid w:val="00D60B90"/>
    <w:rsid w:val="00D61702"/>
    <w:rsid w:val="00D62C45"/>
    <w:rsid w:val="00D62E3E"/>
    <w:rsid w:val="00D63EF7"/>
    <w:rsid w:val="00D64404"/>
    <w:rsid w:val="00D6465D"/>
    <w:rsid w:val="00D64AC7"/>
    <w:rsid w:val="00D658E4"/>
    <w:rsid w:val="00D65BE2"/>
    <w:rsid w:val="00D66156"/>
    <w:rsid w:val="00D66AD8"/>
    <w:rsid w:val="00D67605"/>
    <w:rsid w:val="00D67CF2"/>
    <w:rsid w:val="00D67EA1"/>
    <w:rsid w:val="00D7056D"/>
    <w:rsid w:val="00D70F81"/>
    <w:rsid w:val="00D71FB0"/>
    <w:rsid w:val="00D72C1E"/>
    <w:rsid w:val="00D73475"/>
    <w:rsid w:val="00D73A36"/>
    <w:rsid w:val="00D75638"/>
    <w:rsid w:val="00D7585C"/>
    <w:rsid w:val="00D758D8"/>
    <w:rsid w:val="00D763EC"/>
    <w:rsid w:val="00D77680"/>
    <w:rsid w:val="00D776D1"/>
    <w:rsid w:val="00D80861"/>
    <w:rsid w:val="00D80C49"/>
    <w:rsid w:val="00D8496F"/>
    <w:rsid w:val="00D851DB"/>
    <w:rsid w:val="00D85CA1"/>
    <w:rsid w:val="00D85CA5"/>
    <w:rsid w:val="00D8659F"/>
    <w:rsid w:val="00D86BC8"/>
    <w:rsid w:val="00D86D80"/>
    <w:rsid w:val="00D86F4C"/>
    <w:rsid w:val="00D87362"/>
    <w:rsid w:val="00D8788C"/>
    <w:rsid w:val="00D90F58"/>
    <w:rsid w:val="00D916B3"/>
    <w:rsid w:val="00D93951"/>
    <w:rsid w:val="00D940A1"/>
    <w:rsid w:val="00D941D9"/>
    <w:rsid w:val="00D946AD"/>
    <w:rsid w:val="00D9579C"/>
    <w:rsid w:val="00D96188"/>
    <w:rsid w:val="00D971CC"/>
    <w:rsid w:val="00DA0EDA"/>
    <w:rsid w:val="00DA10E0"/>
    <w:rsid w:val="00DA26D6"/>
    <w:rsid w:val="00DA279C"/>
    <w:rsid w:val="00DA3310"/>
    <w:rsid w:val="00DA3446"/>
    <w:rsid w:val="00DA39B3"/>
    <w:rsid w:val="00DA3BAD"/>
    <w:rsid w:val="00DA593F"/>
    <w:rsid w:val="00DA5A78"/>
    <w:rsid w:val="00DA5DCE"/>
    <w:rsid w:val="00DA6273"/>
    <w:rsid w:val="00DA6384"/>
    <w:rsid w:val="00DA6730"/>
    <w:rsid w:val="00DA678F"/>
    <w:rsid w:val="00DA7741"/>
    <w:rsid w:val="00DA7A8E"/>
    <w:rsid w:val="00DA7EC1"/>
    <w:rsid w:val="00DA7FC6"/>
    <w:rsid w:val="00DB10D6"/>
    <w:rsid w:val="00DB16F0"/>
    <w:rsid w:val="00DB1EF5"/>
    <w:rsid w:val="00DB288C"/>
    <w:rsid w:val="00DB2D66"/>
    <w:rsid w:val="00DB3890"/>
    <w:rsid w:val="00DB39FE"/>
    <w:rsid w:val="00DB3A55"/>
    <w:rsid w:val="00DB7F9D"/>
    <w:rsid w:val="00DC07A9"/>
    <w:rsid w:val="00DC1600"/>
    <w:rsid w:val="00DC18A7"/>
    <w:rsid w:val="00DC1B2D"/>
    <w:rsid w:val="00DC2525"/>
    <w:rsid w:val="00DC368F"/>
    <w:rsid w:val="00DC3AAE"/>
    <w:rsid w:val="00DC674E"/>
    <w:rsid w:val="00DC6E2C"/>
    <w:rsid w:val="00DC7736"/>
    <w:rsid w:val="00DC7B9E"/>
    <w:rsid w:val="00DC7F83"/>
    <w:rsid w:val="00DD24A0"/>
    <w:rsid w:val="00DD24D6"/>
    <w:rsid w:val="00DD3EC1"/>
    <w:rsid w:val="00DD43CB"/>
    <w:rsid w:val="00DD5403"/>
    <w:rsid w:val="00DD5AB0"/>
    <w:rsid w:val="00DD76FC"/>
    <w:rsid w:val="00DE1336"/>
    <w:rsid w:val="00DE1CB9"/>
    <w:rsid w:val="00DE2CE1"/>
    <w:rsid w:val="00DE42DA"/>
    <w:rsid w:val="00DE4553"/>
    <w:rsid w:val="00DE5034"/>
    <w:rsid w:val="00DE53CC"/>
    <w:rsid w:val="00DE55E6"/>
    <w:rsid w:val="00DE6E05"/>
    <w:rsid w:val="00DE723F"/>
    <w:rsid w:val="00DE75BC"/>
    <w:rsid w:val="00DE79E3"/>
    <w:rsid w:val="00DF0320"/>
    <w:rsid w:val="00DF037D"/>
    <w:rsid w:val="00DF0899"/>
    <w:rsid w:val="00DF1998"/>
    <w:rsid w:val="00DF1D1B"/>
    <w:rsid w:val="00DF2D36"/>
    <w:rsid w:val="00DF2FE9"/>
    <w:rsid w:val="00DF4D0A"/>
    <w:rsid w:val="00DF6C8A"/>
    <w:rsid w:val="00E00D66"/>
    <w:rsid w:val="00E0115D"/>
    <w:rsid w:val="00E01251"/>
    <w:rsid w:val="00E01303"/>
    <w:rsid w:val="00E016E4"/>
    <w:rsid w:val="00E02DD5"/>
    <w:rsid w:val="00E032F8"/>
    <w:rsid w:val="00E03C60"/>
    <w:rsid w:val="00E0435F"/>
    <w:rsid w:val="00E048E3"/>
    <w:rsid w:val="00E04A7D"/>
    <w:rsid w:val="00E0512E"/>
    <w:rsid w:val="00E0655A"/>
    <w:rsid w:val="00E06BE2"/>
    <w:rsid w:val="00E06C58"/>
    <w:rsid w:val="00E0708B"/>
    <w:rsid w:val="00E0715D"/>
    <w:rsid w:val="00E11873"/>
    <w:rsid w:val="00E12D0F"/>
    <w:rsid w:val="00E135DB"/>
    <w:rsid w:val="00E1401A"/>
    <w:rsid w:val="00E146B5"/>
    <w:rsid w:val="00E15CB5"/>
    <w:rsid w:val="00E20D2B"/>
    <w:rsid w:val="00E21B36"/>
    <w:rsid w:val="00E22020"/>
    <w:rsid w:val="00E22318"/>
    <w:rsid w:val="00E223F6"/>
    <w:rsid w:val="00E2280C"/>
    <w:rsid w:val="00E2305D"/>
    <w:rsid w:val="00E233FC"/>
    <w:rsid w:val="00E23B30"/>
    <w:rsid w:val="00E23CD7"/>
    <w:rsid w:val="00E240C3"/>
    <w:rsid w:val="00E2431A"/>
    <w:rsid w:val="00E24C49"/>
    <w:rsid w:val="00E24DC2"/>
    <w:rsid w:val="00E25958"/>
    <w:rsid w:val="00E25B3D"/>
    <w:rsid w:val="00E26078"/>
    <w:rsid w:val="00E262BA"/>
    <w:rsid w:val="00E26350"/>
    <w:rsid w:val="00E305E9"/>
    <w:rsid w:val="00E31ED7"/>
    <w:rsid w:val="00E31F75"/>
    <w:rsid w:val="00E339ED"/>
    <w:rsid w:val="00E35576"/>
    <w:rsid w:val="00E36F65"/>
    <w:rsid w:val="00E37F40"/>
    <w:rsid w:val="00E41A13"/>
    <w:rsid w:val="00E41E14"/>
    <w:rsid w:val="00E4291A"/>
    <w:rsid w:val="00E4488B"/>
    <w:rsid w:val="00E45A9A"/>
    <w:rsid w:val="00E46315"/>
    <w:rsid w:val="00E46CF1"/>
    <w:rsid w:val="00E47076"/>
    <w:rsid w:val="00E47E17"/>
    <w:rsid w:val="00E50E66"/>
    <w:rsid w:val="00E52A2A"/>
    <w:rsid w:val="00E52DB4"/>
    <w:rsid w:val="00E53DD5"/>
    <w:rsid w:val="00E54A6F"/>
    <w:rsid w:val="00E5577C"/>
    <w:rsid w:val="00E55877"/>
    <w:rsid w:val="00E55EFD"/>
    <w:rsid w:val="00E566F3"/>
    <w:rsid w:val="00E568F2"/>
    <w:rsid w:val="00E57D41"/>
    <w:rsid w:val="00E6205A"/>
    <w:rsid w:val="00E62ACB"/>
    <w:rsid w:val="00E63094"/>
    <w:rsid w:val="00E633BF"/>
    <w:rsid w:val="00E64367"/>
    <w:rsid w:val="00E643B7"/>
    <w:rsid w:val="00E65340"/>
    <w:rsid w:val="00E65835"/>
    <w:rsid w:val="00E6677E"/>
    <w:rsid w:val="00E66E9A"/>
    <w:rsid w:val="00E66EAA"/>
    <w:rsid w:val="00E72563"/>
    <w:rsid w:val="00E7279D"/>
    <w:rsid w:val="00E727D5"/>
    <w:rsid w:val="00E72CB6"/>
    <w:rsid w:val="00E73C19"/>
    <w:rsid w:val="00E7495D"/>
    <w:rsid w:val="00E74A13"/>
    <w:rsid w:val="00E75258"/>
    <w:rsid w:val="00E75604"/>
    <w:rsid w:val="00E75E9E"/>
    <w:rsid w:val="00E76687"/>
    <w:rsid w:val="00E772BF"/>
    <w:rsid w:val="00E7765A"/>
    <w:rsid w:val="00E779F4"/>
    <w:rsid w:val="00E80DB8"/>
    <w:rsid w:val="00E8102A"/>
    <w:rsid w:val="00E81B33"/>
    <w:rsid w:val="00E83012"/>
    <w:rsid w:val="00E844E0"/>
    <w:rsid w:val="00E846B5"/>
    <w:rsid w:val="00E846EA"/>
    <w:rsid w:val="00E8595E"/>
    <w:rsid w:val="00E85984"/>
    <w:rsid w:val="00E87166"/>
    <w:rsid w:val="00E87450"/>
    <w:rsid w:val="00E9196C"/>
    <w:rsid w:val="00E91C17"/>
    <w:rsid w:val="00E91D51"/>
    <w:rsid w:val="00E92234"/>
    <w:rsid w:val="00E9231B"/>
    <w:rsid w:val="00E9252E"/>
    <w:rsid w:val="00E9534C"/>
    <w:rsid w:val="00E96524"/>
    <w:rsid w:val="00E96FD0"/>
    <w:rsid w:val="00E973A5"/>
    <w:rsid w:val="00EA0FE0"/>
    <w:rsid w:val="00EA1C85"/>
    <w:rsid w:val="00EA249D"/>
    <w:rsid w:val="00EA3E6C"/>
    <w:rsid w:val="00EA41C4"/>
    <w:rsid w:val="00EA5279"/>
    <w:rsid w:val="00EA5372"/>
    <w:rsid w:val="00EA748B"/>
    <w:rsid w:val="00EA75E5"/>
    <w:rsid w:val="00EA7FAC"/>
    <w:rsid w:val="00EB2524"/>
    <w:rsid w:val="00EB25B2"/>
    <w:rsid w:val="00EB3D0D"/>
    <w:rsid w:val="00EB4B4D"/>
    <w:rsid w:val="00EB4D72"/>
    <w:rsid w:val="00EB57F2"/>
    <w:rsid w:val="00EB7D8F"/>
    <w:rsid w:val="00EC0300"/>
    <w:rsid w:val="00EC0509"/>
    <w:rsid w:val="00EC0944"/>
    <w:rsid w:val="00EC0A48"/>
    <w:rsid w:val="00EC0CDA"/>
    <w:rsid w:val="00EC2DC3"/>
    <w:rsid w:val="00EC2F46"/>
    <w:rsid w:val="00EC326A"/>
    <w:rsid w:val="00EC3F3B"/>
    <w:rsid w:val="00EC43D1"/>
    <w:rsid w:val="00EC66C3"/>
    <w:rsid w:val="00EC6DAB"/>
    <w:rsid w:val="00ED068E"/>
    <w:rsid w:val="00ED1658"/>
    <w:rsid w:val="00ED1B01"/>
    <w:rsid w:val="00ED2D96"/>
    <w:rsid w:val="00ED327F"/>
    <w:rsid w:val="00ED3321"/>
    <w:rsid w:val="00ED366E"/>
    <w:rsid w:val="00ED3AB6"/>
    <w:rsid w:val="00ED3C15"/>
    <w:rsid w:val="00ED42F9"/>
    <w:rsid w:val="00ED49DA"/>
    <w:rsid w:val="00ED4EDC"/>
    <w:rsid w:val="00ED5951"/>
    <w:rsid w:val="00ED5DC7"/>
    <w:rsid w:val="00ED5E5B"/>
    <w:rsid w:val="00ED5F0C"/>
    <w:rsid w:val="00ED5F0F"/>
    <w:rsid w:val="00ED7F8B"/>
    <w:rsid w:val="00EE0284"/>
    <w:rsid w:val="00EE1E58"/>
    <w:rsid w:val="00EE320D"/>
    <w:rsid w:val="00EE3BAC"/>
    <w:rsid w:val="00EE49CD"/>
    <w:rsid w:val="00EE55F8"/>
    <w:rsid w:val="00EE605C"/>
    <w:rsid w:val="00EE7855"/>
    <w:rsid w:val="00EE7A09"/>
    <w:rsid w:val="00EF0650"/>
    <w:rsid w:val="00EF0B99"/>
    <w:rsid w:val="00EF10E7"/>
    <w:rsid w:val="00EF128B"/>
    <w:rsid w:val="00EF3529"/>
    <w:rsid w:val="00EF5472"/>
    <w:rsid w:val="00EF55DE"/>
    <w:rsid w:val="00EF63E4"/>
    <w:rsid w:val="00EF711C"/>
    <w:rsid w:val="00EF798A"/>
    <w:rsid w:val="00EF7ED2"/>
    <w:rsid w:val="00F008E2"/>
    <w:rsid w:val="00F00C37"/>
    <w:rsid w:val="00F01F2B"/>
    <w:rsid w:val="00F02B78"/>
    <w:rsid w:val="00F03063"/>
    <w:rsid w:val="00F048B2"/>
    <w:rsid w:val="00F0582E"/>
    <w:rsid w:val="00F05CB0"/>
    <w:rsid w:val="00F05F63"/>
    <w:rsid w:val="00F06CCD"/>
    <w:rsid w:val="00F108D2"/>
    <w:rsid w:val="00F1102F"/>
    <w:rsid w:val="00F11456"/>
    <w:rsid w:val="00F11A14"/>
    <w:rsid w:val="00F11E1E"/>
    <w:rsid w:val="00F12718"/>
    <w:rsid w:val="00F13801"/>
    <w:rsid w:val="00F1425B"/>
    <w:rsid w:val="00F142D1"/>
    <w:rsid w:val="00F14BB1"/>
    <w:rsid w:val="00F15380"/>
    <w:rsid w:val="00F16012"/>
    <w:rsid w:val="00F162C3"/>
    <w:rsid w:val="00F163A0"/>
    <w:rsid w:val="00F16771"/>
    <w:rsid w:val="00F17BAB"/>
    <w:rsid w:val="00F22858"/>
    <w:rsid w:val="00F22B93"/>
    <w:rsid w:val="00F231FD"/>
    <w:rsid w:val="00F232B6"/>
    <w:rsid w:val="00F243B1"/>
    <w:rsid w:val="00F24E0C"/>
    <w:rsid w:val="00F25DA8"/>
    <w:rsid w:val="00F26071"/>
    <w:rsid w:val="00F26563"/>
    <w:rsid w:val="00F277E0"/>
    <w:rsid w:val="00F30102"/>
    <w:rsid w:val="00F30BCC"/>
    <w:rsid w:val="00F31A4B"/>
    <w:rsid w:val="00F33234"/>
    <w:rsid w:val="00F33AC8"/>
    <w:rsid w:val="00F33ADB"/>
    <w:rsid w:val="00F33E19"/>
    <w:rsid w:val="00F34436"/>
    <w:rsid w:val="00F34C9F"/>
    <w:rsid w:val="00F35A06"/>
    <w:rsid w:val="00F36117"/>
    <w:rsid w:val="00F375DE"/>
    <w:rsid w:val="00F37E92"/>
    <w:rsid w:val="00F37F9A"/>
    <w:rsid w:val="00F408C5"/>
    <w:rsid w:val="00F41E6E"/>
    <w:rsid w:val="00F42FA7"/>
    <w:rsid w:val="00F43734"/>
    <w:rsid w:val="00F43FBB"/>
    <w:rsid w:val="00F440EC"/>
    <w:rsid w:val="00F450FA"/>
    <w:rsid w:val="00F45BDB"/>
    <w:rsid w:val="00F45E18"/>
    <w:rsid w:val="00F45E69"/>
    <w:rsid w:val="00F46EC7"/>
    <w:rsid w:val="00F47696"/>
    <w:rsid w:val="00F50142"/>
    <w:rsid w:val="00F5026A"/>
    <w:rsid w:val="00F50ACB"/>
    <w:rsid w:val="00F51AC4"/>
    <w:rsid w:val="00F51F89"/>
    <w:rsid w:val="00F5353E"/>
    <w:rsid w:val="00F5369B"/>
    <w:rsid w:val="00F537DD"/>
    <w:rsid w:val="00F54833"/>
    <w:rsid w:val="00F54AB4"/>
    <w:rsid w:val="00F5510B"/>
    <w:rsid w:val="00F552C6"/>
    <w:rsid w:val="00F55F8E"/>
    <w:rsid w:val="00F55FD2"/>
    <w:rsid w:val="00F56220"/>
    <w:rsid w:val="00F56663"/>
    <w:rsid w:val="00F579C7"/>
    <w:rsid w:val="00F57FC6"/>
    <w:rsid w:val="00F601E1"/>
    <w:rsid w:val="00F612AA"/>
    <w:rsid w:val="00F61E12"/>
    <w:rsid w:val="00F63254"/>
    <w:rsid w:val="00F63409"/>
    <w:rsid w:val="00F6359D"/>
    <w:rsid w:val="00F648BC"/>
    <w:rsid w:val="00F64A43"/>
    <w:rsid w:val="00F64AE2"/>
    <w:rsid w:val="00F65186"/>
    <w:rsid w:val="00F66A0F"/>
    <w:rsid w:val="00F66BC1"/>
    <w:rsid w:val="00F678A7"/>
    <w:rsid w:val="00F71519"/>
    <w:rsid w:val="00F71C87"/>
    <w:rsid w:val="00F72933"/>
    <w:rsid w:val="00F7302E"/>
    <w:rsid w:val="00F734DA"/>
    <w:rsid w:val="00F7386A"/>
    <w:rsid w:val="00F73CAC"/>
    <w:rsid w:val="00F749B9"/>
    <w:rsid w:val="00F74F52"/>
    <w:rsid w:val="00F75830"/>
    <w:rsid w:val="00F76112"/>
    <w:rsid w:val="00F76904"/>
    <w:rsid w:val="00F76BCD"/>
    <w:rsid w:val="00F76D84"/>
    <w:rsid w:val="00F770D9"/>
    <w:rsid w:val="00F7774B"/>
    <w:rsid w:val="00F8008B"/>
    <w:rsid w:val="00F8124A"/>
    <w:rsid w:val="00F823DA"/>
    <w:rsid w:val="00F84F18"/>
    <w:rsid w:val="00F85E77"/>
    <w:rsid w:val="00F86594"/>
    <w:rsid w:val="00F87497"/>
    <w:rsid w:val="00F87681"/>
    <w:rsid w:val="00F90843"/>
    <w:rsid w:val="00F9094E"/>
    <w:rsid w:val="00F90CE3"/>
    <w:rsid w:val="00F91514"/>
    <w:rsid w:val="00F94526"/>
    <w:rsid w:val="00F96158"/>
    <w:rsid w:val="00F9639D"/>
    <w:rsid w:val="00F975CF"/>
    <w:rsid w:val="00FA093B"/>
    <w:rsid w:val="00FA1C1E"/>
    <w:rsid w:val="00FA1D29"/>
    <w:rsid w:val="00FA1E00"/>
    <w:rsid w:val="00FA2D80"/>
    <w:rsid w:val="00FA3695"/>
    <w:rsid w:val="00FA43A9"/>
    <w:rsid w:val="00FA53A7"/>
    <w:rsid w:val="00FA6C2F"/>
    <w:rsid w:val="00FA6C61"/>
    <w:rsid w:val="00FA7747"/>
    <w:rsid w:val="00FB037F"/>
    <w:rsid w:val="00FB065A"/>
    <w:rsid w:val="00FB06E4"/>
    <w:rsid w:val="00FB129D"/>
    <w:rsid w:val="00FB15B0"/>
    <w:rsid w:val="00FB193A"/>
    <w:rsid w:val="00FB2971"/>
    <w:rsid w:val="00FB3695"/>
    <w:rsid w:val="00FB4BD2"/>
    <w:rsid w:val="00FB623D"/>
    <w:rsid w:val="00FB6768"/>
    <w:rsid w:val="00FB6B97"/>
    <w:rsid w:val="00FB6BAD"/>
    <w:rsid w:val="00FB7105"/>
    <w:rsid w:val="00FB71AB"/>
    <w:rsid w:val="00FB7D63"/>
    <w:rsid w:val="00FC0E2A"/>
    <w:rsid w:val="00FC1DBD"/>
    <w:rsid w:val="00FC1E2A"/>
    <w:rsid w:val="00FC37AE"/>
    <w:rsid w:val="00FC41B6"/>
    <w:rsid w:val="00FC45FC"/>
    <w:rsid w:val="00FC4E76"/>
    <w:rsid w:val="00FC591D"/>
    <w:rsid w:val="00FC6522"/>
    <w:rsid w:val="00FC6A35"/>
    <w:rsid w:val="00FD221C"/>
    <w:rsid w:val="00FD232C"/>
    <w:rsid w:val="00FD30F5"/>
    <w:rsid w:val="00FD3781"/>
    <w:rsid w:val="00FD3C69"/>
    <w:rsid w:val="00FD4240"/>
    <w:rsid w:val="00FD4CE9"/>
    <w:rsid w:val="00FD56F5"/>
    <w:rsid w:val="00FD58F7"/>
    <w:rsid w:val="00FD61BB"/>
    <w:rsid w:val="00FD7296"/>
    <w:rsid w:val="00FD7D16"/>
    <w:rsid w:val="00FE0C39"/>
    <w:rsid w:val="00FE0CA4"/>
    <w:rsid w:val="00FE144C"/>
    <w:rsid w:val="00FE24AD"/>
    <w:rsid w:val="00FE2754"/>
    <w:rsid w:val="00FE275E"/>
    <w:rsid w:val="00FE2F9F"/>
    <w:rsid w:val="00FE35C5"/>
    <w:rsid w:val="00FE360E"/>
    <w:rsid w:val="00FE3B19"/>
    <w:rsid w:val="00FE40A2"/>
    <w:rsid w:val="00FE49EC"/>
    <w:rsid w:val="00FE4E76"/>
    <w:rsid w:val="00FE6B00"/>
    <w:rsid w:val="00FE6DDC"/>
    <w:rsid w:val="00FE6ED6"/>
    <w:rsid w:val="00FF2DF1"/>
    <w:rsid w:val="00FF42CC"/>
    <w:rsid w:val="00FF4E60"/>
    <w:rsid w:val="00FF5F31"/>
    <w:rsid w:val="00FF68FA"/>
    <w:rsid w:val="00FF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83071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598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4E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85F3E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F18B5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BE23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Абзац"/>
    <w:basedOn w:val="a"/>
    <w:rsid w:val="004A0CE1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rsid w:val="00CC0605"/>
    <w:rPr>
      <w:vertAlign w:val="superscript"/>
    </w:rPr>
  </w:style>
  <w:style w:type="paragraph" w:styleId="a5">
    <w:name w:val="Normal (Web)"/>
    <w:basedOn w:val="a"/>
    <w:uiPriority w:val="99"/>
    <w:rsid w:val="00CC0605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AD5E23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500F9A"/>
    <w:rPr>
      <w:vertAlign w:val="superscript"/>
    </w:rPr>
  </w:style>
  <w:style w:type="character" w:customStyle="1" w:styleId="12">
    <w:name w:val="Знак сноски1"/>
    <w:rsid w:val="00500F9A"/>
    <w:rPr>
      <w:vertAlign w:val="superscript"/>
    </w:rPr>
  </w:style>
  <w:style w:type="paragraph" w:styleId="a7">
    <w:name w:val="Body Text Indent"/>
    <w:basedOn w:val="a"/>
    <w:link w:val="a8"/>
    <w:rsid w:val="0080331A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0331A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link w:val="a9"/>
    <w:rsid w:val="0080331A"/>
    <w:rPr>
      <w:rFonts w:ascii="Calibri" w:eastAsia="Arial Unicode MS" w:hAnsi="Calibri" w:cs="Calibri"/>
      <w:color w:val="00000A"/>
      <w:kern w:val="1"/>
      <w:sz w:val="24"/>
      <w:szCs w:val="24"/>
      <w:lang w:val="ru-RU" w:eastAsia="ru-RU" w:bidi="ar-SA"/>
    </w:rPr>
  </w:style>
  <w:style w:type="character" w:customStyle="1" w:styleId="dash041e0431044b0447043d044b0439char1">
    <w:name w:val="dash041e_0431_044b_0447_043d_044b_0439__char1"/>
    <w:rsid w:val="00FB369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734876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1">
    <w:name w:val="Body Text 2"/>
    <w:basedOn w:val="a"/>
    <w:rsid w:val="00311F0E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E85984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ab">
    <w:name w:val="TOC Heading"/>
    <w:basedOn w:val="1"/>
    <w:next w:val="a"/>
    <w:uiPriority w:val="39"/>
    <w:qFormat/>
    <w:rsid w:val="00E85984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6E3228"/>
    <w:pPr>
      <w:tabs>
        <w:tab w:val="right" w:leader="dot" w:pos="9498"/>
      </w:tabs>
    </w:pPr>
  </w:style>
  <w:style w:type="paragraph" w:styleId="30">
    <w:name w:val="toc 3"/>
    <w:basedOn w:val="a"/>
    <w:next w:val="a"/>
    <w:autoRedefine/>
    <w:uiPriority w:val="39"/>
    <w:unhideWhenUsed/>
    <w:rsid w:val="006E3228"/>
    <w:pPr>
      <w:tabs>
        <w:tab w:val="right" w:leader="dot" w:pos="9498"/>
      </w:tabs>
      <w:ind w:left="426"/>
    </w:pPr>
  </w:style>
  <w:style w:type="character" w:styleId="ac">
    <w:name w:val="Hyperlink"/>
    <w:uiPriority w:val="99"/>
    <w:unhideWhenUsed/>
    <w:rsid w:val="00E85984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unhideWhenUsed/>
    <w:rsid w:val="00E36F65"/>
    <w:pPr>
      <w:tabs>
        <w:tab w:val="right" w:leader="dot" w:pos="9460"/>
      </w:tabs>
      <w:ind w:left="440" w:right="-383"/>
    </w:pPr>
    <w:rPr>
      <w:rFonts w:ascii="Times New Roman" w:hAnsi="Times New Roman" w:cs="Times New Roman"/>
      <w:noProof/>
      <w:sz w:val="28"/>
      <w:szCs w:val="28"/>
    </w:rPr>
  </w:style>
  <w:style w:type="paragraph" w:customStyle="1" w:styleId="p4">
    <w:name w:val="p4"/>
    <w:basedOn w:val="a"/>
    <w:rsid w:val="00DA3446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DA3446"/>
  </w:style>
  <w:style w:type="paragraph" w:customStyle="1" w:styleId="14">
    <w:name w:val="Абзац списка1"/>
    <w:basedOn w:val="a"/>
    <w:rsid w:val="00110789"/>
    <w:pPr>
      <w:suppressAutoHyphens w:val="0"/>
      <w:ind w:left="720"/>
      <w:contextualSpacing/>
    </w:pPr>
    <w:rPr>
      <w:rFonts w:eastAsia="Times New Roman" w:cs="Times New Roman"/>
      <w:color w:val="auto"/>
      <w:kern w:val="0"/>
      <w:lang w:eastAsia="ru-RU"/>
    </w:rPr>
  </w:style>
  <w:style w:type="paragraph" w:customStyle="1" w:styleId="18TexstSPISOK1">
    <w:name w:val="18TexstSPISOK_1"/>
    <w:aliases w:val="1"/>
    <w:basedOn w:val="a"/>
    <w:rsid w:val="00110789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4734D"/>
    <w:pPr>
      <w:spacing w:after="120"/>
    </w:pPr>
    <w:rPr>
      <w:rFonts w:cs="Times New Roman"/>
    </w:rPr>
  </w:style>
  <w:style w:type="character" w:customStyle="1" w:styleId="ae">
    <w:name w:val="Основной текст Знак"/>
    <w:link w:val="ad"/>
    <w:uiPriority w:val="99"/>
    <w:semiHidden/>
    <w:rsid w:val="0094734D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customStyle="1" w:styleId="af">
    <w:name w:val="Основной"/>
    <w:basedOn w:val="a"/>
    <w:rsid w:val="0094734D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0"/>
      <w:sz w:val="21"/>
      <w:szCs w:val="21"/>
      <w:lang w:eastAsia="ru-RU"/>
    </w:rPr>
  </w:style>
  <w:style w:type="paragraph" w:customStyle="1" w:styleId="af0">
    <w:name w:val="Буллит"/>
    <w:basedOn w:val="af"/>
    <w:rsid w:val="0094734D"/>
    <w:pPr>
      <w:ind w:firstLine="244"/>
    </w:pPr>
  </w:style>
  <w:style w:type="paragraph" w:styleId="af1">
    <w:name w:val="List Paragraph"/>
    <w:basedOn w:val="a"/>
    <w:uiPriority w:val="99"/>
    <w:qFormat/>
    <w:rsid w:val="003674A6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61811"/>
    <w:pPr>
      <w:spacing w:after="120" w:line="480" w:lineRule="auto"/>
      <w:ind w:left="283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561811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character" w:customStyle="1" w:styleId="15">
    <w:name w:val="Сноска1"/>
    <w:rsid w:val="00561811"/>
    <w:rPr>
      <w:rFonts w:ascii="Times New Roman" w:hAnsi="Times New Roman" w:cs="Times New Roman"/>
      <w:vertAlign w:val="superscript"/>
    </w:rPr>
  </w:style>
  <w:style w:type="paragraph" w:customStyle="1" w:styleId="31">
    <w:name w:val="Заг 3"/>
    <w:basedOn w:val="a"/>
    <w:rsid w:val="00561811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1"/>
    <w:rsid w:val="00561811"/>
    <w:rPr>
      <w:b w:val="0"/>
      <w:bCs w:val="0"/>
    </w:rPr>
  </w:style>
  <w:style w:type="paragraph" w:customStyle="1" w:styleId="af2">
    <w:name w:val="Сноска"/>
    <w:basedOn w:val="af"/>
    <w:rsid w:val="00561811"/>
    <w:pPr>
      <w:spacing w:line="174" w:lineRule="atLeast"/>
    </w:pPr>
    <w:rPr>
      <w:sz w:val="17"/>
      <w:szCs w:val="17"/>
    </w:rPr>
  </w:style>
  <w:style w:type="paragraph" w:customStyle="1" w:styleId="af3">
    <w:name w:val="Подзаг"/>
    <w:basedOn w:val="af"/>
    <w:rsid w:val="006C1C70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A2440"/>
  </w:style>
  <w:style w:type="paragraph" w:customStyle="1" w:styleId="c11">
    <w:name w:val="c11"/>
    <w:basedOn w:val="a"/>
    <w:rsid w:val="00167D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6">
    <w:name w:val="Без интервала1"/>
    <w:rsid w:val="00867B72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82624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471FA4"/>
  </w:style>
  <w:style w:type="paragraph" w:styleId="af4">
    <w:name w:val="header"/>
    <w:basedOn w:val="a"/>
    <w:link w:val="af5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5">
    <w:name w:val="Верхний колонтитул Знак"/>
    <w:link w:val="af4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DC6E2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7">
    <w:name w:val="Нижний колонтитул Знак"/>
    <w:link w:val="af6"/>
    <w:uiPriority w:val="99"/>
    <w:rsid w:val="00DC6E2C"/>
    <w:rPr>
      <w:rFonts w:ascii="Calibri" w:eastAsia="Arial Unicode MS" w:hAnsi="Calibri" w:cs="Calibri"/>
      <w:color w:val="00000A"/>
      <w:kern w:val="1"/>
      <w:sz w:val="22"/>
      <w:szCs w:val="22"/>
      <w:lang w:eastAsia="en-US"/>
    </w:rPr>
  </w:style>
  <w:style w:type="paragraph" w:styleId="af8">
    <w:name w:val="Balloon Text"/>
    <w:basedOn w:val="a"/>
    <w:link w:val="17"/>
    <w:uiPriority w:val="99"/>
    <w:semiHidden/>
    <w:unhideWhenUsed/>
    <w:rsid w:val="000715F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link w:val="af8"/>
    <w:uiPriority w:val="99"/>
    <w:semiHidden/>
    <w:rsid w:val="000715F2"/>
    <w:rPr>
      <w:rFonts w:ascii="Segoe UI" w:eastAsia="Arial Unicode MS" w:hAnsi="Segoe UI" w:cs="Segoe UI"/>
      <w:color w:val="00000A"/>
      <w:kern w:val="1"/>
      <w:sz w:val="18"/>
      <w:szCs w:val="18"/>
      <w:lang w:eastAsia="en-US"/>
    </w:rPr>
  </w:style>
  <w:style w:type="paragraph" w:customStyle="1" w:styleId="09PodZAG">
    <w:name w:val="09PodZAG_п/ж"/>
    <w:basedOn w:val="a"/>
    <w:uiPriority w:val="99"/>
    <w:rsid w:val="00C769D6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customStyle="1" w:styleId="25">
    <w:name w:val="Без интервала2"/>
    <w:aliases w:val="основа"/>
    <w:uiPriority w:val="1"/>
    <w:qFormat/>
    <w:rsid w:val="00C769D6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А ОСН ТЕКСТ"/>
    <w:basedOn w:val="a"/>
    <w:link w:val="afa"/>
    <w:rsid w:val="004C75A1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a">
    <w:name w:val="А ОСН ТЕКСТ Знак"/>
    <w:link w:val="af9"/>
    <w:rsid w:val="004C75A1"/>
    <w:rPr>
      <w:rFonts w:eastAsia="Arial Unicode MS"/>
      <w:caps/>
      <w:color w:val="000000"/>
      <w:kern w:val="1"/>
      <w:sz w:val="28"/>
      <w:szCs w:val="28"/>
    </w:rPr>
  </w:style>
  <w:style w:type="character" w:customStyle="1" w:styleId="20">
    <w:name w:val="Заголовок 2 Знак"/>
    <w:link w:val="2"/>
    <w:uiPriority w:val="9"/>
    <w:rsid w:val="00B404E2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customStyle="1" w:styleId="Standard">
    <w:name w:val="Standard"/>
    <w:link w:val="Standard1"/>
    <w:uiPriority w:val="99"/>
    <w:rsid w:val="003E5B75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E9252E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6">
    <w:name w:val="Знак сноски2"/>
    <w:rsid w:val="004E6891"/>
    <w:rPr>
      <w:vertAlign w:val="superscript"/>
    </w:rPr>
  </w:style>
  <w:style w:type="paragraph" w:customStyle="1" w:styleId="afb">
    <w:name w:val="Знак"/>
    <w:basedOn w:val="a"/>
    <w:rsid w:val="00C53B6C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8">
    <w:name w:val="Основной текст + Курсив1"/>
    <w:rsid w:val="00D2135B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212750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9">
    <w:name w:val="Текст сноски Знак1"/>
    <w:uiPriority w:val="99"/>
    <w:rsid w:val="00C001F3"/>
    <w:rPr>
      <w:caps/>
      <w:lang w:eastAsia="ar-SA"/>
    </w:rPr>
  </w:style>
  <w:style w:type="character" w:customStyle="1" w:styleId="afc">
    <w:name w:val="Сноска_"/>
    <w:rsid w:val="00C34FED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DB288C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6E0C4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5B1D90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">
    <w:name w:val="Основной текст + Курсив3"/>
    <w:rsid w:val="00A47E76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D4675D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4B6473"/>
    <w:rPr>
      <w:rFonts w:ascii="Arial" w:eastAsia="SimSun" w:hAnsi="Arial" w:cs="Mangal"/>
      <w:kern w:val="3"/>
      <w:sz w:val="24"/>
      <w:szCs w:val="24"/>
      <w:lang w:val="ru-RU" w:eastAsia="zh-CN" w:bidi="hi-IN"/>
    </w:rPr>
  </w:style>
  <w:style w:type="character" w:customStyle="1" w:styleId="afd">
    <w:name w:val="Основной текст + Полужирный"/>
    <w:semiHidden/>
    <w:rsid w:val="0027525A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7">
    <w:name w:val="Абзац списка2"/>
    <w:basedOn w:val="a"/>
    <w:rsid w:val="00C938F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33">
    <w:name w:val="Без интервала3"/>
    <w:rsid w:val="007533B2"/>
    <w:rPr>
      <w:rFonts w:ascii="Calibri" w:hAnsi="Calibri" w:cs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4265E4"/>
    <w:pPr>
      <w:suppressAutoHyphens w:val="0"/>
      <w:ind w:left="720"/>
      <w:contextualSpacing/>
    </w:pPr>
    <w:rPr>
      <w:rFonts w:eastAsia="Calibri" w:cs="Times New Roman"/>
      <w:color w:val="auto"/>
      <w:kern w:val="0"/>
    </w:rPr>
  </w:style>
  <w:style w:type="paragraph" w:customStyle="1" w:styleId="u-2-msonormal">
    <w:name w:val="u-2-msonormal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426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fe">
    <w:name w:val="page number"/>
    <w:basedOn w:val="a0"/>
    <w:rsid w:val="004265E4"/>
  </w:style>
  <w:style w:type="paragraph" w:customStyle="1" w:styleId="28">
    <w:name w:val="Заг 2"/>
    <w:basedOn w:val="1a"/>
    <w:rsid w:val="004265E4"/>
    <w:pPr>
      <w:pageBreakBefore w:val="0"/>
      <w:spacing w:before="283"/>
    </w:pPr>
    <w:rPr>
      <w:caps w:val="0"/>
    </w:rPr>
  </w:style>
  <w:style w:type="paragraph" w:customStyle="1" w:styleId="1a">
    <w:name w:val="Заг 1"/>
    <w:basedOn w:val="af"/>
    <w:rsid w:val="004265E4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character" w:customStyle="1" w:styleId="140">
    <w:name w:val="Стиль 14 пт полужирный"/>
    <w:rsid w:val="004265E4"/>
    <w:rPr>
      <w:b/>
      <w:bCs/>
      <w:spacing w:val="-3"/>
      <w:sz w:val="28"/>
    </w:rPr>
  </w:style>
  <w:style w:type="paragraph" w:customStyle="1" w:styleId="c7e0e3eeebeee2eeea1">
    <w:name w:val="Зc7аe0гe3оeeлebоeeвe2оeeкea 1"/>
    <w:basedOn w:val="a"/>
    <w:next w:val="a"/>
    <w:rsid w:val="004265E4"/>
    <w:pPr>
      <w:keepNext/>
      <w:suppressAutoHyphens w:val="0"/>
      <w:autoSpaceDE w:val="0"/>
      <w:autoSpaceDN w:val="0"/>
      <w:adjustRightInd w:val="0"/>
      <w:spacing w:before="36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mallCaps/>
      <w:color w:val="auto"/>
      <w:sz w:val="36"/>
      <w:szCs w:val="36"/>
      <w:lang w:eastAsia="ru-RU"/>
    </w:rPr>
  </w:style>
  <w:style w:type="character" w:customStyle="1" w:styleId="Heading2Char">
    <w:name w:val="Heading 2 Char"/>
    <w:locked/>
    <w:rsid w:val="004265E4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">
    <w:name w:val="Основной текст (2)_"/>
    <w:link w:val="2a"/>
    <w:rsid w:val="004265E4"/>
    <w:rPr>
      <w:rFonts w:ascii="Trebuchet MS" w:hAnsi="Trebuchet MS"/>
      <w:b/>
      <w:bCs/>
      <w:lang w:bidi="ar-SA"/>
    </w:rPr>
  </w:style>
  <w:style w:type="character" w:customStyle="1" w:styleId="1b">
    <w:name w:val="Основной текст + Полужирный1"/>
    <w:rsid w:val="004265E4"/>
    <w:rPr>
      <w:rFonts w:ascii="Trebuchet MS" w:hAnsi="Trebuchet MS" w:cs="Trebuchet MS"/>
      <w:b/>
      <w:bCs/>
      <w:sz w:val="20"/>
      <w:szCs w:val="20"/>
      <w:u w:val="none"/>
      <w:lang w:val="ru-RU" w:eastAsia="ru-RU" w:bidi="ar-SA"/>
    </w:rPr>
  </w:style>
  <w:style w:type="character" w:customStyle="1" w:styleId="8pt">
    <w:name w:val="Основной текст + 8 pt"/>
    <w:rsid w:val="004265E4"/>
    <w:rPr>
      <w:rFonts w:ascii="Trebuchet MS" w:hAnsi="Trebuchet MS" w:cs="Trebuchet MS"/>
      <w:sz w:val="16"/>
      <w:szCs w:val="16"/>
      <w:u w:val="none"/>
      <w:lang w:val="ru-RU" w:eastAsia="ru-RU" w:bidi="ar-SA"/>
    </w:rPr>
  </w:style>
  <w:style w:type="paragraph" w:customStyle="1" w:styleId="2a">
    <w:name w:val="Основной текст (2)"/>
    <w:basedOn w:val="a"/>
    <w:link w:val="29"/>
    <w:rsid w:val="004265E4"/>
    <w:pPr>
      <w:widowControl w:val="0"/>
      <w:shd w:val="clear" w:color="auto" w:fill="FFFFFF"/>
      <w:suppressAutoHyphens w:val="0"/>
      <w:spacing w:before="180" w:after="0" w:line="211" w:lineRule="exact"/>
      <w:ind w:firstLine="360"/>
      <w:jc w:val="both"/>
    </w:pPr>
    <w:rPr>
      <w:rFonts w:ascii="Trebuchet MS" w:eastAsia="Times New Roman" w:hAnsi="Trebuchet MS" w:cs="Times New Roman"/>
      <w:b/>
      <w:bCs/>
      <w:color w:val="auto"/>
      <w:kern w:val="0"/>
      <w:sz w:val="20"/>
      <w:szCs w:val="20"/>
    </w:rPr>
  </w:style>
  <w:style w:type="character" w:customStyle="1" w:styleId="2b">
    <w:name w:val="Заголовок №2_"/>
    <w:link w:val="2c"/>
    <w:rsid w:val="004265E4"/>
    <w:rPr>
      <w:sz w:val="21"/>
      <w:szCs w:val="21"/>
      <w:lang w:bidi="ar-SA"/>
    </w:rPr>
  </w:style>
  <w:style w:type="paragraph" w:customStyle="1" w:styleId="2c">
    <w:name w:val="Заголовок №2"/>
    <w:basedOn w:val="a"/>
    <w:link w:val="2b"/>
    <w:rsid w:val="004265E4"/>
    <w:pPr>
      <w:widowControl w:val="0"/>
      <w:shd w:val="clear" w:color="auto" w:fill="FFFFFF"/>
      <w:suppressAutoHyphens w:val="0"/>
      <w:spacing w:before="180" w:after="0" w:line="240" w:lineRule="atLeast"/>
      <w:outlineLvl w:val="1"/>
    </w:pPr>
    <w:rPr>
      <w:rFonts w:ascii="Times New Roman" w:eastAsia="Times New Roman" w:hAnsi="Times New Roman" w:cs="Times New Roman"/>
      <w:color w:val="auto"/>
      <w:kern w:val="0"/>
      <w:sz w:val="21"/>
      <w:szCs w:val="21"/>
    </w:rPr>
  </w:style>
  <w:style w:type="character" w:customStyle="1" w:styleId="1c">
    <w:name w:val="Основной шрифт абзаца1"/>
    <w:rsid w:val="004265E4"/>
  </w:style>
  <w:style w:type="character" w:customStyle="1" w:styleId="aff">
    <w:name w:val="Текст выноски Знак"/>
    <w:rsid w:val="004265E4"/>
    <w:rPr>
      <w:rFonts w:ascii="Tahoma" w:hAnsi="Tahoma" w:cs="Tahoma"/>
      <w:sz w:val="16"/>
      <w:szCs w:val="16"/>
    </w:rPr>
  </w:style>
  <w:style w:type="paragraph" w:customStyle="1" w:styleId="1d">
    <w:name w:val="Обычный1"/>
    <w:rsid w:val="004265E4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TableContents">
    <w:name w:val="Table Contents"/>
    <w:basedOn w:val="a"/>
    <w:rsid w:val="004265E4"/>
    <w:pPr>
      <w:widowControl w:val="0"/>
      <w:suppressLineNumbers/>
      <w:spacing w:after="0" w:line="100" w:lineRule="atLeast"/>
    </w:pPr>
    <w:rPr>
      <w:rFonts w:ascii="Times New Roman" w:eastAsia="Andale Sans UI" w:hAnsi="Times New Roman" w:cs="Tahoma"/>
      <w:color w:val="auto"/>
      <w:sz w:val="24"/>
      <w:szCs w:val="24"/>
      <w:lang w:val="de-DE" w:eastAsia="fa-IR" w:bidi="fa-IR"/>
    </w:rPr>
  </w:style>
  <w:style w:type="character" w:customStyle="1" w:styleId="Zag11">
    <w:name w:val="Zag_11"/>
    <w:rsid w:val="004265E4"/>
  </w:style>
  <w:style w:type="character" w:customStyle="1" w:styleId="WW8Num38z2">
    <w:name w:val="WW8Num38z2"/>
    <w:rsid w:val="007304A8"/>
    <w:rPr>
      <w:rFonts w:ascii="Wingdings" w:hAnsi="Wingdings"/>
    </w:rPr>
  </w:style>
  <w:style w:type="paragraph" w:styleId="aff0">
    <w:name w:val="Title"/>
    <w:basedOn w:val="a"/>
    <w:next w:val="a"/>
    <w:link w:val="aff1"/>
    <w:uiPriority w:val="99"/>
    <w:qFormat/>
    <w:rsid w:val="00B871D3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B871D3"/>
    <w:rPr>
      <w:rFonts w:ascii="Cambria" w:eastAsia="Calibri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257</Pages>
  <Words>65306</Words>
  <Characters>372248</Characters>
  <Application>Microsoft Office Word</Application>
  <DocSecurity>0</DocSecurity>
  <Lines>3102</Lines>
  <Paragraphs>873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>Проект</vt:lpstr>
      <vt:lpstr/>
      <vt:lpstr/>
      <vt:lpstr/>
      <vt:lpstr/>
      <vt:lpstr/>
      <vt:lpstr/>
      <vt:lpstr/>
      <vt:lpstr>1. ОБЩИЕ ПОЛОЖЕНИЯ</vt:lpstr>
      <vt:lpstr>2. Примерная адаптированная основная Общеобразовательная программа начального о</vt:lpstr>
      <vt:lpstr>    2.1 Целевой раздел</vt:lpstr>
      <vt:lpstr>        2.1.1. Пояснительная записка</vt:lpstr>
      <vt:lpstr>        2.1.2. Планируемые результаты освоения обучающимися  с тяжелыми нарушениями речи</vt:lpstr>
      <vt:lpstr>        2.1.3. Система оценки достижения обучающимися  с тяжелыми нарушениями речи плани</vt:lpstr>
      <vt:lpstr>    2.2. Содержательный раздел</vt:lpstr>
      <vt:lpstr>        2.2.1. Направления и содержание программы коррекционной работы</vt:lpstr>
      <vt:lpstr>        Коррекционно-развивающая область является обязательной частью внеурочной деятель</vt:lpstr>
      <vt:lpstr>        Содержание коррекционно-развивающей работы для каждого обучающегося определяется</vt:lpstr>
      <vt:lpstr>        Программа коррекционной работы должна обеспечивать осуществление специальной под</vt:lpstr>
      <vt:lpstr>        Специальная поддержка освоения АООП НОО осуществляется в ходе всего учебно-образ</vt:lpstr>
      <vt:lpstr>        Основными образовательными направлениями в специальной поддержке освоения АООП Н</vt:lpstr>
      <vt:lpstr>        коррекционная помощь в овладении базовым содержанием обучения;</vt:lpstr>
      <vt:lpstr>        коррекция нарушений устной речи, коррекция и профилактика нарушений чтения и пис</vt:lpstr>
      <vt:lpstr>        развитие сознательного использования языковых средств в различных коммуникативны</vt:lpstr>
      <vt:lpstr>        обеспечение обучающемуся успеха в различных видах деятельности с целью предупреж</vt:lpstr>
      <vt:lpstr>        В целях удовлетворения особых образовательных потребностей обучающихся с ТНР про</vt:lpstr>
      <vt:lpstr>        Программа коррекционной работы может предусматривать вариативные формы специальн</vt:lpstr>
      <vt:lpstr>    2.3. Организационный раздел</vt:lpstr>
      <vt:lpstr>        2.3.1. Учебный план</vt:lpstr>
      <vt:lpstr>        2.3.2. Система условий реализации адаптированной основной общеобразовательной пр</vt:lpstr>
      <vt:lpstr/>
      <vt:lpstr>3. Примерная адаптированная основная общеобразовательная программа начального  </vt:lpstr>
      <vt:lpstr>    3.1. Целевой раздел</vt:lpstr>
      <vt:lpstr>        3.1.1. Пояснительная записка</vt:lpstr>
      <vt:lpstr>        3.1.2. Планируемые результаты освоения обучающимися  с тяжелыми нарушениями речи</vt:lpstr>
      <vt:lpstr>        3.1.3. Система оценки достижения обучающимися  с тяжелыми нарушениями речи плани</vt:lpstr>
      <vt:lpstr>    3.2. Содержательный раздел</vt:lpstr>
      <vt:lpstr>        3.2.1. Программа формирования универсальных учебных действий</vt:lpstr>
    </vt:vector>
  </TitlesOfParts>
  <Company>RUSSIA</Company>
  <LinksUpToDate>false</LinksUpToDate>
  <CharactersWithSpaces>436681</CharactersWithSpaces>
  <SharedDoc>false</SharedDoc>
  <HLinks>
    <vt:vector size="150" baseType="variant"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_Toc413974315</vt:lpwstr>
      </vt:variant>
      <vt:variant>
        <vt:i4>1703987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_Toc413974314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_Toc413974313</vt:lpwstr>
      </vt:variant>
      <vt:variant>
        <vt:i4>1703987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_Toc413974312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_Toc413974311</vt:lpwstr>
      </vt:variant>
      <vt:variant>
        <vt:i4>1703987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_Toc413974310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_Toc413974309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_Toc413974308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_Toc413974307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_Toc413974306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_Toc413974305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_Toc413974304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_Toc413974303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_Toc413974302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_Toc413974301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_Toc413974300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_Toc413974299</vt:lpwstr>
      </vt:variant>
      <vt:variant>
        <vt:i4>1179698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_Toc413974298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_Toc413974296</vt:lpwstr>
      </vt:variant>
      <vt:variant>
        <vt:i4>1179698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_Toc413974295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_Toc413974294</vt:lpwstr>
      </vt:variant>
      <vt:variant>
        <vt:i4>1179698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_Toc413974293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_Toc413974292</vt:lpwstr>
      </vt:variant>
      <vt:variant>
        <vt:i4>1179698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_Toc413974291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_Toc413974290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А. Зарин</dc:creator>
  <cp:lastModifiedBy>x</cp:lastModifiedBy>
  <cp:revision>2</cp:revision>
  <cp:lastPrinted>2015-04-03T11:11:00Z</cp:lastPrinted>
  <dcterms:created xsi:type="dcterms:W3CDTF">2016-04-11T03:07:00Z</dcterms:created>
  <dcterms:modified xsi:type="dcterms:W3CDTF">2016-04-11T03:07:00Z</dcterms:modified>
</cp:coreProperties>
</file>