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DF" w:rsidRPr="00E90FDF" w:rsidRDefault="00E90FDF" w:rsidP="00BF3361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90FDF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Муниципальное автономное общеобразовательное учреждение</w:t>
      </w:r>
    </w:p>
    <w:p w:rsidR="00E90FDF" w:rsidRPr="00E90FDF" w:rsidRDefault="00E90FDF" w:rsidP="00BF3361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E90FDF">
        <w:rPr>
          <w:rFonts w:ascii="Times New Roman" w:eastAsia="Times New Roman" w:hAnsi="Times New Roman" w:cs="Times New Roman"/>
          <w:sz w:val="28"/>
          <w:szCs w:val="28"/>
          <w:lang w:eastAsia="zh-CN"/>
        </w:rPr>
        <w:t>Омутинская</w:t>
      </w:r>
      <w:proofErr w:type="spellEnd"/>
      <w:r w:rsidRPr="00E90FD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средняя общеобразовательная школа № 2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E90FDF" w:rsidRPr="00E90FDF" w:rsidTr="00E90FDF">
        <w:trPr>
          <w:trHeight w:val="1236"/>
        </w:trPr>
        <w:tc>
          <w:tcPr>
            <w:tcW w:w="5057" w:type="dxa"/>
            <w:hideMark/>
          </w:tcPr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Рассмотрено: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Руководитель МО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Риффель С.Н.________          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Протокол 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Согласовано: 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Заместитель директора    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УВР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Яковлева Е.Н.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hideMark/>
          </w:tcPr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Утверждаю: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Директор 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Комарова А.Б.__________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№  ________</w:t>
            </w:r>
          </w:p>
          <w:p w:rsidR="00E90FDF" w:rsidRPr="00E90FDF" w:rsidRDefault="00E90FDF" w:rsidP="00E90FDF">
            <w:pPr>
              <w:tabs>
                <w:tab w:val="left" w:pos="3840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90FD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__.  ____________.2016г.</w:t>
            </w:r>
          </w:p>
        </w:tc>
      </w:tr>
    </w:tbl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Рабочая программа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 учебному предмету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«Окружающий мир»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под редакцией Виноградовой Н.Ф.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УМК «Начальная школа 21 века»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(реализация ФГОС)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3 класс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E90FD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на 2016 - 2017 учебный год</w:t>
      </w: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E90FDF">
      <w:pPr>
        <w:tabs>
          <w:tab w:val="left" w:pos="38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E90FDF" w:rsidRPr="00E90FDF" w:rsidRDefault="00E90FDF" w:rsidP="00BF3361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zh-CN"/>
        </w:rPr>
        <w:t>Омутинское</w:t>
      </w:r>
      <w:proofErr w:type="spellEnd"/>
      <w:r w:rsidRPr="00E90FDF">
        <w:rPr>
          <w:rFonts w:ascii="Times New Roman" w:eastAsia="Times New Roman" w:hAnsi="Times New Roman" w:cs="Times New Roman"/>
          <w:sz w:val="24"/>
          <w:szCs w:val="24"/>
          <w:lang w:eastAsia="zh-CN"/>
        </w:rPr>
        <w:t>, 2016</w:t>
      </w:r>
    </w:p>
    <w:p w:rsidR="00E90FDF" w:rsidRPr="00E90FDF" w:rsidRDefault="00E90FDF" w:rsidP="00E90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90FDF" w:rsidRPr="00E90FDF" w:rsidRDefault="00E90FDF" w:rsidP="00E90F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90FDF" w:rsidRPr="00E90FDF" w:rsidRDefault="00E90FDF" w:rsidP="00E90FDF">
      <w:pPr>
        <w:spacing w:before="240" w:after="0" w:line="240" w:lineRule="auto"/>
        <w:ind w:left="40" w:right="2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окружающему миру разработана на основе требований Феде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рального государственного образовательного стандарта начального общего образования </w:t>
      </w:r>
      <w:smartTag w:uri="urn:schemas-microsoft-com:office:smarttags" w:element="metricconverter">
        <w:smartTagPr>
          <w:attr w:name="ProductID" w:val="2009 г"/>
        </w:smartTagPr>
        <w:r w:rsidRPr="00E90F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,) и авторской программы Н.Ф. Виноградовой «Окружающий мир».</w:t>
      </w:r>
    </w:p>
    <w:p w:rsidR="00E90FDF" w:rsidRPr="00E90FDF" w:rsidRDefault="00E90FDF" w:rsidP="00E90FD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Цели и задачи обучения окружающему миру</w:t>
      </w:r>
    </w:p>
    <w:p w:rsidR="00E90FDF" w:rsidRPr="00E90FDF" w:rsidRDefault="00E90FDF" w:rsidP="00E90FDF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left="4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</w:t>
      </w: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предмету «Окружающий мир» в начальной школе - предста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веческих ценностей и конкретный социальный опыт, умения применять правила взаимодей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во всех сферах окружающего мира.</w:t>
      </w:r>
    </w:p>
    <w:p w:rsidR="00E90FDF" w:rsidRPr="00E90FDF" w:rsidRDefault="00E90FDF" w:rsidP="00E90FDF">
      <w:pPr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представлены следующие ведущие содержательные линии: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как биологическое существо;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и другие люди;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и мир природы;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 и общество;</w:t>
      </w:r>
    </w:p>
    <w:p w:rsidR="00E90FDF" w:rsidRPr="00E90FDF" w:rsidRDefault="00E90FDF" w:rsidP="00E90FDF">
      <w:pPr>
        <w:tabs>
          <w:tab w:val="left" w:pos="704"/>
        </w:tabs>
        <w:spacing w:after="0" w:line="240" w:lineRule="auto"/>
        <w:ind w:left="7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 родной страны.</w:t>
      </w:r>
    </w:p>
    <w:p w:rsidR="00E90FDF" w:rsidRPr="00E90FDF" w:rsidRDefault="00E90FDF" w:rsidP="00E90FDF">
      <w:pPr>
        <w:spacing w:after="0" w:line="240" w:lineRule="auto"/>
        <w:ind w:left="4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носит интегрированный характер. Суть интеграции заключается в знаком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E90FDF" w:rsidRPr="00E90FDF" w:rsidRDefault="00E90FDF" w:rsidP="00E90FDF">
      <w:pPr>
        <w:spacing w:after="0" w:line="240" w:lineRule="auto"/>
        <w:ind w:left="4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240" w:line="240" w:lineRule="auto"/>
        <w:ind w:lef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240" w:line="240" w:lineRule="auto"/>
        <w:ind w:left="4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окружающего мира в учебном плане</w:t>
      </w:r>
    </w:p>
    <w:p w:rsidR="00E90FDF" w:rsidRPr="00E90FDF" w:rsidRDefault="00E90FDF" w:rsidP="00E90FDF">
      <w:pPr>
        <w:spacing w:after="240" w:line="240" w:lineRule="auto"/>
        <w:ind w:lef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проведение двух уроков в неделю, общее число часов - 68 часов в год.</w:t>
      </w:r>
    </w:p>
    <w:p w:rsidR="00E90FDF" w:rsidRPr="00E90FDF" w:rsidRDefault="00E90FDF" w:rsidP="00E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0073B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Учебно-тематический план</w:t>
      </w:r>
    </w:p>
    <w:p w:rsidR="00E90FDF" w:rsidRPr="00E90FDF" w:rsidRDefault="00E90FDF" w:rsidP="00E90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648" w:type="dxa"/>
        <w:tblLook w:val="01E0"/>
      </w:tblPr>
      <w:tblGrid>
        <w:gridCol w:w="648"/>
        <w:gridCol w:w="6120"/>
        <w:gridCol w:w="3492"/>
      </w:tblGrid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90FDF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90FDF">
              <w:rPr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b/>
                <w:sz w:val="24"/>
                <w:szCs w:val="24"/>
                <w:lang w:eastAsia="ru-RU"/>
              </w:rPr>
            </w:pPr>
            <w:r w:rsidRPr="00E90FDF">
              <w:rPr>
                <w:b/>
                <w:sz w:val="24"/>
                <w:szCs w:val="24"/>
                <w:lang w:eastAsia="ru-RU"/>
              </w:rPr>
              <w:t xml:space="preserve">Часы  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Земля – наш общий дом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Царства природы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23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Наша Родина: от Руси до России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Как люди жили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Как трудились в старину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Проверочные уроки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E90FDF" w:rsidRPr="00E90FDF" w:rsidTr="00E90FD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right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68</w:t>
            </w:r>
          </w:p>
        </w:tc>
      </w:tr>
    </w:tbl>
    <w:p w:rsidR="00E90FDF" w:rsidRPr="00E90FDF" w:rsidRDefault="00E90FDF" w:rsidP="00E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программы включен национально – региональный компонент по вопросам здорового образа жизни, основам безопасности жизнедеятельности учащихся, по вопросам олимпийского движения в нашем регионе.</w:t>
      </w:r>
    </w:p>
    <w:p w:rsidR="00E90FDF" w:rsidRPr="00E90FDF" w:rsidRDefault="00E90FDF" w:rsidP="00E90FDF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текущие и итоговые контрольные работы</w:t>
      </w:r>
    </w:p>
    <w:p w:rsidR="00E90FDF" w:rsidRPr="00E90FDF" w:rsidRDefault="00E90FDF" w:rsidP="00E90FDF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10230" w:type="dxa"/>
        <w:tblInd w:w="675" w:type="dxa"/>
        <w:tblLayout w:type="fixed"/>
        <w:tblLook w:val="01E0"/>
      </w:tblPr>
      <w:tblGrid>
        <w:gridCol w:w="4832"/>
        <w:gridCol w:w="5398"/>
      </w:tblGrid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 xml:space="preserve">Четверть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Проверь себя</w:t>
            </w:r>
          </w:p>
        </w:tc>
      </w:tr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E90FDF" w:rsidRPr="00E90FDF" w:rsidTr="00E90FDF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ind w:right="-2" w:firstLine="709"/>
              <w:jc w:val="center"/>
              <w:rPr>
                <w:sz w:val="24"/>
                <w:szCs w:val="24"/>
                <w:lang w:eastAsia="ru-RU"/>
              </w:rPr>
            </w:pPr>
            <w:r w:rsidRPr="00E90FDF">
              <w:rPr>
                <w:sz w:val="24"/>
                <w:szCs w:val="24"/>
                <w:lang w:eastAsia="ru-RU"/>
              </w:rPr>
              <w:t>4</w:t>
            </w:r>
          </w:p>
        </w:tc>
      </w:tr>
    </w:tbl>
    <w:p w:rsidR="00E90FDF" w:rsidRPr="00E90FDF" w:rsidRDefault="00E90FDF" w:rsidP="00E90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300" w:line="240" w:lineRule="auto"/>
        <w:ind w:left="31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Практическая часть</w:t>
      </w:r>
      <w:r w:rsidRPr="00E9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Экскурсии: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природные сообщества (с учетом местных условий);</w:t>
      </w:r>
    </w:p>
    <w:p w:rsidR="00E90FDF" w:rsidRPr="00E90FDF" w:rsidRDefault="00E90FDF" w:rsidP="00E90FDF">
      <w:pPr>
        <w:tabs>
          <w:tab w:val="left" w:pos="702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водный объект с целью изучения использования воды человеком, ее охраны от за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грязнения;</w:t>
      </w:r>
    </w:p>
    <w:p w:rsidR="00E90FDF" w:rsidRPr="00E90FDF" w:rsidRDefault="00E90FDF" w:rsidP="00E90FDF">
      <w:pPr>
        <w:tabs>
          <w:tab w:val="left" w:pos="0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краеведческий (исторический), художественный музеи;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предприятие (сельскохозяйственное производство);</w:t>
      </w:r>
    </w:p>
    <w:p w:rsidR="00E90FDF" w:rsidRPr="00E90FDF" w:rsidRDefault="00E90FDF" w:rsidP="00E90FDF">
      <w:pPr>
        <w:tabs>
          <w:tab w:val="left" w:pos="704"/>
        </w:tabs>
        <w:spacing w:after="18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учреждение быта и культуры.</w:t>
      </w:r>
    </w:p>
    <w:p w:rsidR="00E90FDF" w:rsidRPr="00E90FDF" w:rsidRDefault="00E90FDF" w:rsidP="00E90FDF">
      <w:pPr>
        <w:spacing w:before="180"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Опыты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тепла от его источника.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сезонов, дня и ночи.</w:t>
      </w:r>
    </w:p>
    <w:p w:rsidR="00E90FDF" w:rsidRPr="00E90FDF" w:rsidRDefault="00E90FDF" w:rsidP="00E90FDF">
      <w:pPr>
        <w:spacing w:after="18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света и воды в жизни растений.</w:t>
      </w:r>
    </w:p>
    <w:p w:rsidR="00E90FDF" w:rsidRPr="00E90FDF" w:rsidRDefault="00E90FDF" w:rsidP="00E90FDF">
      <w:pPr>
        <w:spacing w:before="18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Практические работы 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картой (в соответствии с заданиями в рабочей тетради). Работа с живыми растениями и гербарными экземплярами</w:t>
      </w:r>
    </w:p>
    <w:p w:rsidR="00E90FDF" w:rsidRPr="00E90FDF" w:rsidRDefault="00E90FDF" w:rsidP="00E90F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программы</w:t>
      </w:r>
    </w:p>
    <w:p w:rsidR="00E90FDF" w:rsidRPr="00E90FDF" w:rsidRDefault="00E90FDF" w:rsidP="00E90FDF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Введение (1ч)</w:t>
      </w:r>
    </w:p>
    <w:p w:rsidR="00E90FDF" w:rsidRPr="00E90FDF" w:rsidRDefault="00E90FDF" w:rsidP="00E9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Земля - наш общий дом (8 ч)</w:t>
      </w:r>
    </w:p>
    <w:p w:rsidR="00E90FDF" w:rsidRPr="00E90FDF" w:rsidRDefault="00E90FDF" w:rsidP="00E90F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Где ты живешь. Когда ты живешь</w:t>
      </w:r>
    </w:p>
    <w:p w:rsidR="00E90FDF" w:rsidRPr="00E90FDF" w:rsidRDefault="00E90FDF" w:rsidP="00E90FDF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Историческое время. Счет лет в истории.</w:t>
      </w:r>
    </w:p>
    <w:p w:rsidR="00E90FDF" w:rsidRPr="00E90FDF" w:rsidRDefault="00E90FDF" w:rsidP="00E90FDF">
      <w:pPr>
        <w:spacing w:before="30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Солнечная система</w:t>
      </w:r>
    </w:p>
    <w:p w:rsidR="00E90FDF" w:rsidRPr="00E90FDF" w:rsidRDefault="00E90FDF" w:rsidP="00E90FDF">
      <w:pPr>
        <w:spacing w:before="60" w:after="18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Солнце - звезда. Земля - планета Солнечной системы. «Соседи» Земли по Солнечной системе.</w:t>
      </w:r>
    </w:p>
    <w:p w:rsidR="00E90FDF" w:rsidRPr="00E90FDF" w:rsidRDefault="00E90FDF" w:rsidP="00E90FDF">
      <w:pPr>
        <w:spacing w:before="180" w:after="0" w:line="240" w:lineRule="auto"/>
        <w:ind w:right="7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Условия жизни на Земле.</w:t>
      </w:r>
    </w:p>
    <w:p w:rsidR="00E90FDF" w:rsidRPr="00E90FDF" w:rsidRDefault="00E90FDF" w:rsidP="00E90FDF">
      <w:pPr>
        <w:spacing w:before="180" w:after="0" w:line="240" w:lineRule="auto"/>
        <w:ind w:right="78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- источник тепла и света.</w:t>
      </w:r>
    </w:p>
    <w:p w:rsidR="00E90FDF" w:rsidRPr="00E90FDF" w:rsidRDefault="00E90FDF" w:rsidP="00E90FDF">
      <w:pPr>
        <w:spacing w:after="0" w:line="240" w:lineRule="auto"/>
        <w:ind w:left="40"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Вода. Значение воды для жизни на Земле. Источники воды на Земле. Водоемы, и&gt; разнообразие. Растения и животные разных водоемов. Охрана воды от загрязнения. Воздух. Значение воздуха для жизни на Земле. </w:t>
      </w:r>
    </w:p>
    <w:p w:rsidR="00E90FDF" w:rsidRPr="00E90FDF" w:rsidRDefault="00E90FDF" w:rsidP="00E90FDF">
      <w:pPr>
        <w:spacing w:after="0" w:line="240" w:lineRule="auto"/>
        <w:ind w:left="40"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Воздух - смесь газов. </w:t>
      </w:r>
    </w:p>
    <w:p w:rsidR="00E90FDF" w:rsidRPr="00E90FDF" w:rsidRDefault="00E90FDF" w:rsidP="00E90FDF">
      <w:pPr>
        <w:spacing w:after="0" w:line="240" w:lineRule="auto"/>
        <w:ind w:left="40" w:right="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воздуха.</w:t>
      </w:r>
    </w:p>
    <w:p w:rsidR="00E90FDF" w:rsidRPr="00E90FDF" w:rsidRDefault="00E90FDF" w:rsidP="00E90FD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Универсальные учебные действия: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ориентироваться в понятии «историческое время»;</w:t>
      </w:r>
    </w:p>
    <w:p w:rsidR="00E90FDF" w:rsidRPr="00E90FDF" w:rsidRDefault="00E90FDF" w:rsidP="00E90FDF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различать понятия «век», «столетие», «эпоха»;</w:t>
      </w:r>
    </w:p>
    <w:p w:rsidR="00E90FDF" w:rsidRPr="00E90FDF" w:rsidRDefault="00E90FDF" w:rsidP="00E90FDF">
      <w:pPr>
        <w:tabs>
          <w:tab w:val="left" w:pos="755"/>
        </w:tabs>
        <w:spacing w:after="0" w:line="240" w:lineRule="auto"/>
        <w:ind w:left="749" w:right="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характеризовать Солнечную систему: называть, кратко описывать планеты, вхо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дящие в нее;</w:t>
      </w:r>
    </w:p>
    <w:p w:rsidR="00E90FDF" w:rsidRPr="00E90FDF" w:rsidRDefault="00E90FDF" w:rsidP="00E90FDF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характеризовать условия жизни на Земле: вода, воздух, тепло, свет;</w:t>
      </w:r>
    </w:p>
    <w:p w:rsidR="00E90FDF" w:rsidRPr="00E90FDF" w:rsidRDefault="00E90FDF" w:rsidP="00E90FDF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устанавливать зависимости между состоянием воды и температурой воздуха;</w:t>
      </w:r>
    </w:p>
    <w:p w:rsidR="00E90FDF" w:rsidRPr="00E90FDF" w:rsidRDefault="00E90FDF" w:rsidP="00E90FDF">
      <w:pPr>
        <w:tabs>
          <w:tab w:val="left" w:pos="741"/>
        </w:tabs>
        <w:spacing w:after="0" w:line="240" w:lineRule="auto"/>
        <w:ind w:left="749" w:right="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описывать свойства воды (воздуха), приводить примеры опытов, подтверждающих  различные их свойства;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называть источники воды, характеризовать различные водоемы;</w:t>
      </w:r>
    </w:p>
    <w:p w:rsidR="00E90FDF" w:rsidRPr="00E90FDF" w:rsidRDefault="00E90FDF" w:rsidP="00E90FDF">
      <w:pPr>
        <w:tabs>
          <w:tab w:val="left" w:pos="741"/>
        </w:tabs>
        <w:spacing w:after="180" w:line="240" w:lineRule="auto"/>
        <w:ind w:left="749" w:right="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моделировать несложные ситуации (опыты, эксперименты) в соответствии с постам ленной учебной задачей.</w:t>
      </w:r>
    </w:p>
    <w:p w:rsidR="00E90FDF" w:rsidRPr="00E90FDF" w:rsidRDefault="00E90FDF" w:rsidP="00E90FD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Как человек изучает Землю</w:t>
      </w:r>
    </w:p>
    <w:p w:rsidR="00E90FDF" w:rsidRPr="00E90FDF" w:rsidRDefault="00E90FDF" w:rsidP="00E90FD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Наблюдения, опыты, эксперименты - методы познания человеком окружающего мира.</w:t>
      </w:r>
    </w:p>
    <w:p w:rsidR="00E90FDF" w:rsidRPr="00E90FDF" w:rsidRDefault="00E90FDF" w:rsidP="00E90FD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Изображение Земли. Глобус - модель Земли. </w:t>
      </w:r>
    </w:p>
    <w:p w:rsidR="00E90FDF" w:rsidRPr="00E90FDF" w:rsidRDefault="00E90FDF" w:rsidP="00E90FDF">
      <w:pPr>
        <w:spacing w:after="0" w:line="240" w:lineRule="auto"/>
        <w:ind w:right="6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План. Карта (географическая и историческая). </w:t>
      </w:r>
    </w:p>
    <w:p w:rsidR="00E90FDF" w:rsidRPr="00E90FDF" w:rsidRDefault="00E90FDF" w:rsidP="00E90FDF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Масштаб, условные обозначения карты.</w:t>
      </w:r>
    </w:p>
    <w:p w:rsidR="00E90FDF" w:rsidRPr="00E90FDF" w:rsidRDefault="00E90FDF" w:rsidP="00E90FD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Карта России.</w:t>
      </w:r>
    </w:p>
    <w:p w:rsidR="00E90FDF" w:rsidRPr="00E90FDF" w:rsidRDefault="00E90FDF" w:rsidP="00E90FDF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Как человек исследовал Землю. История возникновения карты.</w:t>
      </w:r>
    </w:p>
    <w:p w:rsidR="00E90FDF" w:rsidRPr="00E90FDF" w:rsidRDefault="00E90FDF" w:rsidP="00E90FD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lastRenderedPageBreak/>
        <w:t xml:space="preserve">         Универсальные учебные действия: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-анализировать модели, изображающие Землю (глобус, план, карту);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-различать географическую и историческую карты;</w:t>
      </w:r>
    </w:p>
    <w:p w:rsidR="00E90FDF" w:rsidRPr="00E90FDF" w:rsidRDefault="00E90FDF" w:rsidP="00E90FDF">
      <w:pPr>
        <w:tabs>
          <w:tab w:val="left" w:pos="70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анализировать масштаб, условные обозначения на карте;</w:t>
      </w:r>
    </w:p>
    <w:p w:rsidR="00E90FDF" w:rsidRPr="00E90FDF" w:rsidRDefault="00E90FDF" w:rsidP="00E90FDF">
      <w:pPr>
        <w:tabs>
          <w:tab w:val="left" w:pos="726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ориентироваться на плане, карте: находить объекты в соответствии с учебной за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дачей;</w:t>
      </w:r>
    </w:p>
    <w:p w:rsidR="00E90FDF" w:rsidRPr="00E90FDF" w:rsidRDefault="00E90FDF" w:rsidP="00E90FDF">
      <w:pPr>
        <w:tabs>
          <w:tab w:val="left" w:pos="699"/>
        </w:tabs>
        <w:spacing w:after="18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объяснять назначение масштаба и условных обозначений.</w:t>
      </w:r>
    </w:p>
    <w:p w:rsidR="00E90FDF" w:rsidRPr="00E90FDF" w:rsidRDefault="00E90FDF" w:rsidP="00E90FDF">
      <w:pPr>
        <w:spacing w:before="1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Царства природы (23 ч)</w:t>
      </w:r>
    </w:p>
    <w:p w:rsidR="00E90FDF" w:rsidRPr="00E90FDF" w:rsidRDefault="00E90FDF" w:rsidP="00E90FDF">
      <w:pPr>
        <w:spacing w:before="180"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Бактерии</w:t>
      </w:r>
    </w:p>
    <w:p w:rsidR="00E90FDF" w:rsidRPr="00E90FDF" w:rsidRDefault="00E90FDF" w:rsidP="00E90FDF">
      <w:pPr>
        <w:spacing w:before="180"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бактерии. Где обитают бактерии.</w:t>
      </w:r>
    </w:p>
    <w:p w:rsidR="00E90FDF" w:rsidRPr="00E90FDF" w:rsidRDefault="00E90FDF" w:rsidP="00E90FDF">
      <w:pPr>
        <w:spacing w:before="180" w:after="0" w:line="240" w:lineRule="auto"/>
        <w:ind w:right="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Грибы.</w:t>
      </w:r>
    </w:p>
    <w:p w:rsidR="00E90FDF" w:rsidRPr="00E90FDF" w:rsidRDefault="00E90FDF" w:rsidP="00E90FDF">
      <w:pPr>
        <w:spacing w:after="180"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грибов от растений. Разнообразие грибов. Съедобные и несъедобные грибы. 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Правила сбора грибов. Предупреждение отравлений грибами.</w:t>
      </w:r>
    </w:p>
    <w:p w:rsidR="00E90FDF" w:rsidRPr="00E90FDF" w:rsidRDefault="00E90FDF" w:rsidP="00E90FDF">
      <w:pPr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Универсальные учебные действия:</w:t>
      </w:r>
    </w:p>
    <w:p w:rsidR="00E90FDF" w:rsidRPr="00E90FDF" w:rsidRDefault="00E90FDF" w:rsidP="00E90FDF">
      <w:p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объяснять особенности бактерий;</w:t>
      </w:r>
    </w:p>
    <w:p w:rsidR="00E90FDF" w:rsidRPr="00E90FDF" w:rsidRDefault="00E90FDF" w:rsidP="00E90FDF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объяснять отличия грибов от растений;</w:t>
      </w:r>
    </w:p>
    <w:p w:rsidR="00E90FDF" w:rsidRPr="00E90FDF" w:rsidRDefault="00E90FDF" w:rsidP="00E90FDF">
      <w:pPr>
        <w:tabs>
          <w:tab w:val="left" w:pos="685"/>
        </w:tabs>
        <w:spacing w:after="18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различать грибы съедобные от ядовитых.</w:t>
      </w:r>
    </w:p>
    <w:p w:rsidR="00E90FDF" w:rsidRPr="00E90FDF" w:rsidRDefault="00E90FDF" w:rsidP="00E90FDF">
      <w:pPr>
        <w:spacing w:before="180" w:after="0" w:line="240" w:lineRule="auto"/>
        <w:ind w:left="5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Растения</w:t>
      </w:r>
    </w:p>
    <w:p w:rsidR="00E90FDF" w:rsidRPr="00E90FDF" w:rsidRDefault="00E90FDF" w:rsidP="00E90FDF">
      <w:pPr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растений на Земле, значение растений для жизни. Разнообразие растений: водоросли, мхи, папоротники, хвойные (голосеменные), цвет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ковые. Их общая характеристика.</w:t>
      </w:r>
    </w:p>
    <w:p w:rsidR="00E90FDF" w:rsidRPr="00E90FDF" w:rsidRDefault="00E90FDF" w:rsidP="00E90FDF">
      <w:pPr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 - живые тела (организмы). Жизнь растений. Продолжительность жизни: од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нолетние, двулетние, многолетние.</w:t>
      </w:r>
    </w:p>
    <w:p w:rsidR="00E90FDF" w:rsidRPr="00E90FDF" w:rsidRDefault="00E90FDF" w:rsidP="00E90FDF">
      <w:pPr>
        <w:spacing w:after="0" w:line="240" w:lineRule="auto"/>
        <w:ind w:left="560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растений. Роль корня и побега в питании. Размножение растений. Распространение плодов и семян.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и растения. Растения дикорастущие и культурные. Что такое земледелие. Хлеб - главное богатство России.</w:t>
      </w:r>
    </w:p>
    <w:p w:rsidR="00E90FDF" w:rsidRPr="00E90FDF" w:rsidRDefault="00E90FDF" w:rsidP="00E90FDF">
      <w:pPr>
        <w:tabs>
          <w:tab w:val="left" w:pos="5954"/>
        </w:tabs>
        <w:spacing w:after="18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книга России. Охрана растений. Какие страницы есть в Красной книге. </w:t>
      </w:r>
    </w:p>
    <w:p w:rsidR="00E90FDF" w:rsidRPr="00E90FDF" w:rsidRDefault="00E90FDF" w:rsidP="00E90FDF">
      <w:pPr>
        <w:tabs>
          <w:tab w:val="left" w:pos="5954"/>
        </w:tabs>
        <w:spacing w:after="18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Разнообразие растений родного края. Ядовитые растения. Предупреждение отрав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лений ими.</w:t>
      </w:r>
    </w:p>
    <w:p w:rsidR="00E90FDF" w:rsidRPr="00E90FDF" w:rsidRDefault="00E90FDF" w:rsidP="00E90FDF">
      <w:pPr>
        <w:tabs>
          <w:tab w:val="left" w:pos="5954"/>
        </w:tabs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Универсальные учебные действия:</w:t>
      </w:r>
    </w:p>
    <w:p w:rsidR="00E90FDF" w:rsidRPr="00E90FDF" w:rsidRDefault="00E90FDF" w:rsidP="00E90FDF">
      <w:pPr>
        <w:tabs>
          <w:tab w:val="left" w:pos="690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- характеризовать значение растений для жизни;</w:t>
      </w:r>
    </w:p>
    <w:p w:rsidR="00E90FDF" w:rsidRPr="00E90FDF" w:rsidRDefault="00E90FDF" w:rsidP="00E90FDF">
      <w:pPr>
        <w:tabs>
          <w:tab w:val="left" w:pos="690"/>
          <w:tab w:val="left" w:pos="5954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- различать (классифицировать) растения разных видов, описывать их;</w:t>
      </w:r>
    </w:p>
    <w:p w:rsidR="00E90FDF" w:rsidRPr="00E90FDF" w:rsidRDefault="00E90FDF" w:rsidP="00E90FDF">
      <w:pPr>
        <w:tabs>
          <w:tab w:val="left" w:pos="716"/>
          <w:tab w:val="left" w:pos="5954"/>
        </w:tabs>
        <w:spacing w:after="0" w:line="240" w:lineRule="auto"/>
        <w:ind w:left="729"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объяснять последовательность развития жизни растения, характеризовать значение органов растения;</w:t>
      </w:r>
    </w:p>
    <w:p w:rsidR="00E90FDF" w:rsidRPr="00E90FDF" w:rsidRDefault="00E90FDF" w:rsidP="00E90FDF">
      <w:pPr>
        <w:tabs>
          <w:tab w:val="left" w:pos="694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- проводить несложные опыты по размножению растений;</w:t>
      </w:r>
    </w:p>
    <w:p w:rsidR="00E90FDF" w:rsidRPr="00E90FDF" w:rsidRDefault="00E90FDF" w:rsidP="00E90FDF">
      <w:pPr>
        <w:tabs>
          <w:tab w:val="left" w:pos="699"/>
          <w:tab w:val="left" w:pos="59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          - Приводить примеры причин исчезновения растений (на краеведческом материале).</w:t>
      </w:r>
    </w:p>
    <w:p w:rsidR="00E90FDF" w:rsidRPr="00E90FDF" w:rsidRDefault="00E90FDF" w:rsidP="00E90FDF">
      <w:pPr>
        <w:tabs>
          <w:tab w:val="left" w:pos="0"/>
          <w:tab w:val="left" w:pos="5954"/>
        </w:tabs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Животные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ind w:left="560"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Животные - часть природы. Роль животных в природе. Животные и человек. Животные - живые тела  (организмы).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ind w:left="561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Разнообразие животных: одноклеточные, многоклеточные, беспозвоночные. Позвоночные (на примере    отдельных групп и представителей).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Поведение животных. Приспособление к среде обитания. Как животные воспитывают своих детенышей.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Природные сообщества Цепи питания.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Домашние и дикие животные. Как человек одомашнил животных. Животные родного края.</w:t>
      </w:r>
    </w:p>
    <w:p w:rsidR="00E90FDF" w:rsidRPr="00E90FDF" w:rsidRDefault="00E90FDF" w:rsidP="00E90FDF">
      <w:pPr>
        <w:tabs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Охрана животных. Заповедники.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Универсальные учебные действия: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роль животных в природе;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(классифицировать) одноклеточных и многоклеточных жи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вотных;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животное как организм;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1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зависимость между внешним видом, особенностями поведения и ус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ловиями обитания животного;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9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(конструировать) цепи питания;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9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описательный рассказ о животных разных классов;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9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рассказ-рассуждение на тему «Охрана животных в России»; перечис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лять причины исчезновения животных;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9"/>
        </w:tabs>
        <w:spacing w:after="1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понятии «одомашнивание» животных: перечислять признаки, приводить примеры домашних животных.</w:t>
      </w:r>
    </w:p>
    <w:p w:rsidR="00E90FDF" w:rsidRPr="00E90FDF" w:rsidRDefault="00E90FDF" w:rsidP="00E90FDF">
      <w:pPr>
        <w:keepNext/>
        <w:keepLines/>
        <w:spacing w:before="180" w:after="300" w:line="240" w:lineRule="auto"/>
        <w:ind w:left="20"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r w:rsidRPr="00E90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Наша Родина: от Руси до России (8 ч)</w:t>
      </w:r>
      <w:bookmarkEnd w:id="1"/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Древняя Русь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русского государства в разные исторические времена (эпохи).</w:t>
      </w:r>
    </w:p>
    <w:p w:rsidR="00E90FDF" w:rsidRPr="00E90FDF" w:rsidRDefault="00E90FDF" w:rsidP="00E90FDF">
      <w:pPr>
        <w:spacing w:after="1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Восточнославянские племена. Первые славянские поселения, древние города (Вели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Новгород, Москва, Владимир). Первые русский князья.</w:t>
      </w:r>
      <w:bookmarkStart w:id="2" w:name="bookmark1"/>
    </w:p>
    <w:p w:rsidR="00E90FDF" w:rsidRPr="00E90FDF" w:rsidRDefault="00E90FDF" w:rsidP="00E90FDF">
      <w:pPr>
        <w:spacing w:after="1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Русь</w:t>
      </w:r>
      <w:bookmarkEnd w:id="2"/>
    </w:p>
    <w:p w:rsidR="00E90FDF" w:rsidRPr="00E90FDF" w:rsidRDefault="00E90FDF" w:rsidP="00E90FDF">
      <w:pPr>
        <w:spacing w:after="1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исторические события, произошедшие до провозглашения первого русского царя. Москва - столица России. Иван IV - первый русский царь.</w:t>
      </w:r>
    </w:p>
    <w:p w:rsidR="00E90FDF" w:rsidRPr="00E90FDF" w:rsidRDefault="00E90FDF" w:rsidP="00E90FDF">
      <w:pPr>
        <w:spacing w:before="18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империя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исторические события, произошедшие до 1917 года.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 I Великий.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II Великая.</w:t>
      </w:r>
    </w:p>
    <w:p w:rsidR="00E90FDF" w:rsidRPr="00E90FDF" w:rsidRDefault="00E90FDF" w:rsidP="00E90FDF">
      <w:pPr>
        <w:spacing w:after="18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Последний российский император Николай II.</w:t>
      </w:r>
    </w:p>
    <w:p w:rsidR="00E90FDF" w:rsidRPr="00E90FDF" w:rsidRDefault="00E90FDF" w:rsidP="00E90FDF">
      <w:pPr>
        <w:spacing w:before="180" w:after="6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Советская Россия. СССР. Российская Федерация</w:t>
      </w:r>
    </w:p>
    <w:p w:rsidR="00E90FDF" w:rsidRPr="00E90FDF" w:rsidRDefault="00E90FDF" w:rsidP="00E90FDF">
      <w:pPr>
        <w:spacing w:before="60" w:after="30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исторические события, произошедшие с 1917 года до наших дней.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Универсальные учебные действия: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9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 названия русского государства в разные исторические эпохи;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объединять (обобщать) события, относящиеся к одной исторической эпохе (напри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мер, «Древняя Русь», «Московская Русь», «Российская империя», «Советская Россия СССР», «Российская Федерация»); рассказывать об основных исторических событиях, про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исходивших в это время;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30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11"/>
        </w:tabs>
        <w:spacing w:after="18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 имена отдельных руководителей государств, деятелей, просветителей Ру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си и России.</w:t>
      </w:r>
    </w:p>
    <w:p w:rsidR="00E90FDF" w:rsidRPr="00E90FDF" w:rsidRDefault="00E90FDF" w:rsidP="00E90FDF">
      <w:pPr>
        <w:spacing w:before="180" w:after="30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Как люди жили в старину (9 ч)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истории имен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рождалось имя. Имя, отчество, фамилия.</w:t>
      </w:r>
    </w:p>
    <w:p w:rsidR="00E90FDF" w:rsidRPr="00E90FDF" w:rsidRDefault="00E90FDF" w:rsidP="00E90FDF">
      <w:pPr>
        <w:spacing w:after="18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Происхождение имен и фамилий. Имена в далекой древности.</w:t>
      </w:r>
    </w:p>
    <w:p w:rsidR="00E90FDF" w:rsidRPr="00E90FDF" w:rsidRDefault="00E90FDF" w:rsidP="00E90FDF">
      <w:pPr>
        <w:spacing w:before="18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Какими людьми были славяне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 славянина. Патриотизм, смелость, трудолюбие, добросердечность, гостепри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имство - основные качества славянина. Славянин - работник. Славянин - защитник. Славя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нин - помощник. Как славяне принимали гостей. Как отдыхали славяне.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предметы окружали людей в старину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Крестьянское жилище.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 дом «вышел» из-под земли.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дом. Культура быта: интерьер дома, посуда, утварь в разные исторические времена.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Одежда. Костюм богатых и бедных, горожан и крестьян, представителей разных сосло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вий (князя, боярина, дворянина). Обувь. Украшения.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трапеза</w:t>
      </w:r>
    </w:p>
    <w:p w:rsidR="00E90FDF" w:rsidRPr="00E90FDF" w:rsidRDefault="00E90FDF" w:rsidP="00E90FDF">
      <w:pPr>
        <w:spacing w:after="30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 да вода - крестьянская еда. Богатый дом - обильная еда.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Верования языческой Руси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верили славяне. Боги древних славян. Масленица - народный праздник. Празд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 Ивана Купалы.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Принятие христианства на Руси</w:t>
      </w:r>
    </w:p>
    <w:p w:rsidR="00E90FDF" w:rsidRPr="00E90FDF" w:rsidRDefault="00E90FDF" w:rsidP="00E90FDF">
      <w:pPr>
        <w:spacing w:after="30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Крещение Руси. Христианские праздники. Пасха - Светлое Христово Воскресение.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Универсальные учебные действия: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1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словесный портрет славянина: отвечать на вопрос «Какими были наши предки?»;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описывать особенности труда, быта, одежды, трапезы славян;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21"/>
        </w:tabs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 дату Крещения Руси, кратко рассказывать о значении этого со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бытия.</w:t>
      </w:r>
    </w:p>
    <w:p w:rsidR="00E90FDF" w:rsidRPr="00E90FDF" w:rsidRDefault="00E90FDF" w:rsidP="00E90FDF">
      <w:pPr>
        <w:spacing w:before="240" w:after="30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Как трудились в старину (15 ч)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создавалось трудом крестьянина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Орудия труда в разные исторические эпохи. «Женский» и «мужской» труд. Особен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ности труда людей родного края.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 в крестьянском хозяйстве. Как трудились крестьян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ские дети. Тяжёлый труд крепостных. Крепостные крестьяне и их помещики. Отмена крепо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стного права.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создавалось трудом ремесленника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кое ремесло. Русские оружейники.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создавалось трудом рабочего</w:t>
      </w:r>
    </w:p>
    <w:p w:rsidR="00E90FDF" w:rsidRPr="00E90FDF" w:rsidRDefault="00E90FDF" w:rsidP="00E90FDF">
      <w:pPr>
        <w:spacing w:after="30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Мануфактуры, заводы и фабрики. Первые железные дороги.</w:t>
      </w:r>
    </w:p>
    <w:p w:rsidR="00E90FDF" w:rsidRPr="00E90FDF" w:rsidRDefault="00E90FDF" w:rsidP="00E90FDF">
      <w:pPr>
        <w:spacing w:before="30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Изобретения, которые появились в 19-20 веках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техники в России. Пароходы. Автомобили. Самолеты и аэростаты. Освоение космоса.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Универсальные учебные действия: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11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понятиях «крестьяне», «помещики», «крепостное право», кратко характеризовать их;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рассказывать о возникновении ремесел на Руси, различать характер ремесла по ре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зультату труда ремесленника;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694"/>
        </w:tabs>
        <w:spacing w:after="24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изобретений из прошлого и настоящего России.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Проверочные уроки «Проверь себя» (4 часа)</w:t>
      </w:r>
    </w:p>
    <w:p w:rsidR="00E90FDF" w:rsidRPr="00E90FDF" w:rsidRDefault="00E90FDF" w:rsidP="00E90FDF">
      <w:pPr>
        <w:spacing w:after="480" w:line="240" w:lineRule="auto"/>
        <w:ind w:right="4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480" w:line="240" w:lineRule="auto"/>
        <w:ind w:right="40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E90FDF" w:rsidRPr="00E90FDF" w:rsidRDefault="00E90FDF" w:rsidP="00E90FDF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концу обучения </w:t>
      </w: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третьем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</w:t>
      </w: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научатся: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условия жизни на Земле;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зависимости между состоянием воды и температурой воздуха;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описывать свойства воды (воздуха);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растения разных видов, описывать их;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64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последовательность развития жизни растения, характеризовать значе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ние органов растения;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отличия грибов от растений;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животное как организм;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4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зависимость между внешним видом, особенностями поведения и ус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ловиями обитания животного; составлять описательный рассказ о животном;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(конструировать) цепи питания;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0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характеризовать некоторые важнейшие события в истории российского государства (в пределах изученного);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 картины природы, портреты людей, одежду, вещи разных эпох;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74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 даты образования Древней Руси, венчания на царство первого русского царя; отмены крепостного права; свержения последнего русского царя;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7"/>
        </w:tabs>
        <w:spacing w:after="18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географической и исторической картой, контурной картой.</w:t>
      </w:r>
    </w:p>
    <w:p w:rsidR="00E90FDF" w:rsidRPr="00E90FDF" w:rsidRDefault="00E90FDF" w:rsidP="00E90FDF">
      <w:pPr>
        <w:spacing w:before="180"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обучения в</w:t>
      </w:r>
      <w:r w:rsidRPr="00E90F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третьем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учащиеся</w:t>
      </w:r>
      <w:r w:rsidRPr="00E90FD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могут научиться: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69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понятии «историческое время»; различать понятия «век», «сто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летие», «эпоха»;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модели, изображающие Землю (глобус, план, карту);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4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 географическую и историческую карты;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7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анализировать масштаб, условные обозначения на карте;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приводить примеры опытов, подтверждающих различные свойства;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752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проводить несложные опыты по размножению растений;</w:t>
      </w:r>
    </w:p>
    <w:p w:rsidR="00E90FDF" w:rsidRPr="00E90FDF" w:rsidRDefault="00E90FDF" w:rsidP="00E90FDF">
      <w:pPr>
        <w:tabs>
          <w:tab w:val="left" w:pos="752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   проводить классификацию животных по классам; выделять признак классификации;</w:t>
      </w:r>
    </w:p>
    <w:p w:rsidR="00E90FDF" w:rsidRPr="00E90FDF" w:rsidRDefault="00E90FDF" w:rsidP="00E90FDF">
      <w:pPr>
        <w:tabs>
          <w:tab w:val="left" w:pos="742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      рассказывать об особенностях быта людей в разные исторические времена;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807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ориентироваться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802"/>
        </w:tabs>
        <w:spacing w:after="0" w:line="240" w:lineRule="auto"/>
        <w:ind w:left="20" w:right="4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E90FDF" w:rsidRPr="00E90FDF" w:rsidRDefault="00E90FDF" w:rsidP="00E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Планируемые результаты освоения предмета</w:t>
      </w:r>
    </w:p>
    <w:p w:rsidR="00E90FDF" w:rsidRPr="00E90FDF" w:rsidRDefault="00E90FDF" w:rsidP="00E90FDF">
      <w:pPr>
        <w:spacing w:before="240"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предмета «Окружающий мир» позволяет достичь личностных, предметных и </w:t>
      </w: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обучения.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Личностные результаты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двумя группами целей.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Первая группа целей: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ребенком нового статуса как ученика и школьника.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Готовность и способность к саморазвитию и самообучению.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3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высокий уровень учебной мотивации, самоконтроля и самооценки.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35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 учебную деятельность.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0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качества, позволяющие успешно осуществлять взаимодействие с уча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учебной деятельности.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Вторая группа целей: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социальной позиции школьника, его ценностного взгляда на окружающий мир.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основ российской гражданской идентичности.</w:t>
      </w:r>
    </w:p>
    <w:p w:rsidR="00E90FDF" w:rsidRPr="00E90FDF" w:rsidRDefault="00E90FDF" w:rsidP="00E90FDF">
      <w:pPr>
        <w:tabs>
          <w:tab w:val="left" w:pos="903"/>
        </w:tabs>
        <w:spacing w:after="0" w:line="240" w:lineRule="auto"/>
        <w:ind w:left="729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особой роли многонациональной России в объединении народов.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особой роли многонациональной России в современном мире.</w:t>
      </w:r>
    </w:p>
    <w:p w:rsidR="00E90FDF" w:rsidRPr="00E90FDF" w:rsidRDefault="00E90FDF" w:rsidP="00E90FDF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понимания особой роли многонациональной России в развитии об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щемировой культуры.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Понимание особой роли России в мировой истории.</w:t>
      </w:r>
    </w:p>
    <w:p w:rsidR="00E90FDF" w:rsidRPr="00E90FDF" w:rsidRDefault="00E90FDF" w:rsidP="00E90FDF">
      <w:pPr>
        <w:tabs>
          <w:tab w:val="left" w:pos="945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чувства гордости за национальные достижения.</w:t>
      </w:r>
    </w:p>
    <w:p w:rsidR="00E90FDF" w:rsidRPr="00E90FDF" w:rsidRDefault="00E90FDF" w:rsidP="00E90FDF">
      <w:pPr>
        <w:tabs>
          <w:tab w:val="left" w:pos="945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уважительного отношения к своей стране.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уважительного отношения к истории страны.</w:t>
      </w:r>
    </w:p>
    <w:p w:rsidR="00E90FDF" w:rsidRPr="00E90FDF" w:rsidRDefault="00E90FDF" w:rsidP="00E90FDF">
      <w:pPr>
        <w:tabs>
          <w:tab w:val="left" w:pos="940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к родному краю.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любви к своей семье.</w:t>
      </w:r>
    </w:p>
    <w:p w:rsidR="00E90FDF" w:rsidRPr="00E90FDF" w:rsidRDefault="00E90FDF" w:rsidP="00E90FDF">
      <w:pPr>
        <w:tabs>
          <w:tab w:val="left" w:pos="940"/>
        </w:tabs>
        <w:spacing w:after="0" w:line="240" w:lineRule="auto"/>
        <w:ind w:left="7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гуманного отношения к людям.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толерантности к людям, независимо от возраста, национальности, ве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роисповедания.</w:t>
      </w:r>
    </w:p>
    <w:p w:rsidR="00E90FDF" w:rsidRPr="00E90FDF" w:rsidRDefault="00E90FDF" w:rsidP="00E90FDF">
      <w:pPr>
        <w:tabs>
          <w:tab w:val="left" w:pos="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Понимание роли человека в обществе.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Принятие норм нравственного поведения в природе.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Принятие норм нравственного поведения в обществе.</w:t>
      </w:r>
    </w:p>
    <w:p w:rsidR="00E90FDF" w:rsidRPr="00E90FDF" w:rsidRDefault="00E90FDF" w:rsidP="00E90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Принятие норм правильного взаимодействия со взрослыми и сверстниками.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основ экологической культуры.</w:t>
      </w:r>
    </w:p>
    <w:p w:rsidR="00E90FDF" w:rsidRPr="00E90FDF" w:rsidRDefault="00E90FDF" w:rsidP="00E90FDF">
      <w:pPr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Понимание ценности любой жизни.</w:t>
      </w:r>
    </w:p>
    <w:p w:rsidR="00E90FDF" w:rsidRPr="00E90FDF" w:rsidRDefault="00E90FDF" w:rsidP="00E90FDF">
      <w:pPr>
        <w:tabs>
          <w:tab w:val="left" w:pos="918"/>
        </w:tabs>
        <w:spacing w:after="240" w:line="240" w:lineRule="auto"/>
        <w:ind w:left="729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Освоение правил индивидуальной безопасной жизни с. учетом изменений среды обитания.</w:t>
      </w:r>
    </w:p>
    <w:p w:rsidR="00E90FDF" w:rsidRPr="00E90FDF" w:rsidRDefault="00E90FDF" w:rsidP="00E90FDF">
      <w:pPr>
        <w:spacing w:before="240"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метапредметных</w:t>
      </w:r>
      <w:proofErr w:type="spellEnd"/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результатов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особое место занимают познавательные, регулятивные и коммуникативные действия: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27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способность применять для решения учебных и практиче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ских задач различные умственные операции (сравнение, обобщение, анализ, доказа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тельства и др.);</w:t>
      </w:r>
    </w:p>
    <w:p w:rsidR="00E90FDF" w:rsidRPr="00E90FDF" w:rsidRDefault="00E90FDF" w:rsidP="00E90FDF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E90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регулятивные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владение способами организации, планирования различных ви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 деятельности (репродуктивной, поисковой, исследовательской, творческой), понимание специфики каждой;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1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</w:t>
      </w:r>
      <w:r w:rsidRPr="00E90FD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способности в связной,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E90FDF" w:rsidRPr="00E90FDF" w:rsidRDefault="00E90FDF" w:rsidP="00E90FDF">
      <w:pPr>
        <w:spacing w:after="24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Особое место среди </w:t>
      </w: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действий занимают способы по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лучения, анализа и обработки информации (обобщение, классификация, </w:t>
      </w: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сериация</w:t>
      </w:r>
      <w:proofErr w:type="spellEnd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чтение), методы представления полученной информации (моделирование, конструирование, рассу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ждение, описание и др.).</w:t>
      </w:r>
    </w:p>
    <w:p w:rsidR="00E90FDF" w:rsidRPr="00E90FDF" w:rsidRDefault="00E90FDF" w:rsidP="00E90FDF">
      <w:pPr>
        <w:spacing w:before="240"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Предметные результаты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нацелены на решение образовательных задач;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4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целостности окружающего мира.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5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знаний о разных сторонах и объектах окружающего мира.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4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установление элементарных связей и зависимостей в природе.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4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установление элементарных связей и зависимостей в обществе.</w:t>
      </w:r>
    </w:p>
    <w:p w:rsidR="00E90FDF" w:rsidRPr="00E90FDF" w:rsidRDefault="00E90FDF" w:rsidP="00E90FDF">
      <w:pPr>
        <w:spacing w:after="0" w:line="240" w:lineRule="auto"/>
        <w:ind w:left="20"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Овладение наиболее существенными методами изучения окружающего мира (на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блюдение).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18"/>
        </w:tabs>
        <w:spacing w:after="0" w:line="240" w:lineRule="auto"/>
        <w:ind w:left="20"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 окружающего мира (опыт).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18"/>
        </w:tabs>
        <w:spacing w:after="0" w:line="240" w:lineRule="auto"/>
        <w:ind w:left="20"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 окружающего мира (экс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перимент).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22"/>
        </w:tabs>
        <w:spacing w:after="0" w:line="240" w:lineRule="auto"/>
        <w:ind w:left="20" w:right="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наиболее существенными методами изучения окружающего мира (из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мерение).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45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в продуктивной и преобразующей деятельности.</w:t>
      </w:r>
    </w:p>
    <w:p w:rsidR="00E90FDF" w:rsidRPr="00E90FDF" w:rsidRDefault="00E90FDF" w:rsidP="00E90FDF">
      <w:pPr>
        <w:numPr>
          <w:ilvl w:val="0"/>
          <w:numId w:val="2"/>
        </w:numPr>
        <w:tabs>
          <w:tab w:val="left" w:pos="950"/>
        </w:tabs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 и культурного опыта школьника.</w:t>
      </w:r>
    </w:p>
    <w:p w:rsidR="00E90FDF" w:rsidRPr="00E90FDF" w:rsidRDefault="00E90FDF" w:rsidP="00E90FDF">
      <w:pPr>
        <w:spacing w:after="480" w:line="240" w:lineRule="auto"/>
        <w:ind w:left="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Формирование умения воспринимать мир не только рационально, но и образно.                                                                                                           </w:t>
      </w:r>
    </w:p>
    <w:p w:rsidR="00E90FDF" w:rsidRPr="00E90FDF" w:rsidRDefault="00E90FDF" w:rsidP="00E90FDF">
      <w:pPr>
        <w:spacing w:after="480" w:line="240" w:lineRule="auto"/>
        <w:ind w:lef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обеспечена следующим учебно-методическим комплектом </w:t>
      </w:r>
    </w:p>
    <w:p w:rsidR="00E90FDF" w:rsidRPr="00E90FDF" w:rsidRDefault="00E90FDF" w:rsidP="00E90FD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Окружающий мир: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класс: учебник для учащихся общеобразовательных учреждений: </w:t>
      </w:r>
      <w:r w:rsidRPr="00E90FDF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в 2 ч. Ч. 1,2/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Н.Ф. Виноградова: М.: </w:t>
      </w:r>
      <w:proofErr w:type="spellStart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Вентана-Граф</w:t>
      </w:r>
      <w:proofErr w:type="spellEnd"/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2012.                                                                                                            </w:t>
      </w:r>
    </w:p>
    <w:p w:rsidR="00E90FDF" w:rsidRPr="00E90FDF" w:rsidRDefault="00E90FDF" w:rsidP="00E90FD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E90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3-4 классы: методическое пособие для учителя / Н.Ф. Виноградова. - М.: Вентана-Граф,2010г. </w:t>
      </w:r>
    </w:p>
    <w:p w:rsidR="00E90FDF" w:rsidRPr="00E90FDF" w:rsidRDefault="00E90FDF" w:rsidP="00E90FD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FDF" w:rsidRPr="00E90FDF" w:rsidRDefault="00E90FDF" w:rsidP="00E90FDF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FDF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E90FDF" w:rsidRPr="00E90FDF" w:rsidRDefault="00E90FDF" w:rsidP="00E90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040" w:type="dxa"/>
        <w:tblInd w:w="108" w:type="dxa"/>
        <w:tblLayout w:type="fixed"/>
        <w:tblLook w:val="01E0"/>
      </w:tblPr>
      <w:tblGrid>
        <w:gridCol w:w="567"/>
        <w:gridCol w:w="851"/>
        <w:gridCol w:w="1277"/>
        <w:gridCol w:w="992"/>
        <w:gridCol w:w="2411"/>
        <w:gridCol w:w="2269"/>
        <w:gridCol w:w="2410"/>
        <w:gridCol w:w="1986"/>
        <w:gridCol w:w="1277"/>
      </w:tblGrid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Тип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Характеристика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Предметные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Универсальные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Личностные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ind w:right="7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</w:t>
            </w: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(1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сентября-День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советы авторов «Как работать с учебником». Вспомнить условные обозначения. Обратить внимание на новые условные обозначения.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Работает с аппаратом книги. Рассматривает учебник. Читает темы, которые будут изучаться в 3 классе. Обращает внимание на строение каждого раздела. Различает понятия «история» и «география». Дополняет рубрики.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рассуждением, описанием, повествованием.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 Работает в коллективе.Слушает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наш общий дом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и когда ты живёшь.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вхождения в новую тему.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Обсудить проблему существования человека в пространстве. Определять свое нахождение в пространстве. Объяснять, что изучает история. Понимать изображение времени на «ленте времени».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Рассматривает рисунок, схему в учебнике. Понимает, что значит находиться в пространстве. Сравнивает арабские и римские цифры. Пользуется римскими цифрами для записи веков. Работает с «лентой времени» в рабочей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тетради. Рисует схему «Где я нахожусь». Работает с текстом учебника.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Ориентируется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понятии «историческое время».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 «век», «столетие», «эпоха». Понимает значение римских цифр. Определяет век по записи римскими цифрами. Составляет ленту времени в одном из Интернет-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сервисов.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Сотрудничает в совместном решении проблемы.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Целостно, гармонично воспринимает мир. Проявляет интерес к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природе, к наблюдениям за при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Природные тела и природные явления. Солнце – тело неживой природы.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Комбинированный урок.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карточки с природными и искусственными телами. Высказывать предположения о том, как разные люди будут воспринимать одно и то же явление. Давать характеристику научного и художественного текста. Рассматривать иллюстрации.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Перечисляет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условия, необходимые для жизни живых организмов. Различает природные тела и природные явления. Пишет небольшой рассказ (этюд, зарисовку) о явлении природы. Характеризует главную звезду Солнечной системы.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Солнечную систему: называет,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кратко описывает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планеты, входящие в нее. Оформляет информацию в виде таблицы. Обсуждает поговорки о Солнце. Рассматривает и читает схему Солнечной системы. Составляет небольшое сообщение о любой планете, используя справочную и научно-познавательную литературу.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личное затруднение и обращается за помощью к учителю.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– планета Солнечной системы.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Опыт.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Смена сезонов, дня и ночи.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Солнечную систему: называть,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кратко описывать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планеты, входящие в нее.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Рассматривать иллюстративный материал. Делать вывод, что такое «горизонт». Проводить опыт, доказывающий шарообразность Земли.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Характеризует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форму и размер Земли. Называет основные условия жизни на Земле;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причины смены дня и ночи; причины смены времен года. Объясняет пословицы.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Называет объекты окружающего мира. Анализирует объекты окружающего мира.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Классифицирует объекты окружающего мира по разным основаниям.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Умеет проводить наблюдения, делать выводы.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Стремится иметь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достаточно высокий уровень учебной мотивации.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Земля – планета жизни. Солнце – источник тепла и света.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Опыт.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Распространение тепла от его источника.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текст, самостоятельно находить ответы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вопрос «Почему Солнце является источником тепла?» Проводить опыт, подтверждающий распространение тепла от его источника. Объяснять значение терминов «экватор», «полюс». Характеризовать положение Солнца в разных точках Земли. Работать в группе.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несложные ситуации (опыты,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эксперименты) в соответствии с поставленной учебной задачей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Составляет таблицу «Характеристика Земли». Работает в группе, заполняет «Паспорт Земли». Делает вывод на основе длительных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возможность/невоз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можность жизни человека без солнечного света.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Реализовывает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Взаимодействует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участниками диалога.Умеет искать нужную информацию. 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Вода – условие жизни на Земле.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Опыт.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света и воды в жизни растений.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жизни на Земле: воды, воздуха, тепла, света.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Моделировать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несложные ситуации (опыты, эксперименты) в соответствии с поставленной учебной задачей. Сравнивать широколиственные, тропические леса и пустыню. Анализировать источники воды на Земле.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Называть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источники воды,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водоемы.Рассматривать картину И.К. Айвазовского «Девятый вал».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Перечисляет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общие условия, необходимые для жизни живых организмов. Понимает значение воды для жизни на Земле. Наблюдает за растениями в разных областях земного шара. Делает вывод о зависимости количества растительности от количества воды. Приводит примеры источников воды на Земле. Рассказывает о водоеме или водном потоке. Самостоятельно находит информацию об охране воды.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Понимает простую инструкцию. Контролирует свою деятельность, следуя инструкции учителя. Выполняет задания по порядку. Реализует в процессе парной работы правила совместной деятельности. 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Ищет информацию.Предвидит результат своей деятельности. Адекватно оценивает результаты своей деятельности.Выражает свои чувства, вызванные состояни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взаимодействие с участниками учебной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Воздух – условие жизни на Земле.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Опыт. Горение.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жизни на Земле: вода, воздух, тепло, свет.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зависимость между состоянием воды и температурой воздуха.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Описывать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свойства воздуха.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несложные ситуации (опыты, эксперименты) в соответствии с поставленной учебной задачей. Записывать характеристики погоды в таблице (за несколько дней), используя условные обозначения.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Понимает, что воздух – это смесь газов. Объясняет, что такое «атмосфера» и каково ее значение для Земли и ее обитателей. Проводит и комментирует опыт, доказывающий, что кислород поддерживает горение, а углекислый газ – нет. Анализирует и сравнивает понятия «чистый воздух», «грязный воздух». Подбирает информацию о том, как защитить воздух от загрязнения. Объясняет, что такое «погода», «прогноз погоды».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Успешно осуществляет учебную деятельность.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 информацию для решения учебных и практических задач. Понимает личное затруднение и обращается за помощью к учителю.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Земли.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 изучен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Обсуждать вопрос, как человек познает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мир. Делать вывод, что наука и искусство позволяют человеку познать мир.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модели, изображающие Землю (глобус, план, карту).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географическую и историческую карты.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масштаб, условные обозначения на карте.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Объяснять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 масштаба и условных обозначений.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методы познания мира: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эксперимент, изучение опыта чело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вечества.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Пользуется географической картой и глобусом. Работает с глобусом: находит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экватор, полушария, полюса, меридианы и параллели. Выполняет практическую работу по карте. Готовит небольшое сообщение по вопросу «Людям каких профессий нужны карты?»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методами представления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полученной информации (моделирование, конструирование, рассуждение, описание и др.). Получает информацию при работе с иллюстративным материалом.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Успешно осуществляет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 Адекватно оценивает результаты своей деятельности.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карта.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картой (в соответствии с заданиями в рабочей тетради).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Находить ответ на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проблемный вопрос «Зачем нужен план?» Выполнять практическую работу по «чтению» плана пришкольного участка и составлению плана своего школьного участка. Ориентироваться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плане, карте: находить объекты в соответствии с учебной задачей.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Понимает, что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значит «читать» карту. Называет и графически воспроизводит несколько условных обозначения плана и карты.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для решения учебных и практических задач. Умеет работать в коллективе.Слушает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Царства природы (23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Бактерии.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Обсуждать проблемный вопрос «Какие живые существа на Земле самые маленькие?» Рассматривать бактерии в электронный микроскоп. Высказывать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 о полезности/ вредности бактерий. Слушать рассказ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и сообщения одноклассников. Читать и обсуждать текст. Делать вывод по прочитанному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 бактерии как маленькие примитивные живые существа. Кратко характеризует особенности жизни бактерий, места их обитания. Объясняет значение бактерий в природе и в жизни человека.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Предвидит результат своей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личное затруднение и обращается за помощью к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Рассказывать по рисунку-схеме строение гриба. Сравнивать грибы по внешнему виду, делать вывод о разнообразии плодовых тел у грибов. Сравнивать грибы и растения. Работа в парах: составление рассказа «Какие бывают грибы».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Готовить краткое сообщение на тему «Любимые грибы нашей семьи».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 что грибы – это особое царство при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роды. Кратко характеризует особенности внешнего вида и строения грибов. Называет отличие их от расте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 Комментирует правила сбора грибов. Иллюстрирует свое сообщение по теме «Любимые грибы нашей семьи».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сериация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чтение).Ставит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Понимает роль человека в обществе. Понимает особую роль многонациональной России в развитии общемировой культуры. Уважительно относится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Растения встречаются повсюду. Если бы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 Земле не было растений.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Экскурсия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природные сообщества (с учетом местных условий).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растений для жизни;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классифицировать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разных видов, описывать их. Путешествовать с расте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ниями (работать с рисунком на внут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ренней стороне обложки). Вести учебный диалог «Если бы на Земле не было расте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ний». Работать в группах: составлять «паспорт» растения.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Называет места обитания растений на планете Земля. Приводит примеры отдельных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представителей фло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ры, живущих в раз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условиях (водоём, луг, пустыня, лес и др.). Составляет «паспорт» растения по материалам экскурсии.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рассуждением, описанием, повествованием. Решает проблемные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Целостно, гармонично воспринимает мир. Проявляет интерес к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природе, к наблюдениям за природными явлениями.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растений на Земле.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Урок-проект.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растения. Читать схему «Разнообразие растений на Земле». Работать в группах: составлять «паспорта» растений. Работать с рубриками «Этот удивительный мир...» и «Картинная галерея»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Выделяет группы растений, отличающиеся строением, внешним видом, условиями произрастания: папоротники, мхи, хвойные, водоросли, цветковые. Приводит примеры ядовитых растений. Классифицирует растения по разным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основаниям.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способами организации, планирования групповой работы. Ставит учебную задачу и контролирует её выполнение. Распределяет обязанности в группе. Выполняет часть работы в группе. Оценивает работу в группе по заданным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критериям.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Растение – живой организм.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Практическая работа.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живыми растениями и гербарными экземплярами.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«Содержание воды в листе».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схему «Части растения». Работатьс рубрикой «Выска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жем предположе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ния». Работать с текс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том и иллюстрация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учебника. Проводить и комментировать опыт «Листья способны испарять воду». Об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суждать рассказ Э.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«Ландыш». Анализировать информацию о корне, стебле, листе, цветке растения.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 короткое сообщение по теме «Как живёт растение». Называет отличия растений от животных. Кратко характеризует органырастения, их значе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для роста и развития. Называет особенно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питания и размно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 растений.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Объясняет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развития жизни растения, характеризует значение органов растения.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 Умеет работать в коллективе.Слушает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растений.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Проводить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несложные опыты по размножению растений. Выполнять практическую рабо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 по выращиванию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 из листа. Работать с иллюстра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тивным материалом. Выполнять задания в рабочей тетради.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Сравнивает плоды растений. Приводит примеры плодов с заданными характеристиками.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Приводит примеры вегетативного размножения растения (частями, корнями, клубнями, корневищем, лукови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цами), размножения семенами.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сериация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, чтение).Ставит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сотрудничать в совместном решении проблемы, искать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информацию.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плодов и семян.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текстами и иллюстративным материалом учебни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 Подготовить плакат «Распростране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плодов и семян».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 что распространение семян – способ рассе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ления растений на другие территории. Приводит примеры участия в распространении плодов и семян явлений неживой природы (ветер, вода) и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 Умеет работать в коллективе.Слушает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Контрольный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Выполнять задания комплексной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первой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Выполняет задания комплексной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первой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Ставит учебную задачу и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Предвидит результат своей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и растения. Растения дикорастущие и культурные.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растения: дикорастущие, куль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турные. Находить в разных источниках информацию о культурных и дикорастущих растениях.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примеры дикорастущих и куль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турных растений и объясняет их принадлежность к той или иной группе. Изготавливает книжку-самоделку «Культурные растения».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 Умеет работать в группе. Проявляет интерес к окружающей природе, к наблюдениям за природными явлениями.Выражает свои чувства, вызванные состояни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возникло земледелие. Хлеб –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всему голова.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Приводить примеры культурных растений в жизни человека. Составлять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короткое сообщение по одной их тем: «Что дают человеку злаки», «Когда и почему возникло земледелие», «Хлеб – великое чудо земли».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Анализирует и комментирует рисунок-карту «Как хлеб и овощи к нам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стол попали». Строит схему «Земледелие» с использованием рисун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ков-символов. Приводит примеры пословиц о хлебе.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методами представления полученной информации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(моделирование, конструирование, рассуждение, описание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Предвидит результат своей деятельности. Адекватно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оценивает результаты своей деятельности. Умеет работать в коллективе. Проявляет интерес к окружающей природе, к наблюдениям за природными явлениями.Выражает свои чувства, вызванные состояни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учебником и рабочей тетрадью. П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риводить примеры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 исчезновения растений (на краеведческом материале).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характеризует страницы Красной книги (чёрные, крас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оранжевые, жёл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тые, белые, зелёные). Приводит правила охраны растительного мира. Называет растения оранжевых страниц Красной кни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своей местности.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доказательства и др.). Ставит учебную задачу и контролирует её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Принимает нормы правильного взаимодействия со взрослыми и сверстниками.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доводить работу до конца. Предвидит результат своей деятельности. Адекватно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– часть природы. Роль животных в природе.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 животных в природе. П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риводить примеры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классифицировать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одноклеточных и многоклеточных животных. Х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арактеризовать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 как организм. У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станавливать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внешним видом, особенностями поведения и условиями обитания животного.Работать с рубрикой «Выскажем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ложения». Работать в группах: подготов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ответа на вопрос «Нужны ли человеку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животные?» Работать с текстом учебника.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Перечисляет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общие условия, необходимые для жизни живых организмов.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Объясняет высказывание «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 – живые тела природы». Кратко рассказывает о связях животных друг с другом (звенья одной цепи). Самостоятельно подбирает информацию для книжки-самоделки «Роль животных в природе».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определяет цель работы (задания) и выделяет её этапы. Умеет доводить работу до конца. Умеет работать индивидуально и в малых группах.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Конструировать плакат «Мир фауны». Работать со схе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мой и текстом учеб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ника. Приводить примеры разных животных (групповая работа).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Распределяет животных по группам: одноклеточные и многоклеточные,беспо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звоночные и позво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ночные животные. Классифицирует животных по принадлеж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к классу, по величине, форме, внешнему виду и способам защиты.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Умеет критически оценивать результат своей работы и ра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боты одноклассников 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 Умеет работать в коллективе. Проявляет интерес к окружающей природе, к наблюдениям за природными явлениями.Выражает свои чувства, вызванные состояни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Различать объекты живой и неживой природы. Приводить примеры разных групп животных (2-3 представителя из изученных). Раскрывать особенности их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внешнего вида и жизни.Работать с учебни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ком и рабочей тетрадью. Собирать материалы к проекту.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Сравнивает животных по их умению ориентиро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ваться в окружающем мире. Классифицирует животных по типу пи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тания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(веществами, которые содержатся в растениях или в ор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ганизмах других животных).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методами представления полученной информации (моделирование, конструирование, рассуждение, описание и др.).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работать индивидуально и в малых группах. Слушает и слышит собеседника, ведет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группы животных по особенностям их внешнего строения. Составлять рассказ о поведении домашнего животного (по материалам длительных наблюдений).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Кратко рассказывает о разнообразии движений и типов дыхания животных. Приводит примеры животных, которые бегают, плавают, прыгают, летают, ползают. «Читает» рисунок-схему. Составляет свою схему по аналогии.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Успешно осуществляет взаимодействие с участниками учебной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Комбинированный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Рассказывать о способах размножения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Комментировать ситуацию «Что случилось бы на Земле, если бы организмы перестали размножаться?»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Рассказывает о способах размножения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животных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Комментирует ситуацию «Что случилось бы на Земле, если бы организмы перестали размножаться?»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Применяет для решения учебных и практических задач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различные умственные операции (сравнение, обобщение, анализ, доказательства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работать в коллективе.Слушает и слышит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предположения». Обсуждать тексты учебни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 Слушать рассказ учителя об интересных фактах из жизни животных. Приводить примеры разнообразного поведения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 что всё поведение животного подчиненоинстинктам – врож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дённым формам поведения. Кратко рассказывает о том, как животные по-разному приспосабливаются к условиям жизни: строят гнёзда, впадают в спячку, охотятся, отпугивают, обороняются и др. Приводит примеры разнообразного поведения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 информацию с имеющимися знаниями.Самостоятельно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Беспозвон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Наблюдать за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поведением улитки, дождевого червя. Читать и обсуждать текст «Разнообразие насекомых». Работать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Делает вывод о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том, что беспозвоночные животные не имеют позвоночника. Приводит примеры среды обитания беспозвоночных животных. Выделяет группу беспозвоночных животных (черви, моллюски, мидии, улитки, каль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мары, осьминоги, насекомые, паукообразные). Понимает, что насекомые – самаябольшая группа беспозвоночных животных.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Участвует в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тематических обсуждениях и выражает свои предложения. Использует элементы импровизации для реше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ния творческих задач.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Успешно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осуществляет взаимодействие с участниками учебной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беспозвоночных и позвоночных животных. Классифицировать позвоночных животных. Выбирать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правильное утверждение, работая в паре. Характеризовать особенности рыб и земноводных.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Сравнивает беспозвоночных и позвоночных животных. Классифицирует позвоночных животных.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Выбирает правильное утверждение, работая в паре. Характеризует особенности рыб и земноводных: внешний вид, место обита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ния, особенности поведения.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рассуждением, описанием, повествованием. Ставит учебную задачу и контролирует её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Успешно осуществляет взаимодействие с участниками учебной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пресмыкающихся и птиц.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Характеризовать особенности пресмыкающихся и птиц: внешний вид, место обита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47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 окружающей природе, к наблюдениям за природными явлениями.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учебную деятельность.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47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Позвоночные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 беспозвоночных и позвоночных животных. Классифицировать позвоночных животных. Выбирать правильное утверждение, работая в паре. Характеризовать особенности млекопитающих.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Сравнивает беспозвоночных и позвоночных животных. Классифицирует позвоночных животных. Выбирает правильное утверждение, работая в паре. Характеризует особенности млекопитающих: внешний вид, место обита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ния, особенности поведения.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Доводит работу до конца. Предвидит результат своей деятельности.Использует информацию для решения учебных и практических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Природное сообщество.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Урок-исследование.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Приводить примеры (конструировать)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цепи питания. С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оставлять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описательный рассказ о животных разных классов; работать с рубрикой «Выскажем предполо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жения». Обсуждать тексты учебника.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парную (групповую) работу «Пищевые цепи».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Характеризует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животное как организм. У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станавливает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зависимость между внешним видом, особенностями поведения и условиями обитания животного. П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риводит примеры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(конструирует)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цепи питания.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Предвидит результат своей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личное затруднение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и животное. Почему люди приручали диких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Ориентироваться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понятии «одомашнивание животных»: перечислять признаки, приводить примеры домашних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Рассказывает о своем любимом животном. Классифицирует животных. Составляет кластер по теме «Домашние животные».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рассуждением, описанием, повествованием. 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 Умеет работать в коллективе.Слушает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Урок-путешествие.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Составлять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рассказ-рассуждение на тему «Охрана животных в России». П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еречислять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 исчезновения животных.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Объясняет, что такое «заповедник». Обсуждает информацию, отвечает на проблемные вопросы. Приводит примеры нескольких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заповедников России и называет их обитателей.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Предвидит результат своей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во второй  четверти темам.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во второй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Наша Родина: от Руси до России (8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Древняя Русь. Восточнославянские племена.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форзац «Как мы узнаём о прошлом». Слушать рассказ учителя о восточнославянских племенах. Поддерживать учебный диалог «Выскажем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Работать с рисунком-схемой. «Читать» историческую карту. Объяснять, что означают слова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«потомки», «род», «княжества». Находить в тексте ответ на вопрос. Различать племена и государства.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Понимать, что о прошлом узнают разными методами: проводят раскопки, изучают берестяные грамоты, древние предметы быта и др. Кратко характеризовать потомков восточ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славян –русских, украинцев и белорусов. Понимать причину расселения племен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восточных славян по берегам рек. Приводить примеры племен и государств.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Владеет рассуждением, описанием, повествованием.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Идентифицирует себя как гражданина Российской Федерации. Испытывает чувство гордости за национальные достижения. Помогает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совместном решении проблемы. Умеет доводить работу до конца.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деятельности.Слушает и слышит собеседника, ведет и поддерживает диалог.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Древнерусское государство. Великие князья в Древней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текстами учебника. Работа в группах: составлять рассказ о великом князе. Слушать и кратко рассказывать одну из легенд о русских князьях.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Работает с лентой времени. Рассказывает о возникновении Древнерусского государства. Территория и города. Называет нескольких правители Древнерусского государства.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 Владеет методами представления полученной информации. Сотрудничает в совместном решении проблемы, ищет информацию.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Москва стала столицей. Иван Грозный.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исторической картой. Слушать рассказ учителя и задавать вопросы по содержанию. Работать с рубриками «Жил на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свете человек...» и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Правильно говорит одно из названий на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Московская Русь. Кратко рассказывает о станов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лении Москвы как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столицы. Знает, что Иван Грозный – первый рус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ский царь.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Называет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дату венчания на царство первого русского царя.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Применяет для решения учебных и практических задач различные умственные операции (сравнение, обобщение, анализ,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доказательства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Идентифицирует себя как гражданина Российской Федерации. Проявляет толерантность к людям,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Пётр I Великий – император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рассказ учителя «Пётр I». Работать с рубрикой «Картинная галерея». Поддерживать учебный диалог «Создание русского флота». Совершить воображаемую экс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курсию по Санкт-Петербургу.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говорит одно из названий на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шей страны – Российская империя. Получает информацию из рассказа учителя и из текста учебника. Кратко рассказывает об образовании Рос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сийской империи. Понимает, что Пётр I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–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император. Приводит примеры деятель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ности Петра I: созда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ние флота, строитель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ство Санкт-Петербурга, развитие промышленности, образова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др.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методами представления полученной информации (моделирование, конструирование, рассуждение, описание и др.). Составляет небольшое сообщение по теме. Принимает участие в беседе по иллюстрациям учебника и презентации. Задает вопросы и отвечает на вопросы по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сотрудничать в совместном решении проблемы, искать информацию.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Понимает 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ценность любой жизни. Идентифицирует себя как гражданина Российской Федерации. Проявляет толерантность к людям, независимо от возраста, национальности, вероисповедания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Екатерина II Великая.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Слушать сообщение учителя – вступление в тему. Читать и обсуждать текст учебника, составлять план пересказа. Работать с рубрикой «Картинная галерея».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Объясняет, почему царицу Екате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рину II назвали Великой. Кратко характеризует деятельность царицы на благо России. Сравнивает характеры русских царей, рассказывает о характере, интересах Екатерины Великой.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сериация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чтение).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сотрудничать в группе, в паре.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Идентифицирует себя как гражданина Российской Федерации. Проявляет толерантность к 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Император Николай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Слушать рассказ учителя о Николае II и о революции. Рассматривать фотографии царской семьи. Готовить сообщение в группе «Дети в изобразительном искусстве».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2"/>
                <w:w w:val="106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Рассказывает кратко о последнем россий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 xml:space="preserve">ском императоре и его семье. Приводит пример характера Николая II, особенностей его правления. Называет дату свержения последнего русского царя.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Создает презентацию – выставку репродукций русских художников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>XIX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века. Раскрывает, какие стороны жизни детей привлекали художников.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Понимание ценности любой жизни.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Советская Россия.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текстом учебника. Строить схему (ленту времени). Находить информацию о республиках, входивших в состав СССР.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Правильно называет нашу страну в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веке. Знает главу государства в современной России, ос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 xml:space="preserve">новы устройства современной России. Создает сообщение по теме «Россия в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XXI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веке». 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pacing w:val="-4"/>
                <w:sz w:val="24"/>
                <w:szCs w:val="24"/>
              </w:rPr>
              <w:t>азывает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имена отдельных руководителей государств, деятелей, просветителей Руси и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Умеет сотрудничать в совместном решении проблемы, искать информацию.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Понимание ценности любой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люди жили в старину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(9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истории имён.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Дидактическая игра «Как меня зовут?». Читать и обсуждать текст учебника. Составлять схему «Как появились имена». Работать в группах: обсуждать былины. Слушать рассказ учителя «Имя, отчество, фамилия».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 что отражают имя, отчество и фамилия человека. Объясняет, как рожда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лись имена и фамилии. Подбирает иностранные имена, похожие на русские. 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Идентифицирует себя как гражданина Российской Федерации. Проявляет толерантность к людям, независимо от возраста, национальности, вероисповедания.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выглядели наши предки.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Работать с рубрикой «Выскажем предположения». Состав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лять словесный портрет славянина. Работать с рубрикой «Картинная галерея». Играть в ролевую игру «Фотоателье».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Описывает особенности внешне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го вида славянина. Самостоятельно готовит небольшое сообщение по теме «Как выглядели люди в разные историче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ские эпохи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». Объясняет значение слов «облик», «окладистая». Сравнивает изображенных персонажей с 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современными людьми.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Понимает, что такое гуманное отношение к людям.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Идентифицирует себя как гражданина Российской Федерации. Проявляет толерантность к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людям, независимо от возраста, национальности, вероисповедания.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в старину трудились наши предки.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рубрикой «Выскажем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ложения». Читать и обсуждать текст учебника. Работать в группах (подготов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пересказа текста учебника).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Приводит примеры труда славян в далёкой древности.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 связной, логически целесообразной форме речи передает результаты изучения объектов окружающего мира.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Любит свою семью.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доводить работу до конца. Предвидит результат своей деятельности.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защищали Родину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наши предки. Какими были наши 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Комбинированный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Работать с рубрикой «Выскажем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ложения». Читать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обсуждать текст учебника. Работать в группах (подготов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 пересказа текста учебника). Рассказывать о русских музыкальных инструментах и народных играх. Собирать материал для книжки-самоделки «Игры русского народа».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Понимает, что защита Родины – долг славянина.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Рассказывает о том, что забота о ближ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нем – черта славян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ского характера. Кратко сообщает информацию по теме «Как славяне проводили свободное время». Объясняет значение пословиц, поговорок, устаревших слов.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рассуждением, описанием,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повествованием. Владеет способами получения, анализа и обработки информации. Владеет методами представления полученной информации (моделирование, конструирование, рассуждение, описание и др.).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Умеет искать нужную информацию.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пословицы. Работать с текстами и иллюстрация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ми учебника. Выполнять словарную работу. Делать модель «Крестьянская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изба». Работать с рубрикой «Этот удивительный мир...». Составлять план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Описывает устройство и внешний вид русского жилища. Понимает зависимость вида жилища от условий окружаю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щей среды и социаль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ного положения жильца.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Перечисляет особенности крестьянской избы. Приводит примеры первых каменных построек.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Владеет рассуждением, описанием. 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ляет цели работы (задания) и выделяет её этапы.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Соотносит информацию с имеющимися знаниями. Адекватно оценивает результаты своей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Умеет работать в коллективе.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Слушает и слышит собеседника, ведет и поддерживает диалог, аргументированно отстаивает собственное мнение.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предметы окружали русских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различия детской и взрослой одежды. Рисовать одежду подростка. Объяснять способы изготовления обуви русских людей. Слушать рассказ учителя об одежде по приказу и исконно русской одежде. Разъяснять значения украшений одежды в разные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времена.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Узнает и называет одежду лю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дей разных сословий. Объясняет различия детской и взрослой одежды. Рисует одежду подростка. Объясняет способы изготовления обуви русских людей. Слушает рассказ учителя об одежде по приказу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исконно русской одежде. Разъясняет значения украшений одежды в разные времена.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Применяет для решения учебных и практических задач различные умственные операции (сравнение, обобщение, анализ, доказательства и др.). Различает животных по классам (без термина).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ляет цель работы (задания) и выделяет её этапы.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соотносить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трапеза.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пословицами. Читать и обсуждать текст учебника. Выполнять словарную рабо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ту. Работать с рубри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кой «Этот удивитель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 мир...». Дидактическая игра «Накроем стол к обе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ду». Драматизация шутки «Два свояка».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особенности трапезы в городе и в сельской местности. Объясняет значение пословицы «Хлеб да вода – крестьянская еда». Приводит примеры русских сказок, в которых говорится о каше. Находит репродукции картин русских художников с изображением русской трапезы. Богатый дом – обильная еда.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 из них.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работать индивидуально и в малых группах. Слушает и слышит собеседника, ведет и поддерживает диалог, аргументированно отстаивает собственное мнение.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что верили наши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 изучения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Обсуждать вопрос «Во что верили славяне?»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информацию учебника о богах древних славян. Называть несколько народных праздников: Масленица, Праздник Ивана Купалы. Воображаемая ситуация «Расскажи бывальщину». Слушать рассказ учителя «Народные праздни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Понимает, что до появления христи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анства славяне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были язычниками. Называет языческих богов сла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вян. Объясняет значение пословиц. Называет каждый день масленичной недели. Рассказывает о традиционных масленичных играх и забавах. Объясняет значение слова «суеверие».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Самостоятельно мотивирует свою деятельность,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опреде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ляет цели работы (задания) и выделяет её этапы. Проектирует (планирует) самостоятельную дея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Успешно осуществляет взаимодействие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 участниками учебной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информацию для решения учебных и практических задач.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Стремится иметь достаточно высокий уровень учебной мотивации, самоконтроля и самооценки.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христианства на Руси.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текст «Принятие христианства на Руси». Крещение Руси. Христианские праздники. Пасха – Светлое Христово Воскресение.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Объяснять, как происходило принятие христианства на Руси. Называть некоторые христианские празд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способами получения, анализа и обработки информации. 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 нужную информацию. Доводит работу до конца. Предвидит результат своей деятельности. Адекватно его оценивает. Соотносит информацию с имеющимися знаниями.Самос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третьей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третьей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Доводит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его оценивает.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Как трудились в старину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(15 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Беседовать на основе полученных ранее зна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ний. Обсуждать «Выскажем предпо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ложения». Работать с текстом учебника и иллюстрациями.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Рассказывает о возникновении земледелия на Руси. Называет особенности крестьянского труда. Объясняет зависимость крестьянского труда от природных условий, времени года и погоды.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Перечисляет орудия сельскохозяйственного труда.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 xml:space="preserve">ляет цели работы (задания) и выделяет её этапы. Умеет проектировать (планировать) самостоятельную деятельность в соответствии с предлагаемой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Умеет доводить работу до конца. Предвидит результат своей деятельности. Слушает и слышит собеседника, ведет и поддерживает диалог.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Уважительно относится к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36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репродукции и читать тексты о труде крестьянских детей. Обсуждать вопрос «Крепостной крестьянин – кто это?» Обсуждать пробле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му: «При каких усло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виях человек трудит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ся лучше?» Работать с текстом учебника. Читать по ролям текст учебника. Работать с рубрикой «Картинная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особенности труда мужчины и жен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щины, детей в крестьянской семье. Находит ответ на вопрос о том, что такое крепостное право в России, что оно дава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ло помещикам и крестьянам. Называет дату отмены кре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постного права.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 мотивирует свою деятельность, определяет цель работы (задания) и выделяет её этапы.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ремесло.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нный 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Работать со схемой и текстами учебника.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Понимать, что такое ремесло и кого называют ремес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ленником. Называть особенно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рассказывать о развитии ремёсел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Понимает, что такое ремесло 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кого называют ремес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ленником. Называет особенно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сти труда ремесленни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ка. Кратко рассказывает о развитии ремёсел в России.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Ставит учебную задачу и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Сотрудничает в группе, в паре;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ищет информацию. Выражает свои чувства, вызванные состояни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ем природы.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Игрушечных дел мастера.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учебный диалог «Иг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рушки и игрушечни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ки». Рассказывать о своей любимой иг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рушке. Работать со схемой и текстами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Называет традиционные ремесла: изготовление деревянных и глиняных игрушек. Сравнивает игрушки по виду, по материалу. Показывает на карте места традиционных народных промыслов. Узнает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игрушку.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ляет цели работы (задания) и выделяет её этапы. Умеет проектировать (планировать) самостоятельную деятельность в соответствии с предлагаемой учебной задачей.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Умеет соотносить информацию с имеющимися знаниями. Умеет работать в малых группах. Ведет и поддерживает диалог, аргументированно отстаивает собственное мнение.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Соотносит информацию с имеющимися знаниями.Самостоятельно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Маленькие мастера.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со схемой и текстами учебника. Обсуждать текст «Малень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кие ремесленники». Рассказывать, что умеют мастерить сами, что умеют мастерить их родители. Организовать выставку «Мы – мастера».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 об особенностях изготовления игрушек русскими умельцами. Составляет коллективную презентацию «Мы – мастера».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способами получения, анализа и обработки информации (обобщение, классификация,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сериация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, чтение).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Понимает личное затруднение и обращается за помощью к учителю.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Уважительно относится к людям труда, к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гончарном ремесле.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Экскурсионный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пословицу «Не боги горш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ки обжигают». Читать и обсуждать текст учебника. Слушать рас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сказ учителя (экскурсовода). Орга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низовать выставку гончарных изделий.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 что гончарное ремесло – одно из самых древ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них. Комментирует значение труда гончаров.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Обобщает знания, полученные во время экскурсии в гончарную мастерскую. Гжельские изделия – пример таланта гончаров.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Называет объекты окружающего мира. Анализирует их. Классифицирует объекты окружающего мира по разным основаниям.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Успешно осуществляет взаимодействие с участниками учебной деятельности.Уважительно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труде ткачей.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Рассматривать изображение прялки, веретена, ткацкого станка. Понимать особенности работы по изготовлению одежды. 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примеры ткачества, прядения, шитья в сказках разных народов. Проводит виртуальную экскурсию в музей ткачества. Организует мини-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выставку тканых и вязаных изделий.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Реализовывает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парной работы правила совместной деятельности. Отвечает на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 информацию с имеющимися знаниями.Самостоятельно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ляет цель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(задания) и выделяет её этапы.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оружейники.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и обсуждать текст учебника и рассказ учителя. Читать по ролям текст рубрики «Жил на свете чело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век...». Работать с руб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рикой «Знакомься: наша Родина». Работать в группах.</w:t>
            </w:r>
          </w:p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рассказывать об изготовлении оружия и защитных доспе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хов – древнем ремес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 славян. Перечисляет «оружей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ные» города России. 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Рассуждает на заданную тему. Отвечает на вопросы. Самостоятельно формулирует вопросы по теме. Оценивает работу по предложенным учителем критериям.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мотивирует свою деятельность, опреде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ляет цель работы (задания) и выделяет её этапы.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Уважительно относится к людям труда,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российские мануфактуры.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му: какой труд легче и результативнее – машинный или руч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ной? Работать с текс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том учебника.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Делает вывод об эффективности использования механизмов и машин по сравнению с ручным трудом. 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методами представления полученной информации (моделирование, конструирование, рассуждение, описание).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Предвидит результат своей деятельности. Понимает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создавалось трудом рабочего. Первые российские мануфактуры.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сматривать и опи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сывать различные полезные ископае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мые. Выполнять за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дания в рабочей тет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ради. «Минутка для любознательных».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 значение слов: «фабрика», «завод». Показывает на карте места возникновения первых мануфактур и заводов. Кратко рассказывает о развитии ману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фактур, заводов и фабрик в России. Понимает, что условием работы промышлен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ных предприятий является наличие полезных ископаемых.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Применяет для решения учебных и практических задач различные умственные операции (сравнение, обобщение, анализ, доказательства и др.). Кратко рассказывает на тему «Что изготавливают в …».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Соотносит информацию с имеющимися знаниями.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Понимание ценности любой жизни. Успешно осуществляет учебную деятельность.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Доводит работу до конца. Предвидит результат своей деятельности.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tabs>
                <w:tab w:val="left" w:pos="1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учебника. Работать с картой. Выполнять словарную работу. Понимать значе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железных дорог для развития страны.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Называть «День рождения» железнодорожного транспорта в России.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Кратко рассказывает о первой железной дороге в России. Показывает ее на карте. Называет дату построения первой железной дороги. </w:t>
            </w:r>
          </w:p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Владеет способами организации, планирования различных видов деятельности (репродуктивной, поисковой,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исследовательской, творческой), понимает специфику каждой из них. Взаимодействует с участниками диалога; отвечает на вопросы, формулирует вопрос.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Сотрудничает в совместном решении проблемы, ищет информацию.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Понимание ценности любой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пароходы и пароходство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пробле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му: почему одними из первых изобрете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 человека были гончарный круг, ко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лесо, оружие, орудия труда? Работать с текс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тами и иллюстрация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 учебника. Работать с рубрикой «Картин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ная галерея».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pacing w:val="-3"/>
                <w:w w:val="102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 рассказывать об открытиях, которые изменили жизнь чело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века. Понимает значение развития пароходства в России. Показывает на карте реки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связной, логически целесообразной форме речи передает результаты изучения объектов окружающего мира. Описывает натуральные объекты. Выполняет работу с иллюстративным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Успешно осуществляет взаимодействие с участниками учебной деятельности.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Предвидит результат своей деятельности.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личное затруднение и обращается за помощью к учителю.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текстом и иллюстрациями учебника. Дидакти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ческая игра «Узнай автомобиль». Расска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зывать о современ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ных автомобилях. Организовать выставку рисунков «Автомобили будущего».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Называет несколько марок автомобилей, выпускаемых в России.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Классифицирует автомобили по назначению перевозок. Рассказывает о развитии автомобилестроения в России.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Ставит учебную задачу и контролирует её выполнение. Умеет доводить дело до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Понимает роль человека в обществе. Понимает особую роль 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многонациональной России в развитии общемировой культуры. Уважительно относится к своей стране.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сотрудничать в совместном решении проблемы, искать информацию.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Самолётостроение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ind w:firstLine="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Слушать рассказ учителя «Рождение самолёто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строения в России». Работать с иллюстра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циями учебника. Обсуждать проблемную ситуацию (на основе репродукции картины А.А. Дейнеки «Никитка – первый русский летун»).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Составляет рассказ о самолетах. Перечисляет разные виды самолетов. Кратко рассказывает о роли современной авиации.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Владеет рассуждением, описанием, повествованием. Решает проблемные задачи. Получает информацию из разных источников (из презентации, иллюстративного материала и текста учебника).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Идентифицирует себя как гражданина Российской Федерации. Испытывает чувство гордости за национальные достижения. Со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трудничает с другими учениками при совместном решении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 космических полётов.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Комбинированный урок.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с рубрикой «Жил на свете человек».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 иллюстра</w:t>
            </w:r>
            <w:r w:rsidRPr="00E90F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циями учебника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«отца российской космонавтики» – К.Э. Циолковского. Называет дату открытия «Эры кос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Владеет способами организации, планирования различных видов деятельности (репродуктивной, поисковой, исследовательской, творческой), понимает специфику каждой.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Идентифицирует себя как гражданина Российской Федерации. Понимает особую роль многонациональной России в развитии общемировой культуры. </w:t>
            </w: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 соотносить информацию с имеющимися знаниями.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E90FDF" w:rsidRPr="00E90FDF" w:rsidTr="00E90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урок.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последней четверти темам.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разноуровневой</w:t>
            </w:r>
            <w:proofErr w:type="spellEnd"/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по изученным в последней четверти темам.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Ставит учебную задачу и контролирует её выполнение. Умеет доводить дело до конца. Принимает и удерживает цель задания в процессе его выпол</w:t>
            </w:r>
            <w:r w:rsidRPr="00E90F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Предвидит результат своей деятельности. Адекватно оценивает результаты своей деятельности.</w:t>
            </w:r>
          </w:p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DF" w:rsidRPr="00E90FDF" w:rsidRDefault="00E90FDF" w:rsidP="00E90FD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90FDF" w:rsidRPr="00E90FDF" w:rsidRDefault="00E90FDF" w:rsidP="00E90FD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90FDF" w:rsidRPr="00E90FDF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E90FDF" w:rsidRPr="00E90FDF" w:rsidRDefault="00E90FDF" w:rsidP="00E90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847" w:rsidRDefault="00046847"/>
    <w:sectPr w:rsidR="00046847" w:rsidSect="00E90F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8F2517C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20563D07"/>
    <w:multiLevelType w:val="hybridMultilevel"/>
    <w:tmpl w:val="04162692"/>
    <w:lvl w:ilvl="0" w:tplc="FE2C7E4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07931"/>
    <w:multiLevelType w:val="hybridMultilevel"/>
    <w:tmpl w:val="4EA6ADDA"/>
    <w:lvl w:ilvl="0" w:tplc="236E7F76">
      <w:start w:val="4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ED7"/>
    <w:rsid w:val="000073B0"/>
    <w:rsid w:val="00046847"/>
    <w:rsid w:val="00920ED7"/>
    <w:rsid w:val="00BF3361"/>
    <w:rsid w:val="00C318B0"/>
    <w:rsid w:val="00E90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FDF"/>
  </w:style>
  <w:style w:type="paragraph" w:styleId="2">
    <w:name w:val="Body Text Indent 2"/>
    <w:basedOn w:val="a"/>
    <w:link w:val="20"/>
    <w:semiHidden/>
    <w:unhideWhenUsed/>
    <w:rsid w:val="00E90FD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E90F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90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0F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E90FDF"/>
    <w:rPr>
      <w:rFonts w:ascii="Sylfaen" w:hAnsi="Sylfae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0FDF"/>
    <w:pPr>
      <w:shd w:val="clear" w:color="auto" w:fill="FFFFFF"/>
      <w:spacing w:before="180" w:after="120" w:line="240" w:lineRule="atLeast"/>
      <w:jc w:val="both"/>
    </w:pPr>
    <w:rPr>
      <w:rFonts w:ascii="Sylfaen" w:hAnsi="Sylfaen"/>
      <w:b/>
      <w:bCs/>
    </w:rPr>
  </w:style>
  <w:style w:type="paragraph" w:customStyle="1" w:styleId="Style1">
    <w:name w:val="Style1"/>
    <w:basedOn w:val="a"/>
    <w:rsid w:val="00E90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0FD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90FDF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90FDF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90FDF"/>
    <w:pPr>
      <w:widowControl w:val="0"/>
      <w:autoSpaceDE w:val="0"/>
      <w:autoSpaceDN w:val="0"/>
      <w:adjustRightInd w:val="0"/>
      <w:spacing w:after="0" w:line="2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E90FDF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E90FDF"/>
    <w:rPr>
      <w:vertAlign w:val="superscript"/>
    </w:rPr>
  </w:style>
  <w:style w:type="character" w:customStyle="1" w:styleId="23">
    <w:name w:val="Основной текст (2) + Курсив"/>
    <w:basedOn w:val="21"/>
    <w:rsid w:val="00E90FDF"/>
    <w:rPr>
      <w:rFonts w:ascii="Arial" w:hAnsi="Arial" w:cs="Arial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210">
    <w:name w:val="Основной текст с отступом 2 Знак1"/>
    <w:basedOn w:val="a0"/>
    <w:uiPriority w:val="99"/>
    <w:semiHidden/>
    <w:rsid w:val="00E90F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Style47">
    <w:name w:val="Font Style47"/>
    <w:basedOn w:val="a0"/>
    <w:rsid w:val="00E90FDF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64">
    <w:name w:val="Font Style64"/>
    <w:basedOn w:val="a0"/>
    <w:rsid w:val="00E90FDF"/>
    <w:rPr>
      <w:rFonts w:ascii="Century Schoolbook" w:hAnsi="Century Schoolbook" w:cs="Century Schoolbook" w:hint="default"/>
      <w:b/>
      <w:bCs/>
      <w:sz w:val="28"/>
      <w:szCs w:val="28"/>
    </w:rPr>
  </w:style>
  <w:style w:type="character" w:customStyle="1" w:styleId="FontStyle68">
    <w:name w:val="Font Style68"/>
    <w:basedOn w:val="a0"/>
    <w:rsid w:val="00E90FDF"/>
    <w:rPr>
      <w:rFonts w:ascii="Bookman Old Style" w:hAnsi="Bookman Old Style" w:cs="Bookman Old Style" w:hint="default"/>
      <w:b/>
      <w:bCs/>
      <w:sz w:val="12"/>
      <w:szCs w:val="12"/>
    </w:rPr>
  </w:style>
  <w:style w:type="character" w:customStyle="1" w:styleId="FontStyle178">
    <w:name w:val="Font Style178"/>
    <w:basedOn w:val="a0"/>
    <w:rsid w:val="00E90FDF"/>
    <w:rPr>
      <w:rFonts w:ascii="Bookman Old Style" w:hAnsi="Bookman Old Style" w:cs="Bookman Old Style" w:hint="default"/>
      <w:sz w:val="18"/>
      <w:szCs w:val="18"/>
    </w:rPr>
  </w:style>
  <w:style w:type="character" w:customStyle="1" w:styleId="FontStyle61">
    <w:name w:val="Font Style61"/>
    <w:basedOn w:val="a0"/>
    <w:rsid w:val="00E90FDF"/>
    <w:rPr>
      <w:rFonts w:ascii="Century Schoolbook" w:hAnsi="Century Schoolbook" w:cs="Century Schoolbook" w:hint="default"/>
      <w:spacing w:val="-10"/>
      <w:sz w:val="22"/>
      <w:szCs w:val="22"/>
    </w:rPr>
  </w:style>
  <w:style w:type="table" w:styleId="a6">
    <w:name w:val="Table Grid"/>
    <w:basedOn w:val="a1"/>
    <w:rsid w:val="00E9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11240</Words>
  <Characters>64071</Characters>
  <Application>Microsoft Office Word</Application>
  <DocSecurity>0</DocSecurity>
  <Lines>533</Lines>
  <Paragraphs>150</Paragraphs>
  <ScaleCrop>false</ScaleCrop>
  <Company/>
  <LinksUpToDate>false</LinksUpToDate>
  <CharactersWithSpaces>75161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Светлана</cp:lastModifiedBy>
  <cp:revision>6</cp:revision>
  <dcterms:created xsi:type="dcterms:W3CDTF">2016-09-27T12:21:00Z</dcterms:created>
  <dcterms:modified xsi:type="dcterms:W3CDTF">2016-11-07T17:38:00Z</dcterms:modified>
</cp:coreProperties>
</file>