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EF" w:rsidRDefault="00A51A46" w:rsidP="00A6102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4401EF" w:rsidRDefault="004401EF" w:rsidP="00A61024">
      <w:pPr>
        <w:spacing w:line="13" w:lineRule="exact"/>
        <w:jc w:val="center"/>
        <w:rPr>
          <w:sz w:val="24"/>
          <w:szCs w:val="24"/>
        </w:rPr>
      </w:pPr>
    </w:p>
    <w:p w:rsidR="004401EF" w:rsidRDefault="00A51A46" w:rsidP="00A61024">
      <w:pPr>
        <w:numPr>
          <w:ilvl w:val="0"/>
          <w:numId w:val="1"/>
        </w:numPr>
        <w:tabs>
          <w:tab w:val="left" w:pos="2029"/>
        </w:tabs>
        <w:spacing w:line="234" w:lineRule="auto"/>
        <w:ind w:left="3940" w:right="1560" w:hanging="211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рабочей программе учебного предмета «Русский </w:t>
      </w:r>
      <w:r w:rsidR="00A61024">
        <w:rPr>
          <w:rFonts w:eastAsia="Times New Roman"/>
          <w:b/>
          <w:bCs/>
          <w:sz w:val="24"/>
          <w:szCs w:val="24"/>
        </w:rPr>
        <w:t>я</w:t>
      </w:r>
      <w:r>
        <w:rPr>
          <w:rFonts w:eastAsia="Times New Roman"/>
          <w:b/>
          <w:bCs/>
          <w:sz w:val="24"/>
          <w:szCs w:val="24"/>
        </w:rPr>
        <w:t>зык» (базовый уровень)</w:t>
      </w:r>
    </w:p>
    <w:p w:rsidR="004401EF" w:rsidRDefault="004401EF" w:rsidP="00A61024">
      <w:pPr>
        <w:spacing w:line="273" w:lineRule="exact"/>
        <w:jc w:val="both"/>
        <w:rPr>
          <w:sz w:val="24"/>
          <w:szCs w:val="24"/>
        </w:rPr>
      </w:pPr>
    </w:p>
    <w:p w:rsidR="004401EF" w:rsidRDefault="00A51A46" w:rsidP="00A6102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составлена на основе</w:t>
      </w:r>
    </w:p>
    <w:p w:rsidR="004401EF" w:rsidRDefault="004401EF" w:rsidP="00A61024">
      <w:pPr>
        <w:spacing w:line="12" w:lineRule="exact"/>
        <w:jc w:val="both"/>
        <w:rPr>
          <w:sz w:val="24"/>
          <w:szCs w:val="24"/>
        </w:rPr>
      </w:pPr>
    </w:p>
    <w:p w:rsidR="004401EF" w:rsidRDefault="00A51A46" w:rsidP="00A61024">
      <w:pPr>
        <w:numPr>
          <w:ilvl w:val="0"/>
          <w:numId w:val="2"/>
        </w:numPr>
        <w:tabs>
          <w:tab w:val="left" w:pos="980"/>
        </w:tabs>
        <w:spacing w:line="234" w:lineRule="auto"/>
        <w:ind w:left="920" w:right="44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Федерального государственного образовательного стандарта основного общего образования,</w:t>
      </w:r>
    </w:p>
    <w:p w:rsidR="004401EF" w:rsidRDefault="004401EF" w:rsidP="00A61024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4401EF" w:rsidRDefault="00A51A46" w:rsidP="00A61024">
      <w:pPr>
        <w:numPr>
          <w:ilvl w:val="0"/>
          <w:numId w:val="2"/>
        </w:numPr>
        <w:tabs>
          <w:tab w:val="left" w:pos="920"/>
        </w:tabs>
        <w:ind w:left="92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Основной образовательной программы основного </w:t>
      </w:r>
      <w:r>
        <w:rPr>
          <w:rFonts w:eastAsia="Times New Roman"/>
          <w:sz w:val="24"/>
          <w:szCs w:val="24"/>
        </w:rPr>
        <w:t>общего образования</w:t>
      </w:r>
    </w:p>
    <w:p w:rsidR="004401EF" w:rsidRDefault="00A51A46" w:rsidP="00A61024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МАОУ </w:t>
      </w:r>
      <w:r w:rsidR="003632CA">
        <w:rPr>
          <w:rFonts w:eastAsia="Times New Roman"/>
          <w:sz w:val="24"/>
          <w:szCs w:val="24"/>
        </w:rPr>
        <w:t>«</w:t>
      </w:r>
      <w:proofErr w:type="spellStart"/>
      <w:r w:rsidR="003632CA">
        <w:rPr>
          <w:rFonts w:eastAsia="Times New Roman"/>
          <w:sz w:val="24"/>
          <w:szCs w:val="24"/>
        </w:rPr>
        <w:t>Прииртышская</w:t>
      </w:r>
      <w:proofErr w:type="spellEnd"/>
      <w:r w:rsidR="003632CA">
        <w:rPr>
          <w:rFonts w:eastAsia="Times New Roman"/>
          <w:sz w:val="24"/>
          <w:szCs w:val="24"/>
        </w:rPr>
        <w:t xml:space="preserve"> СОШ»</w:t>
      </w:r>
    </w:p>
    <w:p w:rsidR="004401EF" w:rsidRDefault="004401EF" w:rsidP="00A61024">
      <w:pPr>
        <w:spacing w:line="276" w:lineRule="exact"/>
        <w:jc w:val="both"/>
        <w:rPr>
          <w:sz w:val="24"/>
          <w:szCs w:val="24"/>
        </w:rPr>
      </w:pPr>
    </w:p>
    <w:p w:rsidR="004401EF" w:rsidRDefault="00A51A46" w:rsidP="00A6102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предмет «Русский язык» входит в предметную область «Филология».</w:t>
      </w:r>
    </w:p>
    <w:p w:rsidR="004401EF" w:rsidRDefault="00A51A46" w:rsidP="00A6102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реализуется на уровне основного общего образования (5-9 классы).</w:t>
      </w:r>
    </w:p>
    <w:p w:rsidR="004401EF" w:rsidRDefault="00A51A46" w:rsidP="00A6102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 реализации программы 5 лет.</w:t>
      </w:r>
    </w:p>
    <w:p w:rsidR="004401EF" w:rsidRDefault="004401EF" w:rsidP="00A61024">
      <w:pPr>
        <w:spacing w:line="277" w:lineRule="exact"/>
        <w:jc w:val="both"/>
        <w:rPr>
          <w:sz w:val="24"/>
          <w:szCs w:val="24"/>
        </w:rPr>
      </w:pPr>
    </w:p>
    <w:p w:rsidR="004401EF" w:rsidRDefault="00A51A46" w:rsidP="00A6102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Цели и задачи </w:t>
      </w:r>
      <w:r>
        <w:rPr>
          <w:rFonts w:eastAsia="Times New Roman"/>
          <w:sz w:val="24"/>
          <w:szCs w:val="24"/>
        </w:rPr>
        <w:t>программы:</w:t>
      </w:r>
    </w:p>
    <w:p w:rsidR="004401EF" w:rsidRDefault="004401EF" w:rsidP="00A61024">
      <w:pPr>
        <w:spacing w:line="12" w:lineRule="exact"/>
        <w:jc w:val="both"/>
        <w:rPr>
          <w:sz w:val="24"/>
          <w:szCs w:val="24"/>
        </w:rPr>
      </w:pPr>
    </w:p>
    <w:p w:rsidR="004401EF" w:rsidRDefault="00A51A46" w:rsidP="00A61024">
      <w:pPr>
        <w:numPr>
          <w:ilvl w:val="0"/>
          <w:numId w:val="3"/>
        </w:numPr>
        <w:tabs>
          <w:tab w:val="left" w:pos="399"/>
        </w:tabs>
        <w:spacing w:line="236" w:lineRule="auto"/>
        <w:ind w:left="260" w:right="2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4401EF" w:rsidRDefault="004401EF" w:rsidP="00A61024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4401EF" w:rsidRDefault="00A51A46" w:rsidP="00A61024">
      <w:pPr>
        <w:numPr>
          <w:ilvl w:val="1"/>
          <w:numId w:val="3"/>
        </w:numPr>
        <w:tabs>
          <w:tab w:val="left" w:pos="459"/>
        </w:tabs>
        <w:spacing w:line="237" w:lineRule="auto"/>
        <w:ind w:left="260" w:right="200" w:firstLine="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речевой и мыслительной деятельно</w:t>
      </w:r>
      <w:r>
        <w:rPr>
          <w:rFonts w:eastAsia="Times New Roman"/>
          <w:sz w:val="24"/>
          <w:szCs w:val="24"/>
        </w:rPr>
        <w:t>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4401EF" w:rsidRDefault="004401EF" w:rsidP="00A61024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4401EF" w:rsidRDefault="00A51A46" w:rsidP="00A61024">
      <w:pPr>
        <w:numPr>
          <w:ilvl w:val="0"/>
          <w:numId w:val="3"/>
        </w:numPr>
        <w:tabs>
          <w:tab w:val="left" w:pos="399"/>
        </w:tabs>
        <w:spacing w:line="237" w:lineRule="auto"/>
        <w:ind w:left="260" w:right="48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</w:t>
      </w:r>
      <w:r>
        <w:rPr>
          <w:rFonts w:eastAsia="Times New Roman"/>
          <w:sz w:val="24"/>
          <w:szCs w:val="24"/>
        </w:rPr>
        <w:t xml:space="preserve">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</w:t>
      </w:r>
      <w:r>
        <w:rPr>
          <w:rFonts w:eastAsia="Times New Roman"/>
          <w:sz w:val="24"/>
          <w:szCs w:val="24"/>
        </w:rPr>
        <w:t>грамматических средств;</w:t>
      </w:r>
    </w:p>
    <w:p w:rsidR="004401EF" w:rsidRDefault="004401EF" w:rsidP="00A61024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4401EF" w:rsidRDefault="00A51A46" w:rsidP="00A61024">
      <w:pPr>
        <w:numPr>
          <w:ilvl w:val="1"/>
          <w:numId w:val="3"/>
        </w:numPr>
        <w:tabs>
          <w:tab w:val="left" w:pos="459"/>
        </w:tabs>
        <w:spacing w:line="237" w:lineRule="auto"/>
        <w:ind w:left="260" w:right="200" w:firstLine="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</w:t>
      </w:r>
      <w:r>
        <w:rPr>
          <w:rFonts w:eastAsia="Times New Roman"/>
          <w:sz w:val="24"/>
          <w:szCs w:val="24"/>
        </w:rPr>
        <w:t>димую информацию;</w:t>
      </w:r>
    </w:p>
    <w:p w:rsidR="004401EF" w:rsidRDefault="004401EF" w:rsidP="00A61024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4401EF" w:rsidRDefault="00A51A46" w:rsidP="00A61024">
      <w:pPr>
        <w:numPr>
          <w:ilvl w:val="1"/>
          <w:numId w:val="3"/>
        </w:numPr>
        <w:tabs>
          <w:tab w:val="left" w:pos="460"/>
        </w:tabs>
        <w:ind w:left="460" w:hanging="13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полученных знаний и умений в собственной речевой практике.</w:t>
      </w:r>
    </w:p>
    <w:p w:rsidR="004401EF" w:rsidRDefault="004401EF" w:rsidP="00A61024">
      <w:pPr>
        <w:spacing w:line="288" w:lineRule="exact"/>
        <w:jc w:val="both"/>
        <w:rPr>
          <w:sz w:val="24"/>
          <w:szCs w:val="24"/>
        </w:rPr>
      </w:pPr>
    </w:p>
    <w:p w:rsidR="004401EF" w:rsidRDefault="00A51A46" w:rsidP="00A61024">
      <w:pPr>
        <w:spacing w:line="234" w:lineRule="auto"/>
        <w:ind w:left="260" w:right="8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предмет «Русский язык» входит в обязательную часть учебного плана, на реализацию которого отведено следующее количество часов в неделю:</w:t>
      </w:r>
    </w:p>
    <w:p w:rsidR="004401EF" w:rsidRDefault="004401EF" w:rsidP="00A61024">
      <w:pPr>
        <w:spacing w:line="14" w:lineRule="exact"/>
        <w:jc w:val="both"/>
        <w:rPr>
          <w:sz w:val="24"/>
          <w:szCs w:val="24"/>
        </w:rPr>
      </w:pPr>
    </w:p>
    <w:p w:rsidR="004401EF" w:rsidRDefault="00A51A46" w:rsidP="00A61024">
      <w:pPr>
        <w:spacing w:line="234" w:lineRule="auto"/>
        <w:ind w:left="260" w:righ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 класс – 5 часов </w:t>
      </w:r>
      <w:r>
        <w:rPr>
          <w:rFonts w:eastAsia="Times New Roman"/>
          <w:sz w:val="24"/>
          <w:szCs w:val="24"/>
        </w:rPr>
        <w:t>(170 часов) , 6 класс - 6 часов (204 часа), 7 класс – 4 часа (136 часов), 8 класс – 3 часа (102 часа), 9 класс – 3 часа (102 часа).</w:t>
      </w:r>
    </w:p>
    <w:p w:rsidR="004401EF" w:rsidRDefault="004401EF" w:rsidP="00A61024">
      <w:pPr>
        <w:spacing w:line="14" w:lineRule="exact"/>
        <w:jc w:val="both"/>
        <w:rPr>
          <w:sz w:val="24"/>
          <w:szCs w:val="24"/>
        </w:rPr>
      </w:pPr>
    </w:p>
    <w:p w:rsidR="004401EF" w:rsidRDefault="00A51A46" w:rsidP="00A61024">
      <w:pPr>
        <w:spacing w:line="237" w:lineRule="auto"/>
        <w:ind w:left="260" w:right="1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обеспечивает достижение на уровне основного общего образования определённых личностных, метапредметных и предметн</w:t>
      </w:r>
      <w:r>
        <w:rPr>
          <w:rFonts w:eastAsia="Times New Roman"/>
          <w:sz w:val="24"/>
          <w:szCs w:val="24"/>
        </w:rPr>
        <w:t>ых результатов. Учебно – методическое обеспечение реализации программы представлено:</w:t>
      </w:r>
    </w:p>
    <w:p w:rsidR="004401EF" w:rsidRDefault="004401EF" w:rsidP="00A61024">
      <w:pPr>
        <w:spacing w:line="253" w:lineRule="exact"/>
        <w:jc w:val="both"/>
        <w:rPr>
          <w:sz w:val="24"/>
          <w:szCs w:val="24"/>
        </w:rPr>
      </w:pPr>
    </w:p>
    <w:p w:rsidR="004401EF" w:rsidRDefault="00A51A46" w:rsidP="00A61024">
      <w:pPr>
        <w:numPr>
          <w:ilvl w:val="1"/>
          <w:numId w:val="4"/>
        </w:numPr>
        <w:tabs>
          <w:tab w:val="left" w:pos="1280"/>
        </w:tabs>
        <w:spacing w:line="234" w:lineRule="auto"/>
        <w:ind w:left="260" w:firstLine="77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Ладыженская Т.А.,Баранов М.Т., Тростенцова Л.А . «Русский язык. 5 класс. В 2х частях». Учебник для общеобразовательных учреждений. Москва «Просвещение»;</w:t>
      </w:r>
    </w:p>
    <w:p w:rsidR="004401EF" w:rsidRDefault="004401EF" w:rsidP="00A61024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4401EF" w:rsidRDefault="00A51A46" w:rsidP="00A61024">
      <w:pPr>
        <w:numPr>
          <w:ilvl w:val="0"/>
          <w:numId w:val="5"/>
        </w:numPr>
        <w:tabs>
          <w:tab w:val="left" w:pos="1227"/>
        </w:tabs>
        <w:spacing w:line="23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Баранов М.Т., Ла</w:t>
      </w:r>
      <w:r>
        <w:rPr>
          <w:rFonts w:eastAsia="Times New Roman"/>
          <w:sz w:val="24"/>
          <w:szCs w:val="24"/>
        </w:rPr>
        <w:t>дыженская Т.А, Тростенцова Л.А. «Русский язык. 6 класс. В 2х частях». Учебник для общеобразовательных учреждений. Москва «Просвещение».</w:t>
      </w:r>
    </w:p>
    <w:p w:rsidR="004401EF" w:rsidRDefault="004401EF" w:rsidP="00A61024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4401EF" w:rsidRDefault="00A51A46" w:rsidP="00A61024">
      <w:pPr>
        <w:numPr>
          <w:ilvl w:val="0"/>
          <w:numId w:val="5"/>
        </w:numPr>
        <w:tabs>
          <w:tab w:val="left" w:pos="1253"/>
        </w:tabs>
        <w:spacing w:line="23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Баранов М.Т., Ладыженская Т.А., Тростенцова Л.А. «Русский язык. 7 класс». Учебник для общеобразовательных учреждений. М</w:t>
      </w:r>
      <w:r>
        <w:rPr>
          <w:rFonts w:eastAsia="Times New Roman"/>
          <w:sz w:val="24"/>
          <w:szCs w:val="24"/>
        </w:rPr>
        <w:t>осква «Просвещение».</w:t>
      </w:r>
    </w:p>
    <w:p w:rsidR="004401EF" w:rsidRDefault="004401EF" w:rsidP="00A61024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4401EF" w:rsidRDefault="00A51A46" w:rsidP="00A61024">
      <w:pPr>
        <w:numPr>
          <w:ilvl w:val="0"/>
          <w:numId w:val="5"/>
        </w:numPr>
        <w:tabs>
          <w:tab w:val="left" w:pos="1376"/>
        </w:tabs>
        <w:spacing w:line="23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Тростенцова Л.А., Ладыженская Т.А., Дейкина А.Д.«Русский язык. 8 класс».Учебник для общеобразовательных учреждений. Москва «Просвещение».</w:t>
      </w:r>
    </w:p>
    <w:p w:rsidR="004401EF" w:rsidRDefault="004401EF" w:rsidP="00A61024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4401EF" w:rsidRDefault="00A51A46" w:rsidP="00A61024">
      <w:pPr>
        <w:numPr>
          <w:ilvl w:val="0"/>
          <w:numId w:val="5"/>
        </w:numPr>
        <w:tabs>
          <w:tab w:val="left" w:pos="1249"/>
        </w:tabs>
        <w:spacing w:line="23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Тростенцова Л.А., Ладыженская Т.А., Дейкина А.Д. «Русский язык. 9 класс». Учебник для общеобраз</w:t>
      </w:r>
      <w:r>
        <w:rPr>
          <w:rFonts w:eastAsia="Times New Roman"/>
          <w:sz w:val="24"/>
          <w:szCs w:val="24"/>
        </w:rPr>
        <w:t>овательных учреждений. Москва «Просвещение».</w:t>
      </w:r>
    </w:p>
    <w:sectPr w:rsidR="004401EF" w:rsidSect="00A61024">
      <w:pgSz w:w="11900" w:h="16838"/>
      <w:pgMar w:top="1440" w:right="56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8BB65F0A"/>
    <w:lvl w:ilvl="0" w:tplc="A18E57B8">
      <w:start w:val="1"/>
      <w:numFmt w:val="decimal"/>
      <w:lvlText w:val="%1."/>
      <w:lvlJc w:val="left"/>
    </w:lvl>
    <w:lvl w:ilvl="1" w:tplc="87AEC03A">
      <w:numFmt w:val="decimal"/>
      <w:lvlText w:val=""/>
      <w:lvlJc w:val="left"/>
    </w:lvl>
    <w:lvl w:ilvl="2" w:tplc="E8F6CB6E">
      <w:numFmt w:val="decimal"/>
      <w:lvlText w:val=""/>
      <w:lvlJc w:val="left"/>
    </w:lvl>
    <w:lvl w:ilvl="3" w:tplc="ECC4DE90">
      <w:numFmt w:val="decimal"/>
      <w:lvlText w:val=""/>
      <w:lvlJc w:val="left"/>
    </w:lvl>
    <w:lvl w:ilvl="4" w:tplc="F89ABE52">
      <w:numFmt w:val="decimal"/>
      <w:lvlText w:val=""/>
      <w:lvlJc w:val="left"/>
    </w:lvl>
    <w:lvl w:ilvl="5" w:tplc="F7F63374">
      <w:numFmt w:val="decimal"/>
      <w:lvlText w:val=""/>
      <w:lvlJc w:val="left"/>
    </w:lvl>
    <w:lvl w:ilvl="6" w:tplc="4C024668">
      <w:numFmt w:val="decimal"/>
      <w:lvlText w:val=""/>
      <w:lvlJc w:val="left"/>
    </w:lvl>
    <w:lvl w:ilvl="7" w:tplc="74E61FC0">
      <w:numFmt w:val="decimal"/>
      <w:lvlText w:val=""/>
      <w:lvlJc w:val="left"/>
    </w:lvl>
    <w:lvl w:ilvl="8" w:tplc="606806B2">
      <w:numFmt w:val="decimal"/>
      <w:lvlText w:val=""/>
      <w:lvlJc w:val="left"/>
    </w:lvl>
  </w:abstractNum>
  <w:abstractNum w:abstractNumId="1">
    <w:nsid w:val="00003D6C"/>
    <w:multiLevelType w:val="hybridMultilevel"/>
    <w:tmpl w:val="632AD880"/>
    <w:lvl w:ilvl="0" w:tplc="67047610">
      <w:start w:val="1"/>
      <w:numFmt w:val="bullet"/>
      <w:lvlText w:val="к"/>
      <w:lvlJc w:val="left"/>
    </w:lvl>
    <w:lvl w:ilvl="1" w:tplc="DED2C298">
      <w:numFmt w:val="decimal"/>
      <w:lvlText w:val=""/>
      <w:lvlJc w:val="left"/>
    </w:lvl>
    <w:lvl w:ilvl="2" w:tplc="B4F0E4AE">
      <w:numFmt w:val="decimal"/>
      <w:lvlText w:val=""/>
      <w:lvlJc w:val="left"/>
    </w:lvl>
    <w:lvl w:ilvl="3" w:tplc="6EC4F548">
      <w:numFmt w:val="decimal"/>
      <w:lvlText w:val=""/>
      <w:lvlJc w:val="left"/>
    </w:lvl>
    <w:lvl w:ilvl="4" w:tplc="4E1E6B74">
      <w:numFmt w:val="decimal"/>
      <w:lvlText w:val=""/>
      <w:lvlJc w:val="left"/>
    </w:lvl>
    <w:lvl w:ilvl="5" w:tplc="D5582F3C">
      <w:numFmt w:val="decimal"/>
      <w:lvlText w:val=""/>
      <w:lvlJc w:val="left"/>
    </w:lvl>
    <w:lvl w:ilvl="6" w:tplc="5C745EF2">
      <w:numFmt w:val="decimal"/>
      <w:lvlText w:val=""/>
      <w:lvlJc w:val="left"/>
    </w:lvl>
    <w:lvl w:ilvl="7" w:tplc="E71256BA">
      <w:numFmt w:val="decimal"/>
      <w:lvlText w:val=""/>
      <w:lvlJc w:val="left"/>
    </w:lvl>
    <w:lvl w:ilvl="8" w:tplc="95C4FB68">
      <w:numFmt w:val="decimal"/>
      <w:lvlText w:val=""/>
      <w:lvlJc w:val="left"/>
    </w:lvl>
  </w:abstractNum>
  <w:abstractNum w:abstractNumId="2">
    <w:nsid w:val="00005F90"/>
    <w:multiLevelType w:val="hybridMultilevel"/>
    <w:tmpl w:val="AB4867B0"/>
    <w:lvl w:ilvl="0" w:tplc="35EAD294">
      <w:start w:val="2"/>
      <w:numFmt w:val="decimal"/>
      <w:lvlText w:val="%1."/>
      <w:lvlJc w:val="left"/>
    </w:lvl>
    <w:lvl w:ilvl="1" w:tplc="0FC8B2DA">
      <w:start w:val="1"/>
      <w:numFmt w:val="decimal"/>
      <w:lvlText w:val="%2"/>
      <w:lvlJc w:val="left"/>
    </w:lvl>
    <w:lvl w:ilvl="2" w:tplc="D47AE174">
      <w:numFmt w:val="decimal"/>
      <w:lvlText w:val=""/>
      <w:lvlJc w:val="left"/>
    </w:lvl>
    <w:lvl w:ilvl="3" w:tplc="C49E9244">
      <w:numFmt w:val="decimal"/>
      <w:lvlText w:val=""/>
      <w:lvlJc w:val="left"/>
    </w:lvl>
    <w:lvl w:ilvl="4" w:tplc="CBE6CE54">
      <w:numFmt w:val="decimal"/>
      <w:lvlText w:val=""/>
      <w:lvlJc w:val="left"/>
    </w:lvl>
    <w:lvl w:ilvl="5" w:tplc="EA5C6982">
      <w:numFmt w:val="decimal"/>
      <w:lvlText w:val=""/>
      <w:lvlJc w:val="left"/>
    </w:lvl>
    <w:lvl w:ilvl="6" w:tplc="1648322E">
      <w:numFmt w:val="decimal"/>
      <w:lvlText w:val=""/>
      <w:lvlJc w:val="left"/>
    </w:lvl>
    <w:lvl w:ilvl="7" w:tplc="671E4674">
      <w:numFmt w:val="decimal"/>
      <w:lvlText w:val=""/>
      <w:lvlJc w:val="left"/>
    </w:lvl>
    <w:lvl w:ilvl="8" w:tplc="384ACC56">
      <w:numFmt w:val="decimal"/>
      <w:lvlText w:val=""/>
      <w:lvlJc w:val="left"/>
    </w:lvl>
  </w:abstractNum>
  <w:abstractNum w:abstractNumId="3">
    <w:nsid w:val="00006952"/>
    <w:multiLevelType w:val="hybridMultilevel"/>
    <w:tmpl w:val="688C5B30"/>
    <w:lvl w:ilvl="0" w:tplc="BCA6DCE2">
      <w:start w:val="1"/>
      <w:numFmt w:val="decimal"/>
      <w:lvlText w:val="%1"/>
      <w:lvlJc w:val="left"/>
    </w:lvl>
    <w:lvl w:ilvl="1" w:tplc="454CEE36">
      <w:start w:val="1"/>
      <w:numFmt w:val="decimal"/>
      <w:lvlText w:val="%2."/>
      <w:lvlJc w:val="left"/>
    </w:lvl>
    <w:lvl w:ilvl="2" w:tplc="24E6011E">
      <w:numFmt w:val="decimal"/>
      <w:lvlText w:val=""/>
      <w:lvlJc w:val="left"/>
    </w:lvl>
    <w:lvl w:ilvl="3" w:tplc="1DE6638C">
      <w:numFmt w:val="decimal"/>
      <w:lvlText w:val=""/>
      <w:lvlJc w:val="left"/>
    </w:lvl>
    <w:lvl w:ilvl="4" w:tplc="7786AFE2">
      <w:numFmt w:val="decimal"/>
      <w:lvlText w:val=""/>
      <w:lvlJc w:val="left"/>
    </w:lvl>
    <w:lvl w:ilvl="5" w:tplc="0C3A90F8">
      <w:numFmt w:val="decimal"/>
      <w:lvlText w:val=""/>
      <w:lvlJc w:val="left"/>
    </w:lvl>
    <w:lvl w:ilvl="6" w:tplc="F4A4E952">
      <w:numFmt w:val="decimal"/>
      <w:lvlText w:val=""/>
      <w:lvlJc w:val="left"/>
    </w:lvl>
    <w:lvl w:ilvl="7" w:tplc="727C8312">
      <w:numFmt w:val="decimal"/>
      <w:lvlText w:val=""/>
      <w:lvlJc w:val="left"/>
    </w:lvl>
    <w:lvl w:ilvl="8" w:tplc="A7E475CC">
      <w:numFmt w:val="decimal"/>
      <w:lvlText w:val=""/>
      <w:lvlJc w:val="left"/>
    </w:lvl>
  </w:abstractNum>
  <w:abstractNum w:abstractNumId="4">
    <w:nsid w:val="000072AE"/>
    <w:multiLevelType w:val="hybridMultilevel"/>
    <w:tmpl w:val="57585BA2"/>
    <w:lvl w:ilvl="0" w:tplc="E6C4A646">
      <w:start w:val="1"/>
      <w:numFmt w:val="bullet"/>
      <w:lvlText w:val="-"/>
      <w:lvlJc w:val="left"/>
    </w:lvl>
    <w:lvl w:ilvl="1" w:tplc="3702A058">
      <w:start w:val="1"/>
      <w:numFmt w:val="bullet"/>
      <w:lvlText w:val="-"/>
      <w:lvlJc w:val="left"/>
    </w:lvl>
    <w:lvl w:ilvl="2" w:tplc="CAFCE124">
      <w:numFmt w:val="decimal"/>
      <w:lvlText w:val=""/>
      <w:lvlJc w:val="left"/>
    </w:lvl>
    <w:lvl w:ilvl="3" w:tplc="E67E0246">
      <w:numFmt w:val="decimal"/>
      <w:lvlText w:val=""/>
      <w:lvlJc w:val="left"/>
    </w:lvl>
    <w:lvl w:ilvl="4" w:tplc="AB323D14">
      <w:numFmt w:val="decimal"/>
      <w:lvlText w:val=""/>
      <w:lvlJc w:val="left"/>
    </w:lvl>
    <w:lvl w:ilvl="5" w:tplc="A75CE4D4">
      <w:numFmt w:val="decimal"/>
      <w:lvlText w:val=""/>
      <w:lvlJc w:val="left"/>
    </w:lvl>
    <w:lvl w:ilvl="6" w:tplc="1826CF3A">
      <w:numFmt w:val="decimal"/>
      <w:lvlText w:val=""/>
      <w:lvlJc w:val="left"/>
    </w:lvl>
    <w:lvl w:ilvl="7" w:tplc="7F5C9448">
      <w:numFmt w:val="decimal"/>
      <w:lvlText w:val=""/>
      <w:lvlJc w:val="left"/>
    </w:lvl>
    <w:lvl w:ilvl="8" w:tplc="17AEDF4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01EF"/>
    <w:rsid w:val="003632CA"/>
    <w:rsid w:val="004401EF"/>
    <w:rsid w:val="00A51A46"/>
    <w:rsid w:val="00A6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2019-10-21T01:22:00Z</dcterms:created>
  <dcterms:modified xsi:type="dcterms:W3CDTF">2019-10-21T01:22:00Z</dcterms:modified>
</cp:coreProperties>
</file>