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9F" w:rsidRPr="002D1473" w:rsidRDefault="0084639F" w:rsidP="0084639F">
      <w:pPr>
        <w:tabs>
          <w:tab w:val="left" w:pos="38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1473">
        <w:rPr>
          <w:rFonts w:ascii="Times New Roman" w:hAnsi="Times New Roman" w:cs="Times New Roman"/>
          <w:b/>
          <w:sz w:val="24"/>
          <w:szCs w:val="24"/>
        </w:rPr>
        <w:t>Шабановская</w:t>
      </w:r>
      <w:proofErr w:type="spellEnd"/>
      <w:r w:rsidRPr="002D1473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84639F" w:rsidRPr="002D1473" w:rsidRDefault="0084639F" w:rsidP="0084639F">
      <w:pPr>
        <w:tabs>
          <w:tab w:val="left" w:pos="38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473">
        <w:rPr>
          <w:rFonts w:ascii="Times New Roman" w:hAnsi="Times New Roman" w:cs="Times New Roman"/>
          <w:b/>
          <w:sz w:val="24"/>
          <w:szCs w:val="24"/>
        </w:rPr>
        <w:t xml:space="preserve">Филиал МАОУ </w:t>
      </w:r>
      <w:proofErr w:type="spellStart"/>
      <w:r w:rsidRPr="002D1473">
        <w:rPr>
          <w:rFonts w:ascii="Times New Roman" w:hAnsi="Times New Roman" w:cs="Times New Roman"/>
          <w:b/>
          <w:sz w:val="24"/>
          <w:szCs w:val="24"/>
        </w:rPr>
        <w:t>Омутинская</w:t>
      </w:r>
      <w:proofErr w:type="spellEnd"/>
      <w:r w:rsidRPr="002D1473">
        <w:rPr>
          <w:rFonts w:ascii="Times New Roman" w:hAnsi="Times New Roman" w:cs="Times New Roman"/>
          <w:b/>
          <w:sz w:val="24"/>
          <w:szCs w:val="24"/>
        </w:rPr>
        <w:t xml:space="preserve"> СОШ № 1</w:t>
      </w:r>
    </w:p>
    <w:p w:rsidR="0084639F" w:rsidRPr="002D1473" w:rsidRDefault="0084639F" w:rsidP="008463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38" w:type="dxa"/>
        <w:tblLook w:val="04A0"/>
      </w:tblPr>
      <w:tblGrid>
        <w:gridCol w:w="3598"/>
        <w:gridCol w:w="3569"/>
        <w:gridCol w:w="3571"/>
      </w:tblGrid>
      <w:tr w:rsidR="0084639F" w:rsidRPr="002D1473" w:rsidTr="00BA5141">
        <w:trPr>
          <w:trHeight w:val="1365"/>
        </w:trPr>
        <w:tc>
          <w:tcPr>
            <w:tcW w:w="3598" w:type="dxa"/>
          </w:tcPr>
          <w:p w:rsidR="0084639F" w:rsidRPr="002D1473" w:rsidRDefault="0084639F" w:rsidP="00BA5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473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84639F" w:rsidRPr="002D1473" w:rsidRDefault="0084639F" w:rsidP="00BA5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47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    </w:t>
            </w:r>
          </w:p>
          <w:p w:rsidR="0084639F" w:rsidRPr="002D1473" w:rsidRDefault="0084639F" w:rsidP="00BA5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473">
              <w:rPr>
                <w:rFonts w:ascii="Times New Roman" w:hAnsi="Times New Roman" w:cs="Times New Roman"/>
                <w:sz w:val="24"/>
                <w:szCs w:val="24"/>
              </w:rPr>
              <w:t xml:space="preserve">/________/________________ </w:t>
            </w:r>
          </w:p>
          <w:p w:rsidR="0084639F" w:rsidRPr="002D1473" w:rsidRDefault="0084639F" w:rsidP="00BA5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473">
              <w:rPr>
                <w:rFonts w:ascii="Times New Roman" w:hAnsi="Times New Roman" w:cs="Times New Roman"/>
                <w:sz w:val="24"/>
                <w:szCs w:val="24"/>
              </w:rPr>
              <w:t xml:space="preserve">_____.________.    2016 г                                                    </w:t>
            </w:r>
          </w:p>
        </w:tc>
        <w:tc>
          <w:tcPr>
            <w:tcW w:w="3569" w:type="dxa"/>
          </w:tcPr>
          <w:p w:rsidR="0084639F" w:rsidRPr="002D1473" w:rsidRDefault="0084639F" w:rsidP="00BA5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473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</w:t>
            </w:r>
          </w:p>
          <w:p w:rsidR="0084639F" w:rsidRPr="002D1473" w:rsidRDefault="0084639F" w:rsidP="00BA5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47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</w:p>
          <w:p w:rsidR="0084639F" w:rsidRPr="002D1473" w:rsidRDefault="0084639F" w:rsidP="00BA5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473">
              <w:rPr>
                <w:rFonts w:ascii="Times New Roman" w:hAnsi="Times New Roman" w:cs="Times New Roman"/>
                <w:sz w:val="24"/>
                <w:szCs w:val="24"/>
              </w:rPr>
              <w:t xml:space="preserve">/________/________________ </w:t>
            </w:r>
          </w:p>
          <w:p w:rsidR="0084639F" w:rsidRPr="002D1473" w:rsidRDefault="0084639F" w:rsidP="00BA5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47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№__ от ._______  2016 г                                                    </w:t>
            </w:r>
          </w:p>
        </w:tc>
        <w:tc>
          <w:tcPr>
            <w:tcW w:w="3571" w:type="dxa"/>
          </w:tcPr>
          <w:p w:rsidR="0084639F" w:rsidRPr="002D1473" w:rsidRDefault="0084639F" w:rsidP="00BA5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473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84639F" w:rsidRPr="002D1473" w:rsidRDefault="0084639F" w:rsidP="00BA5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473">
              <w:rPr>
                <w:rFonts w:ascii="Times New Roman" w:hAnsi="Times New Roman" w:cs="Times New Roman"/>
                <w:sz w:val="24"/>
                <w:szCs w:val="24"/>
              </w:rPr>
              <w:t>Директор МАОУ ОСОШ №1</w:t>
            </w:r>
          </w:p>
          <w:p w:rsidR="0084639F" w:rsidRPr="002D1473" w:rsidRDefault="0084639F" w:rsidP="00BA5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473">
              <w:rPr>
                <w:rFonts w:ascii="Times New Roman" w:hAnsi="Times New Roman" w:cs="Times New Roman"/>
                <w:sz w:val="24"/>
                <w:szCs w:val="24"/>
              </w:rPr>
              <w:t>/________/ Е.В.Казаринова</w:t>
            </w:r>
          </w:p>
          <w:p w:rsidR="0084639F" w:rsidRPr="002D1473" w:rsidRDefault="0084639F" w:rsidP="00BA5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473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spellStart"/>
            <w:r w:rsidRPr="002D1473">
              <w:rPr>
                <w:rFonts w:ascii="Times New Roman" w:hAnsi="Times New Roman" w:cs="Times New Roman"/>
                <w:sz w:val="24"/>
                <w:szCs w:val="24"/>
              </w:rPr>
              <w:t>___от</w:t>
            </w:r>
            <w:proofErr w:type="spellEnd"/>
            <w:r w:rsidRPr="002D1473">
              <w:rPr>
                <w:rFonts w:ascii="Times New Roman" w:hAnsi="Times New Roman" w:cs="Times New Roman"/>
                <w:sz w:val="24"/>
                <w:szCs w:val="24"/>
              </w:rPr>
              <w:t xml:space="preserve"> __.___.2016г.</w:t>
            </w:r>
          </w:p>
        </w:tc>
      </w:tr>
    </w:tbl>
    <w:p w:rsidR="0084639F" w:rsidRPr="002D1473" w:rsidRDefault="0084639F" w:rsidP="0084639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639F" w:rsidRDefault="0084639F" w:rsidP="008463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639F" w:rsidRDefault="0084639F" w:rsidP="008463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639F" w:rsidRDefault="0084639F" w:rsidP="008463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639F" w:rsidRDefault="0084639F" w:rsidP="008463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639F" w:rsidRDefault="0084639F" w:rsidP="008463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639F" w:rsidRPr="002D1473" w:rsidRDefault="0084639F" w:rsidP="008463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639F" w:rsidRPr="002D1473" w:rsidRDefault="0084639F" w:rsidP="0084639F">
      <w:pPr>
        <w:tabs>
          <w:tab w:val="left" w:pos="38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473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84639F" w:rsidRPr="002D1473" w:rsidRDefault="0084639F" w:rsidP="0084639F">
      <w:pPr>
        <w:tabs>
          <w:tab w:val="left" w:pos="38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физике 8</w:t>
      </w:r>
      <w:r w:rsidRPr="002D147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84639F" w:rsidRPr="002D1473" w:rsidRDefault="0084639F" w:rsidP="0084639F">
      <w:pPr>
        <w:tabs>
          <w:tab w:val="left" w:pos="38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473"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r>
        <w:rPr>
          <w:rFonts w:ascii="Times New Roman" w:hAnsi="Times New Roman" w:cs="Times New Roman"/>
          <w:b/>
          <w:sz w:val="24"/>
          <w:szCs w:val="24"/>
        </w:rPr>
        <w:t>математики и физики</w:t>
      </w:r>
    </w:p>
    <w:p w:rsidR="0084639F" w:rsidRPr="002D1473" w:rsidRDefault="0084639F" w:rsidP="0084639F">
      <w:pPr>
        <w:tabs>
          <w:tab w:val="left" w:pos="38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Соловьёвой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Федосьи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473">
        <w:rPr>
          <w:rFonts w:ascii="Times New Roman" w:hAnsi="Times New Roman" w:cs="Times New Roman"/>
          <w:b/>
          <w:sz w:val="24"/>
          <w:szCs w:val="24"/>
        </w:rPr>
        <w:t>Викторовны</w:t>
      </w:r>
    </w:p>
    <w:p w:rsidR="0084639F" w:rsidRPr="002D1473" w:rsidRDefault="0084639F" w:rsidP="0084639F">
      <w:pPr>
        <w:tabs>
          <w:tab w:val="left" w:pos="38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39F" w:rsidRPr="002D1473" w:rsidRDefault="0084639F" w:rsidP="0084639F">
      <w:pPr>
        <w:tabs>
          <w:tab w:val="left" w:pos="38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473">
        <w:rPr>
          <w:rFonts w:ascii="Times New Roman" w:hAnsi="Times New Roman" w:cs="Times New Roman"/>
          <w:b/>
          <w:sz w:val="24"/>
          <w:szCs w:val="24"/>
        </w:rPr>
        <w:t>на 2016-2017 учебный год</w:t>
      </w:r>
    </w:p>
    <w:p w:rsidR="0084639F" w:rsidRPr="002D1473" w:rsidRDefault="0084639F" w:rsidP="008463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639F" w:rsidRPr="002D1473" w:rsidRDefault="0084639F" w:rsidP="008463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639F" w:rsidRPr="002D1473" w:rsidRDefault="0084639F" w:rsidP="008463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39F" w:rsidRDefault="0084639F" w:rsidP="005325E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639F" w:rsidRDefault="0084639F" w:rsidP="005325E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639F" w:rsidRDefault="0084639F" w:rsidP="005325E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639F" w:rsidRDefault="0084639F" w:rsidP="005325E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639F" w:rsidRDefault="0084639F" w:rsidP="005325E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639F" w:rsidRDefault="0084639F" w:rsidP="005325E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639F" w:rsidRDefault="0084639F" w:rsidP="005325E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4357" w:rsidRPr="009E34C8" w:rsidRDefault="00FD4357" w:rsidP="005325E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4C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5325E3" w:rsidRPr="009E34C8" w:rsidRDefault="00FD4357" w:rsidP="009E34C8">
      <w:pPr>
        <w:tabs>
          <w:tab w:val="left" w:pos="284"/>
          <w:tab w:val="left" w:pos="993"/>
          <w:tab w:val="left" w:pos="1843"/>
        </w:tabs>
        <w:spacing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9E34C8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программы по физике для 7-9 классов общеобразовательных учреждений. Авторы: Н.К.Мартынова, Н.Н.Иванова</w:t>
      </w:r>
      <w:proofErr w:type="gramStart"/>
      <w:r w:rsidRPr="009E34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34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34C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E34C8">
        <w:rPr>
          <w:rFonts w:ascii="Times New Roman" w:hAnsi="Times New Roman" w:cs="Times New Roman"/>
          <w:sz w:val="24"/>
          <w:szCs w:val="24"/>
        </w:rPr>
        <w:t xml:space="preserve"> учебнику «Физика» 8 класс (авторы С.В.Громов, Н.А.Родина.)</w:t>
      </w:r>
    </w:p>
    <w:p w:rsidR="005325E3" w:rsidRPr="009E34C8" w:rsidRDefault="005325E3" w:rsidP="009E34C8">
      <w:pPr>
        <w:pStyle w:val="a3"/>
        <w:numPr>
          <w:ilvl w:val="0"/>
          <w:numId w:val="5"/>
        </w:numPr>
        <w:tabs>
          <w:tab w:val="left" w:pos="284"/>
          <w:tab w:val="left" w:pos="709"/>
          <w:tab w:val="left" w:pos="993"/>
          <w:tab w:val="left" w:pos="1276"/>
        </w:tabs>
        <w:spacing w:after="0" w:line="240" w:lineRule="auto"/>
        <w:ind w:left="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4C8">
        <w:rPr>
          <w:rFonts w:ascii="Times New Roman" w:hAnsi="Times New Roman" w:cs="Times New Roman"/>
          <w:sz w:val="24"/>
          <w:szCs w:val="24"/>
        </w:rPr>
        <w:t xml:space="preserve">Федеральный компонент государственного стандарта общего </w:t>
      </w:r>
      <w:proofErr w:type="spellStart"/>
      <w:r w:rsidRPr="009E34C8"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 w:rsidRPr="009E34C8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9E34C8">
        <w:rPr>
          <w:rFonts w:ascii="Times New Roman" w:hAnsi="Times New Roman" w:cs="Times New Roman"/>
          <w:sz w:val="24"/>
          <w:szCs w:val="24"/>
        </w:rPr>
        <w:t>изика</w:t>
      </w:r>
      <w:proofErr w:type="spellEnd"/>
      <w:r w:rsidRPr="009E34C8">
        <w:rPr>
          <w:rFonts w:ascii="Times New Roman" w:hAnsi="Times New Roman" w:cs="Times New Roman"/>
          <w:sz w:val="24"/>
          <w:szCs w:val="24"/>
        </w:rPr>
        <w:t>. Основное общее образование. Приказ Минобразования России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5325E3" w:rsidRPr="009E34C8" w:rsidRDefault="005325E3" w:rsidP="009E34C8">
      <w:pPr>
        <w:pStyle w:val="a3"/>
        <w:numPr>
          <w:ilvl w:val="0"/>
          <w:numId w:val="5"/>
        </w:numPr>
        <w:tabs>
          <w:tab w:val="left" w:pos="284"/>
          <w:tab w:val="left" w:pos="709"/>
          <w:tab w:val="left" w:pos="993"/>
          <w:tab w:val="left" w:pos="1276"/>
        </w:tabs>
        <w:spacing w:after="0" w:line="240" w:lineRule="auto"/>
        <w:ind w:left="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4C8">
        <w:rPr>
          <w:rFonts w:ascii="Times New Roman" w:hAnsi="Times New Roman" w:cs="Times New Roman"/>
          <w:sz w:val="24"/>
          <w:szCs w:val="24"/>
        </w:rPr>
        <w:t xml:space="preserve">Примерная программа основного общего образования. </w:t>
      </w:r>
      <w:proofErr w:type="spellStart"/>
      <w:r w:rsidRPr="009E34C8">
        <w:rPr>
          <w:rFonts w:ascii="Times New Roman" w:hAnsi="Times New Roman" w:cs="Times New Roman"/>
          <w:sz w:val="24"/>
          <w:szCs w:val="24"/>
        </w:rPr>
        <w:t>Физика</w:t>
      </w:r>
      <w:proofErr w:type="gramStart"/>
      <w:r w:rsidRPr="009E34C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E34C8">
        <w:rPr>
          <w:rFonts w:ascii="Times New Roman" w:hAnsi="Times New Roman" w:cs="Times New Roman"/>
          <w:sz w:val="24"/>
          <w:szCs w:val="24"/>
        </w:rPr>
        <w:t>борник</w:t>
      </w:r>
      <w:proofErr w:type="spellEnd"/>
      <w:r w:rsidRPr="009E34C8">
        <w:rPr>
          <w:rFonts w:ascii="Times New Roman" w:hAnsi="Times New Roman" w:cs="Times New Roman"/>
          <w:sz w:val="24"/>
          <w:szCs w:val="24"/>
        </w:rPr>
        <w:t xml:space="preserve"> программ/ сост. Н.К. Мартынова, Н.Н.Иванова. и др. – </w:t>
      </w:r>
      <w:proofErr w:type="spellStart"/>
      <w:r w:rsidRPr="009E34C8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9E34C8">
        <w:rPr>
          <w:rFonts w:ascii="Times New Roman" w:hAnsi="Times New Roman" w:cs="Times New Roman"/>
          <w:sz w:val="24"/>
          <w:szCs w:val="24"/>
        </w:rPr>
        <w:t>, 2008</w:t>
      </w:r>
    </w:p>
    <w:p w:rsidR="005325E3" w:rsidRPr="009E34C8" w:rsidRDefault="005325E3" w:rsidP="009E34C8">
      <w:pPr>
        <w:pStyle w:val="a3"/>
        <w:numPr>
          <w:ilvl w:val="0"/>
          <w:numId w:val="5"/>
        </w:numPr>
        <w:tabs>
          <w:tab w:val="left" w:pos="284"/>
          <w:tab w:val="left" w:pos="709"/>
          <w:tab w:val="left" w:pos="993"/>
          <w:tab w:val="left" w:pos="1276"/>
        </w:tabs>
        <w:spacing w:after="0" w:line="240" w:lineRule="auto"/>
        <w:ind w:left="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4C8">
        <w:rPr>
          <w:rFonts w:ascii="Times New Roman" w:hAnsi="Times New Roman" w:cs="Times New Roman"/>
          <w:sz w:val="24"/>
          <w:szCs w:val="24"/>
        </w:rPr>
        <w:t>Авторская программа по физике для 7-9 классов общеобразовательных учреждений. Авторы программы Н.К. Мартынова, Н.Н.Иванова. Программа составлена к учебникам физики для 7-9 классов С.В.Громова, Н.А.Родиной. Сборник программ/ сост. Н.К. Мартынова, Н.Н.Иванова</w:t>
      </w:r>
      <w:proofErr w:type="gramStart"/>
      <w:r w:rsidRPr="009E34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34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34C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E34C8">
        <w:rPr>
          <w:rFonts w:ascii="Times New Roman" w:hAnsi="Times New Roman" w:cs="Times New Roman"/>
          <w:sz w:val="24"/>
          <w:szCs w:val="24"/>
        </w:rPr>
        <w:t xml:space="preserve"> др. – </w:t>
      </w:r>
      <w:proofErr w:type="spellStart"/>
      <w:r w:rsidRPr="009E34C8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9E34C8">
        <w:rPr>
          <w:rFonts w:ascii="Times New Roman" w:hAnsi="Times New Roman" w:cs="Times New Roman"/>
          <w:sz w:val="24"/>
          <w:szCs w:val="24"/>
        </w:rPr>
        <w:t>, 2008</w:t>
      </w:r>
    </w:p>
    <w:p w:rsidR="00FD4357" w:rsidRPr="009E34C8" w:rsidRDefault="00FD4357" w:rsidP="005325E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4C8">
        <w:rPr>
          <w:rFonts w:ascii="Times New Roman" w:hAnsi="Times New Roman" w:cs="Times New Roman"/>
          <w:b/>
          <w:bCs/>
          <w:sz w:val="24"/>
          <w:szCs w:val="24"/>
        </w:rPr>
        <w:t>Цели изучения физики</w:t>
      </w:r>
    </w:p>
    <w:p w:rsidR="00FD4357" w:rsidRPr="009E34C8" w:rsidRDefault="00FD4357" w:rsidP="005325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4C8">
        <w:rPr>
          <w:rFonts w:ascii="Times New Roman" w:hAnsi="Times New Roman" w:cs="Times New Roman"/>
          <w:sz w:val="24"/>
          <w:szCs w:val="24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FD4357" w:rsidRPr="009E34C8" w:rsidRDefault="00FD4357" w:rsidP="009E34C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34C8">
        <w:rPr>
          <w:rFonts w:ascii="Times New Roman" w:hAnsi="Times New Roman" w:cs="Times New Roman"/>
          <w:sz w:val="24"/>
          <w:szCs w:val="24"/>
        </w:rPr>
        <w:t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физике, оказавших определяющее влияние на развитие техники и технологии; методах научного познания природы;</w:t>
      </w:r>
    </w:p>
    <w:p w:rsidR="00FD4357" w:rsidRPr="009E34C8" w:rsidRDefault="00FD4357" w:rsidP="009E34C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34C8">
        <w:rPr>
          <w:rFonts w:ascii="Times New Roman" w:hAnsi="Times New Roman" w:cs="Times New Roman"/>
          <w:sz w:val="24"/>
          <w:szCs w:val="24"/>
        </w:rPr>
        <w:t>Овладения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практическое использование физических знаний; оценивать достоверность естественнонаучной информации;</w:t>
      </w:r>
    </w:p>
    <w:p w:rsidR="00FD4357" w:rsidRPr="009E34C8" w:rsidRDefault="00FD4357" w:rsidP="009E34C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34C8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приобретение знаний и умений по физике с использованием различных источников информации и современных информационных технологий;</w:t>
      </w:r>
    </w:p>
    <w:p w:rsidR="00FD4357" w:rsidRPr="009E34C8" w:rsidRDefault="00FD4357" w:rsidP="009E34C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34C8">
        <w:rPr>
          <w:rFonts w:ascii="Times New Roman" w:hAnsi="Times New Roman" w:cs="Times New Roman"/>
          <w:sz w:val="24"/>
          <w:szCs w:val="24"/>
        </w:rPr>
        <w:t>Воспитание убежденности в возможности познавание законов природы; использование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морально-эстетической оценке использование научных достижений, чувства ответственности за защиту окружающей среды;</w:t>
      </w:r>
    </w:p>
    <w:p w:rsidR="00634D65" w:rsidRDefault="00FD4357" w:rsidP="00634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4C8">
        <w:rPr>
          <w:rFonts w:ascii="Times New Roman" w:hAnsi="Times New Roman" w:cs="Times New Roman"/>
          <w:sz w:val="24"/>
          <w:szCs w:val="24"/>
        </w:rPr>
        <w:t xml:space="preserve"> Использование приобретенных знаний и умений для решения практических задач повседневной жизни, обеспечение безопасности собственной жизни, рационального природопользования и охрана окружающей среды.</w:t>
      </w:r>
      <w:r w:rsidR="00634D65" w:rsidRPr="00634D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4D65" w:rsidRPr="009E34C8" w:rsidRDefault="00634D65" w:rsidP="00634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4C8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634D65" w:rsidRPr="009E34C8" w:rsidRDefault="00634D65" w:rsidP="00634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D65" w:rsidRPr="009E34C8" w:rsidRDefault="00634D65" w:rsidP="00634D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4C8">
        <w:rPr>
          <w:rFonts w:ascii="Times New Roman" w:hAnsi="Times New Roman" w:cs="Times New Roman"/>
          <w:b/>
          <w:sz w:val="24"/>
          <w:szCs w:val="24"/>
        </w:rPr>
        <w:t>В результате изучения физики ученик 8 класса должен</w:t>
      </w:r>
    </w:p>
    <w:p w:rsidR="00634D65" w:rsidRPr="009E34C8" w:rsidRDefault="00634D65" w:rsidP="00634D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4C8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634D65" w:rsidRPr="009E34C8" w:rsidRDefault="00634D65" w:rsidP="00634D65">
      <w:pPr>
        <w:numPr>
          <w:ilvl w:val="0"/>
          <w:numId w:val="7"/>
        </w:numPr>
        <w:tabs>
          <w:tab w:val="clear" w:pos="567"/>
          <w:tab w:val="num" w:pos="284"/>
        </w:tabs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34C8">
        <w:rPr>
          <w:rFonts w:ascii="Times New Roman" w:hAnsi="Times New Roman" w:cs="Times New Roman"/>
          <w:b/>
          <w:i/>
          <w:sz w:val="24"/>
          <w:szCs w:val="24"/>
        </w:rPr>
        <w:t>смысл понятий:</w:t>
      </w:r>
      <w:r w:rsidRPr="009E34C8">
        <w:rPr>
          <w:rFonts w:ascii="Times New Roman" w:hAnsi="Times New Roman" w:cs="Times New Roman"/>
          <w:sz w:val="24"/>
          <w:szCs w:val="24"/>
        </w:rPr>
        <w:t xml:space="preserve"> физическое явление, физический закон, вещество, взаимодействие;</w:t>
      </w:r>
    </w:p>
    <w:p w:rsidR="00634D65" w:rsidRPr="009E34C8" w:rsidRDefault="00634D65" w:rsidP="00634D65">
      <w:pPr>
        <w:numPr>
          <w:ilvl w:val="0"/>
          <w:numId w:val="7"/>
        </w:numPr>
        <w:tabs>
          <w:tab w:val="clear" w:pos="567"/>
          <w:tab w:val="num" w:pos="284"/>
        </w:tabs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34C8">
        <w:rPr>
          <w:rFonts w:ascii="Times New Roman" w:hAnsi="Times New Roman" w:cs="Times New Roman"/>
          <w:b/>
          <w:i/>
          <w:sz w:val="24"/>
          <w:szCs w:val="24"/>
        </w:rPr>
        <w:t>смысл физических величин:</w:t>
      </w:r>
      <w:r w:rsidRPr="009E34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34C8">
        <w:rPr>
          <w:rFonts w:ascii="Times New Roman" w:hAnsi="Times New Roman" w:cs="Times New Roman"/>
          <w:sz w:val="24"/>
          <w:szCs w:val="24"/>
        </w:rPr>
        <w:t>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теплоемкость;</w:t>
      </w:r>
      <w:proofErr w:type="gramEnd"/>
    </w:p>
    <w:p w:rsidR="00634D65" w:rsidRPr="009E34C8" w:rsidRDefault="00634D65" w:rsidP="00634D65">
      <w:pPr>
        <w:numPr>
          <w:ilvl w:val="0"/>
          <w:numId w:val="7"/>
        </w:numPr>
        <w:tabs>
          <w:tab w:val="clear" w:pos="567"/>
          <w:tab w:val="num" w:pos="284"/>
        </w:tabs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34C8">
        <w:rPr>
          <w:rFonts w:ascii="Times New Roman" w:hAnsi="Times New Roman" w:cs="Times New Roman"/>
          <w:b/>
          <w:i/>
          <w:sz w:val="24"/>
          <w:szCs w:val="24"/>
        </w:rPr>
        <w:t>смысл физических законов:</w:t>
      </w:r>
      <w:r w:rsidRPr="009E34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34C8">
        <w:rPr>
          <w:rFonts w:ascii="Times New Roman" w:hAnsi="Times New Roman" w:cs="Times New Roman"/>
          <w:sz w:val="24"/>
          <w:szCs w:val="24"/>
        </w:rPr>
        <w:t>Паскаля, Архимеда, Ньютона, всемирного тяготения, сохранения импульса и механической энергии, сохранения энергии в тепловых процессах;</w:t>
      </w:r>
    </w:p>
    <w:p w:rsidR="00634D65" w:rsidRPr="009E34C8" w:rsidRDefault="00634D65" w:rsidP="00634D65">
      <w:pPr>
        <w:tabs>
          <w:tab w:val="num" w:pos="284"/>
        </w:tabs>
        <w:spacing w:before="240"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E34C8">
        <w:rPr>
          <w:rFonts w:ascii="Times New Roman" w:hAnsi="Times New Roman" w:cs="Times New Roman"/>
          <w:b/>
          <w:sz w:val="24"/>
          <w:szCs w:val="24"/>
        </w:rPr>
        <w:lastRenderedPageBreak/>
        <w:t>Уметь</w:t>
      </w:r>
    </w:p>
    <w:p w:rsidR="00634D65" w:rsidRPr="009E34C8" w:rsidRDefault="00634D65" w:rsidP="00634D65">
      <w:pPr>
        <w:numPr>
          <w:ilvl w:val="0"/>
          <w:numId w:val="7"/>
        </w:numPr>
        <w:tabs>
          <w:tab w:val="clear" w:pos="567"/>
          <w:tab w:val="num" w:pos="284"/>
        </w:tabs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34C8">
        <w:rPr>
          <w:rFonts w:ascii="Times New Roman" w:hAnsi="Times New Roman" w:cs="Times New Roman"/>
          <w:b/>
          <w:i/>
          <w:sz w:val="24"/>
          <w:szCs w:val="24"/>
        </w:rPr>
        <w:t xml:space="preserve">описывать и объяснять физические явления: </w:t>
      </w:r>
      <w:r w:rsidRPr="009E34C8">
        <w:rPr>
          <w:rFonts w:ascii="Times New Roman" w:hAnsi="Times New Roman" w:cs="Times New Roman"/>
          <w:sz w:val="24"/>
          <w:szCs w:val="24"/>
        </w:rPr>
        <w:t>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кристаллизацию;</w:t>
      </w:r>
      <w:proofErr w:type="gramEnd"/>
    </w:p>
    <w:p w:rsidR="00634D65" w:rsidRPr="009E34C8" w:rsidRDefault="00634D65" w:rsidP="00634D65">
      <w:pPr>
        <w:numPr>
          <w:ilvl w:val="0"/>
          <w:numId w:val="7"/>
        </w:numPr>
        <w:tabs>
          <w:tab w:val="clear" w:pos="567"/>
          <w:tab w:val="num" w:pos="284"/>
        </w:tabs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34C8">
        <w:rPr>
          <w:rFonts w:ascii="Times New Roman" w:hAnsi="Times New Roman" w:cs="Times New Roman"/>
          <w:b/>
          <w:i/>
          <w:sz w:val="24"/>
          <w:szCs w:val="24"/>
        </w:rPr>
        <w:t>использовать физические приборы и измерительные инструменты для измерения физических величин:</w:t>
      </w:r>
      <w:r w:rsidRPr="009E34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34C8">
        <w:rPr>
          <w:rFonts w:ascii="Times New Roman" w:hAnsi="Times New Roman" w:cs="Times New Roman"/>
          <w:sz w:val="24"/>
          <w:szCs w:val="24"/>
        </w:rPr>
        <w:t xml:space="preserve">расстояния, промежутка времени, массы, силы, давления, температуры; </w:t>
      </w:r>
    </w:p>
    <w:p w:rsidR="00634D65" w:rsidRPr="009E34C8" w:rsidRDefault="00634D65" w:rsidP="00634D65">
      <w:pPr>
        <w:numPr>
          <w:ilvl w:val="0"/>
          <w:numId w:val="7"/>
        </w:numPr>
        <w:tabs>
          <w:tab w:val="clear" w:pos="567"/>
          <w:tab w:val="num" w:pos="284"/>
        </w:tabs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34C8">
        <w:rPr>
          <w:rFonts w:ascii="Times New Roman" w:hAnsi="Times New Roman" w:cs="Times New Roman"/>
          <w:b/>
          <w:i/>
          <w:sz w:val="24"/>
          <w:szCs w:val="24"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 w:rsidRPr="009E34C8">
        <w:rPr>
          <w:rFonts w:ascii="Times New Roman" w:hAnsi="Times New Roman" w:cs="Times New Roman"/>
          <w:sz w:val="24"/>
          <w:szCs w:val="24"/>
        </w:rPr>
        <w:t>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времени;</w:t>
      </w:r>
      <w:proofErr w:type="gramEnd"/>
    </w:p>
    <w:p w:rsidR="00634D65" w:rsidRPr="009E34C8" w:rsidRDefault="00634D65" w:rsidP="00634D65">
      <w:pPr>
        <w:numPr>
          <w:ilvl w:val="0"/>
          <w:numId w:val="7"/>
        </w:numPr>
        <w:tabs>
          <w:tab w:val="clear" w:pos="567"/>
          <w:tab w:val="num" w:pos="284"/>
        </w:tabs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34C8">
        <w:rPr>
          <w:rFonts w:ascii="Times New Roman" w:hAnsi="Times New Roman" w:cs="Times New Roman"/>
          <w:b/>
          <w:i/>
          <w:sz w:val="24"/>
          <w:szCs w:val="24"/>
        </w:rPr>
        <w:t>выражать результаты измерений и расчетов в единицах Международной системы;</w:t>
      </w:r>
    </w:p>
    <w:p w:rsidR="00634D65" w:rsidRPr="009E34C8" w:rsidRDefault="00634D65" w:rsidP="00634D65">
      <w:pPr>
        <w:numPr>
          <w:ilvl w:val="0"/>
          <w:numId w:val="7"/>
        </w:numPr>
        <w:tabs>
          <w:tab w:val="clear" w:pos="567"/>
          <w:tab w:val="num" w:pos="284"/>
        </w:tabs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34C8">
        <w:rPr>
          <w:rFonts w:ascii="Times New Roman" w:hAnsi="Times New Roman" w:cs="Times New Roman"/>
          <w:b/>
          <w:i/>
          <w:sz w:val="24"/>
          <w:szCs w:val="24"/>
        </w:rPr>
        <w:t>приводить примеры практического использования физических знаний</w:t>
      </w:r>
      <w:r w:rsidRPr="009E34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E34C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E34C8">
        <w:rPr>
          <w:rFonts w:ascii="Times New Roman" w:hAnsi="Times New Roman" w:cs="Times New Roman"/>
          <w:sz w:val="24"/>
          <w:szCs w:val="24"/>
        </w:rPr>
        <w:t xml:space="preserve"> механических, тепловых; </w:t>
      </w:r>
    </w:p>
    <w:p w:rsidR="00634D65" w:rsidRPr="009E34C8" w:rsidRDefault="00634D65" w:rsidP="00634D65">
      <w:pPr>
        <w:numPr>
          <w:ilvl w:val="0"/>
          <w:numId w:val="7"/>
        </w:numPr>
        <w:tabs>
          <w:tab w:val="clear" w:pos="567"/>
          <w:tab w:val="num" w:pos="284"/>
        </w:tabs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34C8">
        <w:rPr>
          <w:rFonts w:ascii="Times New Roman" w:hAnsi="Times New Roman" w:cs="Times New Roman"/>
          <w:b/>
          <w:i/>
          <w:sz w:val="24"/>
          <w:szCs w:val="24"/>
        </w:rPr>
        <w:t>решать задачи на применение изученных физических законов</w:t>
      </w:r>
      <w:r w:rsidRPr="009E34C8">
        <w:rPr>
          <w:rFonts w:ascii="Times New Roman" w:hAnsi="Times New Roman" w:cs="Times New Roman"/>
          <w:b/>
          <w:sz w:val="24"/>
          <w:szCs w:val="24"/>
        </w:rPr>
        <w:t>;</w:t>
      </w:r>
    </w:p>
    <w:p w:rsidR="00634D65" w:rsidRPr="009E34C8" w:rsidRDefault="00634D65" w:rsidP="00634D65">
      <w:pPr>
        <w:numPr>
          <w:ilvl w:val="0"/>
          <w:numId w:val="7"/>
        </w:numPr>
        <w:tabs>
          <w:tab w:val="clear" w:pos="567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34C8">
        <w:rPr>
          <w:rFonts w:ascii="Times New Roman" w:hAnsi="Times New Roman" w:cs="Times New Roman"/>
          <w:b/>
          <w:i/>
          <w:sz w:val="24"/>
          <w:szCs w:val="24"/>
        </w:rPr>
        <w:t>осуществлять самостоятельный поиск инфор</w:t>
      </w:r>
      <w:r w:rsidRPr="009E34C8">
        <w:rPr>
          <w:rFonts w:ascii="Times New Roman" w:hAnsi="Times New Roman" w:cs="Times New Roman"/>
          <w:b/>
          <w:sz w:val="24"/>
          <w:szCs w:val="24"/>
        </w:rPr>
        <w:t>мации</w:t>
      </w:r>
      <w:r w:rsidRPr="009E34C8">
        <w:rPr>
          <w:rFonts w:ascii="Times New Roman" w:hAnsi="Times New Roman" w:cs="Times New Roman"/>
          <w:sz w:val="24"/>
          <w:szCs w:val="24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634D65" w:rsidRPr="009E34C8" w:rsidRDefault="00634D65" w:rsidP="00634D65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4C8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E34C8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9E34C8">
        <w:rPr>
          <w:rFonts w:ascii="Times New Roman" w:hAnsi="Times New Roman" w:cs="Times New Roman"/>
          <w:b/>
          <w:sz w:val="24"/>
          <w:szCs w:val="24"/>
        </w:rPr>
        <w:t>:</w:t>
      </w:r>
    </w:p>
    <w:p w:rsidR="00634D65" w:rsidRPr="009E34C8" w:rsidRDefault="00634D65" w:rsidP="00634D65">
      <w:pPr>
        <w:numPr>
          <w:ilvl w:val="0"/>
          <w:numId w:val="7"/>
        </w:numPr>
        <w:tabs>
          <w:tab w:val="clear" w:pos="567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4C8">
        <w:rPr>
          <w:rFonts w:ascii="Times New Roman" w:hAnsi="Times New Roman" w:cs="Times New Roman"/>
          <w:sz w:val="24"/>
          <w:szCs w:val="24"/>
        </w:rPr>
        <w:t>обеспечения безопасности в процессе использования транспортных средств;</w:t>
      </w:r>
    </w:p>
    <w:p w:rsidR="00634D65" w:rsidRPr="009E34C8" w:rsidRDefault="00634D65" w:rsidP="00634D65">
      <w:pPr>
        <w:numPr>
          <w:ilvl w:val="0"/>
          <w:numId w:val="7"/>
        </w:numPr>
        <w:tabs>
          <w:tab w:val="clear" w:pos="567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34C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E34C8">
        <w:rPr>
          <w:rFonts w:ascii="Times New Roman" w:hAnsi="Times New Roman" w:cs="Times New Roman"/>
          <w:sz w:val="24"/>
          <w:szCs w:val="24"/>
        </w:rPr>
        <w:t xml:space="preserve"> исправностью водопровода, сантехники и газовых приборов в квартире;</w:t>
      </w:r>
    </w:p>
    <w:p w:rsidR="00634D65" w:rsidRPr="009E34C8" w:rsidRDefault="00634D65" w:rsidP="00634D65">
      <w:pPr>
        <w:numPr>
          <w:ilvl w:val="0"/>
          <w:numId w:val="7"/>
        </w:numPr>
        <w:tabs>
          <w:tab w:val="clear" w:pos="567"/>
          <w:tab w:val="num" w:pos="284"/>
        </w:tabs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4C8">
        <w:rPr>
          <w:rFonts w:ascii="Times New Roman" w:hAnsi="Times New Roman" w:cs="Times New Roman"/>
          <w:sz w:val="24"/>
          <w:szCs w:val="24"/>
        </w:rPr>
        <w:t>рационального применения простых механизмов;</w:t>
      </w:r>
    </w:p>
    <w:p w:rsidR="00634D65" w:rsidRDefault="00634D65" w:rsidP="00634D65">
      <w:pPr>
        <w:spacing w:line="240" w:lineRule="auto"/>
        <w:ind w:right="-31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4D65" w:rsidRPr="009E34C8" w:rsidRDefault="00634D65" w:rsidP="00634D6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34D65" w:rsidRPr="009E34C8" w:rsidRDefault="00634D65" w:rsidP="00634D65">
      <w:pPr>
        <w:spacing w:after="0" w:line="240" w:lineRule="auto"/>
        <w:ind w:left="284" w:right="-315"/>
        <w:rPr>
          <w:rFonts w:ascii="Times New Roman" w:hAnsi="Times New Roman" w:cs="Times New Roman"/>
          <w:sz w:val="24"/>
          <w:szCs w:val="24"/>
          <w:u w:val="single"/>
        </w:rPr>
      </w:pPr>
    </w:p>
    <w:p w:rsidR="00634D65" w:rsidRPr="005155BC" w:rsidRDefault="00634D65" w:rsidP="00634D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34D65" w:rsidRPr="005155BC" w:rsidRDefault="00634D65" w:rsidP="00634D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84050" w:rsidRPr="005155BC" w:rsidRDefault="005155BC" w:rsidP="00A84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A84050" w:rsidRPr="00A84050">
        <w:rPr>
          <w:rFonts w:ascii="Times New Roman" w:hAnsi="Times New Roman" w:cs="Times New Roman"/>
          <w:b/>
          <w:sz w:val="24"/>
          <w:szCs w:val="24"/>
        </w:rPr>
        <w:t>одержание</w:t>
      </w:r>
      <w:r w:rsidR="00714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4D65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A84050" w:rsidRPr="00A84050" w:rsidRDefault="00A84050" w:rsidP="00A84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050">
        <w:rPr>
          <w:rFonts w:ascii="Times New Roman" w:hAnsi="Times New Roman" w:cs="Times New Roman"/>
          <w:sz w:val="24"/>
          <w:szCs w:val="24"/>
        </w:rPr>
        <w:t>(68 ч, 2 ч в неделю)</w:t>
      </w:r>
    </w:p>
    <w:p w:rsidR="00A84050" w:rsidRPr="00A84050" w:rsidRDefault="00A84050" w:rsidP="00A84050">
      <w:pPr>
        <w:pStyle w:val="a3"/>
        <w:numPr>
          <w:ilvl w:val="0"/>
          <w:numId w:val="1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050">
        <w:rPr>
          <w:rFonts w:ascii="Times New Roman" w:hAnsi="Times New Roman" w:cs="Times New Roman"/>
          <w:b/>
          <w:sz w:val="24"/>
          <w:szCs w:val="24"/>
        </w:rPr>
        <w:t>Механические явления (34ч)</w:t>
      </w:r>
    </w:p>
    <w:p w:rsidR="0071400A" w:rsidRDefault="0071400A" w:rsidP="00A840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34C8">
        <w:rPr>
          <w:rFonts w:ascii="Times New Roman" w:hAnsi="Times New Roman" w:cs="Times New Roman"/>
          <w:b/>
          <w:bCs/>
          <w:sz w:val="24"/>
          <w:szCs w:val="24"/>
        </w:rPr>
        <w:t>Кинематика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11 ч)</w:t>
      </w:r>
    </w:p>
    <w:p w:rsidR="00A84050" w:rsidRDefault="0071400A" w:rsidP="00A84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050">
        <w:rPr>
          <w:rFonts w:ascii="Times New Roman" w:hAnsi="Times New Roman" w:cs="Times New Roman"/>
          <w:sz w:val="24"/>
          <w:szCs w:val="24"/>
        </w:rPr>
        <w:t xml:space="preserve"> </w:t>
      </w:r>
      <w:r w:rsidR="00A84050" w:rsidRPr="00A84050">
        <w:rPr>
          <w:rFonts w:ascii="Times New Roman" w:hAnsi="Times New Roman" w:cs="Times New Roman"/>
          <w:sz w:val="24"/>
          <w:szCs w:val="24"/>
        </w:rPr>
        <w:t>Механическое движение. Система отсчета. Ускорение. Равноускоренное прямолинейное движение. Равномерное движение по окружности. Центростремительное ускорение. Период и частота обращения.</w:t>
      </w:r>
    </w:p>
    <w:p w:rsidR="0071400A" w:rsidRPr="00A84050" w:rsidRDefault="0071400A" w:rsidP="00A84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4C8">
        <w:rPr>
          <w:rFonts w:ascii="Times New Roman" w:hAnsi="Times New Roman" w:cs="Times New Roman"/>
          <w:b/>
          <w:bCs/>
          <w:sz w:val="24"/>
          <w:szCs w:val="24"/>
        </w:rPr>
        <w:t>Динамика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(14 ч)</w:t>
      </w:r>
    </w:p>
    <w:p w:rsidR="00A84050" w:rsidRPr="00A84050" w:rsidRDefault="00A84050" w:rsidP="00A84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050">
        <w:rPr>
          <w:rFonts w:ascii="Times New Roman" w:hAnsi="Times New Roman" w:cs="Times New Roman"/>
          <w:sz w:val="24"/>
          <w:szCs w:val="24"/>
        </w:rPr>
        <w:t>Первый закон Ньютона. Инерциальная система отсчета. Второй закон Ньютона. Третий закон Ньютона. Импульс. Закон сохранения импульса. Реактивное</w:t>
      </w:r>
      <w:r w:rsidRPr="005155BC">
        <w:rPr>
          <w:rFonts w:ascii="Times New Roman" w:hAnsi="Times New Roman" w:cs="Times New Roman"/>
          <w:sz w:val="24"/>
          <w:szCs w:val="24"/>
        </w:rPr>
        <w:t xml:space="preserve"> </w:t>
      </w:r>
      <w:r w:rsidRPr="00A84050">
        <w:rPr>
          <w:rFonts w:ascii="Times New Roman" w:hAnsi="Times New Roman" w:cs="Times New Roman"/>
          <w:sz w:val="24"/>
          <w:szCs w:val="24"/>
        </w:rPr>
        <w:t>движение. Ракета. Кинетическая и потенциальная энергия. Полная механическая энергия. Закон сохранения энергии.</w:t>
      </w:r>
    </w:p>
    <w:p w:rsidR="00CA4FC5" w:rsidRDefault="00CA4FC5" w:rsidP="00A840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E34C8">
        <w:rPr>
          <w:rFonts w:ascii="Times New Roman" w:hAnsi="Times New Roman" w:cs="Times New Roman"/>
          <w:b/>
          <w:bCs/>
          <w:sz w:val="24"/>
          <w:szCs w:val="24"/>
        </w:rPr>
        <w:t>Колебания и волны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(11ч)</w:t>
      </w:r>
    </w:p>
    <w:p w:rsidR="00A84050" w:rsidRPr="00A84050" w:rsidRDefault="00A84050" w:rsidP="00A84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050">
        <w:rPr>
          <w:rFonts w:ascii="Times New Roman" w:hAnsi="Times New Roman" w:cs="Times New Roman"/>
          <w:sz w:val="24"/>
          <w:szCs w:val="24"/>
        </w:rPr>
        <w:t xml:space="preserve">Механические колебания. Амплитуда, период и частота колебаний. Превращение энергии при колебаниях. Свободные и вынужденные колебания. Резонанс. Механические волны. Скорость и длина волны. Сейсмические волны. Звук в различных средах. Скорость звука. Громкость звука и высота тона. Эхо. Инфразвук и ультразвук. </w:t>
      </w:r>
    </w:p>
    <w:p w:rsidR="00A84050" w:rsidRPr="00A84050" w:rsidRDefault="00A84050" w:rsidP="00A84050">
      <w:pPr>
        <w:pStyle w:val="a3"/>
        <w:numPr>
          <w:ilvl w:val="0"/>
          <w:numId w:val="1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050">
        <w:rPr>
          <w:rFonts w:ascii="Times New Roman" w:hAnsi="Times New Roman" w:cs="Times New Roman"/>
          <w:b/>
          <w:sz w:val="24"/>
          <w:szCs w:val="24"/>
        </w:rPr>
        <w:t>Тепловые явления (34ч)</w:t>
      </w:r>
    </w:p>
    <w:p w:rsidR="00CA4FC5" w:rsidRDefault="00CA4FC5" w:rsidP="00A840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34C8">
        <w:rPr>
          <w:rFonts w:ascii="Times New Roman" w:hAnsi="Times New Roman" w:cs="Times New Roman"/>
          <w:b/>
          <w:bCs/>
          <w:sz w:val="24"/>
          <w:szCs w:val="24"/>
        </w:rPr>
        <w:t>Внутренняя энергия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(12 ч)</w:t>
      </w:r>
    </w:p>
    <w:p w:rsidR="00CA4FC5" w:rsidRDefault="00CA4FC5" w:rsidP="00A84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050">
        <w:rPr>
          <w:rFonts w:ascii="Times New Roman" w:hAnsi="Times New Roman" w:cs="Times New Roman"/>
          <w:sz w:val="24"/>
          <w:szCs w:val="24"/>
        </w:rPr>
        <w:lastRenderedPageBreak/>
        <w:t>Температура</w:t>
      </w:r>
      <w:proofErr w:type="gramStart"/>
      <w:r w:rsidRPr="00A840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84050" w:rsidRPr="00A84050">
        <w:rPr>
          <w:rFonts w:ascii="Times New Roman" w:hAnsi="Times New Roman" w:cs="Times New Roman"/>
          <w:sz w:val="24"/>
          <w:szCs w:val="24"/>
        </w:rPr>
        <w:t>Тепловое движение. Тепловое равновесие. Связь температуры со скоростью хаотического движения частиц. Внутренняя энергия. Способы изменения внутренне энергии: совершение работы и теплообмен. Количество теплоты. Удельная теплоемкость. Закон сохранения внутренне энергии. Уравнение теплового баланса.</w:t>
      </w:r>
    </w:p>
    <w:p w:rsidR="00A84050" w:rsidRPr="00A84050" w:rsidRDefault="00CA4FC5" w:rsidP="00A84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F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34C8">
        <w:rPr>
          <w:rFonts w:ascii="Times New Roman" w:hAnsi="Times New Roman" w:cs="Times New Roman"/>
          <w:b/>
          <w:bCs/>
          <w:sz w:val="24"/>
          <w:szCs w:val="24"/>
        </w:rPr>
        <w:t>Изменения агрегатного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34C8">
        <w:rPr>
          <w:rFonts w:ascii="Times New Roman" w:hAnsi="Times New Roman" w:cs="Times New Roman"/>
          <w:b/>
          <w:bCs/>
          <w:sz w:val="24"/>
          <w:szCs w:val="24"/>
        </w:rPr>
        <w:t>состояния вещества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(18 ч)</w:t>
      </w:r>
    </w:p>
    <w:p w:rsidR="00A84050" w:rsidRPr="00A84050" w:rsidRDefault="00CA4FC5" w:rsidP="00A84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Агрегатные  состояния </w:t>
      </w:r>
      <w:r w:rsidR="00A84050" w:rsidRPr="00A84050">
        <w:rPr>
          <w:rFonts w:ascii="Times New Roman" w:hAnsi="Times New Roman" w:cs="Times New Roman"/>
          <w:sz w:val="24"/>
          <w:szCs w:val="24"/>
        </w:rPr>
        <w:t>вещества. Плавление и отвердевание кристаллических тел. Температура плавления. Удельная теплота плавления. Испарение и конденсация. Измерение влажности воздуха. Кипение. Температура кипения. Зависимость температуры кипения от давления.  Влажность воздуха. Удельная теплота парообразования. Удельная теплота сгорания топлива. Тепловые двигатели. КПД теплового двигателя. Экологические проблемы использования тепловых машин.</w:t>
      </w:r>
    </w:p>
    <w:p w:rsidR="00FD4357" w:rsidRPr="009E34C8" w:rsidRDefault="00CA4FC5" w:rsidP="005325E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D4357" w:rsidRPr="009E34C8" w:rsidSect="005155BC">
          <w:type w:val="continuous"/>
          <w:pgSz w:w="11906" w:h="16838"/>
          <w:pgMar w:top="1134" w:right="709" w:bottom="1134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34C8">
        <w:rPr>
          <w:rFonts w:ascii="Times New Roman" w:hAnsi="Times New Roman" w:cs="Times New Roman"/>
          <w:b/>
          <w:bCs/>
          <w:sz w:val="24"/>
          <w:szCs w:val="24"/>
        </w:rPr>
        <w:t>Итоговое повторение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(2ч)</w:t>
      </w:r>
    </w:p>
    <w:p w:rsidR="009E34C8" w:rsidRPr="009E34C8" w:rsidRDefault="009E34C8" w:rsidP="005325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4357" w:rsidRPr="009E34C8" w:rsidRDefault="00FD4357" w:rsidP="005325E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4357" w:rsidRPr="009E34C8" w:rsidRDefault="00FD4357" w:rsidP="005325E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D4357" w:rsidRPr="009E34C8" w:rsidSect="005155BC">
          <w:pgSz w:w="16838" w:h="11906" w:orient="landscape"/>
          <w:pgMar w:top="426" w:right="1134" w:bottom="850" w:left="1134" w:header="708" w:footer="708" w:gutter="0"/>
          <w:cols w:num="2" w:space="708"/>
          <w:docGrid w:linePitch="360"/>
        </w:sectPr>
      </w:pPr>
    </w:p>
    <w:p w:rsidR="009E34C8" w:rsidRDefault="009E34C8" w:rsidP="005325E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4357" w:rsidRPr="009E34C8" w:rsidRDefault="00FD4357" w:rsidP="005325E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4C8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tbl>
      <w:tblPr>
        <w:tblW w:w="988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60"/>
        <w:gridCol w:w="5425"/>
        <w:gridCol w:w="1985"/>
        <w:gridCol w:w="1417"/>
      </w:tblGrid>
      <w:tr w:rsidR="00586C45" w:rsidRPr="009E34C8" w:rsidTr="00634D65">
        <w:trPr>
          <w:trHeight w:val="730"/>
        </w:trPr>
        <w:tc>
          <w:tcPr>
            <w:tcW w:w="1060" w:type="dxa"/>
          </w:tcPr>
          <w:p w:rsidR="00586C45" w:rsidRPr="00586C45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 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634D65" w:rsidRPr="009E34C8" w:rsidTr="00634D65">
        <w:trPr>
          <w:trHeight w:val="730"/>
        </w:trPr>
        <w:tc>
          <w:tcPr>
            <w:tcW w:w="8470" w:type="dxa"/>
            <w:gridSpan w:val="3"/>
          </w:tcPr>
          <w:p w:rsidR="00634D65" w:rsidRPr="00A84050" w:rsidRDefault="00634D65" w:rsidP="00634D65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Механические явления (36</w:t>
            </w:r>
            <w:r w:rsidRPr="00A84050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634D65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</w:t>
            </w:r>
            <w:r w:rsidR="00634D65" w:rsidRPr="009E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Кинематика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ч)</w:t>
            </w:r>
          </w:p>
        </w:tc>
        <w:tc>
          <w:tcPr>
            <w:tcW w:w="1417" w:type="dxa"/>
          </w:tcPr>
          <w:p w:rsidR="00634D65" w:rsidRDefault="00634D65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1(1)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Наука о движении тел.</w:t>
            </w:r>
          </w:p>
        </w:tc>
        <w:tc>
          <w:tcPr>
            <w:tcW w:w="1985" w:type="dxa"/>
          </w:tcPr>
          <w:p w:rsidR="00586C45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2(2)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Ускорение.</w:t>
            </w:r>
          </w:p>
        </w:tc>
        <w:tc>
          <w:tcPr>
            <w:tcW w:w="1985" w:type="dxa"/>
          </w:tcPr>
          <w:p w:rsidR="00586C45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3(3)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Скорость при равноускоренном движении.</w:t>
            </w:r>
          </w:p>
        </w:tc>
        <w:tc>
          <w:tcPr>
            <w:tcW w:w="1985" w:type="dxa"/>
          </w:tcPr>
          <w:p w:rsidR="00586C45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4(4)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Путь при равноускоренном движении.</w:t>
            </w:r>
          </w:p>
        </w:tc>
        <w:tc>
          <w:tcPr>
            <w:tcW w:w="1985" w:type="dxa"/>
          </w:tcPr>
          <w:p w:rsidR="00586C45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5(5)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Равномерное и не равномерное движение.</w:t>
            </w:r>
          </w:p>
        </w:tc>
        <w:tc>
          <w:tcPr>
            <w:tcW w:w="1985" w:type="dxa"/>
          </w:tcPr>
          <w:p w:rsidR="00586C45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6(6)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1 «Измерение ускорения тела при равноускоренном движении».</w:t>
            </w:r>
          </w:p>
        </w:tc>
        <w:tc>
          <w:tcPr>
            <w:tcW w:w="1985" w:type="dxa"/>
          </w:tcPr>
          <w:p w:rsidR="00586C45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7(7)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Движение по окружности.</w:t>
            </w:r>
          </w:p>
        </w:tc>
        <w:tc>
          <w:tcPr>
            <w:tcW w:w="1985" w:type="dxa"/>
          </w:tcPr>
          <w:p w:rsidR="00586C45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8(8)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Период и частота обращения.</w:t>
            </w:r>
          </w:p>
        </w:tc>
        <w:tc>
          <w:tcPr>
            <w:tcW w:w="1985" w:type="dxa"/>
          </w:tcPr>
          <w:p w:rsidR="00586C45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9(9)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«движение».</w:t>
            </w:r>
          </w:p>
        </w:tc>
        <w:tc>
          <w:tcPr>
            <w:tcW w:w="1985" w:type="dxa"/>
          </w:tcPr>
          <w:p w:rsidR="00586C45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10(10)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2 «Изучение движения канонического маятника».</w:t>
            </w:r>
          </w:p>
        </w:tc>
        <w:tc>
          <w:tcPr>
            <w:tcW w:w="1985" w:type="dxa"/>
          </w:tcPr>
          <w:p w:rsidR="00586C45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11(11)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«Кинематика».</w:t>
            </w:r>
          </w:p>
        </w:tc>
        <w:tc>
          <w:tcPr>
            <w:tcW w:w="1985" w:type="dxa"/>
          </w:tcPr>
          <w:p w:rsidR="00586C45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D65" w:rsidRPr="009E34C8" w:rsidTr="00CC3453">
        <w:trPr>
          <w:trHeight w:val="360"/>
        </w:trPr>
        <w:tc>
          <w:tcPr>
            <w:tcW w:w="8470" w:type="dxa"/>
            <w:gridSpan w:val="3"/>
          </w:tcPr>
          <w:p w:rsidR="00634D65" w:rsidRPr="009E34C8" w:rsidRDefault="00634D65" w:rsidP="0063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</w:t>
            </w:r>
            <w:r w:rsidR="00F16EAC" w:rsidRPr="009E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Динамика</w:t>
            </w:r>
            <w:r w:rsidR="00F16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(14 ч)</w:t>
            </w:r>
          </w:p>
        </w:tc>
        <w:tc>
          <w:tcPr>
            <w:tcW w:w="1417" w:type="dxa"/>
          </w:tcPr>
          <w:p w:rsidR="00634D65" w:rsidRPr="009E34C8" w:rsidRDefault="00634D6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12(1)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Первый закон Ньютона.</w:t>
            </w:r>
          </w:p>
        </w:tc>
        <w:tc>
          <w:tcPr>
            <w:tcW w:w="1985" w:type="dxa"/>
          </w:tcPr>
          <w:p w:rsidR="00586C45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13(2)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Второй закон Ньютона.</w:t>
            </w:r>
          </w:p>
        </w:tc>
        <w:tc>
          <w:tcPr>
            <w:tcW w:w="1985" w:type="dxa"/>
          </w:tcPr>
          <w:p w:rsidR="00586C45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14(3)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Третий закон Ньютона.</w:t>
            </w:r>
          </w:p>
        </w:tc>
        <w:tc>
          <w:tcPr>
            <w:tcW w:w="1985" w:type="dxa"/>
          </w:tcPr>
          <w:p w:rsidR="00586C45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15(4)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«Законы Ньютона».</w:t>
            </w:r>
          </w:p>
        </w:tc>
        <w:tc>
          <w:tcPr>
            <w:tcW w:w="1985" w:type="dxa"/>
          </w:tcPr>
          <w:p w:rsidR="00586C45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16(5)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«Законы Ньютона».</w:t>
            </w:r>
          </w:p>
        </w:tc>
        <w:tc>
          <w:tcPr>
            <w:tcW w:w="1985" w:type="dxa"/>
          </w:tcPr>
          <w:p w:rsidR="00586C45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17(6)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1 «Кинематика».</w:t>
            </w:r>
          </w:p>
        </w:tc>
        <w:tc>
          <w:tcPr>
            <w:tcW w:w="1985" w:type="dxa"/>
          </w:tcPr>
          <w:p w:rsidR="00586C45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18(7)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Виды сил.</w:t>
            </w:r>
          </w:p>
        </w:tc>
        <w:tc>
          <w:tcPr>
            <w:tcW w:w="1985" w:type="dxa"/>
          </w:tcPr>
          <w:p w:rsidR="00586C45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19(8)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3 «Измерение силы трения скольжения».</w:t>
            </w:r>
          </w:p>
        </w:tc>
        <w:tc>
          <w:tcPr>
            <w:tcW w:w="1985" w:type="dxa"/>
          </w:tcPr>
          <w:p w:rsidR="00586C45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20(9)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Импульс тела. Закон сохранения импульса.</w:t>
            </w:r>
          </w:p>
        </w:tc>
        <w:tc>
          <w:tcPr>
            <w:tcW w:w="1985" w:type="dxa"/>
          </w:tcPr>
          <w:p w:rsidR="00586C45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21(10)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Реактивное движение. Развитие ракетной техники.</w:t>
            </w:r>
          </w:p>
        </w:tc>
        <w:tc>
          <w:tcPr>
            <w:tcW w:w="1985" w:type="dxa"/>
          </w:tcPr>
          <w:p w:rsidR="00586C45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22(11)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Энергия.</w:t>
            </w:r>
          </w:p>
        </w:tc>
        <w:tc>
          <w:tcPr>
            <w:tcW w:w="1985" w:type="dxa"/>
          </w:tcPr>
          <w:p w:rsidR="00586C45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23(12)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Закон сохранения энергии.</w:t>
            </w:r>
          </w:p>
        </w:tc>
        <w:tc>
          <w:tcPr>
            <w:tcW w:w="1985" w:type="dxa"/>
          </w:tcPr>
          <w:p w:rsidR="00586C45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24(13)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Использование энергии движущейся воды и ветра.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25(14)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Закон сохранения импульса и энергии.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EAC" w:rsidRPr="009E34C8" w:rsidTr="00D3389F">
        <w:trPr>
          <w:trHeight w:val="360"/>
        </w:trPr>
        <w:tc>
          <w:tcPr>
            <w:tcW w:w="8470" w:type="dxa"/>
            <w:gridSpan w:val="3"/>
          </w:tcPr>
          <w:p w:rsidR="00F16EAC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</w:t>
            </w:r>
            <w:r w:rsidRPr="009E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Колебания и волны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(11ч)</w:t>
            </w:r>
          </w:p>
        </w:tc>
        <w:tc>
          <w:tcPr>
            <w:tcW w:w="1417" w:type="dxa"/>
          </w:tcPr>
          <w:p w:rsidR="00F16EAC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26(1)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27(2)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 xml:space="preserve">Превращение энергии при колебаниях. 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28(3)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Виды колебаний.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29(4)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4 «Изучение колебаний нитяного маятника».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30(5)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Резонанс.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31(6)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Механические волны. Скорость и длина волны.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32(7)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Сейсмические волны.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33(8)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Звуковые волны. Звук в различных средах. Громкость и высота звука. Эхо.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34(9)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Инфра- и ультразвук.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35(10)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повторение по </w:t>
            </w:r>
            <w:proofErr w:type="spellStart"/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тме</w:t>
            </w:r>
            <w:proofErr w:type="spellEnd"/>
            <w:r w:rsidRPr="009E34C8">
              <w:rPr>
                <w:rFonts w:ascii="Times New Roman" w:hAnsi="Times New Roman" w:cs="Times New Roman"/>
                <w:sz w:val="24"/>
                <w:szCs w:val="24"/>
              </w:rPr>
              <w:t xml:space="preserve"> «Колебания и волны».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36(11)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2 «Колебания и волны».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6EAC" w:rsidRPr="009E34C8" w:rsidTr="00E75FDF">
        <w:trPr>
          <w:trHeight w:val="360"/>
        </w:trPr>
        <w:tc>
          <w:tcPr>
            <w:tcW w:w="8470" w:type="dxa"/>
            <w:gridSpan w:val="3"/>
          </w:tcPr>
          <w:p w:rsidR="00F16EAC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</w:t>
            </w:r>
            <w:r w:rsidRPr="009E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Тепловые явления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(30 ч)</w:t>
            </w:r>
            <w:r w:rsidRPr="009E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16EAC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</w:t>
            </w:r>
            <w:r w:rsidRPr="009E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Внутренняя энергия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(12 ч)</w:t>
            </w:r>
          </w:p>
        </w:tc>
        <w:tc>
          <w:tcPr>
            <w:tcW w:w="1417" w:type="dxa"/>
          </w:tcPr>
          <w:p w:rsidR="00F16EAC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37(1)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Температура.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38(2)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Внутренняя энергия.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39(3)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Способы изменения внутренней энергии.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40(4)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Виды теплообмена.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41(5)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Примеры теплообмена в природе и технике.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42(6)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Расчет изменения внутренней энергии.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43(7)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Удельная теплоемкость.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44(8)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Расчет количества теплоты, необходимого для нагревания тела и выделяемого им при охлаждении.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45(9)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Закон сохранения внутренней энергии и уравнение теплового баланса.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46(10)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5 «Сравнение количеств теплоты при смешивании воды разной температуры».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47(11)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«Внутренняя энергия»,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48(12)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«Количество теплоты и удельная теплоемкость».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EAC" w:rsidRPr="009E34C8" w:rsidTr="00B24D34">
        <w:trPr>
          <w:trHeight w:val="360"/>
        </w:trPr>
        <w:tc>
          <w:tcPr>
            <w:tcW w:w="8470" w:type="dxa"/>
            <w:gridSpan w:val="3"/>
          </w:tcPr>
          <w:p w:rsidR="00F16EAC" w:rsidRPr="00F16EAC" w:rsidRDefault="00F16EAC" w:rsidP="00F16EAC">
            <w:pPr>
              <w:spacing w:after="0" w:line="240" w:lineRule="auto"/>
              <w:ind w:right="-3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Изменения агрегатного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E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состояния вещества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(18 ч)</w:t>
            </w:r>
          </w:p>
        </w:tc>
        <w:tc>
          <w:tcPr>
            <w:tcW w:w="1417" w:type="dxa"/>
          </w:tcPr>
          <w:p w:rsidR="00F16EAC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49(1)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Агрегатное состояние вещества.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50(2)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Плавление и отвердевание веществ.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51(3)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«Плавление и кристаллизация».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52(4)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Количество теплоты, необходимое для плавления тела и выделяющееся при его кристаллизации.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53(5)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«Плавление и кристаллизация».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54(6)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Испарение и конденсация.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55(7)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6 «Наблюдение за охлаждением воды при ее испарении и определение влажности воздуха».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56(8)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Кипение.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57(9)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Количество теплоты, необходимое для парообразования и выделяющее при конденсации.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58(10)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«Испарение и конденсация».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59(11)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Количество теплоты, выделяющегося при сгорании топлива.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60(12)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Тепловые двигатели.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61(13)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Изобретение автомобиля и паровоза.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62(14)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ДВС (двигатель внутреннего сгорания).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898"/>
        </w:trPr>
        <w:tc>
          <w:tcPr>
            <w:tcW w:w="1060" w:type="dxa"/>
          </w:tcPr>
          <w:p w:rsidR="00586C45" w:rsidRPr="009E34C8" w:rsidRDefault="00586C45" w:rsidP="005325E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63(15)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ДВС (двигатель внутреннего сгорания).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17"/>
        </w:trPr>
        <w:tc>
          <w:tcPr>
            <w:tcW w:w="1060" w:type="dxa"/>
          </w:tcPr>
          <w:p w:rsidR="00586C45" w:rsidRPr="009E34C8" w:rsidRDefault="00586C45" w:rsidP="005325E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64(16)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«Изменение агрегатных состояний вещества».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17"/>
        </w:trPr>
        <w:tc>
          <w:tcPr>
            <w:tcW w:w="1060" w:type="dxa"/>
          </w:tcPr>
          <w:p w:rsidR="00586C45" w:rsidRPr="009E34C8" w:rsidRDefault="00586C45" w:rsidP="005325E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65(17)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«Тепловые явления».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17"/>
        </w:trPr>
        <w:tc>
          <w:tcPr>
            <w:tcW w:w="1060" w:type="dxa"/>
          </w:tcPr>
          <w:p w:rsidR="00586C45" w:rsidRPr="009E34C8" w:rsidRDefault="00586C45" w:rsidP="005325E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66(18)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3 «Изменение агрегатных состояний вещества».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6EAC" w:rsidRPr="009E34C8" w:rsidTr="00782B28">
        <w:trPr>
          <w:trHeight w:val="317"/>
        </w:trPr>
        <w:tc>
          <w:tcPr>
            <w:tcW w:w="8470" w:type="dxa"/>
            <w:gridSpan w:val="3"/>
          </w:tcPr>
          <w:p w:rsidR="00F16EAC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Pr="009E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(2ч)</w:t>
            </w:r>
          </w:p>
        </w:tc>
        <w:tc>
          <w:tcPr>
            <w:tcW w:w="1417" w:type="dxa"/>
          </w:tcPr>
          <w:p w:rsidR="00F16EAC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17"/>
        </w:trPr>
        <w:tc>
          <w:tcPr>
            <w:tcW w:w="1060" w:type="dxa"/>
          </w:tcPr>
          <w:p w:rsidR="00586C45" w:rsidRPr="009E34C8" w:rsidRDefault="00586C45" w:rsidP="005325E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67(1)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«Механические явления».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17"/>
        </w:trPr>
        <w:tc>
          <w:tcPr>
            <w:tcW w:w="1060" w:type="dxa"/>
          </w:tcPr>
          <w:p w:rsidR="00586C45" w:rsidRPr="009E34C8" w:rsidRDefault="00586C45" w:rsidP="005325E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68(2)</w:t>
            </w:r>
          </w:p>
        </w:tc>
        <w:tc>
          <w:tcPr>
            <w:tcW w:w="5425" w:type="dxa"/>
          </w:tcPr>
          <w:p w:rsidR="00586C45" w:rsidRPr="009E34C8" w:rsidRDefault="00CA4FC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</w:t>
            </w:r>
            <w:r w:rsidR="00586C45" w:rsidRPr="009E34C8">
              <w:rPr>
                <w:rFonts w:ascii="Times New Roman" w:hAnsi="Times New Roman" w:cs="Times New Roman"/>
                <w:sz w:val="24"/>
                <w:szCs w:val="24"/>
              </w:rPr>
              <w:t>епловые явления».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A0D" w:rsidRDefault="00EC3A0D" w:rsidP="00EC3A0D">
      <w:pPr>
        <w:tabs>
          <w:tab w:val="left" w:pos="10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A0D" w:rsidRPr="002D1473" w:rsidRDefault="00EC3A0D" w:rsidP="00EC3A0D">
      <w:pPr>
        <w:tabs>
          <w:tab w:val="left" w:pos="10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1473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2D1473">
        <w:rPr>
          <w:rFonts w:ascii="Times New Roman" w:hAnsi="Times New Roman" w:cs="Times New Roman"/>
          <w:b/>
          <w:sz w:val="24"/>
          <w:szCs w:val="24"/>
        </w:rPr>
        <w:t xml:space="preserve"> – методическое обеспечение.</w:t>
      </w:r>
    </w:p>
    <w:p w:rsidR="00EC3A0D" w:rsidRDefault="00EC3A0D" w:rsidP="00EC3A0D">
      <w:pPr>
        <w:pStyle w:val="c45"/>
        <w:shd w:val="clear" w:color="auto" w:fill="FFFFFF"/>
        <w:spacing w:before="0" w:beforeAutospacing="0" w:after="0" w:afterAutospacing="0" w:line="377" w:lineRule="atLeast"/>
        <w:ind w:left="708"/>
        <w:jc w:val="both"/>
        <w:rPr>
          <w:color w:val="000000"/>
        </w:rPr>
      </w:pPr>
    </w:p>
    <w:p w:rsidR="00EC3A0D" w:rsidRDefault="00EC3A0D" w:rsidP="00EC3A0D">
      <w:pPr>
        <w:pStyle w:val="c45"/>
        <w:shd w:val="clear" w:color="auto" w:fill="FFFFFF"/>
        <w:spacing w:before="0" w:beforeAutospacing="0" w:after="0" w:afterAutospacing="0" w:line="377" w:lineRule="atLeast"/>
        <w:ind w:left="708"/>
        <w:jc w:val="both"/>
        <w:rPr>
          <w:color w:val="000000"/>
        </w:rPr>
      </w:pPr>
    </w:p>
    <w:p w:rsidR="00EC3A0D" w:rsidRDefault="00EC3A0D" w:rsidP="00EC3A0D">
      <w:pPr>
        <w:pStyle w:val="c45"/>
        <w:shd w:val="clear" w:color="auto" w:fill="FFFFFF"/>
        <w:spacing w:before="0" w:beforeAutospacing="0" w:after="0" w:afterAutospacing="0" w:line="377" w:lineRule="atLeast"/>
        <w:ind w:left="708"/>
        <w:jc w:val="both"/>
        <w:rPr>
          <w:color w:val="000000"/>
        </w:rPr>
      </w:pPr>
    </w:p>
    <w:p w:rsidR="00EC3A0D" w:rsidRDefault="00EC3A0D" w:rsidP="00EC3A0D">
      <w:pPr>
        <w:pStyle w:val="c45"/>
        <w:shd w:val="clear" w:color="auto" w:fill="FFFFFF"/>
        <w:spacing w:before="0" w:beforeAutospacing="0" w:after="0" w:afterAutospacing="0" w:line="377" w:lineRule="atLeast"/>
        <w:ind w:left="708"/>
        <w:jc w:val="both"/>
        <w:rPr>
          <w:color w:val="000000"/>
        </w:rPr>
      </w:pPr>
      <w:r>
        <w:rPr>
          <w:color w:val="000000"/>
        </w:rPr>
        <w:t xml:space="preserve">1. Учебники: «Физика-8», Громов </w:t>
      </w:r>
      <w:proofErr w:type="spellStart"/>
      <w:r>
        <w:rPr>
          <w:color w:val="000000"/>
        </w:rPr>
        <w:t>С.В.,Родина</w:t>
      </w:r>
      <w:proofErr w:type="spellEnd"/>
      <w:r>
        <w:rPr>
          <w:color w:val="000000"/>
        </w:rPr>
        <w:t xml:space="preserve"> Н.А. – М.: Просвещение, 2010</w:t>
      </w:r>
    </w:p>
    <w:p w:rsidR="00EC3A0D" w:rsidRDefault="00EC3A0D" w:rsidP="00EC3A0D">
      <w:pPr>
        <w:pStyle w:val="c45"/>
        <w:shd w:val="clear" w:color="auto" w:fill="FFFFFF"/>
        <w:spacing w:before="0" w:beforeAutospacing="0" w:after="0" w:afterAutospacing="0" w:line="377" w:lineRule="atLeast"/>
        <w:ind w:left="708"/>
        <w:jc w:val="both"/>
        <w:rPr>
          <w:color w:val="000000"/>
        </w:rPr>
      </w:pPr>
      <w:r>
        <w:rPr>
          <w:color w:val="000000"/>
        </w:rPr>
        <w:t>2. Физика,7-9, книга для учителя/  Н.К. Мартынова – М.: Просвещение, 2002</w:t>
      </w:r>
    </w:p>
    <w:p w:rsidR="00EC3A0D" w:rsidRDefault="00EC3A0D" w:rsidP="00EC3A0D">
      <w:pPr>
        <w:pStyle w:val="c33"/>
        <w:shd w:val="clear" w:color="auto" w:fill="FFFFFF"/>
        <w:spacing w:before="0" w:beforeAutospacing="0" w:after="0" w:afterAutospacing="0" w:line="377" w:lineRule="atLeast"/>
        <w:ind w:left="704"/>
        <w:jc w:val="both"/>
        <w:rPr>
          <w:color w:val="000000"/>
        </w:rPr>
      </w:pPr>
      <w:r>
        <w:rPr>
          <w:color w:val="000000"/>
        </w:rPr>
        <w:t>3. Контрольные работы по физике, 7-9 классы. Книга для учителя. / Марон А.Е., Марон Е.А. –  М.: Просвещение, 2004</w:t>
      </w:r>
    </w:p>
    <w:p w:rsidR="00EC3A0D" w:rsidRDefault="00EC3A0D" w:rsidP="00EC3A0D">
      <w:pPr>
        <w:pStyle w:val="c33"/>
        <w:shd w:val="clear" w:color="auto" w:fill="FFFFFF"/>
        <w:spacing w:before="0" w:beforeAutospacing="0" w:after="0" w:afterAutospacing="0" w:line="377" w:lineRule="atLeast"/>
        <w:ind w:left="704"/>
        <w:jc w:val="both"/>
        <w:rPr>
          <w:color w:val="000000"/>
        </w:rPr>
      </w:pPr>
      <w:r>
        <w:rPr>
          <w:color w:val="000000"/>
        </w:rPr>
        <w:t xml:space="preserve">4.. Сборник задач по физике 7-9/ </w:t>
      </w:r>
      <w:proofErr w:type="spellStart"/>
      <w:r>
        <w:rPr>
          <w:color w:val="000000"/>
        </w:rPr>
        <w:t>Лукашик</w:t>
      </w:r>
      <w:proofErr w:type="spellEnd"/>
      <w:r>
        <w:rPr>
          <w:color w:val="000000"/>
        </w:rPr>
        <w:t xml:space="preserve"> В.И., Иванова Е.В.  – М.: Просвещение, 2006</w:t>
      </w:r>
    </w:p>
    <w:p w:rsidR="00EC3A0D" w:rsidRDefault="00EC3A0D" w:rsidP="00EC3A0D">
      <w:pPr>
        <w:pStyle w:val="c4"/>
        <w:shd w:val="clear" w:color="auto" w:fill="FFFFFF"/>
        <w:spacing w:before="0" w:beforeAutospacing="0" w:after="0" w:afterAutospacing="0" w:line="377" w:lineRule="atLeast"/>
        <w:ind w:left="704"/>
        <w:rPr>
          <w:color w:val="000000"/>
        </w:rPr>
      </w:pPr>
      <w:r>
        <w:rPr>
          <w:color w:val="000000"/>
        </w:rPr>
        <w:t>5. Лабораторные работы и контрольные задания по физике: тетрадь для учащихся 8 класса/ Астахова Т.В. - Саратов: Лицей, 2008</w:t>
      </w:r>
    </w:p>
    <w:p w:rsidR="00EC3A0D" w:rsidRPr="00CC1F22" w:rsidRDefault="00EC3A0D" w:rsidP="00EC3A0D">
      <w:pPr>
        <w:spacing w:line="240" w:lineRule="auto"/>
        <w:ind w:left="284" w:right="-315"/>
        <w:rPr>
          <w:rFonts w:ascii="Times New Roman" w:hAnsi="Times New Roman" w:cs="Times New Roman"/>
          <w:sz w:val="24"/>
          <w:szCs w:val="24"/>
        </w:rPr>
      </w:pPr>
    </w:p>
    <w:p w:rsidR="00FD4357" w:rsidRPr="009E34C8" w:rsidRDefault="00FD4357" w:rsidP="005325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D4357" w:rsidRPr="009E34C8" w:rsidSect="00634D65">
      <w:pgSz w:w="11906" w:h="16838"/>
      <w:pgMar w:top="1134" w:right="709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341F"/>
    <w:multiLevelType w:val="hybridMultilevel"/>
    <w:tmpl w:val="877AD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660"/>
    <w:multiLevelType w:val="hybridMultilevel"/>
    <w:tmpl w:val="584A8C18"/>
    <w:lvl w:ilvl="0" w:tplc="823E0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F6971"/>
    <w:multiLevelType w:val="hybridMultilevel"/>
    <w:tmpl w:val="B54001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7A2BC5"/>
    <w:multiLevelType w:val="hybridMultilevel"/>
    <w:tmpl w:val="877AD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1287B"/>
    <w:multiLevelType w:val="hybridMultilevel"/>
    <w:tmpl w:val="80F6D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D3E76"/>
    <w:multiLevelType w:val="hybridMultilevel"/>
    <w:tmpl w:val="00CE3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3D3B25"/>
    <w:multiLevelType w:val="hybridMultilevel"/>
    <w:tmpl w:val="4096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55E9D"/>
    <w:multiLevelType w:val="hybridMultilevel"/>
    <w:tmpl w:val="FD4CF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F520DA"/>
    <w:multiLevelType w:val="hybridMultilevel"/>
    <w:tmpl w:val="E676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96F418A"/>
    <w:multiLevelType w:val="hybridMultilevel"/>
    <w:tmpl w:val="2A8CB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6A161A5"/>
    <w:multiLevelType w:val="hybridMultilevel"/>
    <w:tmpl w:val="8B6E9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1"/>
  </w:num>
  <w:num w:numId="5">
    <w:abstractNumId w:val="2"/>
  </w:num>
  <w:num w:numId="6">
    <w:abstractNumId w:val="1"/>
  </w:num>
  <w:num w:numId="7">
    <w:abstractNumId w:val="6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FED"/>
    <w:rsid w:val="00001CB1"/>
    <w:rsid w:val="00086FA4"/>
    <w:rsid w:val="000A2BD8"/>
    <w:rsid w:val="000F3DAF"/>
    <w:rsid w:val="001115F3"/>
    <w:rsid w:val="0016622A"/>
    <w:rsid w:val="001B6F58"/>
    <w:rsid w:val="001E5FF5"/>
    <w:rsid w:val="00201D1A"/>
    <w:rsid w:val="00207FED"/>
    <w:rsid w:val="00212B8A"/>
    <w:rsid w:val="00233C44"/>
    <w:rsid w:val="00273DDA"/>
    <w:rsid w:val="0028100C"/>
    <w:rsid w:val="00295CD4"/>
    <w:rsid w:val="002B42C6"/>
    <w:rsid w:val="00384061"/>
    <w:rsid w:val="003B76BE"/>
    <w:rsid w:val="004026B5"/>
    <w:rsid w:val="0043109C"/>
    <w:rsid w:val="00441B00"/>
    <w:rsid w:val="00467C2E"/>
    <w:rsid w:val="00474436"/>
    <w:rsid w:val="00477D69"/>
    <w:rsid w:val="00493B20"/>
    <w:rsid w:val="004A559F"/>
    <w:rsid w:val="0050407C"/>
    <w:rsid w:val="005155BC"/>
    <w:rsid w:val="00524BCA"/>
    <w:rsid w:val="00532567"/>
    <w:rsid w:val="005325E3"/>
    <w:rsid w:val="00586C45"/>
    <w:rsid w:val="005E1989"/>
    <w:rsid w:val="00634D65"/>
    <w:rsid w:val="00637B20"/>
    <w:rsid w:val="00641077"/>
    <w:rsid w:val="00646F68"/>
    <w:rsid w:val="00695643"/>
    <w:rsid w:val="006C5ACC"/>
    <w:rsid w:val="0071400A"/>
    <w:rsid w:val="0071487B"/>
    <w:rsid w:val="007C40A4"/>
    <w:rsid w:val="0084639F"/>
    <w:rsid w:val="008F13BD"/>
    <w:rsid w:val="0093501E"/>
    <w:rsid w:val="00937C17"/>
    <w:rsid w:val="009627D4"/>
    <w:rsid w:val="00966978"/>
    <w:rsid w:val="00975B60"/>
    <w:rsid w:val="009C11B3"/>
    <w:rsid w:val="009D4362"/>
    <w:rsid w:val="009E34C8"/>
    <w:rsid w:val="00A719DD"/>
    <w:rsid w:val="00A7768D"/>
    <w:rsid w:val="00A84050"/>
    <w:rsid w:val="00A951DE"/>
    <w:rsid w:val="00AD0D93"/>
    <w:rsid w:val="00B45792"/>
    <w:rsid w:val="00B632A3"/>
    <w:rsid w:val="00B65AE0"/>
    <w:rsid w:val="00C415D9"/>
    <w:rsid w:val="00CA4FC5"/>
    <w:rsid w:val="00D13FED"/>
    <w:rsid w:val="00D55BA9"/>
    <w:rsid w:val="00D62FAB"/>
    <w:rsid w:val="00D8634B"/>
    <w:rsid w:val="00DB1299"/>
    <w:rsid w:val="00DE629F"/>
    <w:rsid w:val="00EC3A0D"/>
    <w:rsid w:val="00EF6935"/>
    <w:rsid w:val="00F065FE"/>
    <w:rsid w:val="00F07B7F"/>
    <w:rsid w:val="00F15E40"/>
    <w:rsid w:val="00F16EAC"/>
    <w:rsid w:val="00F56BC5"/>
    <w:rsid w:val="00F8549F"/>
    <w:rsid w:val="00F92039"/>
    <w:rsid w:val="00FB3837"/>
    <w:rsid w:val="00FC6CA5"/>
    <w:rsid w:val="00FD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E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FED"/>
    <w:pPr>
      <w:ind w:left="720"/>
    </w:pPr>
  </w:style>
  <w:style w:type="table" w:styleId="a4">
    <w:name w:val="Table Grid"/>
    <w:basedOn w:val="a1"/>
    <w:uiPriority w:val="59"/>
    <w:rsid w:val="00D13FE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5">
    <w:name w:val="c45"/>
    <w:basedOn w:val="a"/>
    <w:rsid w:val="00EC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EC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C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5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8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2013-06-28T04:17:00Z</cp:lastPrinted>
  <dcterms:created xsi:type="dcterms:W3CDTF">2011-08-23T07:33:00Z</dcterms:created>
  <dcterms:modified xsi:type="dcterms:W3CDTF">2016-09-01T16:42:00Z</dcterms:modified>
</cp:coreProperties>
</file>